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E4F" w:rsidRPr="009243C2" w:rsidRDefault="004821B4" w:rsidP="00C975BF">
      <w:pPr>
        <w:bidi/>
        <w:spacing w:line="240" w:lineRule="auto"/>
        <w:jc w:val="center"/>
        <w:rPr>
          <w:rFonts w:ascii="IranNastaliq" w:eastAsia="Times New Roman" w:hAnsi="IranNastaliq" w:cs="B Compset"/>
          <w:bCs/>
          <w:sz w:val="36"/>
          <w:szCs w:val="36"/>
          <w:lang w:bidi="fa-IR"/>
        </w:rPr>
      </w:pPr>
      <w:bookmarkStart w:id="0" w:name="_GoBack"/>
      <w:bookmarkEnd w:id="0"/>
      <w:r w:rsidRPr="009243C2">
        <w:rPr>
          <w:rFonts w:ascii="IranNastaliq" w:hAnsi="IranNastaliq" w:cs="B Compset"/>
          <w:b/>
          <w:bCs/>
          <w:sz w:val="36"/>
          <w:szCs w:val="36"/>
          <w:rtl/>
          <w:lang w:bidi="fa-IR"/>
        </w:rPr>
        <w:t>بسم الله الرحمن الرحیم</w:t>
      </w:r>
      <w:r w:rsidRPr="009243C2" w:rsidDel="004821B4">
        <w:rPr>
          <w:rFonts w:ascii="IranNastaliq" w:eastAsia="Times New Roman" w:hAnsi="IranNastaliq" w:cs="B Compset" w:hint="cs"/>
          <w:bCs/>
          <w:sz w:val="36"/>
          <w:szCs w:val="36"/>
          <w:rtl/>
          <w:lang w:bidi="fa-IR"/>
        </w:rPr>
        <w:t xml:space="preserve"> </w:t>
      </w:r>
    </w:p>
    <w:p w:rsidR="00565E5C" w:rsidRPr="009243C2" w:rsidRDefault="00565E5C" w:rsidP="00C975BF">
      <w:pPr>
        <w:bidi/>
        <w:spacing w:line="240" w:lineRule="auto"/>
        <w:jc w:val="center"/>
        <w:rPr>
          <w:rFonts w:ascii="IranNastaliq" w:eastAsia="Times New Roman" w:hAnsi="IranNastaliq" w:cs="B Compset"/>
          <w:bCs/>
          <w:sz w:val="36"/>
          <w:szCs w:val="36"/>
          <w:rtl/>
          <w:lang w:bidi="fa-IR"/>
        </w:rPr>
      </w:pPr>
    </w:p>
    <w:p w:rsidR="00774E4F" w:rsidRPr="009243C2" w:rsidRDefault="00C66374" w:rsidP="00C975BF">
      <w:pPr>
        <w:bidi/>
        <w:spacing w:line="240" w:lineRule="auto"/>
        <w:jc w:val="center"/>
        <w:rPr>
          <w:rFonts w:ascii="IranNastaliq" w:eastAsia="Times New Roman" w:hAnsi="IranNastaliq" w:cs="B Compset"/>
          <w:bCs/>
          <w:sz w:val="40"/>
          <w:szCs w:val="40"/>
          <w:rtl/>
          <w:lang w:bidi="fa-IR"/>
        </w:rPr>
      </w:pPr>
      <w:r w:rsidRPr="009243C2">
        <w:rPr>
          <w:rFonts w:ascii="IranNastaliq" w:eastAsia="Times New Roman" w:hAnsi="IranNastaliq" w:cs="B Compset" w:hint="cs"/>
          <w:bCs/>
          <w:sz w:val="40"/>
          <w:szCs w:val="40"/>
          <w:rtl/>
          <w:lang w:bidi="fa-IR"/>
        </w:rPr>
        <w:t xml:space="preserve"> گزارش ارز</w:t>
      </w:r>
      <w:r w:rsidR="002001FE" w:rsidRPr="009243C2">
        <w:rPr>
          <w:rFonts w:ascii="IranNastaliq" w:eastAsia="Times New Roman" w:hAnsi="IranNastaliq" w:cs="B Compset" w:hint="cs"/>
          <w:bCs/>
          <w:sz w:val="40"/>
          <w:szCs w:val="40"/>
          <w:rtl/>
          <w:lang w:bidi="fa-IR"/>
        </w:rPr>
        <w:t>ش</w:t>
      </w:r>
      <w:r w:rsidRPr="009243C2">
        <w:rPr>
          <w:rFonts w:ascii="IranNastaliq" w:eastAsia="Times New Roman" w:hAnsi="IranNastaliq" w:cs="B Compset" w:hint="cs"/>
          <w:bCs/>
          <w:sz w:val="40"/>
          <w:szCs w:val="40"/>
          <w:rtl/>
          <w:lang w:bidi="fa-IR"/>
        </w:rPr>
        <w:t>یابی</w:t>
      </w:r>
      <w:r w:rsidR="00774E4F" w:rsidRPr="009243C2">
        <w:rPr>
          <w:rFonts w:ascii="IranNastaliq" w:eastAsia="Times New Roman" w:hAnsi="IranNastaliq" w:cs="B Compset" w:hint="cs"/>
          <w:bCs/>
          <w:sz w:val="40"/>
          <w:szCs w:val="40"/>
          <w:rtl/>
          <w:lang w:bidi="fa-IR"/>
        </w:rPr>
        <w:t>:</w:t>
      </w:r>
    </w:p>
    <w:p w:rsidR="00774E4F" w:rsidRPr="009243C2" w:rsidRDefault="00774E4F" w:rsidP="00C975BF">
      <w:pPr>
        <w:bidi/>
        <w:spacing w:line="240" w:lineRule="auto"/>
        <w:jc w:val="center"/>
        <w:rPr>
          <w:rFonts w:ascii="IranNastaliq" w:eastAsia="Times New Roman" w:hAnsi="IranNastaliq" w:cs="B Compset"/>
          <w:bCs/>
          <w:sz w:val="40"/>
          <w:szCs w:val="40"/>
          <w:lang w:bidi="fa-IR"/>
        </w:rPr>
      </w:pPr>
      <w:r w:rsidRPr="009243C2">
        <w:rPr>
          <w:rFonts w:ascii="IranNastaliq" w:eastAsia="Times New Roman" w:hAnsi="IranNastaliq" w:cs="B Compset" w:hint="cs"/>
          <w:bCs/>
          <w:sz w:val="40"/>
          <w:szCs w:val="40"/>
          <w:rtl/>
          <w:lang w:bidi="fa-IR"/>
        </w:rPr>
        <w:t>میزان اثربخشی</w:t>
      </w:r>
      <w:r w:rsidR="00565E5C" w:rsidRPr="009243C2">
        <w:rPr>
          <w:rFonts w:ascii="IranNastaliq" w:eastAsia="Times New Roman" w:hAnsi="IranNastaliq" w:cs="B Compset"/>
          <w:bCs/>
          <w:sz w:val="40"/>
          <w:szCs w:val="40"/>
          <w:lang w:bidi="fa-IR"/>
        </w:rPr>
        <w:t xml:space="preserve"> </w:t>
      </w:r>
      <w:r w:rsidRPr="009243C2">
        <w:rPr>
          <w:rFonts w:ascii="IranNastaliq" w:eastAsia="Times New Roman" w:hAnsi="IranNastaliq" w:cs="B Compset" w:hint="cs"/>
          <w:bCs/>
          <w:sz w:val="40"/>
          <w:szCs w:val="40"/>
          <w:rtl/>
          <w:lang w:bidi="fa-IR"/>
        </w:rPr>
        <w:t>کارگاه های آموزش دادرسی ویژه کودکان و نوجوانان</w:t>
      </w:r>
      <w:r w:rsidR="00C66374" w:rsidRPr="009243C2">
        <w:rPr>
          <w:rFonts w:ascii="IranNastaliq" w:eastAsia="Times New Roman" w:hAnsi="IranNastaliq" w:cs="B Compset" w:hint="cs"/>
          <w:bCs/>
          <w:sz w:val="40"/>
          <w:szCs w:val="40"/>
          <w:rtl/>
          <w:lang w:bidi="fa-IR"/>
        </w:rPr>
        <w:t xml:space="preserve"> (2011-2005)</w:t>
      </w:r>
    </w:p>
    <w:p w:rsidR="00565E5C" w:rsidRPr="009243C2" w:rsidRDefault="00565E5C" w:rsidP="00C975BF">
      <w:pPr>
        <w:bidi/>
        <w:spacing w:line="240" w:lineRule="auto"/>
        <w:jc w:val="center"/>
        <w:rPr>
          <w:rFonts w:ascii="IranNastaliq" w:eastAsia="Times New Roman" w:hAnsi="IranNastaliq" w:cs="B Compset"/>
          <w:bCs/>
          <w:sz w:val="40"/>
          <w:szCs w:val="40"/>
          <w:rtl/>
          <w:lang w:bidi="fa-IR"/>
        </w:rPr>
      </w:pPr>
    </w:p>
    <w:p w:rsidR="00C66374" w:rsidRPr="009243C2" w:rsidRDefault="00C66374" w:rsidP="00C975BF">
      <w:pPr>
        <w:bidi/>
        <w:spacing w:line="240" w:lineRule="auto"/>
        <w:jc w:val="center"/>
        <w:rPr>
          <w:rFonts w:ascii="IranNastaliq" w:eastAsia="Times New Roman" w:hAnsi="IranNastaliq" w:cs="B Compset"/>
          <w:bCs/>
          <w:sz w:val="28"/>
          <w:szCs w:val="28"/>
          <w:rtl/>
          <w:lang w:bidi="fa-IR"/>
        </w:rPr>
      </w:pPr>
      <w:r w:rsidRPr="009243C2">
        <w:rPr>
          <w:rFonts w:ascii="IranNastaliq" w:eastAsia="Times New Roman" w:hAnsi="IranNastaliq" w:cs="B Compset" w:hint="cs"/>
          <w:bCs/>
          <w:sz w:val="28"/>
          <w:szCs w:val="28"/>
          <w:rtl/>
          <w:lang w:bidi="fa-IR"/>
        </w:rPr>
        <w:t>ارائه شده به:</w:t>
      </w:r>
    </w:p>
    <w:p w:rsidR="00774E4F" w:rsidRPr="009243C2" w:rsidRDefault="00C66374" w:rsidP="00C975BF">
      <w:pPr>
        <w:bidi/>
        <w:spacing w:line="240" w:lineRule="auto"/>
        <w:jc w:val="lowKashida"/>
        <w:rPr>
          <w:rFonts w:ascii="IranNastaliq" w:eastAsia="Times New Roman" w:hAnsi="IranNastaliq" w:cs="B Compset"/>
          <w:b/>
          <w:sz w:val="28"/>
          <w:szCs w:val="28"/>
          <w:rtl/>
          <w:lang w:bidi="fa-IR"/>
        </w:rPr>
      </w:pPr>
      <w:r w:rsidRPr="009243C2">
        <w:rPr>
          <w:rFonts w:ascii="IranNastaliq" w:eastAsia="Times New Roman" w:hAnsi="IranNastaliq" w:cs="B Compset" w:hint="cs"/>
          <w:b/>
          <w:sz w:val="28"/>
          <w:szCs w:val="28"/>
          <w:rtl/>
          <w:lang w:bidi="fa-IR"/>
        </w:rPr>
        <w:t>نیروی انتظامی جمهوری اسلامی ایران و صندوق کودکان سازمان ملل متحد (یونیسف) در جمهوری اسلامی ایران</w:t>
      </w:r>
    </w:p>
    <w:p w:rsidR="00C66374" w:rsidRPr="009243C2" w:rsidRDefault="008C0FDA" w:rsidP="00C975BF">
      <w:pPr>
        <w:bidi/>
        <w:spacing w:line="240" w:lineRule="auto"/>
        <w:jc w:val="center"/>
        <w:rPr>
          <w:rFonts w:ascii="IranNastaliq" w:eastAsia="Times New Roman" w:hAnsi="IranNastaliq" w:cs="B Compset"/>
          <w:bCs/>
          <w:sz w:val="28"/>
          <w:szCs w:val="28"/>
          <w:rtl/>
          <w:lang w:bidi="fa-IR"/>
        </w:rPr>
      </w:pPr>
      <w:r w:rsidRPr="009243C2">
        <w:rPr>
          <w:rFonts w:ascii="IranNastaliq" w:eastAsia="Times New Roman" w:hAnsi="IranNastaliq" w:cs="B Compset" w:hint="cs"/>
          <w:bCs/>
          <w:sz w:val="28"/>
          <w:szCs w:val="28"/>
          <w:rtl/>
          <w:lang w:bidi="fa-IR"/>
        </w:rPr>
        <w:t xml:space="preserve"> توسط</w:t>
      </w:r>
      <w:r w:rsidR="00774E4F" w:rsidRPr="009243C2">
        <w:rPr>
          <w:rFonts w:ascii="IranNastaliq" w:eastAsia="Times New Roman" w:hAnsi="IranNastaliq" w:cs="B Compset"/>
          <w:bCs/>
          <w:sz w:val="28"/>
          <w:szCs w:val="28"/>
          <w:rtl/>
          <w:lang w:bidi="fa-IR"/>
        </w:rPr>
        <w:t xml:space="preserve">: </w:t>
      </w:r>
    </w:p>
    <w:p w:rsidR="00774E4F" w:rsidRPr="009243C2" w:rsidRDefault="00774E4F" w:rsidP="00C975BF">
      <w:pPr>
        <w:bidi/>
        <w:spacing w:line="240" w:lineRule="auto"/>
        <w:jc w:val="center"/>
        <w:rPr>
          <w:rFonts w:ascii="IranNastaliq" w:eastAsia="Times New Roman" w:hAnsi="IranNastaliq" w:cs="B Compset"/>
          <w:b/>
          <w:sz w:val="28"/>
          <w:szCs w:val="28"/>
          <w:rtl/>
          <w:lang w:bidi="fa-IR"/>
        </w:rPr>
      </w:pPr>
      <w:r w:rsidRPr="009243C2">
        <w:rPr>
          <w:rFonts w:ascii="IranNastaliq" w:eastAsia="Times New Roman" w:hAnsi="IranNastaliq" w:cs="B Compset"/>
          <w:b/>
          <w:sz w:val="28"/>
          <w:szCs w:val="28"/>
          <w:rtl/>
          <w:lang w:bidi="fa-IR"/>
        </w:rPr>
        <w:t>دکتر مهدی صانعی</w:t>
      </w:r>
    </w:p>
    <w:p w:rsidR="00774E4F" w:rsidRPr="009243C2" w:rsidRDefault="00774E4F" w:rsidP="00C975BF">
      <w:pPr>
        <w:bidi/>
        <w:spacing w:line="240" w:lineRule="auto"/>
        <w:jc w:val="lowKashida"/>
        <w:rPr>
          <w:rFonts w:ascii="IranNastaliq" w:eastAsia="Times New Roman" w:hAnsi="IranNastaliq" w:cs="B Compset"/>
          <w:bCs/>
          <w:sz w:val="72"/>
          <w:szCs w:val="72"/>
          <w:rtl/>
          <w:lang w:bidi="fa-IR"/>
        </w:rPr>
      </w:pPr>
    </w:p>
    <w:p w:rsidR="00E648A8" w:rsidRPr="009243C2" w:rsidRDefault="00C66374" w:rsidP="00C975BF">
      <w:pPr>
        <w:bidi/>
        <w:spacing w:line="240" w:lineRule="auto"/>
        <w:jc w:val="center"/>
        <w:rPr>
          <w:rFonts w:ascii="IPT Traffic" w:hAnsi="IPT Traffic" w:cs="B Compset"/>
          <w:bCs/>
          <w:sz w:val="32"/>
          <w:szCs w:val="32"/>
          <w:rtl/>
          <w:lang w:bidi="fa-IR"/>
        </w:rPr>
      </w:pPr>
      <w:r w:rsidRPr="009243C2">
        <w:rPr>
          <w:rFonts w:ascii="IPT Traffic" w:hAnsi="IPT Traffic" w:cs="B Compset" w:hint="cs"/>
          <w:bCs/>
          <w:sz w:val="32"/>
          <w:szCs w:val="32"/>
          <w:rtl/>
          <w:lang w:bidi="fa-IR"/>
        </w:rPr>
        <w:t>تیر</w:t>
      </w:r>
      <w:r w:rsidR="003010A6" w:rsidRPr="009243C2">
        <w:rPr>
          <w:rFonts w:ascii="IPT Traffic" w:hAnsi="IPT Traffic" w:cs="B Compset" w:hint="cs"/>
          <w:bCs/>
          <w:sz w:val="32"/>
          <w:szCs w:val="32"/>
          <w:rtl/>
          <w:lang w:bidi="fa-IR"/>
        </w:rPr>
        <w:t>ماه 1392</w:t>
      </w:r>
    </w:p>
    <w:p w:rsidR="002F062B" w:rsidRPr="009243C2" w:rsidRDefault="002F062B" w:rsidP="00C975BF">
      <w:pPr>
        <w:bidi/>
        <w:spacing w:line="240" w:lineRule="auto"/>
        <w:jc w:val="center"/>
        <w:rPr>
          <w:rFonts w:ascii="IPT Traffic" w:hAnsi="IPT Traffic" w:cs="B Compset"/>
          <w:bCs/>
          <w:sz w:val="28"/>
          <w:szCs w:val="28"/>
          <w:rtl/>
          <w:lang w:bidi="fa-IR"/>
        </w:rPr>
      </w:pPr>
    </w:p>
    <w:p w:rsidR="00565E5C" w:rsidRPr="009243C2" w:rsidRDefault="00565E5C" w:rsidP="00C975BF">
      <w:pPr>
        <w:bidi/>
        <w:spacing w:line="240" w:lineRule="auto"/>
        <w:rPr>
          <w:rFonts w:ascii="IPT Traffic" w:hAnsi="IPT Traffic" w:cs="B Compset"/>
          <w:bCs/>
          <w:sz w:val="28"/>
          <w:szCs w:val="28"/>
          <w:lang w:bidi="fa-IR"/>
        </w:rPr>
      </w:pPr>
    </w:p>
    <w:p w:rsidR="00446A5A" w:rsidRPr="009243C2" w:rsidRDefault="00446A5A" w:rsidP="00C975BF">
      <w:pPr>
        <w:bidi/>
        <w:spacing w:line="240" w:lineRule="auto"/>
        <w:rPr>
          <w:rFonts w:ascii="IPT Traffic" w:hAnsi="IPT Traffic" w:cs="B Compset"/>
          <w:bCs/>
          <w:sz w:val="28"/>
          <w:szCs w:val="28"/>
          <w:lang w:bidi="fa-IR"/>
        </w:rPr>
      </w:pPr>
    </w:p>
    <w:p w:rsidR="00446A5A" w:rsidRPr="009243C2" w:rsidRDefault="00446A5A" w:rsidP="00C975BF">
      <w:pPr>
        <w:bidi/>
        <w:spacing w:line="240" w:lineRule="auto"/>
        <w:rPr>
          <w:rFonts w:cs="B Compset"/>
          <w:b/>
          <w:bCs/>
          <w:sz w:val="28"/>
          <w:szCs w:val="28"/>
          <w:rtl/>
        </w:rPr>
      </w:pPr>
    </w:p>
    <w:p w:rsidR="00196C27" w:rsidRPr="009243C2" w:rsidRDefault="00196C27" w:rsidP="00C975BF">
      <w:pPr>
        <w:bidi/>
        <w:spacing w:line="240" w:lineRule="auto"/>
        <w:rPr>
          <w:rFonts w:cs="B Compset"/>
          <w:b/>
          <w:bCs/>
          <w:sz w:val="28"/>
          <w:szCs w:val="28"/>
        </w:rPr>
      </w:pPr>
    </w:p>
    <w:p w:rsidR="00E648A8" w:rsidRPr="009243C2" w:rsidRDefault="00E648A8" w:rsidP="00C975BF">
      <w:pPr>
        <w:bidi/>
        <w:spacing w:line="240" w:lineRule="auto"/>
        <w:rPr>
          <w:rFonts w:cs="B Compset"/>
          <w:b/>
          <w:bCs/>
          <w:sz w:val="28"/>
          <w:szCs w:val="28"/>
        </w:rPr>
      </w:pPr>
      <w:r w:rsidRPr="009243C2">
        <w:rPr>
          <w:rFonts w:cs="B Compset" w:hint="cs"/>
          <w:b/>
          <w:bCs/>
          <w:sz w:val="28"/>
          <w:szCs w:val="28"/>
          <w:rtl/>
        </w:rPr>
        <w:t xml:space="preserve">فهرست </w:t>
      </w:r>
      <w:r w:rsidR="008C0FDA" w:rsidRPr="009243C2">
        <w:rPr>
          <w:rFonts w:cs="B Compset" w:hint="cs"/>
          <w:b/>
          <w:bCs/>
          <w:sz w:val="28"/>
          <w:szCs w:val="28"/>
          <w:rtl/>
        </w:rPr>
        <w:t>مطالب</w:t>
      </w:r>
    </w:p>
    <w:tbl>
      <w:tblPr>
        <w:tblStyle w:val="TableGrid"/>
        <w:bidiVisual/>
        <w:tblW w:w="8597" w:type="dxa"/>
        <w:tblLook w:val="04A0" w:firstRow="1" w:lastRow="0" w:firstColumn="1" w:lastColumn="0" w:noHBand="0" w:noVBand="1"/>
      </w:tblPr>
      <w:tblGrid>
        <w:gridCol w:w="743"/>
        <w:gridCol w:w="6432"/>
        <w:gridCol w:w="1422"/>
      </w:tblGrid>
      <w:tr w:rsidR="002001FE" w:rsidRPr="009243C2" w:rsidTr="00446A5A">
        <w:trPr>
          <w:trHeight w:val="395"/>
        </w:trPr>
        <w:tc>
          <w:tcPr>
            <w:tcW w:w="743" w:type="dxa"/>
            <w:tcBorders>
              <w:right w:val="single" w:sz="4" w:space="0" w:color="auto"/>
            </w:tcBorders>
          </w:tcPr>
          <w:p w:rsidR="008C0FDA" w:rsidRPr="009243C2" w:rsidRDefault="008C0FDA" w:rsidP="00C975BF">
            <w:pPr>
              <w:bidi/>
              <w:jc w:val="center"/>
              <w:rPr>
                <w:rFonts w:cs="B Compset"/>
                <w:b/>
                <w:bCs/>
                <w:sz w:val="28"/>
                <w:szCs w:val="28"/>
                <w:rtl/>
              </w:rPr>
            </w:pPr>
            <w:r w:rsidRPr="009243C2">
              <w:rPr>
                <w:rFonts w:cs="B Compset" w:hint="cs"/>
                <w:b/>
                <w:bCs/>
                <w:sz w:val="28"/>
                <w:szCs w:val="28"/>
                <w:rtl/>
              </w:rPr>
              <w:lastRenderedPageBreak/>
              <w:t>ردیف</w:t>
            </w:r>
          </w:p>
        </w:tc>
        <w:tc>
          <w:tcPr>
            <w:tcW w:w="6432" w:type="dxa"/>
            <w:tcBorders>
              <w:left w:val="single" w:sz="4" w:space="0" w:color="auto"/>
            </w:tcBorders>
          </w:tcPr>
          <w:p w:rsidR="008C0FDA" w:rsidRPr="009243C2" w:rsidRDefault="00B62FD4" w:rsidP="00C975BF">
            <w:pPr>
              <w:bidi/>
              <w:jc w:val="center"/>
              <w:rPr>
                <w:rFonts w:cs="B Compset"/>
                <w:b/>
                <w:bCs/>
                <w:sz w:val="28"/>
                <w:szCs w:val="28"/>
                <w:rtl/>
              </w:rPr>
            </w:pPr>
            <w:r w:rsidRPr="009243C2">
              <w:rPr>
                <w:rFonts w:cs="B Compset" w:hint="cs"/>
                <w:b/>
                <w:bCs/>
                <w:sz w:val="28"/>
                <w:szCs w:val="28"/>
                <w:rtl/>
              </w:rPr>
              <w:t xml:space="preserve"> عنوان مطلب</w:t>
            </w:r>
          </w:p>
        </w:tc>
        <w:tc>
          <w:tcPr>
            <w:tcW w:w="1422" w:type="dxa"/>
          </w:tcPr>
          <w:p w:rsidR="008C0FDA" w:rsidRPr="009243C2" w:rsidRDefault="008C0FDA" w:rsidP="00C975BF">
            <w:pPr>
              <w:bidi/>
              <w:jc w:val="center"/>
              <w:rPr>
                <w:rFonts w:cs="B Compset"/>
                <w:b/>
                <w:bCs/>
                <w:sz w:val="28"/>
                <w:szCs w:val="28"/>
                <w:rtl/>
              </w:rPr>
            </w:pPr>
            <w:r w:rsidRPr="009243C2">
              <w:rPr>
                <w:rFonts w:cs="B Compset" w:hint="cs"/>
                <w:b/>
                <w:bCs/>
                <w:sz w:val="28"/>
                <w:szCs w:val="28"/>
                <w:rtl/>
              </w:rPr>
              <w:t>صفحه</w:t>
            </w:r>
          </w:p>
        </w:tc>
      </w:tr>
      <w:tr w:rsidR="002001FE" w:rsidRPr="009243C2" w:rsidTr="003B711B">
        <w:trPr>
          <w:trHeight w:val="359"/>
        </w:trPr>
        <w:tc>
          <w:tcPr>
            <w:tcW w:w="743" w:type="dxa"/>
            <w:tcBorders>
              <w:top w:val="single" w:sz="4" w:space="0" w:color="auto"/>
              <w:right w:val="single" w:sz="4" w:space="0" w:color="auto"/>
            </w:tcBorders>
            <w:vAlign w:val="center"/>
          </w:tcPr>
          <w:p w:rsidR="00565E5C" w:rsidRPr="009243C2" w:rsidRDefault="002557AA" w:rsidP="00C975BF">
            <w:pPr>
              <w:bidi/>
              <w:jc w:val="center"/>
              <w:rPr>
                <w:rFonts w:cs="B Compset"/>
                <w:b/>
                <w:bCs/>
                <w:sz w:val="28"/>
                <w:szCs w:val="28"/>
                <w:rtl/>
              </w:rPr>
            </w:pPr>
            <w:r w:rsidRPr="009243C2">
              <w:rPr>
                <w:rFonts w:cs="B Compset" w:hint="cs"/>
                <w:b/>
                <w:bCs/>
                <w:sz w:val="28"/>
                <w:szCs w:val="28"/>
                <w:rtl/>
              </w:rPr>
              <w:t>1</w:t>
            </w:r>
          </w:p>
        </w:tc>
        <w:tc>
          <w:tcPr>
            <w:tcW w:w="6432" w:type="dxa"/>
            <w:tcBorders>
              <w:top w:val="single" w:sz="4" w:space="0" w:color="auto"/>
              <w:left w:val="single" w:sz="4" w:space="0" w:color="auto"/>
            </w:tcBorders>
          </w:tcPr>
          <w:p w:rsidR="00565E5C" w:rsidRPr="009243C2" w:rsidRDefault="00565E5C" w:rsidP="00C975BF">
            <w:pPr>
              <w:bidi/>
              <w:rPr>
                <w:rFonts w:cs="B Compset"/>
                <w:b/>
                <w:bCs/>
                <w:sz w:val="28"/>
                <w:szCs w:val="28"/>
                <w:rtl/>
              </w:rPr>
            </w:pPr>
            <w:r w:rsidRPr="009243C2">
              <w:rPr>
                <w:rFonts w:cs="B Compset" w:hint="cs"/>
                <w:b/>
                <w:bCs/>
                <w:sz w:val="28"/>
                <w:szCs w:val="28"/>
                <w:rtl/>
              </w:rPr>
              <w:t>خلاصه اجرایی</w:t>
            </w:r>
          </w:p>
        </w:tc>
        <w:tc>
          <w:tcPr>
            <w:tcW w:w="1422" w:type="dxa"/>
            <w:tcBorders>
              <w:top w:val="single" w:sz="4" w:space="0" w:color="auto"/>
            </w:tcBorders>
            <w:vAlign w:val="center"/>
          </w:tcPr>
          <w:p w:rsidR="00565E5C" w:rsidRPr="009243C2" w:rsidRDefault="005D575F" w:rsidP="00C975BF">
            <w:pPr>
              <w:bidi/>
              <w:jc w:val="center"/>
              <w:rPr>
                <w:rFonts w:cs="B Compset"/>
                <w:sz w:val="28"/>
                <w:szCs w:val="28"/>
                <w:rtl/>
              </w:rPr>
            </w:pPr>
            <w:r w:rsidRPr="009243C2">
              <w:rPr>
                <w:rFonts w:cs="B Compset" w:hint="cs"/>
                <w:sz w:val="28"/>
                <w:szCs w:val="28"/>
                <w:rtl/>
              </w:rPr>
              <w:t>3</w:t>
            </w:r>
          </w:p>
        </w:tc>
      </w:tr>
      <w:tr w:rsidR="002001FE" w:rsidRPr="009243C2" w:rsidTr="003B711B">
        <w:trPr>
          <w:trHeight w:val="395"/>
        </w:trPr>
        <w:tc>
          <w:tcPr>
            <w:tcW w:w="743" w:type="dxa"/>
            <w:tcBorders>
              <w:right w:val="single" w:sz="4" w:space="0" w:color="auto"/>
            </w:tcBorders>
            <w:vAlign w:val="center"/>
          </w:tcPr>
          <w:p w:rsidR="00565E5C" w:rsidRPr="009243C2" w:rsidRDefault="002557AA" w:rsidP="00C975BF">
            <w:pPr>
              <w:bidi/>
              <w:jc w:val="center"/>
              <w:rPr>
                <w:rFonts w:cs="B Compset"/>
                <w:b/>
                <w:bCs/>
                <w:sz w:val="28"/>
                <w:szCs w:val="28"/>
                <w:rtl/>
              </w:rPr>
            </w:pPr>
            <w:r w:rsidRPr="009243C2">
              <w:rPr>
                <w:rFonts w:cs="B Compset" w:hint="cs"/>
                <w:b/>
                <w:bCs/>
                <w:sz w:val="28"/>
                <w:szCs w:val="28"/>
                <w:rtl/>
              </w:rPr>
              <w:t>2</w:t>
            </w:r>
          </w:p>
        </w:tc>
        <w:tc>
          <w:tcPr>
            <w:tcW w:w="6432" w:type="dxa"/>
            <w:tcBorders>
              <w:left w:val="single" w:sz="4" w:space="0" w:color="auto"/>
            </w:tcBorders>
          </w:tcPr>
          <w:p w:rsidR="00565E5C" w:rsidRPr="009243C2" w:rsidRDefault="00565E5C" w:rsidP="00C975BF">
            <w:pPr>
              <w:bidi/>
              <w:rPr>
                <w:rFonts w:cs="B Compset"/>
                <w:b/>
                <w:bCs/>
                <w:sz w:val="28"/>
                <w:szCs w:val="28"/>
                <w:rtl/>
              </w:rPr>
            </w:pPr>
            <w:r w:rsidRPr="009243C2">
              <w:rPr>
                <w:rFonts w:cs="B Compset" w:hint="cs"/>
                <w:b/>
                <w:bCs/>
                <w:sz w:val="28"/>
                <w:szCs w:val="28"/>
                <w:rtl/>
              </w:rPr>
              <w:t xml:space="preserve"> مقدمه </w:t>
            </w:r>
          </w:p>
        </w:tc>
        <w:tc>
          <w:tcPr>
            <w:tcW w:w="1422" w:type="dxa"/>
            <w:vAlign w:val="center"/>
          </w:tcPr>
          <w:p w:rsidR="00565E5C" w:rsidRPr="009243C2" w:rsidRDefault="005D575F" w:rsidP="00C975BF">
            <w:pPr>
              <w:bidi/>
              <w:jc w:val="center"/>
              <w:rPr>
                <w:rFonts w:cs="B Compset"/>
                <w:sz w:val="28"/>
                <w:szCs w:val="28"/>
                <w:rtl/>
              </w:rPr>
            </w:pPr>
            <w:r w:rsidRPr="009243C2">
              <w:rPr>
                <w:rFonts w:cs="B Compset" w:hint="cs"/>
                <w:sz w:val="28"/>
                <w:szCs w:val="28"/>
                <w:rtl/>
              </w:rPr>
              <w:t>5</w:t>
            </w:r>
          </w:p>
        </w:tc>
      </w:tr>
      <w:tr w:rsidR="002001FE" w:rsidRPr="009243C2" w:rsidTr="003B711B">
        <w:tc>
          <w:tcPr>
            <w:tcW w:w="743" w:type="dxa"/>
            <w:tcBorders>
              <w:right w:val="single" w:sz="4" w:space="0" w:color="auto"/>
            </w:tcBorders>
            <w:vAlign w:val="center"/>
          </w:tcPr>
          <w:p w:rsidR="00565E5C" w:rsidRPr="009243C2" w:rsidRDefault="002557AA" w:rsidP="00C975BF">
            <w:pPr>
              <w:bidi/>
              <w:jc w:val="center"/>
              <w:rPr>
                <w:rFonts w:cs="B Compset"/>
                <w:b/>
                <w:bCs/>
                <w:sz w:val="28"/>
                <w:szCs w:val="28"/>
                <w:rtl/>
              </w:rPr>
            </w:pPr>
            <w:r w:rsidRPr="009243C2">
              <w:rPr>
                <w:rFonts w:cs="B Compset" w:hint="cs"/>
                <w:b/>
                <w:bCs/>
                <w:sz w:val="28"/>
                <w:szCs w:val="28"/>
                <w:rtl/>
              </w:rPr>
              <w:t>3</w:t>
            </w:r>
          </w:p>
        </w:tc>
        <w:tc>
          <w:tcPr>
            <w:tcW w:w="6432" w:type="dxa"/>
            <w:tcBorders>
              <w:left w:val="single" w:sz="4" w:space="0" w:color="auto"/>
            </w:tcBorders>
          </w:tcPr>
          <w:p w:rsidR="00565E5C" w:rsidRPr="009243C2" w:rsidRDefault="00565E5C" w:rsidP="00C975BF">
            <w:pPr>
              <w:bidi/>
              <w:rPr>
                <w:rFonts w:cs="B Compset"/>
                <w:b/>
                <w:bCs/>
                <w:sz w:val="28"/>
                <w:szCs w:val="28"/>
                <w:rtl/>
              </w:rPr>
            </w:pPr>
            <w:r w:rsidRPr="009243C2">
              <w:rPr>
                <w:rFonts w:cs="B Compset" w:hint="cs"/>
                <w:b/>
                <w:bCs/>
                <w:sz w:val="28"/>
                <w:szCs w:val="28"/>
                <w:rtl/>
              </w:rPr>
              <w:t>شرح پروژه ارزشیابی</w:t>
            </w:r>
          </w:p>
        </w:tc>
        <w:tc>
          <w:tcPr>
            <w:tcW w:w="1422" w:type="dxa"/>
            <w:vAlign w:val="center"/>
          </w:tcPr>
          <w:p w:rsidR="00565E5C" w:rsidRPr="009243C2" w:rsidRDefault="005D575F" w:rsidP="00C975BF">
            <w:pPr>
              <w:bidi/>
              <w:jc w:val="center"/>
              <w:rPr>
                <w:rFonts w:cs="B Compset"/>
                <w:sz w:val="28"/>
                <w:szCs w:val="28"/>
                <w:rtl/>
              </w:rPr>
            </w:pPr>
            <w:r w:rsidRPr="009243C2">
              <w:rPr>
                <w:rFonts w:cs="B Compset" w:hint="cs"/>
                <w:sz w:val="28"/>
                <w:szCs w:val="28"/>
                <w:rtl/>
              </w:rPr>
              <w:t>6</w:t>
            </w:r>
          </w:p>
        </w:tc>
      </w:tr>
      <w:tr w:rsidR="002001FE" w:rsidRPr="009243C2" w:rsidTr="003B711B">
        <w:tc>
          <w:tcPr>
            <w:tcW w:w="743" w:type="dxa"/>
            <w:tcBorders>
              <w:right w:val="single" w:sz="4" w:space="0" w:color="auto"/>
            </w:tcBorders>
            <w:vAlign w:val="center"/>
          </w:tcPr>
          <w:p w:rsidR="00565E5C" w:rsidRPr="009243C2" w:rsidRDefault="002557AA" w:rsidP="00C975BF">
            <w:pPr>
              <w:bidi/>
              <w:jc w:val="center"/>
              <w:rPr>
                <w:rFonts w:cs="B Compset"/>
                <w:b/>
                <w:bCs/>
                <w:sz w:val="28"/>
                <w:szCs w:val="28"/>
                <w:rtl/>
                <w:lang w:bidi="fa-IR"/>
              </w:rPr>
            </w:pPr>
            <w:r w:rsidRPr="009243C2">
              <w:rPr>
                <w:rFonts w:cs="B Compset" w:hint="cs"/>
                <w:b/>
                <w:bCs/>
                <w:sz w:val="28"/>
                <w:szCs w:val="28"/>
                <w:rtl/>
                <w:lang w:bidi="fa-IR"/>
              </w:rPr>
              <w:t>4</w:t>
            </w:r>
          </w:p>
        </w:tc>
        <w:tc>
          <w:tcPr>
            <w:tcW w:w="6432" w:type="dxa"/>
            <w:tcBorders>
              <w:left w:val="single" w:sz="4" w:space="0" w:color="auto"/>
            </w:tcBorders>
          </w:tcPr>
          <w:p w:rsidR="00565E5C" w:rsidRPr="009243C2" w:rsidRDefault="00565E5C" w:rsidP="00C975BF">
            <w:pPr>
              <w:bidi/>
              <w:rPr>
                <w:rFonts w:cs="B Compset"/>
                <w:b/>
                <w:bCs/>
                <w:sz w:val="28"/>
                <w:szCs w:val="28"/>
                <w:rtl/>
              </w:rPr>
            </w:pPr>
            <w:r w:rsidRPr="009243C2">
              <w:rPr>
                <w:rFonts w:cs="B Compset" w:hint="cs"/>
                <w:b/>
                <w:bCs/>
                <w:sz w:val="28"/>
                <w:szCs w:val="28"/>
                <w:rtl/>
              </w:rPr>
              <w:t xml:space="preserve">اهداف و دامنه  ارزشیابی </w:t>
            </w:r>
          </w:p>
        </w:tc>
        <w:tc>
          <w:tcPr>
            <w:tcW w:w="1422" w:type="dxa"/>
            <w:vAlign w:val="center"/>
          </w:tcPr>
          <w:p w:rsidR="00565E5C" w:rsidRPr="009243C2" w:rsidRDefault="005D575F" w:rsidP="00C975BF">
            <w:pPr>
              <w:bidi/>
              <w:jc w:val="center"/>
              <w:rPr>
                <w:rFonts w:cs="B Compset"/>
                <w:sz w:val="28"/>
                <w:szCs w:val="28"/>
                <w:rtl/>
              </w:rPr>
            </w:pPr>
            <w:r w:rsidRPr="009243C2">
              <w:rPr>
                <w:rFonts w:cs="B Compset" w:hint="cs"/>
                <w:sz w:val="28"/>
                <w:szCs w:val="28"/>
                <w:rtl/>
              </w:rPr>
              <w:t>8</w:t>
            </w:r>
          </w:p>
        </w:tc>
      </w:tr>
      <w:tr w:rsidR="002001FE" w:rsidRPr="009243C2" w:rsidTr="00E30E59">
        <w:trPr>
          <w:trHeight w:val="1412"/>
        </w:trPr>
        <w:tc>
          <w:tcPr>
            <w:tcW w:w="743" w:type="dxa"/>
            <w:tcBorders>
              <w:right w:val="single" w:sz="4" w:space="0" w:color="auto"/>
            </w:tcBorders>
            <w:vAlign w:val="center"/>
          </w:tcPr>
          <w:p w:rsidR="00565E5C" w:rsidRPr="009243C2" w:rsidRDefault="002557AA" w:rsidP="00C975BF">
            <w:pPr>
              <w:bidi/>
              <w:jc w:val="center"/>
              <w:rPr>
                <w:rFonts w:cs="B Compset"/>
                <w:b/>
                <w:bCs/>
                <w:sz w:val="28"/>
                <w:szCs w:val="28"/>
                <w:rtl/>
              </w:rPr>
            </w:pPr>
            <w:r w:rsidRPr="009243C2">
              <w:rPr>
                <w:rFonts w:cs="B Compset" w:hint="cs"/>
                <w:b/>
                <w:bCs/>
                <w:sz w:val="28"/>
                <w:szCs w:val="28"/>
                <w:rtl/>
              </w:rPr>
              <w:t>5</w:t>
            </w:r>
          </w:p>
        </w:tc>
        <w:tc>
          <w:tcPr>
            <w:tcW w:w="6432" w:type="dxa"/>
            <w:tcBorders>
              <w:left w:val="single" w:sz="4" w:space="0" w:color="auto"/>
            </w:tcBorders>
          </w:tcPr>
          <w:p w:rsidR="00565E5C" w:rsidRPr="009243C2" w:rsidRDefault="00565E5C" w:rsidP="00C975BF">
            <w:pPr>
              <w:bidi/>
              <w:rPr>
                <w:rFonts w:cs="B Compset"/>
                <w:b/>
                <w:bCs/>
                <w:sz w:val="28"/>
                <w:szCs w:val="28"/>
                <w:rtl/>
              </w:rPr>
            </w:pPr>
            <w:r w:rsidRPr="009243C2">
              <w:rPr>
                <w:rFonts w:cs="B Compset" w:hint="cs"/>
                <w:b/>
                <w:bCs/>
                <w:sz w:val="28"/>
                <w:szCs w:val="28"/>
                <w:rtl/>
              </w:rPr>
              <w:t xml:space="preserve">روش  ارزشیابی </w:t>
            </w:r>
          </w:p>
          <w:p w:rsidR="00565E5C" w:rsidRPr="009243C2" w:rsidRDefault="00565E5C" w:rsidP="00C975BF">
            <w:pPr>
              <w:bidi/>
              <w:rPr>
                <w:rFonts w:cs="B Compset"/>
                <w:sz w:val="28"/>
                <w:szCs w:val="28"/>
                <w:rtl/>
              </w:rPr>
            </w:pPr>
            <w:r w:rsidRPr="009243C2">
              <w:rPr>
                <w:rFonts w:cs="B Compset" w:hint="cs"/>
                <w:sz w:val="28"/>
                <w:szCs w:val="28"/>
                <w:rtl/>
              </w:rPr>
              <w:t>الف- متدولوژی</w:t>
            </w:r>
          </w:p>
          <w:p w:rsidR="00565E5C" w:rsidRPr="009243C2" w:rsidRDefault="00E30E59" w:rsidP="00C975BF">
            <w:pPr>
              <w:bidi/>
              <w:rPr>
                <w:rFonts w:cs="B Compset"/>
                <w:sz w:val="28"/>
                <w:szCs w:val="28"/>
                <w:rtl/>
                <w:lang w:bidi="fa-IR"/>
              </w:rPr>
            </w:pPr>
            <w:r w:rsidRPr="009243C2">
              <w:rPr>
                <w:rFonts w:cs="B Compset" w:hint="cs"/>
                <w:sz w:val="28"/>
                <w:szCs w:val="28"/>
                <w:rtl/>
              </w:rPr>
              <w:t>ب</w:t>
            </w:r>
            <w:r w:rsidR="00565E5C" w:rsidRPr="009243C2">
              <w:rPr>
                <w:rFonts w:cs="B Compset" w:hint="cs"/>
                <w:sz w:val="28"/>
                <w:szCs w:val="28"/>
                <w:rtl/>
              </w:rPr>
              <w:t>- محدودیت ها</w:t>
            </w:r>
          </w:p>
        </w:tc>
        <w:tc>
          <w:tcPr>
            <w:tcW w:w="1422" w:type="dxa"/>
            <w:vAlign w:val="center"/>
          </w:tcPr>
          <w:p w:rsidR="00565E5C" w:rsidRPr="009243C2" w:rsidRDefault="005D575F" w:rsidP="00C975BF">
            <w:pPr>
              <w:bidi/>
              <w:jc w:val="center"/>
              <w:rPr>
                <w:rFonts w:cs="B Compset"/>
                <w:sz w:val="28"/>
                <w:szCs w:val="28"/>
                <w:rtl/>
              </w:rPr>
            </w:pPr>
            <w:r w:rsidRPr="009243C2">
              <w:rPr>
                <w:rFonts w:cs="B Compset" w:hint="cs"/>
                <w:sz w:val="28"/>
                <w:szCs w:val="28"/>
                <w:rtl/>
              </w:rPr>
              <w:t>9</w:t>
            </w:r>
          </w:p>
        </w:tc>
      </w:tr>
      <w:tr w:rsidR="002001FE" w:rsidRPr="009243C2" w:rsidTr="00E30E59">
        <w:trPr>
          <w:trHeight w:val="1358"/>
        </w:trPr>
        <w:tc>
          <w:tcPr>
            <w:tcW w:w="743" w:type="dxa"/>
            <w:tcBorders>
              <w:right w:val="single" w:sz="4" w:space="0" w:color="auto"/>
            </w:tcBorders>
            <w:vAlign w:val="center"/>
          </w:tcPr>
          <w:p w:rsidR="00565E5C" w:rsidRPr="009243C2" w:rsidRDefault="002557AA" w:rsidP="00C975BF">
            <w:pPr>
              <w:bidi/>
              <w:jc w:val="center"/>
              <w:rPr>
                <w:rFonts w:cs="B Compset"/>
                <w:b/>
                <w:bCs/>
                <w:sz w:val="28"/>
                <w:szCs w:val="28"/>
                <w:rtl/>
              </w:rPr>
            </w:pPr>
            <w:r w:rsidRPr="009243C2">
              <w:rPr>
                <w:rFonts w:cs="B Compset" w:hint="cs"/>
                <w:b/>
                <w:bCs/>
                <w:sz w:val="28"/>
                <w:szCs w:val="28"/>
                <w:rtl/>
              </w:rPr>
              <w:t>6</w:t>
            </w:r>
          </w:p>
        </w:tc>
        <w:tc>
          <w:tcPr>
            <w:tcW w:w="6432" w:type="dxa"/>
            <w:tcBorders>
              <w:left w:val="single" w:sz="4" w:space="0" w:color="auto"/>
            </w:tcBorders>
          </w:tcPr>
          <w:p w:rsidR="00565E5C" w:rsidRPr="009243C2" w:rsidRDefault="00565E5C" w:rsidP="00C975BF">
            <w:pPr>
              <w:bidi/>
              <w:rPr>
                <w:rFonts w:cs="B Compset"/>
                <w:b/>
                <w:bCs/>
                <w:sz w:val="28"/>
                <w:szCs w:val="28"/>
                <w:rtl/>
              </w:rPr>
            </w:pPr>
            <w:r w:rsidRPr="009243C2">
              <w:rPr>
                <w:rFonts w:cs="B Compset" w:hint="cs"/>
                <w:b/>
                <w:bCs/>
                <w:sz w:val="28"/>
                <w:szCs w:val="28"/>
                <w:rtl/>
              </w:rPr>
              <w:t>یافته های ارزشیابی</w:t>
            </w:r>
          </w:p>
          <w:p w:rsidR="00565E5C" w:rsidRPr="009243C2" w:rsidRDefault="00565E5C" w:rsidP="00C975BF">
            <w:pPr>
              <w:bidi/>
              <w:rPr>
                <w:rFonts w:cs="B Compset"/>
                <w:sz w:val="28"/>
                <w:szCs w:val="28"/>
                <w:rtl/>
              </w:rPr>
            </w:pPr>
            <w:r w:rsidRPr="009243C2">
              <w:rPr>
                <w:rFonts w:cs="B Compset" w:hint="cs"/>
                <w:sz w:val="28"/>
                <w:szCs w:val="28"/>
                <w:rtl/>
              </w:rPr>
              <w:t>الف- دستاوردها و نتایج</w:t>
            </w:r>
          </w:p>
          <w:p w:rsidR="00565E5C" w:rsidRPr="009243C2" w:rsidRDefault="00377890" w:rsidP="00C975BF">
            <w:pPr>
              <w:bidi/>
              <w:rPr>
                <w:rFonts w:cs="B Compset"/>
                <w:sz w:val="28"/>
                <w:szCs w:val="28"/>
                <w:rtl/>
              </w:rPr>
            </w:pPr>
            <w:r w:rsidRPr="009243C2">
              <w:rPr>
                <w:rFonts w:cs="B Compset" w:hint="cs"/>
                <w:sz w:val="28"/>
                <w:szCs w:val="28"/>
                <w:rtl/>
              </w:rPr>
              <w:t>ب</w:t>
            </w:r>
            <w:r w:rsidR="00565E5C" w:rsidRPr="009243C2">
              <w:rPr>
                <w:rFonts w:cs="B Compset" w:hint="cs"/>
                <w:sz w:val="28"/>
                <w:szCs w:val="28"/>
                <w:rtl/>
              </w:rPr>
              <w:t>- تداوم برنامه</w:t>
            </w:r>
          </w:p>
        </w:tc>
        <w:tc>
          <w:tcPr>
            <w:tcW w:w="1422" w:type="dxa"/>
            <w:vAlign w:val="center"/>
          </w:tcPr>
          <w:p w:rsidR="00565E5C" w:rsidRPr="009243C2" w:rsidRDefault="005D575F" w:rsidP="00C975BF">
            <w:pPr>
              <w:bidi/>
              <w:jc w:val="center"/>
              <w:rPr>
                <w:rFonts w:cs="B Compset"/>
                <w:sz w:val="28"/>
                <w:szCs w:val="28"/>
                <w:rtl/>
              </w:rPr>
            </w:pPr>
            <w:r w:rsidRPr="009243C2">
              <w:rPr>
                <w:rFonts w:cs="B Compset" w:hint="cs"/>
                <w:sz w:val="28"/>
                <w:szCs w:val="28"/>
                <w:rtl/>
              </w:rPr>
              <w:t>18</w:t>
            </w:r>
          </w:p>
        </w:tc>
      </w:tr>
      <w:tr w:rsidR="002001FE" w:rsidRPr="009243C2" w:rsidTr="003B711B">
        <w:tc>
          <w:tcPr>
            <w:tcW w:w="743" w:type="dxa"/>
            <w:tcBorders>
              <w:right w:val="single" w:sz="4" w:space="0" w:color="auto"/>
            </w:tcBorders>
            <w:vAlign w:val="center"/>
          </w:tcPr>
          <w:p w:rsidR="00565E5C" w:rsidRPr="009243C2" w:rsidRDefault="002557AA" w:rsidP="00C975BF">
            <w:pPr>
              <w:bidi/>
              <w:jc w:val="center"/>
              <w:rPr>
                <w:rFonts w:cs="B Compset"/>
                <w:b/>
                <w:bCs/>
                <w:sz w:val="28"/>
                <w:szCs w:val="28"/>
                <w:rtl/>
                <w:lang w:bidi="fa-IR"/>
              </w:rPr>
            </w:pPr>
            <w:r w:rsidRPr="009243C2">
              <w:rPr>
                <w:rFonts w:cs="B Compset" w:hint="cs"/>
                <w:b/>
                <w:bCs/>
                <w:sz w:val="28"/>
                <w:szCs w:val="28"/>
                <w:rtl/>
                <w:lang w:bidi="fa-IR"/>
              </w:rPr>
              <w:t>7</w:t>
            </w:r>
          </w:p>
        </w:tc>
        <w:tc>
          <w:tcPr>
            <w:tcW w:w="6432" w:type="dxa"/>
            <w:tcBorders>
              <w:left w:val="single" w:sz="4" w:space="0" w:color="auto"/>
            </w:tcBorders>
          </w:tcPr>
          <w:p w:rsidR="00565E5C" w:rsidRPr="009243C2" w:rsidRDefault="00565E5C" w:rsidP="00C975BF">
            <w:pPr>
              <w:bidi/>
              <w:rPr>
                <w:rFonts w:cs="B Compset"/>
                <w:sz w:val="28"/>
                <w:szCs w:val="28"/>
                <w:rtl/>
              </w:rPr>
            </w:pPr>
            <w:r w:rsidRPr="009243C2">
              <w:rPr>
                <w:rFonts w:cs="B Compset" w:hint="cs"/>
                <w:sz w:val="28"/>
                <w:szCs w:val="28"/>
                <w:rtl/>
              </w:rPr>
              <w:t xml:space="preserve">درس های آموخته </w:t>
            </w:r>
          </w:p>
        </w:tc>
        <w:tc>
          <w:tcPr>
            <w:tcW w:w="1422" w:type="dxa"/>
            <w:vAlign w:val="center"/>
          </w:tcPr>
          <w:p w:rsidR="00565E5C" w:rsidRPr="009243C2" w:rsidRDefault="00393C24" w:rsidP="00C975BF">
            <w:pPr>
              <w:bidi/>
              <w:jc w:val="center"/>
              <w:rPr>
                <w:rFonts w:cs="B Compset"/>
                <w:sz w:val="28"/>
                <w:szCs w:val="28"/>
                <w:rtl/>
              </w:rPr>
            </w:pPr>
            <w:r>
              <w:rPr>
                <w:rFonts w:cs="B Compset" w:hint="cs"/>
                <w:sz w:val="28"/>
                <w:szCs w:val="28"/>
                <w:rtl/>
              </w:rPr>
              <w:t>45</w:t>
            </w:r>
          </w:p>
        </w:tc>
      </w:tr>
      <w:tr w:rsidR="002001FE" w:rsidRPr="009243C2" w:rsidTr="00393C24">
        <w:trPr>
          <w:trHeight w:val="420"/>
        </w:trPr>
        <w:tc>
          <w:tcPr>
            <w:tcW w:w="743" w:type="dxa"/>
            <w:tcBorders>
              <w:bottom w:val="single" w:sz="4" w:space="0" w:color="auto"/>
              <w:right w:val="single" w:sz="4" w:space="0" w:color="auto"/>
            </w:tcBorders>
            <w:vAlign w:val="center"/>
          </w:tcPr>
          <w:p w:rsidR="00565E5C" w:rsidRPr="009243C2" w:rsidRDefault="002557AA" w:rsidP="00C975BF">
            <w:pPr>
              <w:bidi/>
              <w:jc w:val="center"/>
              <w:rPr>
                <w:rFonts w:cs="B Compset"/>
                <w:b/>
                <w:bCs/>
                <w:sz w:val="28"/>
                <w:szCs w:val="28"/>
                <w:rtl/>
              </w:rPr>
            </w:pPr>
            <w:r w:rsidRPr="009243C2">
              <w:rPr>
                <w:rFonts w:cs="B Compset" w:hint="cs"/>
                <w:b/>
                <w:bCs/>
                <w:sz w:val="28"/>
                <w:szCs w:val="28"/>
                <w:rtl/>
              </w:rPr>
              <w:t>8</w:t>
            </w:r>
          </w:p>
        </w:tc>
        <w:tc>
          <w:tcPr>
            <w:tcW w:w="6432" w:type="dxa"/>
            <w:tcBorders>
              <w:left w:val="single" w:sz="4" w:space="0" w:color="auto"/>
              <w:bottom w:val="single" w:sz="4" w:space="0" w:color="auto"/>
            </w:tcBorders>
          </w:tcPr>
          <w:p w:rsidR="00565E5C" w:rsidRPr="009243C2" w:rsidRDefault="00565E5C" w:rsidP="00C975BF">
            <w:pPr>
              <w:bidi/>
              <w:rPr>
                <w:rFonts w:cs="B Compset"/>
                <w:sz w:val="28"/>
                <w:szCs w:val="28"/>
                <w:rtl/>
                <w:lang w:bidi="fa-IR"/>
              </w:rPr>
            </w:pPr>
            <w:r w:rsidRPr="009243C2">
              <w:rPr>
                <w:rFonts w:cs="B Compset" w:hint="cs"/>
                <w:sz w:val="28"/>
                <w:szCs w:val="28"/>
                <w:rtl/>
              </w:rPr>
              <w:t xml:space="preserve">پیشنهادها به نیروی انتظامی جمهوری اسلامی ایران و یونیسف </w:t>
            </w:r>
          </w:p>
        </w:tc>
        <w:tc>
          <w:tcPr>
            <w:tcW w:w="1422" w:type="dxa"/>
            <w:tcBorders>
              <w:bottom w:val="single" w:sz="4" w:space="0" w:color="auto"/>
            </w:tcBorders>
            <w:vAlign w:val="center"/>
          </w:tcPr>
          <w:p w:rsidR="00565E5C" w:rsidRPr="009243C2" w:rsidRDefault="00393C24" w:rsidP="00C975BF">
            <w:pPr>
              <w:bidi/>
              <w:jc w:val="center"/>
              <w:rPr>
                <w:rFonts w:cs="B Compset"/>
                <w:sz w:val="28"/>
                <w:szCs w:val="28"/>
                <w:rtl/>
              </w:rPr>
            </w:pPr>
            <w:r>
              <w:rPr>
                <w:rFonts w:cs="B Compset" w:hint="cs"/>
                <w:sz w:val="28"/>
                <w:szCs w:val="28"/>
                <w:rtl/>
              </w:rPr>
              <w:t>46</w:t>
            </w:r>
          </w:p>
        </w:tc>
      </w:tr>
      <w:tr w:rsidR="00393C24" w:rsidRPr="009243C2" w:rsidTr="00393C24">
        <w:trPr>
          <w:trHeight w:val="365"/>
        </w:trPr>
        <w:tc>
          <w:tcPr>
            <w:tcW w:w="743" w:type="dxa"/>
            <w:tcBorders>
              <w:top w:val="single" w:sz="4" w:space="0" w:color="auto"/>
              <w:right w:val="single" w:sz="4" w:space="0" w:color="auto"/>
            </w:tcBorders>
            <w:vAlign w:val="center"/>
          </w:tcPr>
          <w:p w:rsidR="00393C24" w:rsidRPr="009243C2" w:rsidRDefault="00393C24" w:rsidP="00C975BF">
            <w:pPr>
              <w:bidi/>
              <w:jc w:val="center"/>
              <w:rPr>
                <w:rFonts w:cs="B Compset"/>
                <w:b/>
                <w:bCs/>
                <w:sz w:val="28"/>
                <w:szCs w:val="28"/>
                <w:rtl/>
              </w:rPr>
            </w:pPr>
            <w:r>
              <w:rPr>
                <w:rFonts w:cs="B Compset"/>
                <w:b/>
                <w:bCs/>
                <w:sz w:val="28"/>
                <w:szCs w:val="28"/>
              </w:rPr>
              <w:t>9</w:t>
            </w:r>
          </w:p>
        </w:tc>
        <w:tc>
          <w:tcPr>
            <w:tcW w:w="6432" w:type="dxa"/>
            <w:tcBorders>
              <w:top w:val="single" w:sz="4" w:space="0" w:color="auto"/>
              <w:left w:val="single" w:sz="4" w:space="0" w:color="auto"/>
            </w:tcBorders>
          </w:tcPr>
          <w:p w:rsidR="00393C24" w:rsidRPr="009243C2" w:rsidRDefault="00393C24" w:rsidP="00C975BF">
            <w:pPr>
              <w:bidi/>
              <w:rPr>
                <w:rFonts w:cs="B Compset"/>
                <w:sz w:val="28"/>
                <w:szCs w:val="28"/>
                <w:rtl/>
                <w:lang w:bidi="fa-IR"/>
              </w:rPr>
            </w:pPr>
            <w:r>
              <w:rPr>
                <w:rFonts w:cs="B Compset" w:hint="cs"/>
                <w:sz w:val="28"/>
                <w:szCs w:val="28"/>
                <w:rtl/>
                <w:lang w:bidi="fa-IR"/>
              </w:rPr>
              <w:t>نتیجه گیری</w:t>
            </w:r>
          </w:p>
        </w:tc>
        <w:tc>
          <w:tcPr>
            <w:tcW w:w="1422" w:type="dxa"/>
            <w:tcBorders>
              <w:top w:val="single" w:sz="4" w:space="0" w:color="auto"/>
            </w:tcBorders>
            <w:vAlign w:val="center"/>
          </w:tcPr>
          <w:p w:rsidR="00393C24" w:rsidRPr="009243C2" w:rsidRDefault="00393C24" w:rsidP="00393C24">
            <w:pPr>
              <w:bidi/>
              <w:jc w:val="center"/>
              <w:rPr>
                <w:rFonts w:cs="B Compset"/>
                <w:sz w:val="28"/>
                <w:szCs w:val="28"/>
                <w:rtl/>
              </w:rPr>
            </w:pPr>
            <w:r>
              <w:rPr>
                <w:rFonts w:cs="B Compset" w:hint="cs"/>
                <w:sz w:val="28"/>
                <w:szCs w:val="28"/>
                <w:rtl/>
              </w:rPr>
              <w:t>47</w:t>
            </w:r>
          </w:p>
        </w:tc>
      </w:tr>
      <w:tr w:rsidR="002001FE" w:rsidRPr="009243C2" w:rsidTr="003B711B">
        <w:tc>
          <w:tcPr>
            <w:tcW w:w="743" w:type="dxa"/>
            <w:tcBorders>
              <w:right w:val="single" w:sz="4" w:space="0" w:color="auto"/>
            </w:tcBorders>
            <w:vAlign w:val="center"/>
          </w:tcPr>
          <w:p w:rsidR="00565E5C" w:rsidRPr="009243C2" w:rsidRDefault="002557AA" w:rsidP="00C975BF">
            <w:pPr>
              <w:bidi/>
              <w:jc w:val="center"/>
              <w:rPr>
                <w:rFonts w:cs="B Compset"/>
                <w:b/>
                <w:bCs/>
                <w:sz w:val="28"/>
                <w:szCs w:val="28"/>
                <w:rtl/>
                <w:lang w:bidi="fa-IR"/>
              </w:rPr>
            </w:pPr>
            <w:r w:rsidRPr="009243C2">
              <w:rPr>
                <w:rFonts w:cs="B Compset" w:hint="cs"/>
                <w:b/>
                <w:bCs/>
                <w:sz w:val="28"/>
                <w:szCs w:val="28"/>
                <w:rtl/>
                <w:lang w:bidi="fa-IR"/>
              </w:rPr>
              <w:t>9</w:t>
            </w:r>
          </w:p>
        </w:tc>
        <w:tc>
          <w:tcPr>
            <w:tcW w:w="6432" w:type="dxa"/>
            <w:tcBorders>
              <w:left w:val="single" w:sz="4" w:space="0" w:color="auto"/>
            </w:tcBorders>
          </w:tcPr>
          <w:p w:rsidR="00565E5C" w:rsidRPr="009243C2" w:rsidRDefault="00565E5C" w:rsidP="00C975BF">
            <w:pPr>
              <w:bidi/>
              <w:rPr>
                <w:rFonts w:cs="B Compset"/>
                <w:b/>
                <w:bCs/>
                <w:sz w:val="28"/>
                <w:szCs w:val="28"/>
                <w:rtl/>
              </w:rPr>
            </w:pPr>
            <w:r w:rsidRPr="009243C2">
              <w:rPr>
                <w:rFonts w:cs="B Compset" w:hint="cs"/>
                <w:b/>
                <w:bCs/>
                <w:sz w:val="28"/>
                <w:szCs w:val="28"/>
                <w:rtl/>
              </w:rPr>
              <w:t>پیوست ها</w:t>
            </w:r>
          </w:p>
          <w:p w:rsidR="00565E5C" w:rsidRPr="009243C2" w:rsidRDefault="00565E5C" w:rsidP="00C975BF">
            <w:pPr>
              <w:bidi/>
              <w:rPr>
                <w:rFonts w:cs="B Compset"/>
                <w:sz w:val="28"/>
                <w:szCs w:val="28"/>
                <w:rtl/>
              </w:rPr>
            </w:pPr>
            <w:r w:rsidRPr="009243C2">
              <w:rPr>
                <w:rFonts w:cs="B Compset" w:hint="cs"/>
                <w:sz w:val="28"/>
                <w:szCs w:val="28"/>
                <w:rtl/>
              </w:rPr>
              <w:t>الف- شرح وظایف</w:t>
            </w:r>
          </w:p>
          <w:p w:rsidR="00975D66" w:rsidRPr="009243C2" w:rsidRDefault="00565E5C" w:rsidP="00C975BF">
            <w:pPr>
              <w:bidi/>
              <w:rPr>
                <w:rFonts w:cs="B Compset"/>
                <w:sz w:val="28"/>
                <w:szCs w:val="28"/>
                <w:rtl/>
              </w:rPr>
            </w:pPr>
            <w:r w:rsidRPr="009243C2">
              <w:rPr>
                <w:rFonts w:cs="B Compset" w:hint="cs"/>
                <w:sz w:val="28"/>
                <w:szCs w:val="28"/>
                <w:rtl/>
              </w:rPr>
              <w:t xml:space="preserve">ب- </w:t>
            </w:r>
            <w:r w:rsidR="00975D66" w:rsidRPr="009243C2">
              <w:rPr>
                <w:rFonts w:cs="B Compset" w:hint="cs"/>
                <w:sz w:val="28"/>
                <w:szCs w:val="28"/>
                <w:rtl/>
              </w:rPr>
              <w:t>فهرست افراد معرفی شده توسط آقای نایجل برنکن برای مربی گری کارگاه های دادرسی نوجوانان برای ناجا</w:t>
            </w:r>
          </w:p>
          <w:p w:rsidR="00565E5C" w:rsidRPr="009243C2" w:rsidRDefault="00975D66" w:rsidP="00C975BF">
            <w:pPr>
              <w:bidi/>
              <w:rPr>
                <w:rFonts w:cs="B Compset"/>
                <w:sz w:val="28"/>
                <w:szCs w:val="28"/>
                <w:rtl/>
              </w:rPr>
            </w:pPr>
            <w:r w:rsidRPr="009243C2">
              <w:rPr>
                <w:rFonts w:cs="B Compset" w:hint="cs"/>
                <w:sz w:val="28"/>
                <w:szCs w:val="28"/>
                <w:rtl/>
              </w:rPr>
              <w:t xml:space="preserve">ج- </w:t>
            </w:r>
            <w:r w:rsidR="00446A5A" w:rsidRPr="009243C2">
              <w:rPr>
                <w:rFonts w:cs="B Compset" w:hint="cs"/>
                <w:sz w:val="28"/>
                <w:szCs w:val="28"/>
                <w:rtl/>
              </w:rPr>
              <w:t>نمونه پرسشنامه برای فراگیران دوره</w:t>
            </w:r>
          </w:p>
          <w:p w:rsidR="00776756" w:rsidRPr="009243C2" w:rsidRDefault="00776756" w:rsidP="00C975BF">
            <w:pPr>
              <w:bidi/>
              <w:rPr>
                <w:rFonts w:cs="B Compset"/>
                <w:sz w:val="28"/>
                <w:szCs w:val="28"/>
                <w:rtl/>
              </w:rPr>
            </w:pPr>
            <w:r w:rsidRPr="009243C2">
              <w:rPr>
                <w:rFonts w:cs="B Compset" w:hint="cs"/>
                <w:sz w:val="28"/>
                <w:szCs w:val="28"/>
                <w:rtl/>
              </w:rPr>
              <w:t xml:space="preserve">د- کاربرگ مصاحبه با کودکان و نوجوانان ناقض قانون </w:t>
            </w:r>
          </w:p>
          <w:p w:rsidR="00776756" w:rsidRPr="009243C2" w:rsidRDefault="00776756" w:rsidP="00C975BF">
            <w:pPr>
              <w:bidi/>
              <w:rPr>
                <w:rFonts w:cs="B Compset"/>
                <w:sz w:val="28"/>
                <w:szCs w:val="28"/>
                <w:rtl/>
              </w:rPr>
            </w:pPr>
            <w:r w:rsidRPr="009243C2">
              <w:rPr>
                <w:rFonts w:cs="B Compset" w:hint="cs"/>
                <w:sz w:val="28"/>
                <w:szCs w:val="28"/>
                <w:rtl/>
              </w:rPr>
              <w:t xml:space="preserve">و- کاربرگ مصاحبه فراگیران </w:t>
            </w:r>
          </w:p>
          <w:p w:rsidR="00565E5C" w:rsidRPr="009243C2" w:rsidRDefault="00975D66" w:rsidP="00C975BF">
            <w:pPr>
              <w:bidi/>
              <w:rPr>
                <w:rFonts w:cs="B Compset"/>
                <w:sz w:val="28"/>
                <w:szCs w:val="28"/>
                <w:rtl/>
              </w:rPr>
            </w:pPr>
            <w:r w:rsidRPr="009243C2">
              <w:rPr>
                <w:rFonts w:cs="B Compset" w:hint="cs"/>
                <w:sz w:val="28"/>
                <w:szCs w:val="28"/>
                <w:rtl/>
              </w:rPr>
              <w:t>ه</w:t>
            </w:r>
            <w:r w:rsidR="00D7390F" w:rsidRPr="009243C2">
              <w:rPr>
                <w:rFonts w:cs="B Compset" w:hint="cs"/>
                <w:sz w:val="28"/>
                <w:szCs w:val="28"/>
                <w:rtl/>
              </w:rPr>
              <w:t>- رزومه مجری ارزشیابی(دکتر مهدی صانعی)</w:t>
            </w:r>
          </w:p>
          <w:p w:rsidR="00565E5C" w:rsidRPr="009243C2" w:rsidRDefault="00565E5C" w:rsidP="00C975BF">
            <w:pPr>
              <w:bidi/>
              <w:rPr>
                <w:rFonts w:cs="B Compset"/>
                <w:sz w:val="28"/>
                <w:szCs w:val="28"/>
                <w:rtl/>
              </w:rPr>
            </w:pPr>
          </w:p>
        </w:tc>
        <w:tc>
          <w:tcPr>
            <w:tcW w:w="1422" w:type="dxa"/>
            <w:vAlign w:val="center"/>
          </w:tcPr>
          <w:p w:rsidR="00565E5C" w:rsidRPr="009243C2" w:rsidRDefault="00393C24" w:rsidP="00C975BF">
            <w:pPr>
              <w:bidi/>
              <w:jc w:val="center"/>
              <w:rPr>
                <w:rFonts w:cs="B Compset"/>
                <w:sz w:val="28"/>
                <w:szCs w:val="28"/>
                <w:rtl/>
              </w:rPr>
            </w:pPr>
            <w:r>
              <w:rPr>
                <w:rFonts w:cs="B Compset" w:hint="cs"/>
                <w:sz w:val="28"/>
                <w:szCs w:val="28"/>
                <w:rtl/>
              </w:rPr>
              <w:t>48</w:t>
            </w:r>
          </w:p>
        </w:tc>
      </w:tr>
    </w:tbl>
    <w:p w:rsidR="002001FE" w:rsidRPr="009243C2" w:rsidRDefault="002001FE" w:rsidP="00C975BF">
      <w:pPr>
        <w:bidi/>
        <w:spacing w:line="240" w:lineRule="auto"/>
        <w:rPr>
          <w:rFonts w:cs="B Compset"/>
          <w:b/>
          <w:bCs/>
          <w:sz w:val="28"/>
          <w:szCs w:val="28"/>
          <w:rtl/>
        </w:rPr>
      </w:pPr>
    </w:p>
    <w:p w:rsidR="0053468D" w:rsidRPr="009243C2" w:rsidRDefault="0053468D" w:rsidP="00C975BF">
      <w:pPr>
        <w:bidi/>
        <w:spacing w:line="240" w:lineRule="auto"/>
        <w:rPr>
          <w:rFonts w:cs="B Compset"/>
          <w:b/>
          <w:bCs/>
          <w:sz w:val="28"/>
          <w:szCs w:val="28"/>
          <w:rtl/>
        </w:rPr>
      </w:pPr>
    </w:p>
    <w:p w:rsidR="00E30E59" w:rsidRPr="009243C2" w:rsidRDefault="00E30E59" w:rsidP="00C975BF">
      <w:pPr>
        <w:bidi/>
        <w:spacing w:line="240" w:lineRule="auto"/>
        <w:rPr>
          <w:rFonts w:cs="B Compset"/>
          <w:b/>
          <w:bCs/>
          <w:sz w:val="28"/>
          <w:szCs w:val="28"/>
          <w:rtl/>
        </w:rPr>
      </w:pPr>
    </w:p>
    <w:p w:rsidR="00C975BF" w:rsidRPr="009243C2" w:rsidRDefault="00C975BF" w:rsidP="00C975BF">
      <w:pPr>
        <w:bidi/>
        <w:spacing w:line="240" w:lineRule="auto"/>
        <w:rPr>
          <w:rFonts w:cs="B Compset"/>
          <w:b/>
          <w:bCs/>
          <w:sz w:val="28"/>
          <w:szCs w:val="28"/>
          <w:rtl/>
        </w:rPr>
      </w:pPr>
    </w:p>
    <w:p w:rsidR="00C975BF" w:rsidRPr="009243C2" w:rsidRDefault="00C975BF" w:rsidP="00C975BF">
      <w:pPr>
        <w:bidi/>
        <w:spacing w:line="240" w:lineRule="auto"/>
        <w:rPr>
          <w:rFonts w:cs="B Compset"/>
          <w:b/>
          <w:bCs/>
          <w:sz w:val="28"/>
          <w:szCs w:val="28"/>
          <w:rtl/>
        </w:rPr>
      </w:pPr>
    </w:p>
    <w:tbl>
      <w:tblPr>
        <w:tblStyle w:val="TableGrid"/>
        <w:bidiVisual/>
        <w:tblW w:w="0" w:type="auto"/>
        <w:tblInd w:w="-3" w:type="dxa"/>
        <w:tblLook w:val="04A0" w:firstRow="1" w:lastRow="0" w:firstColumn="1" w:lastColumn="0" w:noHBand="0" w:noVBand="1"/>
      </w:tblPr>
      <w:tblGrid>
        <w:gridCol w:w="9140"/>
      </w:tblGrid>
      <w:tr w:rsidR="002001FE" w:rsidRPr="009243C2" w:rsidTr="00346242">
        <w:trPr>
          <w:trHeight w:val="530"/>
        </w:trPr>
        <w:tc>
          <w:tcPr>
            <w:tcW w:w="9140" w:type="dxa"/>
            <w:shd w:val="clear" w:color="auto" w:fill="D9D9D9" w:themeFill="background1" w:themeFillShade="D9"/>
          </w:tcPr>
          <w:p w:rsidR="002001FE" w:rsidRPr="009243C2" w:rsidRDefault="002557AA" w:rsidP="00C975BF">
            <w:pPr>
              <w:bidi/>
              <w:rPr>
                <w:rFonts w:cs="B Compset"/>
                <w:b/>
                <w:bCs/>
                <w:sz w:val="28"/>
                <w:szCs w:val="28"/>
                <w:rtl/>
              </w:rPr>
            </w:pPr>
            <w:r w:rsidRPr="009243C2">
              <w:rPr>
                <w:rFonts w:cs="B Compset" w:hint="cs"/>
                <w:b/>
                <w:bCs/>
                <w:sz w:val="28"/>
                <w:szCs w:val="28"/>
                <w:rtl/>
              </w:rPr>
              <w:t>1</w:t>
            </w:r>
            <w:r w:rsidR="00966C64" w:rsidRPr="009243C2">
              <w:rPr>
                <w:rFonts w:cs="B Compset" w:hint="cs"/>
                <w:b/>
                <w:bCs/>
                <w:sz w:val="28"/>
                <w:szCs w:val="28"/>
                <w:rtl/>
              </w:rPr>
              <w:t>. خلاصه اجرایی</w:t>
            </w:r>
          </w:p>
        </w:tc>
      </w:tr>
    </w:tbl>
    <w:p w:rsidR="00887107" w:rsidRPr="009243C2" w:rsidRDefault="00887107" w:rsidP="00C975BF">
      <w:pPr>
        <w:bidi/>
        <w:spacing w:line="240" w:lineRule="auto"/>
        <w:jc w:val="both"/>
        <w:rPr>
          <w:rFonts w:cs="B Compset"/>
          <w:sz w:val="28"/>
          <w:szCs w:val="28"/>
          <w:rtl/>
          <w:lang w:bidi="fa-IR"/>
        </w:rPr>
      </w:pPr>
    </w:p>
    <w:p w:rsidR="00E348D9" w:rsidRPr="009243C2" w:rsidRDefault="00E348D9" w:rsidP="00C975BF">
      <w:pPr>
        <w:bidi/>
        <w:spacing w:line="240" w:lineRule="auto"/>
        <w:jc w:val="both"/>
        <w:rPr>
          <w:rFonts w:cs="B Compset"/>
          <w:sz w:val="28"/>
          <w:szCs w:val="28"/>
          <w:rtl/>
          <w:lang w:bidi="fa-IR"/>
        </w:rPr>
      </w:pPr>
      <w:r w:rsidRPr="009243C2">
        <w:rPr>
          <w:rFonts w:cs="B Compset" w:hint="cs"/>
          <w:sz w:val="28"/>
          <w:szCs w:val="28"/>
          <w:rtl/>
          <w:lang w:bidi="fa-IR"/>
        </w:rPr>
        <w:t xml:space="preserve">مسئولان اعمال قانون (پلیس) نخستین </w:t>
      </w:r>
      <w:r w:rsidR="002E4B42" w:rsidRPr="009243C2">
        <w:rPr>
          <w:rFonts w:cs="B Compset" w:hint="cs"/>
          <w:sz w:val="28"/>
          <w:szCs w:val="28"/>
          <w:rtl/>
          <w:lang w:bidi="fa-IR"/>
        </w:rPr>
        <w:t xml:space="preserve">گروه از </w:t>
      </w:r>
      <w:r w:rsidRPr="009243C2">
        <w:rPr>
          <w:rFonts w:cs="B Compset" w:hint="cs"/>
          <w:sz w:val="28"/>
          <w:szCs w:val="28"/>
          <w:rtl/>
          <w:lang w:bidi="fa-IR"/>
        </w:rPr>
        <w:t xml:space="preserve">دست اندرکاران نظام عدالت </w:t>
      </w:r>
      <w:r w:rsidR="002E4B42" w:rsidRPr="009243C2">
        <w:rPr>
          <w:rFonts w:cs="B Compset" w:hint="cs"/>
          <w:sz w:val="28"/>
          <w:szCs w:val="28"/>
          <w:rtl/>
          <w:lang w:bidi="fa-IR"/>
        </w:rPr>
        <w:t xml:space="preserve">کیفری </w:t>
      </w:r>
      <w:r w:rsidRPr="009243C2">
        <w:rPr>
          <w:rFonts w:cs="B Compset" w:hint="cs"/>
          <w:sz w:val="28"/>
          <w:szCs w:val="28"/>
          <w:rtl/>
          <w:lang w:bidi="fa-IR"/>
        </w:rPr>
        <w:t xml:space="preserve">هستند که کودکان ناقض قانون با آنها در تماس قرار می گیرند. </w:t>
      </w:r>
      <w:r w:rsidR="002E4B42" w:rsidRPr="009243C2">
        <w:rPr>
          <w:rFonts w:cs="B Compset" w:hint="cs"/>
          <w:sz w:val="28"/>
          <w:szCs w:val="28"/>
          <w:rtl/>
          <w:lang w:bidi="fa-IR"/>
        </w:rPr>
        <w:t xml:space="preserve">از این جهت </w:t>
      </w:r>
      <w:r w:rsidR="00F450EE" w:rsidRPr="009243C2">
        <w:rPr>
          <w:rFonts w:cs="B Compset" w:hint="cs"/>
          <w:sz w:val="28"/>
          <w:szCs w:val="28"/>
          <w:rtl/>
          <w:lang w:bidi="fa-IR"/>
        </w:rPr>
        <w:t xml:space="preserve">آنها </w:t>
      </w:r>
      <w:r w:rsidR="002E4B42" w:rsidRPr="009243C2">
        <w:rPr>
          <w:rFonts w:cs="B Compset" w:hint="cs"/>
          <w:sz w:val="28"/>
          <w:szCs w:val="28"/>
          <w:rtl/>
          <w:lang w:bidi="fa-IR"/>
        </w:rPr>
        <w:t xml:space="preserve">می توانند نقش بسیار مهمی در </w:t>
      </w:r>
      <w:r w:rsidR="002F5A60" w:rsidRPr="009243C2">
        <w:rPr>
          <w:rFonts w:cs="B Compset" w:hint="cs"/>
          <w:sz w:val="28"/>
          <w:szCs w:val="28"/>
          <w:rtl/>
          <w:lang w:bidi="fa-IR"/>
        </w:rPr>
        <w:t>فرایند دادرسی کودکان و نوجوانان ایفا</w:t>
      </w:r>
      <w:r w:rsidR="00BC65C5" w:rsidRPr="009243C2">
        <w:rPr>
          <w:rFonts w:cs="B Compset" w:hint="cs"/>
          <w:sz w:val="28"/>
          <w:szCs w:val="28"/>
          <w:rtl/>
          <w:lang w:bidi="fa-IR"/>
        </w:rPr>
        <w:t xml:space="preserve"> نمایند. آشنایی با معیارهای</w:t>
      </w:r>
      <w:r w:rsidR="00E30E59" w:rsidRPr="009243C2">
        <w:rPr>
          <w:rFonts w:cs="B Compset" w:hint="cs"/>
          <w:sz w:val="28"/>
          <w:szCs w:val="28"/>
          <w:rtl/>
          <w:lang w:bidi="fa-IR"/>
        </w:rPr>
        <w:t xml:space="preserve"> دادرسی کودکان و نوجوانان مانند</w:t>
      </w:r>
      <w:r w:rsidR="00BC65C5" w:rsidRPr="009243C2">
        <w:rPr>
          <w:rFonts w:cs="B Compset" w:hint="cs"/>
          <w:sz w:val="28"/>
          <w:szCs w:val="28"/>
          <w:rtl/>
          <w:lang w:bidi="fa-IR"/>
        </w:rPr>
        <w:t>: برنامه های قضازدایی،</w:t>
      </w:r>
      <w:r w:rsidR="005D5137" w:rsidRPr="009243C2">
        <w:rPr>
          <w:rFonts w:cs="B Compset" w:hint="cs"/>
          <w:sz w:val="28"/>
          <w:szCs w:val="28"/>
          <w:rtl/>
          <w:lang w:bidi="fa-IR"/>
        </w:rPr>
        <w:t xml:space="preserve"> برنامه های عدالت ترمیمی، </w:t>
      </w:r>
      <w:r w:rsidR="00BC65C5" w:rsidRPr="009243C2">
        <w:rPr>
          <w:rFonts w:cs="B Compset" w:hint="cs"/>
          <w:sz w:val="28"/>
          <w:szCs w:val="28"/>
          <w:rtl/>
          <w:lang w:bidi="fa-IR"/>
        </w:rPr>
        <w:t xml:space="preserve">جایگزین های دستگیری و بازداشت، جایگزین های مجازات و اعمال آنها </w:t>
      </w:r>
      <w:r w:rsidR="005D5137" w:rsidRPr="009243C2">
        <w:rPr>
          <w:rFonts w:cs="B Compset" w:hint="cs"/>
          <w:sz w:val="28"/>
          <w:szCs w:val="28"/>
          <w:rtl/>
          <w:lang w:bidi="fa-IR"/>
        </w:rPr>
        <w:t xml:space="preserve">توسط پلیس می تواند ضمن کاستن از </w:t>
      </w:r>
      <w:r w:rsidR="008B0794" w:rsidRPr="009243C2">
        <w:rPr>
          <w:rFonts w:cs="B Compset" w:hint="cs"/>
          <w:sz w:val="28"/>
          <w:szCs w:val="28"/>
          <w:rtl/>
          <w:lang w:bidi="fa-IR"/>
        </w:rPr>
        <w:t xml:space="preserve">ارجاع پرونده های کودکان به نظام رسمی عدالت کیفری فرصت بهتری را برای اصلاح و تربیت کودکان و نوجوانان ناقض قانون فراهم نماید.  </w:t>
      </w:r>
    </w:p>
    <w:p w:rsidR="005C2DB9" w:rsidRPr="009243C2" w:rsidRDefault="00700564" w:rsidP="00C975BF">
      <w:pPr>
        <w:bidi/>
        <w:spacing w:line="240" w:lineRule="auto"/>
        <w:jc w:val="both"/>
        <w:rPr>
          <w:rFonts w:cs="B Compset"/>
          <w:sz w:val="28"/>
          <w:szCs w:val="28"/>
          <w:rtl/>
          <w:lang w:bidi="fa-IR"/>
        </w:rPr>
      </w:pPr>
      <w:r w:rsidRPr="009243C2">
        <w:rPr>
          <w:rFonts w:cs="B Compset" w:hint="cs"/>
          <w:sz w:val="28"/>
          <w:szCs w:val="28"/>
          <w:rtl/>
          <w:lang w:bidi="fa-IR"/>
        </w:rPr>
        <w:t xml:space="preserve">نیروی انتظامی </w:t>
      </w:r>
      <w:r w:rsidR="005C2DB9" w:rsidRPr="009243C2">
        <w:rPr>
          <w:rFonts w:cs="B Compset" w:hint="cs"/>
          <w:sz w:val="28"/>
          <w:szCs w:val="28"/>
          <w:rtl/>
          <w:lang w:bidi="fa-IR"/>
        </w:rPr>
        <w:t>جمهوری اسلامی ایران</w:t>
      </w:r>
      <w:r w:rsidRPr="009243C2">
        <w:rPr>
          <w:rFonts w:cs="B Compset" w:hint="cs"/>
          <w:sz w:val="28"/>
          <w:szCs w:val="28"/>
          <w:rtl/>
          <w:lang w:bidi="fa-IR"/>
        </w:rPr>
        <w:t xml:space="preserve"> (ناجا)</w:t>
      </w:r>
      <w:r w:rsidR="005C2DB9" w:rsidRPr="009243C2">
        <w:rPr>
          <w:rFonts w:cs="B Compset" w:hint="cs"/>
          <w:sz w:val="28"/>
          <w:szCs w:val="28"/>
          <w:rtl/>
          <w:lang w:bidi="fa-IR"/>
        </w:rPr>
        <w:t xml:space="preserve"> فاقد یک واحد پ</w:t>
      </w:r>
      <w:r w:rsidR="00F450EE" w:rsidRPr="009243C2">
        <w:rPr>
          <w:rFonts w:cs="B Compset" w:hint="cs"/>
          <w:sz w:val="28"/>
          <w:szCs w:val="28"/>
          <w:rtl/>
          <w:lang w:bidi="fa-IR"/>
        </w:rPr>
        <w:t>لیس ویژه کودکان و نوجوانان است.</w:t>
      </w:r>
      <w:r w:rsidR="005C2DB9" w:rsidRPr="009243C2">
        <w:rPr>
          <w:rFonts w:cs="B Compset" w:hint="cs"/>
          <w:sz w:val="28"/>
          <w:szCs w:val="28"/>
          <w:rtl/>
          <w:lang w:bidi="fa-IR"/>
        </w:rPr>
        <w:t xml:space="preserve"> تا سال 2005 برنامه مدونی برای آموزش استانداردهای دادرسی کودکان و نوجوانان </w:t>
      </w:r>
      <w:r w:rsidR="00670197" w:rsidRPr="009243C2">
        <w:rPr>
          <w:rFonts w:cs="B Compset" w:hint="cs"/>
          <w:sz w:val="28"/>
          <w:szCs w:val="28"/>
          <w:rtl/>
          <w:lang w:bidi="fa-IR"/>
        </w:rPr>
        <w:t xml:space="preserve">به پلیس در کشور </w:t>
      </w:r>
      <w:r w:rsidR="005C2DB9" w:rsidRPr="009243C2">
        <w:rPr>
          <w:rFonts w:cs="B Compset" w:hint="cs"/>
          <w:sz w:val="28"/>
          <w:szCs w:val="28"/>
          <w:rtl/>
          <w:lang w:bidi="fa-IR"/>
        </w:rPr>
        <w:t xml:space="preserve">وجود نداشت. مسئولان اعمال قانون </w:t>
      </w:r>
      <w:r w:rsidR="00C70219" w:rsidRPr="009243C2">
        <w:rPr>
          <w:rFonts w:cs="B Compset" w:hint="cs"/>
          <w:sz w:val="28"/>
          <w:szCs w:val="28"/>
          <w:rtl/>
          <w:lang w:bidi="fa-IR"/>
        </w:rPr>
        <w:t xml:space="preserve">با استانداردهای دادرسی کودکان و نوجوانان آشنا نبودند و </w:t>
      </w:r>
      <w:r w:rsidR="00670197" w:rsidRPr="009243C2">
        <w:rPr>
          <w:rFonts w:cs="B Compset" w:hint="cs"/>
          <w:sz w:val="28"/>
          <w:szCs w:val="28"/>
          <w:rtl/>
          <w:lang w:bidi="fa-IR"/>
        </w:rPr>
        <w:t xml:space="preserve">معمولا در رسیدگی به پرونده های افراد بزه کار تمایزی میان بزرگسالان و افراد زیر 18 سال قائل نمی شدند. </w:t>
      </w:r>
    </w:p>
    <w:p w:rsidR="000B7E14" w:rsidRPr="009243C2" w:rsidRDefault="00700564" w:rsidP="00C975BF">
      <w:pPr>
        <w:bidi/>
        <w:spacing w:line="240" w:lineRule="auto"/>
        <w:jc w:val="both"/>
        <w:rPr>
          <w:rFonts w:cs="B Compset"/>
          <w:sz w:val="28"/>
          <w:szCs w:val="28"/>
          <w:rtl/>
          <w:lang w:bidi="fa-IR"/>
        </w:rPr>
      </w:pPr>
      <w:r w:rsidRPr="009243C2">
        <w:rPr>
          <w:rFonts w:cs="B Compset" w:hint="cs"/>
          <w:sz w:val="28"/>
          <w:szCs w:val="28"/>
          <w:rtl/>
          <w:lang w:bidi="fa-IR"/>
        </w:rPr>
        <w:t>در سال 2005 به ابتکار ناجا و</w:t>
      </w:r>
      <w:r w:rsidR="005C2DB9" w:rsidRPr="009243C2">
        <w:rPr>
          <w:rFonts w:cs="B Compset" w:hint="cs"/>
          <w:sz w:val="28"/>
          <w:szCs w:val="28"/>
          <w:rtl/>
          <w:lang w:bidi="fa-IR"/>
        </w:rPr>
        <w:t xml:space="preserve"> با مشارکت قوه قضاییه و </w:t>
      </w:r>
      <w:r w:rsidRPr="009243C2">
        <w:rPr>
          <w:rFonts w:cs="B Compset" w:hint="cs"/>
          <w:sz w:val="28"/>
          <w:szCs w:val="28"/>
          <w:rtl/>
          <w:lang w:bidi="fa-IR"/>
        </w:rPr>
        <w:t xml:space="preserve">صندوق کودکان سازمان ملل متحد (یونیسف) برنامه آموزش دادرسی ویژه کودکان و نوجوانان برای افسران و روسای کلانتری ها و پاسگاه های کشور (کوپ) </w:t>
      </w:r>
      <w:r w:rsidR="005554B4" w:rsidRPr="009243C2">
        <w:rPr>
          <w:rFonts w:cs="B Compset" w:hint="cs"/>
          <w:sz w:val="28"/>
          <w:szCs w:val="28"/>
          <w:rtl/>
          <w:lang w:bidi="fa-IR"/>
        </w:rPr>
        <w:t xml:space="preserve">به اجرا درآمد. </w:t>
      </w:r>
      <w:r w:rsidR="00EE5169" w:rsidRPr="009243C2">
        <w:rPr>
          <w:rFonts w:cs="B Compset" w:hint="cs"/>
          <w:sz w:val="28"/>
          <w:szCs w:val="28"/>
          <w:rtl/>
          <w:lang w:bidi="fa-IR"/>
        </w:rPr>
        <w:t xml:space="preserve">این برنامه شامل برگزاری </w:t>
      </w:r>
      <w:r w:rsidR="00362E73" w:rsidRPr="009243C2">
        <w:rPr>
          <w:rFonts w:cs="B Compset" w:hint="cs"/>
          <w:sz w:val="28"/>
          <w:szCs w:val="28"/>
          <w:rtl/>
          <w:lang w:bidi="fa-IR"/>
        </w:rPr>
        <w:t>حداقل یک کارگاه</w:t>
      </w:r>
      <w:r w:rsidR="00EE5169" w:rsidRPr="009243C2">
        <w:rPr>
          <w:rFonts w:cs="B Compset" w:hint="cs"/>
          <w:sz w:val="28"/>
          <w:szCs w:val="28"/>
          <w:rtl/>
          <w:lang w:bidi="fa-IR"/>
        </w:rPr>
        <w:t xml:space="preserve"> چهار روزه </w:t>
      </w:r>
      <w:r w:rsidR="00362E73" w:rsidRPr="009243C2">
        <w:rPr>
          <w:rFonts w:cs="B Compset" w:hint="cs"/>
          <w:sz w:val="28"/>
          <w:szCs w:val="28"/>
          <w:rtl/>
          <w:lang w:bidi="fa-IR"/>
        </w:rPr>
        <w:t xml:space="preserve">آموزشی </w:t>
      </w:r>
      <w:r w:rsidR="00EE5169" w:rsidRPr="009243C2">
        <w:rPr>
          <w:rFonts w:cs="B Compset" w:hint="cs"/>
          <w:sz w:val="28"/>
          <w:szCs w:val="28"/>
          <w:rtl/>
          <w:lang w:bidi="fa-IR"/>
        </w:rPr>
        <w:t>پیرامون دادرسی ویژه کودکان و نوجوانان در</w:t>
      </w:r>
      <w:r w:rsidR="00362E73" w:rsidRPr="009243C2">
        <w:rPr>
          <w:rFonts w:cs="B Compset" w:hint="cs"/>
          <w:sz w:val="28"/>
          <w:szCs w:val="28"/>
          <w:rtl/>
          <w:lang w:bidi="fa-IR"/>
        </w:rPr>
        <w:t xml:space="preserve"> هر یک از</w:t>
      </w:r>
      <w:r w:rsidR="00922612" w:rsidRPr="009243C2">
        <w:rPr>
          <w:rFonts w:cs="B Compset" w:hint="cs"/>
          <w:sz w:val="28"/>
          <w:szCs w:val="28"/>
          <w:rtl/>
          <w:lang w:bidi="fa-IR"/>
        </w:rPr>
        <w:t xml:space="preserve"> </w:t>
      </w:r>
      <w:r w:rsidR="00EE5169" w:rsidRPr="009243C2">
        <w:rPr>
          <w:rFonts w:cs="B Compset" w:hint="cs"/>
          <w:sz w:val="28"/>
          <w:szCs w:val="28"/>
          <w:rtl/>
          <w:lang w:bidi="fa-IR"/>
        </w:rPr>
        <w:t xml:space="preserve"> استان</w:t>
      </w:r>
      <w:r w:rsidR="00EF27B6" w:rsidRPr="009243C2">
        <w:rPr>
          <w:rFonts w:cs="B Compset" w:hint="cs"/>
          <w:sz w:val="28"/>
          <w:szCs w:val="28"/>
          <w:rtl/>
          <w:lang w:bidi="fa-IR"/>
        </w:rPr>
        <w:t xml:space="preserve"> های</w:t>
      </w:r>
      <w:r w:rsidR="00EE5169" w:rsidRPr="009243C2">
        <w:rPr>
          <w:rFonts w:cs="B Compset" w:hint="cs"/>
          <w:sz w:val="28"/>
          <w:szCs w:val="28"/>
          <w:rtl/>
          <w:lang w:bidi="fa-IR"/>
        </w:rPr>
        <w:t xml:space="preserve"> کشور بود. </w:t>
      </w:r>
      <w:r w:rsidRPr="009243C2">
        <w:rPr>
          <w:rFonts w:cs="B Compset" w:hint="cs"/>
          <w:sz w:val="28"/>
          <w:szCs w:val="28"/>
          <w:rtl/>
          <w:lang w:bidi="fa-IR"/>
        </w:rPr>
        <w:t xml:space="preserve"> </w:t>
      </w:r>
      <w:r w:rsidR="000B7E14" w:rsidRPr="009243C2">
        <w:rPr>
          <w:rFonts w:cs="B Compset" w:hint="cs"/>
          <w:sz w:val="28"/>
          <w:szCs w:val="28"/>
          <w:rtl/>
          <w:lang w:bidi="fa-IR"/>
        </w:rPr>
        <w:t>در مجموع 1</w:t>
      </w:r>
      <w:r w:rsidR="00320C53" w:rsidRPr="009243C2">
        <w:rPr>
          <w:rFonts w:cs="B Compset" w:hint="cs"/>
          <w:sz w:val="28"/>
          <w:szCs w:val="28"/>
          <w:rtl/>
          <w:lang w:bidi="fa-IR"/>
        </w:rPr>
        <w:t>7</w:t>
      </w:r>
      <w:r w:rsidR="00EF27B6" w:rsidRPr="009243C2">
        <w:rPr>
          <w:rFonts w:cs="B Compset" w:hint="cs"/>
          <w:sz w:val="28"/>
          <w:szCs w:val="28"/>
          <w:rtl/>
          <w:lang w:bidi="fa-IR"/>
        </w:rPr>
        <w:t>8</w:t>
      </w:r>
      <w:r w:rsidR="000B7E14" w:rsidRPr="009243C2">
        <w:rPr>
          <w:rFonts w:cs="B Compset" w:hint="cs"/>
          <w:sz w:val="28"/>
          <w:szCs w:val="28"/>
          <w:rtl/>
          <w:lang w:bidi="fa-IR"/>
        </w:rPr>
        <w:t xml:space="preserve">0 نفر از افسران و </w:t>
      </w:r>
      <w:r w:rsidR="00EF27B6" w:rsidRPr="009243C2">
        <w:rPr>
          <w:rFonts w:cs="B Compset" w:hint="cs"/>
          <w:sz w:val="28"/>
          <w:szCs w:val="28"/>
          <w:rtl/>
          <w:lang w:bidi="fa-IR"/>
        </w:rPr>
        <w:t>فرماندهان کوپ</w:t>
      </w:r>
      <w:r w:rsidR="000B7E14" w:rsidRPr="009243C2">
        <w:rPr>
          <w:rFonts w:cs="B Compset" w:hint="cs"/>
          <w:sz w:val="28"/>
          <w:szCs w:val="28"/>
          <w:rtl/>
          <w:lang w:bidi="fa-IR"/>
        </w:rPr>
        <w:t xml:space="preserve"> کشور در فاصله سال های 2011-2005 در </w:t>
      </w:r>
      <w:r w:rsidR="002B45C3" w:rsidRPr="009243C2">
        <w:rPr>
          <w:rFonts w:cs="B Compset" w:hint="cs"/>
          <w:sz w:val="28"/>
          <w:szCs w:val="28"/>
          <w:rtl/>
          <w:lang w:bidi="fa-IR"/>
        </w:rPr>
        <w:t xml:space="preserve">قالب 38 </w:t>
      </w:r>
      <w:r w:rsidR="000B7E14" w:rsidRPr="009243C2">
        <w:rPr>
          <w:rFonts w:cs="B Compset" w:hint="cs"/>
          <w:sz w:val="28"/>
          <w:szCs w:val="28"/>
          <w:rtl/>
          <w:lang w:bidi="fa-IR"/>
        </w:rPr>
        <w:t>کارگاه ها دادرسی ویژ</w:t>
      </w:r>
      <w:r w:rsidR="00EF27B6" w:rsidRPr="009243C2">
        <w:rPr>
          <w:rFonts w:cs="B Compset" w:hint="cs"/>
          <w:sz w:val="28"/>
          <w:szCs w:val="28"/>
          <w:rtl/>
          <w:lang w:bidi="fa-IR"/>
        </w:rPr>
        <w:t>ه کودکان و نوجوانان شرکت نمودند.</w:t>
      </w:r>
      <w:r w:rsidR="000B7E14" w:rsidRPr="009243C2">
        <w:rPr>
          <w:rFonts w:cs="B Compset" w:hint="cs"/>
          <w:sz w:val="28"/>
          <w:szCs w:val="28"/>
          <w:rtl/>
        </w:rPr>
        <w:t xml:space="preserve"> </w:t>
      </w:r>
    </w:p>
    <w:p w:rsidR="005554B4" w:rsidRPr="009243C2" w:rsidRDefault="00781C51" w:rsidP="00C975BF">
      <w:pPr>
        <w:bidi/>
        <w:spacing w:line="240" w:lineRule="auto"/>
        <w:jc w:val="both"/>
        <w:rPr>
          <w:rFonts w:cs="B Compset"/>
          <w:sz w:val="28"/>
          <w:szCs w:val="28"/>
          <w:rtl/>
          <w:lang w:bidi="fa-IR"/>
        </w:rPr>
      </w:pPr>
      <w:r w:rsidRPr="009243C2">
        <w:rPr>
          <w:rFonts w:cs="B Compset" w:hint="cs"/>
          <w:sz w:val="28"/>
          <w:szCs w:val="28"/>
          <w:rtl/>
          <w:lang w:bidi="fa-IR"/>
        </w:rPr>
        <w:t>برای اجرای این برنامه</w:t>
      </w:r>
      <w:r w:rsidR="005554B4" w:rsidRPr="009243C2">
        <w:rPr>
          <w:rFonts w:cs="B Compset" w:hint="cs"/>
          <w:sz w:val="28"/>
          <w:szCs w:val="28"/>
          <w:rtl/>
          <w:lang w:bidi="fa-IR"/>
        </w:rPr>
        <w:t xml:space="preserve"> آموزشی </w:t>
      </w:r>
      <w:r w:rsidR="00A560FF" w:rsidRPr="009243C2">
        <w:rPr>
          <w:rFonts w:cs="B Compset" w:hint="cs"/>
          <w:sz w:val="28"/>
          <w:szCs w:val="28"/>
          <w:rtl/>
          <w:lang w:bidi="fa-IR"/>
        </w:rPr>
        <w:t xml:space="preserve">در مجموع </w:t>
      </w:r>
      <w:r w:rsidR="005554B4" w:rsidRPr="009243C2">
        <w:rPr>
          <w:rFonts w:cs="B Compset" w:hint="cs"/>
          <w:sz w:val="28"/>
          <w:szCs w:val="28"/>
          <w:rtl/>
          <w:lang w:bidi="fa-IR"/>
        </w:rPr>
        <w:t xml:space="preserve">مبلغ </w:t>
      </w:r>
      <w:r w:rsidR="004C0B56" w:rsidRPr="009243C2">
        <w:rPr>
          <w:rFonts w:cs="B Compset" w:hint="cs"/>
          <w:b/>
          <w:bCs/>
          <w:sz w:val="28"/>
          <w:szCs w:val="28"/>
          <w:rtl/>
          <w:lang w:bidi="fa-IR"/>
        </w:rPr>
        <w:t>833/251/005/4 ریال</w:t>
      </w:r>
      <w:r w:rsidRPr="009243C2">
        <w:rPr>
          <w:rFonts w:cs="B Compset" w:hint="cs"/>
          <w:sz w:val="28"/>
          <w:szCs w:val="28"/>
          <w:rtl/>
          <w:lang w:bidi="fa-IR"/>
        </w:rPr>
        <w:t>هزینه شده</w:t>
      </w:r>
      <w:r w:rsidR="005554B4" w:rsidRPr="009243C2">
        <w:rPr>
          <w:rFonts w:cs="B Compset" w:hint="cs"/>
          <w:sz w:val="28"/>
          <w:szCs w:val="28"/>
          <w:rtl/>
          <w:lang w:bidi="fa-IR"/>
        </w:rPr>
        <w:t xml:space="preserve"> است.</w:t>
      </w:r>
      <w:r w:rsidR="00560825" w:rsidRPr="009243C2">
        <w:rPr>
          <w:rFonts w:cs="B Compset" w:hint="cs"/>
          <w:sz w:val="28"/>
          <w:szCs w:val="28"/>
          <w:rtl/>
          <w:lang w:bidi="fa-IR"/>
        </w:rPr>
        <w:t xml:space="preserve"> بطور متوسط 150/263/105ریال برای هر کارگاه </w:t>
      </w:r>
      <w:r w:rsidR="00276D2A" w:rsidRPr="009243C2">
        <w:rPr>
          <w:rFonts w:cs="B Compset" w:hint="cs"/>
          <w:sz w:val="28"/>
          <w:szCs w:val="28"/>
          <w:rtl/>
          <w:lang w:bidi="fa-IR"/>
        </w:rPr>
        <w:t xml:space="preserve">و 141/250/2 ریال به ازای هر نفر </w:t>
      </w:r>
      <w:r w:rsidR="00560825" w:rsidRPr="009243C2">
        <w:rPr>
          <w:rFonts w:cs="B Compset" w:hint="cs"/>
          <w:sz w:val="28"/>
          <w:szCs w:val="28"/>
          <w:rtl/>
          <w:lang w:bidi="fa-IR"/>
        </w:rPr>
        <w:t>هزینه شده است.</w:t>
      </w:r>
      <w:r w:rsidR="005554B4" w:rsidRPr="009243C2">
        <w:rPr>
          <w:rFonts w:cs="B Compset" w:hint="cs"/>
          <w:sz w:val="28"/>
          <w:szCs w:val="28"/>
          <w:rtl/>
          <w:lang w:bidi="fa-IR"/>
        </w:rPr>
        <w:t xml:space="preserve"> این هزینه از محل پروژه بازنگری قوانین و تدوین خط مشی های</w:t>
      </w:r>
      <w:r w:rsidR="005554B4" w:rsidRPr="009243C2">
        <w:rPr>
          <w:rStyle w:val="FootnoteReference"/>
          <w:rFonts w:cs="B Compset"/>
          <w:sz w:val="28"/>
          <w:szCs w:val="28"/>
          <w:rtl/>
          <w:lang w:bidi="fa-IR"/>
        </w:rPr>
        <w:footnoteReference w:id="1"/>
      </w:r>
      <w:r w:rsidR="005554B4" w:rsidRPr="009243C2">
        <w:rPr>
          <w:rFonts w:cs="B Compset" w:hint="cs"/>
          <w:sz w:val="28"/>
          <w:szCs w:val="28"/>
          <w:rtl/>
          <w:lang w:bidi="fa-IR"/>
        </w:rPr>
        <w:t xml:space="preserve"> دفتر یونیسف در ایران تامین اعتبار شده است. </w:t>
      </w:r>
    </w:p>
    <w:p w:rsidR="00615D07" w:rsidRPr="009243C2" w:rsidRDefault="0017332D" w:rsidP="00C975BF">
      <w:pPr>
        <w:bidi/>
        <w:spacing w:line="240" w:lineRule="auto"/>
        <w:jc w:val="both"/>
        <w:rPr>
          <w:rFonts w:cs="B Compset"/>
          <w:sz w:val="28"/>
          <w:szCs w:val="28"/>
          <w:rtl/>
        </w:rPr>
      </w:pPr>
      <w:r w:rsidRPr="009243C2">
        <w:rPr>
          <w:rFonts w:cs="B Compset" w:hint="cs"/>
          <w:sz w:val="28"/>
          <w:szCs w:val="28"/>
          <w:rtl/>
          <w:lang w:bidi="fa-IR"/>
        </w:rPr>
        <w:t>مهم</w:t>
      </w:r>
      <w:r w:rsidR="00761915" w:rsidRPr="009243C2">
        <w:rPr>
          <w:rFonts w:cs="B Compset" w:hint="cs"/>
          <w:sz w:val="28"/>
          <w:szCs w:val="28"/>
          <w:rtl/>
          <w:lang w:bidi="fa-IR"/>
        </w:rPr>
        <w:t>ترین اهداف این برنامه آموزشی</w:t>
      </w:r>
      <w:r w:rsidR="00660A9D" w:rsidRPr="009243C2">
        <w:rPr>
          <w:rFonts w:cs="B Compset" w:hint="cs"/>
          <w:sz w:val="28"/>
          <w:szCs w:val="28"/>
          <w:rtl/>
          <w:lang w:bidi="fa-IR"/>
        </w:rPr>
        <w:t xml:space="preserve"> عبارت بو</w:t>
      </w:r>
      <w:r w:rsidR="00922612" w:rsidRPr="009243C2">
        <w:rPr>
          <w:rFonts w:cs="B Compset" w:hint="cs"/>
          <w:sz w:val="28"/>
          <w:szCs w:val="28"/>
          <w:rtl/>
          <w:lang w:bidi="fa-IR"/>
        </w:rPr>
        <w:t>دن</w:t>
      </w:r>
      <w:r w:rsidR="00660A9D" w:rsidRPr="009243C2">
        <w:rPr>
          <w:rFonts w:cs="B Compset" w:hint="cs"/>
          <w:sz w:val="28"/>
          <w:szCs w:val="28"/>
          <w:rtl/>
          <w:lang w:bidi="fa-IR"/>
        </w:rPr>
        <w:t>د</w:t>
      </w:r>
      <w:r w:rsidR="00761915" w:rsidRPr="009243C2">
        <w:rPr>
          <w:rFonts w:cs="B Compset" w:hint="cs"/>
          <w:sz w:val="28"/>
          <w:szCs w:val="28"/>
          <w:rtl/>
          <w:lang w:bidi="fa-IR"/>
        </w:rPr>
        <w:t xml:space="preserve"> از</w:t>
      </w:r>
      <w:r w:rsidR="00E30E59" w:rsidRPr="009243C2">
        <w:rPr>
          <w:rFonts w:cs="B Compset" w:hint="cs"/>
          <w:sz w:val="28"/>
          <w:szCs w:val="28"/>
          <w:rtl/>
          <w:lang w:bidi="fa-IR"/>
        </w:rPr>
        <w:t>:</w:t>
      </w:r>
      <w:r w:rsidR="00761915" w:rsidRPr="009243C2">
        <w:rPr>
          <w:rFonts w:cs="B Compset" w:hint="cs"/>
          <w:sz w:val="28"/>
          <w:szCs w:val="28"/>
          <w:rtl/>
          <w:lang w:bidi="fa-IR"/>
        </w:rPr>
        <w:t xml:space="preserve"> </w:t>
      </w:r>
      <w:r w:rsidR="00761915" w:rsidRPr="009243C2">
        <w:rPr>
          <w:rFonts w:cs="B Compset" w:hint="cs"/>
          <w:sz w:val="28"/>
          <w:szCs w:val="28"/>
          <w:rtl/>
        </w:rPr>
        <w:t xml:space="preserve">افزایش آگاهی </w:t>
      </w:r>
      <w:r w:rsidR="00660A9D" w:rsidRPr="009243C2">
        <w:rPr>
          <w:rFonts w:cs="B Compset" w:hint="cs"/>
          <w:sz w:val="28"/>
          <w:szCs w:val="28"/>
          <w:rtl/>
        </w:rPr>
        <w:t>افسران و فرماندهان کلانتری ها و پاسگاه ها</w:t>
      </w:r>
      <w:r w:rsidR="005E3349" w:rsidRPr="009243C2">
        <w:rPr>
          <w:rFonts w:cs="B Compset" w:hint="cs"/>
          <w:sz w:val="28"/>
          <w:szCs w:val="28"/>
          <w:rtl/>
        </w:rPr>
        <w:t>ی</w:t>
      </w:r>
      <w:r w:rsidR="00660A9D" w:rsidRPr="009243C2">
        <w:rPr>
          <w:rFonts w:cs="B Compset" w:hint="cs"/>
          <w:sz w:val="28"/>
          <w:szCs w:val="28"/>
          <w:rtl/>
        </w:rPr>
        <w:t xml:space="preserve"> </w:t>
      </w:r>
      <w:r w:rsidR="00761915" w:rsidRPr="009243C2">
        <w:rPr>
          <w:rFonts w:cs="B Compset" w:hint="cs"/>
          <w:sz w:val="28"/>
          <w:szCs w:val="28"/>
          <w:rtl/>
        </w:rPr>
        <w:t>نیروها</w:t>
      </w:r>
      <w:r w:rsidR="005E3349" w:rsidRPr="009243C2">
        <w:rPr>
          <w:rFonts w:cs="B Compset" w:hint="cs"/>
          <w:sz w:val="28"/>
          <w:szCs w:val="28"/>
          <w:rtl/>
        </w:rPr>
        <w:t>ی انتظامی پیرامون حقوق کودک</w:t>
      </w:r>
      <w:r w:rsidR="00761915" w:rsidRPr="009243C2">
        <w:rPr>
          <w:rFonts w:cs="B Compset" w:hint="cs"/>
          <w:sz w:val="28"/>
          <w:szCs w:val="28"/>
          <w:rtl/>
        </w:rPr>
        <w:t>، معیارهای دادرسی ویژه کودکان و نوجوانان و تقویت ظرفیت شان برای اجرای سازوکارهای قضازدایی و جایگزین های دستگیری و بازداشت درباره کودکان ناقض</w:t>
      </w:r>
      <w:r w:rsidR="00660A9D" w:rsidRPr="009243C2">
        <w:rPr>
          <w:rFonts w:cs="B Compset" w:hint="cs"/>
          <w:sz w:val="28"/>
          <w:szCs w:val="28"/>
          <w:rtl/>
        </w:rPr>
        <w:t xml:space="preserve"> قانون</w:t>
      </w:r>
      <w:r w:rsidR="00761915" w:rsidRPr="009243C2">
        <w:rPr>
          <w:rFonts w:cs="B Compset" w:hint="cs"/>
          <w:sz w:val="28"/>
          <w:szCs w:val="28"/>
          <w:rtl/>
        </w:rPr>
        <w:t xml:space="preserve">. </w:t>
      </w:r>
    </w:p>
    <w:p w:rsidR="00855761" w:rsidRPr="009243C2" w:rsidRDefault="00AF6E9D" w:rsidP="00C975BF">
      <w:pPr>
        <w:bidi/>
        <w:spacing w:line="240" w:lineRule="auto"/>
        <w:jc w:val="both"/>
        <w:rPr>
          <w:rFonts w:cs="B Compset"/>
          <w:sz w:val="28"/>
          <w:szCs w:val="28"/>
          <w:rtl/>
        </w:rPr>
      </w:pPr>
      <w:r w:rsidRPr="009243C2">
        <w:rPr>
          <w:rFonts w:cs="B Compset" w:hint="cs"/>
          <w:sz w:val="28"/>
          <w:szCs w:val="28"/>
          <w:rtl/>
        </w:rPr>
        <w:lastRenderedPageBreak/>
        <w:t xml:space="preserve">بطور کلی </w:t>
      </w:r>
      <w:r w:rsidR="000B7E14" w:rsidRPr="009243C2">
        <w:rPr>
          <w:rFonts w:cs="B Compset" w:hint="cs"/>
          <w:sz w:val="28"/>
          <w:szCs w:val="28"/>
          <w:rtl/>
        </w:rPr>
        <w:t xml:space="preserve">نتایج </w:t>
      </w:r>
      <w:r w:rsidR="00855761" w:rsidRPr="009243C2">
        <w:rPr>
          <w:rFonts w:cs="B Compset" w:hint="cs"/>
          <w:sz w:val="28"/>
          <w:szCs w:val="28"/>
          <w:rtl/>
        </w:rPr>
        <w:t>ارزشیابی صورت گرفته</w:t>
      </w:r>
      <w:r w:rsidR="003A4F0C" w:rsidRPr="009243C2">
        <w:rPr>
          <w:rFonts w:cs="B Compset" w:hint="cs"/>
          <w:sz w:val="28"/>
          <w:szCs w:val="28"/>
          <w:rtl/>
        </w:rPr>
        <w:t xml:space="preserve"> از این برنامه آموزشی</w:t>
      </w:r>
      <w:r w:rsidR="00855761" w:rsidRPr="009243C2">
        <w:rPr>
          <w:rFonts w:cs="B Compset" w:hint="cs"/>
          <w:sz w:val="28"/>
          <w:szCs w:val="28"/>
          <w:rtl/>
        </w:rPr>
        <w:t xml:space="preserve"> نشانگر موارد زیر است:</w:t>
      </w:r>
    </w:p>
    <w:p w:rsidR="00EF768F" w:rsidRPr="009243C2" w:rsidRDefault="000B7E14" w:rsidP="00C975BF">
      <w:pPr>
        <w:pStyle w:val="ListParagraph"/>
        <w:numPr>
          <w:ilvl w:val="0"/>
          <w:numId w:val="20"/>
        </w:numPr>
        <w:spacing w:line="240" w:lineRule="auto"/>
        <w:jc w:val="both"/>
        <w:rPr>
          <w:rFonts w:cs="B Compset"/>
          <w:sz w:val="28"/>
          <w:szCs w:val="28"/>
          <w:rtl/>
        </w:rPr>
      </w:pPr>
      <w:r w:rsidRPr="009243C2">
        <w:rPr>
          <w:rFonts w:cs="B Compset" w:hint="cs"/>
          <w:sz w:val="28"/>
          <w:szCs w:val="28"/>
          <w:rtl/>
        </w:rPr>
        <w:t>فراگیران از 10 شاخص مورد بررسی درخصو</w:t>
      </w:r>
      <w:r w:rsidR="00EF768F" w:rsidRPr="009243C2">
        <w:rPr>
          <w:rFonts w:cs="B Compset" w:hint="cs"/>
          <w:sz w:val="28"/>
          <w:szCs w:val="28"/>
          <w:rtl/>
        </w:rPr>
        <w:t>ص دوره ها ابراز رضایت نموده اند.</w:t>
      </w:r>
    </w:p>
    <w:p w:rsidR="00EF768F" w:rsidRPr="009243C2" w:rsidRDefault="000B7E14" w:rsidP="00C975BF">
      <w:pPr>
        <w:pStyle w:val="ListParagraph"/>
        <w:numPr>
          <w:ilvl w:val="0"/>
          <w:numId w:val="20"/>
        </w:numPr>
        <w:spacing w:line="240" w:lineRule="auto"/>
        <w:jc w:val="both"/>
        <w:rPr>
          <w:rFonts w:cs="B Compset"/>
          <w:sz w:val="28"/>
          <w:szCs w:val="28"/>
          <w:rtl/>
        </w:rPr>
      </w:pPr>
      <w:r w:rsidRPr="009243C2">
        <w:rPr>
          <w:rFonts w:cs="B Compset" w:hint="cs"/>
          <w:sz w:val="28"/>
          <w:szCs w:val="28"/>
          <w:rtl/>
        </w:rPr>
        <w:t>یادگیری در 16 ش</w:t>
      </w:r>
      <w:r w:rsidR="00EF768F" w:rsidRPr="009243C2">
        <w:rPr>
          <w:rFonts w:cs="B Compset" w:hint="cs"/>
          <w:sz w:val="28"/>
          <w:szCs w:val="28"/>
          <w:rtl/>
        </w:rPr>
        <w:t>اخص مورد بررسی اتفاق افتاده است.</w:t>
      </w:r>
    </w:p>
    <w:p w:rsidR="00EF768F" w:rsidRPr="009243C2" w:rsidRDefault="000B7E14" w:rsidP="00C975BF">
      <w:pPr>
        <w:pStyle w:val="ListParagraph"/>
        <w:numPr>
          <w:ilvl w:val="0"/>
          <w:numId w:val="20"/>
        </w:numPr>
        <w:spacing w:line="240" w:lineRule="auto"/>
        <w:jc w:val="both"/>
        <w:rPr>
          <w:rFonts w:cs="B Compset"/>
          <w:sz w:val="28"/>
          <w:szCs w:val="28"/>
          <w:rtl/>
        </w:rPr>
      </w:pPr>
      <w:r w:rsidRPr="009243C2">
        <w:rPr>
          <w:rFonts w:cs="B Compset" w:hint="cs"/>
          <w:sz w:val="28"/>
          <w:szCs w:val="28"/>
          <w:rtl/>
        </w:rPr>
        <w:t>نگرش فراگیران نسبت به کودکان و نوجوانان ناقض قانون تغییر کرده و این تغییر نگرش، اصلاح و بهبود رفتار فراگیران را در حوزه های بهره گیری از جایگزین های دستگیری و بازداشت و استفاده از برنامه های قضازدایی ب</w:t>
      </w:r>
      <w:r w:rsidR="00EF768F" w:rsidRPr="009243C2">
        <w:rPr>
          <w:rFonts w:cs="B Compset" w:hint="cs"/>
          <w:sz w:val="28"/>
          <w:szCs w:val="28"/>
          <w:rtl/>
        </w:rPr>
        <w:t xml:space="preserve">ه </w:t>
      </w:r>
      <w:r w:rsidRPr="009243C2">
        <w:rPr>
          <w:rFonts w:cs="B Compset" w:hint="cs"/>
          <w:sz w:val="28"/>
          <w:szCs w:val="28"/>
          <w:rtl/>
        </w:rPr>
        <w:t xml:space="preserve">همراه داشته است. </w:t>
      </w:r>
    </w:p>
    <w:p w:rsidR="00AF6E9D" w:rsidRPr="009243C2" w:rsidRDefault="000B7E14" w:rsidP="00C975BF">
      <w:pPr>
        <w:bidi/>
        <w:spacing w:line="240" w:lineRule="auto"/>
        <w:jc w:val="both"/>
        <w:rPr>
          <w:rFonts w:cs="B Compset"/>
          <w:sz w:val="28"/>
          <w:szCs w:val="28"/>
          <w:rtl/>
        </w:rPr>
      </w:pPr>
      <w:r w:rsidRPr="009243C2">
        <w:rPr>
          <w:rFonts w:cs="B Compset" w:hint="cs"/>
          <w:sz w:val="28"/>
          <w:szCs w:val="28"/>
          <w:rtl/>
        </w:rPr>
        <w:t>با این</w:t>
      </w:r>
      <w:r w:rsidR="003A4F0C" w:rsidRPr="009243C2">
        <w:rPr>
          <w:rFonts w:cs="B Compset" w:hint="cs"/>
          <w:sz w:val="28"/>
          <w:szCs w:val="28"/>
          <w:rtl/>
        </w:rPr>
        <w:t xml:space="preserve"> </w:t>
      </w:r>
      <w:r w:rsidRPr="009243C2">
        <w:rPr>
          <w:rFonts w:cs="B Compset" w:hint="cs"/>
          <w:sz w:val="28"/>
          <w:szCs w:val="28"/>
          <w:rtl/>
        </w:rPr>
        <w:t xml:space="preserve">حال، نتایج تحقیق حاکی از آن است که موانعی فراروی بکارگیری و عملیاتی کردن بهینه انتظارت دوره آموزشی دادرسی وجود دارد. اهم این موانع عبارتند از: </w:t>
      </w:r>
    </w:p>
    <w:p w:rsidR="00AF6E9D" w:rsidRPr="009243C2" w:rsidRDefault="00AF6E9D" w:rsidP="00C975BF">
      <w:pPr>
        <w:bidi/>
        <w:spacing w:line="240" w:lineRule="auto"/>
        <w:jc w:val="both"/>
        <w:rPr>
          <w:rFonts w:cs="B Compset"/>
          <w:sz w:val="28"/>
          <w:szCs w:val="28"/>
          <w:rtl/>
        </w:rPr>
      </w:pPr>
      <w:r w:rsidRPr="009243C2">
        <w:rPr>
          <w:rFonts w:cs="B Compset" w:hint="cs"/>
          <w:sz w:val="28"/>
          <w:szCs w:val="28"/>
          <w:rtl/>
        </w:rPr>
        <w:t xml:space="preserve">الف- </w:t>
      </w:r>
      <w:r w:rsidR="000B7E14" w:rsidRPr="009243C2">
        <w:rPr>
          <w:rFonts w:cs="B Compset" w:hint="cs"/>
          <w:sz w:val="28"/>
          <w:szCs w:val="28"/>
          <w:rtl/>
        </w:rPr>
        <w:t xml:space="preserve">نداشتن اختیارات قانونی </w:t>
      </w:r>
      <w:r w:rsidR="00F450EE" w:rsidRPr="009243C2">
        <w:rPr>
          <w:rFonts w:cs="B Compset" w:hint="cs"/>
          <w:sz w:val="28"/>
          <w:szCs w:val="28"/>
          <w:rtl/>
        </w:rPr>
        <w:t xml:space="preserve">کافی </w:t>
      </w:r>
      <w:r w:rsidR="000B7E14" w:rsidRPr="009243C2">
        <w:rPr>
          <w:rFonts w:cs="B Compset" w:hint="cs"/>
          <w:sz w:val="28"/>
          <w:szCs w:val="28"/>
          <w:rtl/>
        </w:rPr>
        <w:t>برای استفاده از برنامه های قضازدایی و جایگزین های دستگیری و بازداشت توسط پلیس</w:t>
      </w:r>
      <w:r w:rsidRPr="009243C2">
        <w:rPr>
          <w:rFonts w:cs="B Compset" w:hint="cs"/>
          <w:sz w:val="28"/>
          <w:szCs w:val="28"/>
          <w:rtl/>
        </w:rPr>
        <w:t>.</w:t>
      </w:r>
    </w:p>
    <w:p w:rsidR="00AF6E9D" w:rsidRPr="009243C2" w:rsidRDefault="00AF6E9D" w:rsidP="00C975BF">
      <w:pPr>
        <w:bidi/>
        <w:spacing w:line="240" w:lineRule="auto"/>
        <w:jc w:val="both"/>
        <w:rPr>
          <w:rFonts w:cs="B Compset"/>
          <w:sz w:val="28"/>
          <w:szCs w:val="28"/>
          <w:rtl/>
          <w:lang w:bidi="fa-IR"/>
        </w:rPr>
      </w:pPr>
      <w:r w:rsidRPr="009243C2">
        <w:rPr>
          <w:rFonts w:cs="B Compset" w:hint="cs"/>
          <w:sz w:val="28"/>
          <w:szCs w:val="28"/>
          <w:rtl/>
        </w:rPr>
        <w:t>ب-</w:t>
      </w:r>
      <w:r w:rsidR="000B7E14" w:rsidRPr="009243C2">
        <w:rPr>
          <w:rFonts w:cs="B Compset" w:hint="cs"/>
          <w:sz w:val="28"/>
          <w:szCs w:val="28"/>
          <w:rtl/>
        </w:rPr>
        <w:t xml:space="preserve"> </w:t>
      </w:r>
      <w:r w:rsidR="000B7E14" w:rsidRPr="009243C2">
        <w:rPr>
          <w:rFonts w:cs="B Compset" w:hint="cs"/>
          <w:sz w:val="28"/>
          <w:szCs w:val="28"/>
          <w:rtl/>
          <w:lang w:bidi="fa-IR"/>
        </w:rPr>
        <w:t>بازنشسته شدن برخی از فراگیران</w:t>
      </w:r>
      <w:r w:rsidRPr="009243C2">
        <w:rPr>
          <w:rFonts w:cs="B Compset" w:hint="cs"/>
          <w:sz w:val="28"/>
          <w:szCs w:val="28"/>
          <w:rtl/>
          <w:lang w:bidi="fa-IR"/>
        </w:rPr>
        <w:t>.</w:t>
      </w:r>
    </w:p>
    <w:p w:rsidR="00AF6E9D" w:rsidRPr="009243C2" w:rsidRDefault="00AF6E9D" w:rsidP="00C975BF">
      <w:pPr>
        <w:bidi/>
        <w:spacing w:line="240" w:lineRule="auto"/>
        <w:jc w:val="both"/>
        <w:rPr>
          <w:rFonts w:cs="B Compset"/>
          <w:sz w:val="28"/>
          <w:szCs w:val="28"/>
          <w:rtl/>
          <w:lang w:bidi="fa-IR"/>
        </w:rPr>
      </w:pPr>
      <w:r w:rsidRPr="009243C2">
        <w:rPr>
          <w:rFonts w:cs="B Compset" w:hint="cs"/>
          <w:sz w:val="28"/>
          <w:szCs w:val="28"/>
          <w:rtl/>
          <w:lang w:bidi="fa-IR"/>
        </w:rPr>
        <w:t>ج-</w:t>
      </w:r>
      <w:r w:rsidR="000B7E14" w:rsidRPr="009243C2">
        <w:rPr>
          <w:rFonts w:cs="B Compset" w:hint="cs"/>
          <w:sz w:val="28"/>
          <w:szCs w:val="28"/>
          <w:rtl/>
          <w:lang w:bidi="fa-IR"/>
        </w:rPr>
        <w:t xml:space="preserve"> انتصاب برخی از فراگیران به سمت ها و مناصبی که باعث شده است دیگر با کودکان و نوجوانان سروکار نداشته باشند</w:t>
      </w:r>
      <w:r w:rsidRPr="009243C2">
        <w:rPr>
          <w:rFonts w:cs="B Compset" w:hint="cs"/>
          <w:sz w:val="28"/>
          <w:szCs w:val="28"/>
          <w:rtl/>
          <w:lang w:bidi="fa-IR"/>
        </w:rPr>
        <w:t>.</w:t>
      </w:r>
    </w:p>
    <w:p w:rsidR="00AF6E9D" w:rsidRPr="009243C2" w:rsidRDefault="00AF6E9D" w:rsidP="00C975BF">
      <w:pPr>
        <w:bidi/>
        <w:spacing w:line="240" w:lineRule="auto"/>
        <w:jc w:val="both"/>
        <w:rPr>
          <w:rFonts w:cs="B Compset"/>
          <w:sz w:val="28"/>
          <w:szCs w:val="28"/>
          <w:rtl/>
        </w:rPr>
      </w:pPr>
      <w:r w:rsidRPr="009243C2">
        <w:rPr>
          <w:rFonts w:cs="B Compset" w:hint="cs"/>
          <w:sz w:val="28"/>
          <w:szCs w:val="28"/>
          <w:rtl/>
        </w:rPr>
        <w:t xml:space="preserve">د- ضعف هماهنگی </w:t>
      </w:r>
      <w:r w:rsidR="00291066" w:rsidRPr="009243C2">
        <w:rPr>
          <w:rFonts w:cs="B Compset" w:hint="cs"/>
          <w:sz w:val="28"/>
          <w:szCs w:val="28"/>
          <w:rtl/>
        </w:rPr>
        <w:t xml:space="preserve">و همکاری بین سازمانی </w:t>
      </w:r>
      <w:r w:rsidRPr="009243C2">
        <w:rPr>
          <w:rFonts w:cs="B Compset" w:hint="cs"/>
          <w:sz w:val="28"/>
          <w:szCs w:val="28"/>
          <w:rtl/>
        </w:rPr>
        <w:t xml:space="preserve">میان دست اندرکارن مختلف نظام عدالت کیفری </w:t>
      </w:r>
      <w:r w:rsidR="007E3A16" w:rsidRPr="009243C2">
        <w:rPr>
          <w:rFonts w:cs="B Compset" w:hint="cs"/>
          <w:sz w:val="28"/>
          <w:szCs w:val="28"/>
          <w:rtl/>
        </w:rPr>
        <w:t xml:space="preserve">شامل قضات، پلیس و مددکاران اجتماعی </w:t>
      </w:r>
      <w:r w:rsidRPr="009243C2">
        <w:rPr>
          <w:rFonts w:cs="B Compset" w:hint="cs"/>
          <w:sz w:val="28"/>
          <w:szCs w:val="28"/>
          <w:rtl/>
        </w:rPr>
        <w:t xml:space="preserve">درباره موضوعات مربوط به کودکان در تماس با قانون. </w:t>
      </w:r>
    </w:p>
    <w:p w:rsidR="00AF6E9D" w:rsidRPr="009243C2" w:rsidRDefault="008D059A" w:rsidP="00C975BF">
      <w:pPr>
        <w:bidi/>
        <w:spacing w:line="240" w:lineRule="auto"/>
        <w:jc w:val="both"/>
        <w:rPr>
          <w:rFonts w:cs="B Compset"/>
          <w:b/>
          <w:bCs/>
          <w:sz w:val="28"/>
          <w:szCs w:val="28"/>
          <w:rtl/>
          <w:lang w:bidi="fa-IR"/>
        </w:rPr>
      </w:pPr>
      <w:r w:rsidRPr="009243C2">
        <w:rPr>
          <w:rFonts w:cs="B Compset" w:hint="cs"/>
          <w:b/>
          <w:bCs/>
          <w:sz w:val="28"/>
          <w:szCs w:val="28"/>
          <w:rtl/>
          <w:lang w:bidi="fa-IR"/>
        </w:rPr>
        <w:t>پیشنهادهایی برای سازمان های مجری</w:t>
      </w:r>
    </w:p>
    <w:p w:rsidR="008D059A" w:rsidRPr="009243C2" w:rsidRDefault="008D059A" w:rsidP="00C975BF">
      <w:pPr>
        <w:bidi/>
        <w:spacing w:line="240" w:lineRule="auto"/>
        <w:jc w:val="both"/>
        <w:rPr>
          <w:rFonts w:cs="B Compset"/>
          <w:sz w:val="28"/>
          <w:szCs w:val="28"/>
          <w:rtl/>
        </w:rPr>
      </w:pPr>
      <w:r w:rsidRPr="009243C2">
        <w:rPr>
          <w:rFonts w:cs="B Compset" w:hint="cs"/>
          <w:sz w:val="28"/>
          <w:szCs w:val="28"/>
          <w:rtl/>
        </w:rPr>
        <w:t xml:space="preserve">- تداوام آموزش دادرسی ویژه کودکان و نوجوانان توسط ناجا در چارچوب برنامه های آموزش سازمانی ضمن خدمت و دانشکده های نیروی انتظامی </w:t>
      </w:r>
    </w:p>
    <w:p w:rsidR="008D059A" w:rsidRPr="009243C2" w:rsidRDefault="008D059A" w:rsidP="00C975BF">
      <w:pPr>
        <w:bidi/>
        <w:spacing w:line="240" w:lineRule="auto"/>
        <w:jc w:val="both"/>
        <w:rPr>
          <w:rFonts w:cs="B Compset"/>
          <w:sz w:val="28"/>
          <w:szCs w:val="28"/>
          <w:rtl/>
        </w:rPr>
      </w:pPr>
      <w:r w:rsidRPr="009243C2">
        <w:rPr>
          <w:rFonts w:cs="B Compset" w:hint="cs"/>
          <w:sz w:val="28"/>
          <w:szCs w:val="28"/>
          <w:rtl/>
        </w:rPr>
        <w:t xml:space="preserve">- راه اندازی واحدهای پلیس ویژه کودکان و نوجوانان با بهره گیری از افسران آموزش دیده در این خصوص. </w:t>
      </w:r>
    </w:p>
    <w:p w:rsidR="0094156B" w:rsidRPr="009243C2" w:rsidRDefault="008D059A" w:rsidP="00C975BF">
      <w:pPr>
        <w:bidi/>
        <w:spacing w:line="240" w:lineRule="auto"/>
        <w:jc w:val="both"/>
        <w:rPr>
          <w:rFonts w:cs="B Compset"/>
          <w:sz w:val="28"/>
          <w:szCs w:val="28"/>
        </w:rPr>
      </w:pPr>
      <w:r w:rsidRPr="009243C2">
        <w:rPr>
          <w:rFonts w:cs="B Compset" w:hint="cs"/>
          <w:sz w:val="28"/>
          <w:szCs w:val="28"/>
          <w:rtl/>
        </w:rPr>
        <w:t xml:space="preserve">- تلاش برای رفع موانع </w:t>
      </w:r>
      <w:r w:rsidR="009C74F0" w:rsidRPr="009243C2">
        <w:rPr>
          <w:rFonts w:cs="B Compset" w:hint="cs"/>
          <w:sz w:val="28"/>
          <w:szCs w:val="28"/>
          <w:rtl/>
        </w:rPr>
        <w:t xml:space="preserve">قانونی و اداری </w:t>
      </w:r>
      <w:r w:rsidRPr="009243C2">
        <w:rPr>
          <w:rFonts w:cs="B Compset" w:hint="cs"/>
          <w:sz w:val="28"/>
          <w:szCs w:val="28"/>
          <w:rtl/>
        </w:rPr>
        <w:t xml:space="preserve">موجود برای اجرای برنامه قضازدایی </w:t>
      </w:r>
      <w:r w:rsidR="009C74F0" w:rsidRPr="009243C2">
        <w:rPr>
          <w:rFonts w:cs="B Compset" w:hint="cs"/>
          <w:sz w:val="28"/>
          <w:szCs w:val="28"/>
          <w:rtl/>
        </w:rPr>
        <w:t xml:space="preserve">در خصوص کودکان ناقض قانون </w:t>
      </w:r>
      <w:r w:rsidRPr="009243C2">
        <w:rPr>
          <w:rFonts w:cs="B Compset" w:hint="cs"/>
          <w:sz w:val="28"/>
          <w:szCs w:val="28"/>
          <w:rtl/>
        </w:rPr>
        <w:t>توسط نیرو</w:t>
      </w:r>
      <w:r w:rsidR="009C74F0" w:rsidRPr="009243C2">
        <w:rPr>
          <w:rFonts w:cs="B Compset" w:hint="cs"/>
          <w:sz w:val="28"/>
          <w:szCs w:val="28"/>
          <w:rtl/>
        </w:rPr>
        <w:t>ی انتظامی</w:t>
      </w:r>
      <w:r w:rsidR="00411B3E" w:rsidRPr="009243C2">
        <w:rPr>
          <w:rFonts w:cs="B Compset" w:hint="cs"/>
          <w:sz w:val="28"/>
          <w:szCs w:val="28"/>
          <w:rtl/>
        </w:rPr>
        <w:t xml:space="preserve">. </w:t>
      </w:r>
      <w:r w:rsidR="009C74F0" w:rsidRPr="009243C2">
        <w:rPr>
          <w:rFonts w:cs="B Compset" w:hint="cs"/>
          <w:sz w:val="28"/>
          <w:szCs w:val="28"/>
          <w:rtl/>
        </w:rPr>
        <w:t xml:space="preserve"> </w:t>
      </w:r>
    </w:p>
    <w:p w:rsidR="00A67971" w:rsidRPr="009243C2" w:rsidRDefault="00A67971" w:rsidP="00C975BF">
      <w:pPr>
        <w:bidi/>
        <w:spacing w:line="240" w:lineRule="auto"/>
        <w:jc w:val="both"/>
        <w:rPr>
          <w:rFonts w:cs="B Compset"/>
          <w:sz w:val="28"/>
          <w:szCs w:val="28"/>
        </w:rPr>
      </w:pPr>
    </w:p>
    <w:p w:rsidR="00A67971" w:rsidRPr="009243C2" w:rsidRDefault="00A67971" w:rsidP="00C975BF">
      <w:pPr>
        <w:bidi/>
        <w:spacing w:line="240" w:lineRule="auto"/>
        <w:jc w:val="both"/>
        <w:rPr>
          <w:rFonts w:cs="B Compset"/>
          <w:sz w:val="28"/>
          <w:szCs w:val="28"/>
          <w:rtl/>
        </w:rPr>
      </w:pPr>
    </w:p>
    <w:p w:rsidR="009243C2" w:rsidRPr="009243C2" w:rsidRDefault="009243C2" w:rsidP="009243C2">
      <w:pPr>
        <w:bidi/>
        <w:spacing w:line="240" w:lineRule="auto"/>
        <w:jc w:val="both"/>
        <w:rPr>
          <w:rFonts w:cs="B Compset"/>
          <w:sz w:val="28"/>
          <w:szCs w:val="28"/>
        </w:rPr>
      </w:pPr>
    </w:p>
    <w:p w:rsidR="00A67971" w:rsidRPr="009243C2" w:rsidRDefault="00A67971" w:rsidP="00C975BF">
      <w:pPr>
        <w:bidi/>
        <w:spacing w:line="240" w:lineRule="auto"/>
        <w:jc w:val="both"/>
        <w:rPr>
          <w:rFonts w:cs="B Compset"/>
          <w:sz w:val="28"/>
          <w:szCs w:val="28"/>
          <w:rtl/>
        </w:rPr>
      </w:pPr>
    </w:p>
    <w:tbl>
      <w:tblPr>
        <w:tblStyle w:val="TableGrid"/>
        <w:bidiVisual/>
        <w:tblW w:w="0" w:type="auto"/>
        <w:tblLook w:val="04A0" w:firstRow="1" w:lastRow="0" w:firstColumn="1" w:lastColumn="0" w:noHBand="0" w:noVBand="1"/>
      </w:tblPr>
      <w:tblGrid>
        <w:gridCol w:w="9137"/>
      </w:tblGrid>
      <w:tr w:rsidR="002001FE" w:rsidRPr="009243C2" w:rsidTr="006F18D9">
        <w:trPr>
          <w:trHeight w:val="530"/>
        </w:trPr>
        <w:tc>
          <w:tcPr>
            <w:tcW w:w="9137" w:type="dxa"/>
            <w:shd w:val="clear" w:color="auto" w:fill="D9D9D9" w:themeFill="background1" w:themeFillShade="D9"/>
          </w:tcPr>
          <w:p w:rsidR="002001FE" w:rsidRPr="009243C2" w:rsidRDefault="002557AA" w:rsidP="00C975BF">
            <w:pPr>
              <w:bidi/>
              <w:jc w:val="both"/>
              <w:rPr>
                <w:rFonts w:cs="B Compset"/>
                <w:b/>
                <w:bCs/>
                <w:sz w:val="28"/>
                <w:szCs w:val="28"/>
                <w:rtl/>
              </w:rPr>
            </w:pPr>
            <w:r w:rsidRPr="009243C2">
              <w:rPr>
                <w:rFonts w:cs="B Compset" w:hint="cs"/>
                <w:b/>
                <w:bCs/>
                <w:sz w:val="28"/>
                <w:szCs w:val="28"/>
                <w:rtl/>
              </w:rPr>
              <w:t>2</w:t>
            </w:r>
            <w:r w:rsidR="00966C64" w:rsidRPr="009243C2">
              <w:rPr>
                <w:rFonts w:cs="B Compset" w:hint="cs"/>
                <w:b/>
                <w:bCs/>
                <w:sz w:val="28"/>
                <w:szCs w:val="28"/>
                <w:rtl/>
              </w:rPr>
              <w:t>. مقدمه</w:t>
            </w:r>
          </w:p>
        </w:tc>
      </w:tr>
    </w:tbl>
    <w:p w:rsidR="002001FE" w:rsidRPr="009243C2" w:rsidRDefault="00373993" w:rsidP="00C975BF">
      <w:pPr>
        <w:bidi/>
        <w:spacing w:line="240" w:lineRule="auto"/>
        <w:jc w:val="both"/>
        <w:rPr>
          <w:rFonts w:cs="B Compset"/>
          <w:sz w:val="28"/>
          <w:szCs w:val="28"/>
          <w:rtl/>
          <w:lang w:bidi="fa-IR"/>
        </w:rPr>
      </w:pPr>
      <w:r w:rsidRPr="009243C2">
        <w:rPr>
          <w:rFonts w:cs="B Compset" w:hint="cs"/>
          <w:sz w:val="28"/>
          <w:szCs w:val="28"/>
          <w:rtl/>
          <w:lang w:bidi="fa-IR"/>
        </w:rPr>
        <w:t>کشور</w:t>
      </w:r>
      <w:r w:rsidR="00FA07E7" w:rsidRPr="009243C2">
        <w:rPr>
          <w:rFonts w:cs="B Compset" w:hint="cs"/>
          <w:sz w:val="28"/>
          <w:szCs w:val="28"/>
          <w:rtl/>
          <w:lang w:bidi="fa-IR"/>
        </w:rPr>
        <w:t xml:space="preserve"> </w:t>
      </w:r>
      <w:r w:rsidR="006F18D9" w:rsidRPr="009243C2">
        <w:rPr>
          <w:rFonts w:cs="B Compset" w:hint="cs"/>
          <w:sz w:val="28"/>
          <w:szCs w:val="28"/>
          <w:rtl/>
          <w:lang w:bidi="fa-IR"/>
        </w:rPr>
        <w:t>ایران از</w:t>
      </w:r>
      <w:r w:rsidR="00FA07E7" w:rsidRPr="009243C2">
        <w:rPr>
          <w:rFonts w:cs="B Compset" w:hint="cs"/>
          <w:sz w:val="28"/>
          <w:szCs w:val="28"/>
          <w:rtl/>
          <w:lang w:bidi="fa-IR"/>
        </w:rPr>
        <w:t xml:space="preserve"> جمعیت بسیار جوان</w:t>
      </w:r>
      <w:r w:rsidR="006F18D9" w:rsidRPr="009243C2">
        <w:rPr>
          <w:rFonts w:cs="B Compset" w:hint="cs"/>
          <w:sz w:val="28"/>
          <w:szCs w:val="28"/>
          <w:rtl/>
          <w:lang w:bidi="fa-IR"/>
        </w:rPr>
        <w:t>ی برخوردار است</w:t>
      </w:r>
      <w:r w:rsidR="00FA07E7" w:rsidRPr="009243C2">
        <w:rPr>
          <w:rFonts w:cs="B Compset" w:hint="cs"/>
          <w:sz w:val="28"/>
          <w:szCs w:val="28"/>
          <w:rtl/>
          <w:lang w:bidi="fa-IR"/>
        </w:rPr>
        <w:t>. طبق آخرین سرشماری رسمی، بیش از 38% (26 میلیون نفر) از جمعیت 75 میلیونی کشور را کودکان زیر 18 سال تشکیل می دهند.</w:t>
      </w:r>
      <w:r w:rsidR="009330AE" w:rsidRPr="009243C2">
        <w:rPr>
          <w:rFonts w:cs="B Compset" w:hint="cs"/>
          <w:sz w:val="28"/>
          <w:szCs w:val="28"/>
          <w:rtl/>
          <w:lang w:bidi="fa-IR"/>
        </w:rPr>
        <w:t xml:space="preserve"> </w:t>
      </w:r>
      <w:r w:rsidR="002437AC" w:rsidRPr="009243C2">
        <w:rPr>
          <w:rFonts w:cs="B Compset" w:hint="cs"/>
          <w:sz w:val="28"/>
          <w:szCs w:val="28"/>
          <w:rtl/>
          <w:lang w:bidi="fa-IR"/>
        </w:rPr>
        <w:t xml:space="preserve">کودکان بیشتر مرتکب جرایم خرد و غیرسازمان یافته می شوند. </w:t>
      </w:r>
      <w:r w:rsidR="00B54C2E" w:rsidRPr="009243C2">
        <w:rPr>
          <w:rFonts w:cs="B Compset" w:hint="cs"/>
          <w:sz w:val="28"/>
          <w:szCs w:val="28"/>
          <w:rtl/>
          <w:lang w:bidi="fa-IR"/>
        </w:rPr>
        <w:t>طبق آمار رسمی بیش از 87 درصد کودکانی که در فاصله سال های 1380 تا 1387 در کانون</w:t>
      </w:r>
      <w:r w:rsidR="002437AC" w:rsidRPr="009243C2">
        <w:rPr>
          <w:rFonts w:cs="B Compset" w:hint="cs"/>
          <w:sz w:val="28"/>
          <w:szCs w:val="28"/>
          <w:rtl/>
          <w:lang w:bidi="fa-IR"/>
        </w:rPr>
        <w:t xml:space="preserve"> اصلاح و تربیت </w:t>
      </w:r>
      <w:r w:rsidR="00B54C2E" w:rsidRPr="009243C2">
        <w:rPr>
          <w:rFonts w:cs="B Compset" w:hint="cs"/>
          <w:sz w:val="28"/>
          <w:szCs w:val="28"/>
          <w:rtl/>
          <w:lang w:bidi="fa-IR"/>
        </w:rPr>
        <w:t>تهران پذیرش شده اند فاقد سابقه کیفری بوده اند.</w:t>
      </w:r>
      <w:r w:rsidR="005319FC" w:rsidRPr="009243C2">
        <w:rPr>
          <w:rStyle w:val="FootnoteReference"/>
          <w:rFonts w:cs="B Compset"/>
          <w:sz w:val="28"/>
          <w:szCs w:val="28"/>
          <w:rtl/>
          <w:lang w:bidi="fa-IR"/>
        </w:rPr>
        <w:footnoteReference w:id="2"/>
      </w:r>
      <w:r w:rsidR="00AE2FF5" w:rsidRPr="009243C2">
        <w:rPr>
          <w:rFonts w:cs="B Compset"/>
          <w:sz w:val="28"/>
          <w:szCs w:val="28"/>
          <w:lang w:bidi="fa-IR"/>
        </w:rPr>
        <w:t xml:space="preserve"> </w:t>
      </w:r>
      <w:r w:rsidR="00AE2FF5" w:rsidRPr="009243C2">
        <w:rPr>
          <w:rFonts w:cs="B Compset" w:hint="cs"/>
          <w:sz w:val="28"/>
          <w:szCs w:val="28"/>
          <w:rtl/>
          <w:lang w:bidi="fa-IR"/>
        </w:rPr>
        <w:t xml:space="preserve"> </w:t>
      </w:r>
      <w:r w:rsidR="002437AC" w:rsidRPr="009243C2">
        <w:rPr>
          <w:rFonts w:cs="B Compset" w:hint="cs"/>
          <w:sz w:val="28"/>
          <w:szCs w:val="28"/>
          <w:rtl/>
          <w:lang w:bidi="fa-IR"/>
        </w:rPr>
        <w:t xml:space="preserve">جرایم شایع در میان کودکان و نوجوانان در ایران </w:t>
      </w:r>
      <w:r w:rsidR="006F18D9" w:rsidRPr="009243C2">
        <w:rPr>
          <w:rFonts w:cs="B Compset" w:hint="cs"/>
          <w:sz w:val="28"/>
          <w:szCs w:val="28"/>
          <w:rtl/>
          <w:lang w:bidi="fa-IR"/>
        </w:rPr>
        <w:t xml:space="preserve">به ترتیب فراوانی </w:t>
      </w:r>
      <w:r w:rsidR="000967ED" w:rsidRPr="009243C2">
        <w:rPr>
          <w:rFonts w:cs="B Compset" w:hint="cs"/>
          <w:sz w:val="28"/>
          <w:szCs w:val="28"/>
          <w:rtl/>
          <w:lang w:bidi="fa-IR"/>
        </w:rPr>
        <w:t>عبارتند از</w:t>
      </w:r>
      <w:r w:rsidR="002437AC" w:rsidRPr="009243C2">
        <w:rPr>
          <w:rFonts w:cs="B Compset" w:hint="cs"/>
          <w:sz w:val="28"/>
          <w:szCs w:val="28"/>
          <w:rtl/>
          <w:lang w:bidi="fa-IR"/>
        </w:rPr>
        <w:t>: سرقت</w:t>
      </w:r>
      <w:r w:rsidR="00B54C2E" w:rsidRPr="009243C2">
        <w:rPr>
          <w:rFonts w:cs="B Compset" w:hint="cs"/>
          <w:sz w:val="28"/>
          <w:szCs w:val="28"/>
          <w:rtl/>
          <w:lang w:bidi="fa-IR"/>
        </w:rPr>
        <w:t xml:space="preserve"> و اخاذی</w:t>
      </w:r>
      <w:r w:rsidR="002437AC" w:rsidRPr="009243C2">
        <w:rPr>
          <w:rFonts w:cs="B Compset" w:hint="cs"/>
          <w:sz w:val="28"/>
          <w:szCs w:val="28"/>
          <w:rtl/>
          <w:lang w:bidi="fa-IR"/>
        </w:rPr>
        <w:t>، نزاع و درگیری خیابانی و قاچاق مواد مخدر</w:t>
      </w:r>
      <w:r w:rsidR="00B51799" w:rsidRPr="009243C2">
        <w:rPr>
          <w:rFonts w:cs="B Compset" w:hint="cs"/>
          <w:sz w:val="28"/>
          <w:szCs w:val="28"/>
          <w:rtl/>
          <w:lang w:bidi="fa-IR"/>
        </w:rPr>
        <w:t>.</w:t>
      </w:r>
      <w:r w:rsidR="002437AC" w:rsidRPr="009243C2">
        <w:rPr>
          <w:rFonts w:cs="B Compset" w:hint="cs"/>
          <w:sz w:val="28"/>
          <w:szCs w:val="28"/>
          <w:rtl/>
          <w:lang w:bidi="fa-IR"/>
        </w:rPr>
        <w:t xml:space="preserve"> </w:t>
      </w:r>
    </w:p>
    <w:p w:rsidR="008802C5" w:rsidRPr="009243C2" w:rsidRDefault="005F7E77" w:rsidP="00C975BF">
      <w:pPr>
        <w:bidi/>
        <w:spacing w:line="240" w:lineRule="auto"/>
        <w:jc w:val="both"/>
        <w:rPr>
          <w:rFonts w:cs="B Compset"/>
          <w:sz w:val="28"/>
          <w:szCs w:val="28"/>
          <w:rtl/>
          <w:lang w:bidi="fa-IR"/>
        </w:rPr>
      </w:pPr>
      <w:r w:rsidRPr="009243C2">
        <w:rPr>
          <w:rFonts w:cs="B Compset" w:hint="cs"/>
          <w:sz w:val="28"/>
          <w:szCs w:val="28"/>
          <w:rtl/>
          <w:lang w:bidi="fa-IR"/>
        </w:rPr>
        <w:t xml:space="preserve">طبق </w:t>
      </w:r>
      <w:r w:rsidR="00C652DD" w:rsidRPr="009243C2">
        <w:rPr>
          <w:rFonts w:cs="B Compset" w:hint="cs"/>
          <w:sz w:val="28"/>
          <w:szCs w:val="28"/>
          <w:rtl/>
          <w:lang w:bidi="fa-IR"/>
        </w:rPr>
        <w:t xml:space="preserve">بند 8 ماده 4 </w:t>
      </w:r>
      <w:r w:rsidRPr="009243C2">
        <w:rPr>
          <w:rFonts w:cs="B Compset" w:hint="cs"/>
          <w:sz w:val="28"/>
          <w:szCs w:val="28"/>
          <w:rtl/>
          <w:lang w:bidi="fa-IR"/>
        </w:rPr>
        <w:t>قانون نیروی انتظامی</w:t>
      </w:r>
      <w:r w:rsidR="00C93AFC" w:rsidRPr="009243C2">
        <w:rPr>
          <w:rFonts w:cs="B Compset" w:hint="cs"/>
          <w:sz w:val="28"/>
          <w:szCs w:val="28"/>
          <w:rtl/>
          <w:lang w:bidi="fa-IR"/>
        </w:rPr>
        <w:t xml:space="preserve"> جمهوری اسلامی ایران</w:t>
      </w:r>
      <w:r w:rsidR="00C652DD" w:rsidRPr="009243C2">
        <w:rPr>
          <w:rFonts w:cs="B Compset" w:hint="cs"/>
          <w:sz w:val="28"/>
          <w:szCs w:val="28"/>
          <w:rtl/>
          <w:lang w:bidi="fa-IR"/>
        </w:rPr>
        <w:t xml:space="preserve">، این نیرو </w:t>
      </w:r>
      <w:r w:rsidRPr="009243C2">
        <w:rPr>
          <w:rFonts w:cs="B Compset" w:hint="cs"/>
          <w:sz w:val="28"/>
          <w:szCs w:val="28"/>
          <w:rtl/>
          <w:lang w:bidi="fa-IR"/>
        </w:rPr>
        <w:t>به عنوان ضابط قوه قضاییه</w:t>
      </w:r>
      <w:r w:rsidR="008A53F2" w:rsidRPr="009243C2">
        <w:rPr>
          <w:rFonts w:cs="B Compset" w:hint="cs"/>
          <w:sz w:val="28"/>
          <w:szCs w:val="28"/>
          <w:rtl/>
          <w:lang w:bidi="fa-IR"/>
        </w:rPr>
        <w:t xml:space="preserve"> معرفی</w:t>
      </w:r>
      <w:r w:rsidRPr="009243C2">
        <w:rPr>
          <w:rFonts w:cs="B Compset" w:hint="cs"/>
          <w:sz w:val="28"/>
          <w:szCs w:val="28"/>
          <w:rtl/>
          <w:lang w:bidi="fa-IR"/>
        </w:rPr>
        <w:t xml:space="preserve"> </w:t>
      </w:r>
      <w:r w:rsidR="008A53F2" w:rsidRPr="009243C2">
        <w:rPr>
          <w:rFonts w:cs="B Compset" w:hint="cs"/>
          <w:sz w:val="28"/>
          <w:szCs w:val="28"/>
          <w:rtl/>
          <w:lang w:bidi="fa-IR"/>
        </w:rPr>
        <w:t xml:space="preserve">شده است و در این مقام </w:t>
      </w:r>
      <w:r w:rsidR="0062182A" w:rsidRPr="009243C2">
        <w:rPr>
          <w:rFonts w:cs="B Compset" w:hint="cs"/>
          <w:sz w:val="28"/>
          <w:szCs w:val="28"/>
          <w:rtl/>
          <w:lang w:bidi="fa-IR"/>
        </w:rPr>
        <w:t>موظف و مکلف به</w:t>
      </w:r>
      <w:r w:rsidRPr="009243C2">
        <w:rPr>
          <w:rFonts w:cs="B Compset" w:hint="cs"/>
          <w:sz w:val="28"/>
          <w:szCs w:val="28"/>
          <w:rtl/>
          <w:lang w:bidi="fa-IR"/>
        </w:rPr>
        <w:t xml:space="preserve"> مبارزه با مواد مخدر، قاچاق، فساد و منکرات، پیشگیری از وقوع جرم، کشف جرایم، بازرسی و تحقیق، حفظ آثار و دلایل جرم، دستگیری و بازداشت مجرمین و جلوگیری از فرار </w:t>
      </w:r>
      <w:r w:rsidR="00897383" w:rsidRPr="009243C2">
        <w:rPr>
          <w:rFonts w:cs="B Compset" w:hint="cs"/>
          <w:sz w:val="28"/>
          <w:szCs w:val="28"/>
          <w:rtl/>
          <w:lang w:bidi="fa-IR"/>
        </w:rPr>
        <w:t>و اختفاء آنها و اجرا و ابلاغ احکام قضایی</w:t>
      </w:r>
      <w:r w:rsidR="00C652DD" w:rsidRPr="009243C2">
        <w:rPr>
          <w:rFonts w:cs="B Compset" w:hint="cs"/>
          <w:sz w:val="28"/>
          <w:szCs w:val="28"/>
          <w:rtl/>
          <w:lang w:bidi="fa-IR"/>
        </w:rPr>
        <w:t xml:space="preserve"> </w:t>
      </w:r>
      <w:r w:rsidR="0062182A" w:rsidRPr="009243C2">
        <w:rPr>
          <w:rFonts w:cs="B Compset" w:hint="cs"/>
          <w:sz w:val="28"/>
          <w:szCs w:val="28"/>
          <w:rtl/>
          <w:lang w:bidi="fa-IR"/>
        </w:rPr>
        <w:t>است</w:t>
      </w:r>
      <w:r w:rsidR="00C652DD" w:rsidRPr="009243C2">
        <w:rPr>
          <w:rFonts w:cs="B Compset" w:hint="cs"/>
          <w:sz w:val="28"/>
          <w:szCs w:val="28"/>
          <w:rtl/>
          <w:lang w:bidi="fa-IR"/>
        </w:rPr>
        <w:t>.</w:t>
      </w:r>
      <w:r w:rsidR="008A53F2" w:rsidRPr="009243C2">
        <w:rPr>
          <w:rFonts w:cs="B Compset" w:hint="cs"/>
          <w:sz w:val="28"/>
          <w:szCs w:val="28"/>
          <w:rtl/>
          <w:lang w:bidi="fa-IR"/>
        </w:rPr>
        <w:t xml:space="preserve"> </w:t>
      </w:r>
      <w:r w:rsidR="00C652DD" w:rsidRPr="009243C2">
        <w:rPr>
          <w:rFonts w:cs="B Compset" w:hint="cs"/>
          <w:sz w:val="28"/>
          <w:szCs w:val="28"/>
          <w:rtl/>
          <w:lang w:bidi="fa-IR"/>
        </w:rPr>
        <w:t xml:space="preserve"> </w:t>
      </w:r>
    </w:p>
    <w:p w:rsidR="00C8164B" w:rsidRPr="009243C2" w:rsidRDefault="00C8164B" w:rsidP="00C975BF">
      <w:pPr>
        <w:bidi/>
        <w:spacing w:line="240" w:lineRule="auto"/>
        <w:jc w:val="both"/>
        <w:rPr>
          <w:rFonts w:cs="B Compset"/>
          <w:sz w:val="28"/>
          <w:szCs w:val="28"/>
          <w:rtl/>
          <w:lang w:bidi="fa-IR"/>
        </w:rPr>
      </w:pPr>
      <w:r w:rsidRPr="009243C2">
        <w:rPr>
          <w:rFonts w:cs="B Compset" w:hint="cs"/>
          <w:sz w:val="28"/>
          <w:szCs w:val="28"/>
          <w:rtl/>
          <w:lang w:bidi="fa-IR"/>
        </w:rPr>
        <w:t>نقش پلیس و نیروهای انتظامی در فرایند دادرسی</w:t>
      </w:r>
      <w:r w:rsidR="00DD0200" w:rsidRPr="009243C2">
        <w:rPr>
          <w:rFonts w:cs="B Compset" w:hint="cs"/>
          <w:sz w:val="28"/>
          <w:szCs w:val="28"/>
          <w:rtl/>
          <w:lang w:bidi="fa-IR"/>
        </w:rPr>
        <w:t xml:space="preserve"> ویژه</w:t>
      </w:r>
      <w:r w:rsidRPr="009243C2">
        <w:rPr>
          <w:rFonts w:cs="B Compset" w:hint="cs"/>
          <w:sz w:val="28"/>
          <w:szCs w:val="28"/>
          <w:rtl/>
          <w:lang w:bidi="fa-IR"/>
        </w:rPr>
        <w:t xml:space="preserve"> نوجوانان بسیار دارای اهمیت است. به همین خاطر در  قاعده 12 سند حداقل مقررات استاندارد سازمان ملل متحد برای دادرسی ویژه نوجوانان (مقررات پکن) تاکید شده است «ماموران انتظامی که غالبا یا منحصرا در رابطه ب</w:t>
      </w:r>
      <w:r w:rsidR="000967ED" w:rsidRPr="009243C2">
        <w:rPr>
          <w:rFonts w:cs="B Compset" w:hint="cs"/>
          <w:sz w:val="28"/>
          <w:szCs w:val="28"/>
          <w:rtl/>
          <w:lang w:bidi="fa-IR"/>
        </w:rPr>
        <w:t>ا</w:t>
      </w:r>
      <w:r w:rsidRPr="009243C2">
        <w:rPr>
          <w:rFonts w:cs="B Compset" w:hint="cs"/>
          <w:sz w:val="28"/>
          <w:szCs w:val="28"/>
          <w:rtl/>
          <w:lang w:bidi="fa-IR"/>
        </w:rPr>
        <w:t xml:space="preserve"> نوجوانان فعالیت می کنند یا عمدتا در پیشگیری از جرایم نوجوانان اشتغال دارند باید تعلیمات و آموزش های ویژه ای دریافت نمایند. در شهرهای بزرگ واحد های ویژه پلیس باید بدین منظور تاسیس گردد.»</w:t>
      </w:r>
    </w:p>
    <w:p w:rsidR="008A53F2" w:rsidRPr="009243C2" w:rsidRDefault="003464E9" w:rsidP="00C975BF">
      <w:pPr>
        <w:bidi/>
        <w:spacing w:line="240" w:lineRule="auto"/>
        <w:jc w:val="both"/>
        <w:rPr>
          <w:rFonts w:cs="B Compset"/>
          <w:sz w:val="28"/>
          <w:szCs w:val="28"/>
          <w:rtl/>
          <w:lang w:bidi="fa-IR"/>
        </w:rPr>
      </w:pPr>
      <w:r w:rsidRPr="009243C2">
        <w:rPr>
          <w:rFonts w:cs="B Compset" w:hint="cs"/>
          <w:sz w:val="28"/>
          <w:szCs w:val="28"/>
          <w:rtl/>
          <w:lang w:bidi="fa-IR"/>
        </w:rPr>
        <w:t xml:space="preserve">متاسفانه </w:t>
      </w:r>
      <w:r w:rsidR="00C35111" w:rsidRPr="009243C2">
        <w:rPr>
          <w:rFonts w:cs="B Compset" w:hint="cs"/>
          <w:sz w:val="28"/>
          <w:szCs w:val="28"/>
          <w:rtl/>
          <w:lang w:bidi="fa-IR"/>
        </w:rPr>
        <w:t xml:space="preserve"> هنوز</w:t>
      </w:r>
      <w:r w:rsidRPr="009243C2">
        <w:rPr>
          <w:rFonts w:cs="B Compset" w:hint="cs"/>
          <w:sz w:val="28"/>
          <w:szCs w:val="28"/>
          <w:rtl/>
          <w:lang w:bidi="fa-IR"/>
        </w:rPr>
        <w:t xml:space="preserve"> در کشور</w:t>
      </w:r>
      <w:r w:rsidR="00DD0200" w:rsidRPr="009243C2">
        <w:rPr>
          <w:rFonts w:cs="B Compset" w:hint="cs"/>
          <w:sz w:val="28"/>
          <w:szCs w:val="28"/>
          <w:rtl/>
          <w:lang w:bidi="fa-IR"/>
        </w:rPr>
        <w:t xml:space="preserve"> ما</w:t>
      </w:r>
      <w:r w:rsidR="00112596" w:rsidRPr="009243C2">
        <w:rPr>
          <w:rFonts w:cs="B Compset" w:hint="cs"/>
          <w:sz w:val="28"/>
          <w:szCs w:val="28"/>
          <w:rtl/>
          <w:lang w:bidi="fa-IR"/>
        </w:rPr>
        <w:t>،</w:t>
      </w:r>
      <w:r w:rsidR="00C35111" w:rsidRPr="009243C2">
        <w:rPr>
          <w:rFonts w:cs="B Compset" w:hint="cs"/>
          <w:sz w:val="28"/>
          <w:szCs w:val="28"/>
          <w:rtl/>
          <w:lang w:bidi="fa-IR"/>
        </w:rPr>
        <w:t xml:space="preserve"> واحد ویژه و تخصصی پلیس کودکان و نوجوانان راه اندازی نشده است.</w:t>
      </w:r>
      <w:r w:rsidR="00C35111" w:rsidRPr="009243C2">
        <w:rPr>
          <w:rStyle w:val="FootnoteReference"/>
          <w:rFonts w:cs="B Compset"/>
          <w:sz w:val="28"/>
          <w:szCs w:val="28"/>
          <w:rtl/>
          <w:lang w:bidi="fa-IR"/>
        </w:rPr>
        <w:footnoteReference w:id="3"/>
      </w:r>
      <w:r w:rsidR="00C35111" w:rsidRPr="009243C2">
        <w:rPr>
          <w:rFonts w:cs="B Compset" w:hint="cs"/>
          <w:sz w:val="28"/>
          <w:szCs w:val="28"/>
          <w:rtl/>
          <w:lang w:bidi="fa-IR"/>
        </w:rPr>
        <w:t xml:space="preserve"> </w:t>
      </w:r>
      <w:r w:rsidRPr="009243C2">
        <w:rPr>
          <w:rFonts w:cs="B Compset" w:hint="cs"/>
          <w:sz w:val="28"/>
          <w:szCs w:val="28"/>
          <w:rtl/>
          <w:lang w:bidi="fa-IR"/>
        </w:rPr>
        <w:t xml:space="preserve">به همین دلیل گاهی کودکان در تماس با قانون با نیروهایی سروکار پیدا می کنند که </w:t>
      </w:r>
      <w:r w:rsidR="00C8164B" w:rsidRPr="009243C2">
        <w:rPr>
          <w:rFonts w:cs="B Compset" w:hint="cs"/>
          <w:sz w:val="28"/>
          <w:szCs w:val="28"/>
          <w:rtl/>
          <w:lang w:bidi="fa-IR"/>
        </w:rPr>
        <w:t xml:space="preserve">تخصص لازم </w:t>
      </w:r>
      <w:r w:rsidR="0079761E" w:rsidRPr="009243C2">
        <w:rPr>
          <w:rFonts w:cs="B Compset" w:hint="cs"/>
          <w:sz w:val="28"/>
          <w:szCs w:val="28"/>
          <w:rtl/>
          <w:lang w:bidi="fa-IR"/>
        </w:rPr>
        <w:t xml:space="preserve">را </w:t>
      </w:r>
      <w:r w:rsidR="00C8164B" w:rsidRPr="009243C2">
        <w:rPr>
          <w:rFonts w:cs="B Compset" w:hint="cs"/>
          <w:sz w:val="28"/>
          <w:szCs w:val="28"/>
          <w:rtl/>
          <w:lang w:bidi="fa-IR"/>
        </w:rPr>
        <w:t>برای این کار ندارند</w:t>
      </w:r>
      <w:r w:rsidR="00B26039" w:rsidRPr="009243C2">
        <w:rPr>
          <w:rFonts w:cs="B Compset" w:hint="cs"/>
          <w:sz w:val="28"/>
          <w:szCs w:val="28"/>
          <w:rtl/>
          <w:lang w:bidi="fa-IR"/>
        </w:rPr>
        <w:t>.</w:t>
      </w:r>
      <w:r w:rsidR="00112596" w:rsidRPr="009243C2">
        <w:rPr>
          <w:rFonts w:cs="B Compset" w:hint="cs"/>
          <w:sz w:val="28"/>
          <w:szCs w:val="28"/>
          <w:rtl/>
          <w:lang w:bidi="fa-IR"/>
        </w:rPr>
        <w:t xml:space="preserve"> نبود پلیس</w:t>
      </w:r>
      <w:r w:rsidR="006D7976" w:rsidRPr="009243C2">
        <w:rPr>
          <w:rFonts w:cs="B Compset" w:hint="cs"/>
          <w:sz w:val="28"/>
          <w:szCs w:val="28"/>
          <w:rtl/>
          <w:lang w:bidi="fa-IR"/>
        </w:rPr>
        <w:t xml:space="preserve"> آموزش دیده و</w:t>
      </w:r>
      <w:r w:rsidR="00112596" w:rsidRPr="009243C2">
        <w:rPr>
          <w:rFonts w:cs="B Compset" w:hint="cs"/>
          <w:sz w:val="28"/>
          <w:szCs w:val="28"/>
          <w:rtl/>
          <w:lang w:bidi="fa-IR"/>
        </w:rPr>
        <w:t xml:space="preserve"> تخصصی کودکان و نوجوانان</w:t>
      </w:r>
      <w:r w:rsidR="00DD0200" w:rsidRPr="009243C2">
        <w:rPr>
          <w:rFonts w:cs="B Compset" w:hint="cs"/>
          <w:sz w:val="28"/>
          <w:szCs w:val="28"/>
          <w:rtl/>
          <w:lang w:bidi="fa-IR"/>
        </w:rPr>
        <w:t>،</w:t>
      </w:r>
      <w:r w:rsidR="00112596" w:rsidRPr="009243C2">
        <w:rPr>
          <w:rFonts w:cs="B Compset" w:hint="cs"/>
          <w:sz w:val="28"/>
          <w:szCs w:val="28"/>
          <w:rtl/>
          <w:lang w:bidi="fa-IR"/>
        </w:rPr>
        <w:t xml:space="preserve"> وظیفه نیروی انتظامی </w:t>
      </w:r>
      <w:r w:rsidR="00DD0200" w:rsidRPr="009243C2">
        <w:rPr>
          <w:rFonts w:cs="B Compset" w:hint="cs"/>
          <w:sz w:val="28"/>
          <w:szCs w:val="28"/>
          <w:rtl/>
          <w:lang w:bidi="fa-IR"/>
        </w:rPr>
        <w:t xml:space="preserve">را </w:t>
      </w:r>
      <w:r w:rsidR="00112596" w:rsidRPr="009243C2">
        <w:rPr>
          <w:rFonts w:cs="B Compset" w:hint="cs"/>
          <w:sz w:val="28"/>
          <w:szCs w:val="28"/>
          <w:rtl/>
          <w:lang w:bidi="fa-IR"/>
        </w:rPr>
        <w:t xml:space="preserve">برای </w:t>
      </w:r>
      <w:r w:rsidR="00DD0200" w:rsidRPr="009243C2">
        <w:rPr>
          <w:rFonts w:cs="B Compset" w:hint="cs"/>
          <w:sz w:val="28"/>
          <w:szCs w:val="28"/>
          <w:rtl/>
          <w:lang w:bidi="fa-IR"/>
        </w:rPr>
        <w:t>رعایت</w:t>
      </w:r>
      <w:r w:rsidR="00112596" w:rsidRPr="009243C2">
        <w:rPr>
          <w:rFonts w:cs="B Compset" w:hint="cs"/>
          <w:sz w:val="28"/>
          <w:szCs w:val="28"/>
          <w:rtl/>
          <w:lang w:bidi="fa-IR"/>
        </w:rPr>
        <w:t xml:space="preserve"> حقوق کودک و</w:t>
      </w:r>
      <w:r w:rsidR="00DD0200" w:rsidRPr="009243C2">
        <w:rPr>
          <w:rFonts w:cs="B Compset" w:hint="cs"/>
          <w:sz w:val="28"/>
          <w:szCs w:val="28"/>
          <w:rtl/>
          <w:lang w:bidi="fa-IR"/>
        </w:rPr>
        <w:t xml:space="preserve"> </w:t>
      </w:r>
      <w:r w:rsidR="009914B8" w:rsidRPr="009243C2">
        <w:rPr>
          <w:rFonts w:cs="B Compset" w:hint="cs"/>
          <w:sz w:val="28"/>
          <w:szCs w:val="28"/>
          <w:rtl/>
          <w:lang w:bidi="fa-IR"/>
        </w:rPr>
        <w:t xml:space="preserve">اعمال </w:t>
      </w:r>
      <w:r w:rsidR="00DD0200" w:rsidRPr="009243C2">
        <w:rPr>
          <w:rFonts w:cs="B Compset" w:hint="cs"/>
          <w:sz w:val="28"/>
          <w:szCs w:val="28"/>
          <w:rtl/>
          <w:lang w:bidi="fa-IR"/>
        </w:rPr>
        <w:t xml:space="preserve">استانداردهای </w:t>
      </w:r>
      <w:r w:rsidR="009914B8" w:rsidRPr="009243C2">
        <w:rPr>
          <w:rFonts w:cs="B Compset" w:hint="cs"/>
          <w:sz w:val="28"/>
          <w:szCs w:val="28"/>
          <w:rtl/>
          <w:lang w:bidi="fa-IR"/>
        </w:rPr>
        <w:t xml:space="preserve">لازم در زمینه </w:t>
      </w:r>
      <w:r w:rsidR="00DD0200" w:rsidRPr="009243C2">
        <w:rPr>
          <w:rFonts w:cs="B Compset" w:hint="cs"/>
          <w:sz w:val="28"/>
          <w:szCs w:val="28"/>
          <w:rtl/>
          <w:lang w:bidi="fa-IR"/>
        </w:rPr>
        <w:t>دادرسی نوجوانان دشوار</w:t>
      </w:r>
      <w:r w:rsidR="00112596" w:rsidRPr="009243C2">
        <w:rPr>
          <w:rFonts w:cs="B Compset" w:hint="cs"/>
          <w:sz w:val="28"/>
          <w:szCs w:val="28"/>
          <w:rtl/>
          <w:lang w:bidi="fa-IR"/>
        </w:rPr>
        <w:t xml:space="preserve"> می کند. </w:t>
      </w:r>
    </w:p>
    <w:p w:rsidR="006D7976" w:rsidRPr="009243C2" w:rsidRDefault="0079761E" w:rsidP="00C975BF">
      <w:pPr>
        <w:bidi/>
        <w:spacing w:line="240" w:lineRule="auto"/>
        <w:jc w:val="both"/>
        <w:rPr>
          <w:rFonts w:cs="B Compset"/>
          <w:sz w:val="28"/>
          <w:szCs w:val="28"/>
          <w:lang w:bidi="fa-IR"/>
        </w:rPr>
      </w:pPr>
      <w:r w:rsidRPr="009243C2">
        <w:rPr>
          <w:rFonts w:cs="B Compset" w:hint="cs"/>
          <w:sz w:val="28"/>
          <w:szCs w:val="28"/>
          <w:rtl/>
          <w:lang w:bidi="fa-IR"/>
        </w:rPr>
        <w:t xml:space="preserve">ناجا با مشارکت قوه قضاییه و یونیسف برنامه ای را برای آموزش افسران و فرماندهان کوپ در زمینه حقوق کودک و استانداردهای دادرسی نوجوانان شامل قضازدایی، جایگزین های دستگیری و بازداشت، جایگزین های مجازات در سراسر کشور اجرا نموده است. </w:t>
      </w:r>
      <w:r w:rsidR="002E2B22" w:rsidRPr="009243C2">
        <w:rPr>
          <w:rFonts w:cs="B Compset" w:hint="cs"/>
          <w:sz w:val="28"/>
          <w:szCs w:val="28"/>
          <w:rtl/>
          <w:lang w:bidi="fa-IR"/>
        </w:rPr>
        <w:t xml:space="preserve">انتخاب افسران و فرماندهان کوپ </w:t>
      </w:r>
      <w:r w:rsidR="003E5BB3" w:rsidRPr="009243C2">
        <w:rPr>
          <w:rFonts w:cs="B Compset" w:hint="cs"/>
          <w:sz w:val="28"/>
          <w:szCs w:val="28"/>
          <w:rtl/>
          <w:lang w:bidi="fa-IR"/>
        </w:rPr>
        <w:t>برای شرکت در این</w:t>
      </w:r>
      <w:r w:rsidR="0006491C" w:rsidRPr="009243C2">
        <w:rPr>
          <w:rFonts w:cs="B Compset" w:hint="cs"/>
          <w:sz w:val="28"/>
          <w:szCs w:val="28"/>
          <w:rtl/>
          <w:lang w:bidi="fa-IR"/>
        </w:rPr>
        <w:t xml:space="preserve"> برنامه آموزشی به واسطه جایگاه و نقش شان در تصمیم گیری های مربوط به جرایم حوزه تحت مسئولیت </w:t>
      </w:r>
      <w:r w:rsidR="0006491C" w:rsidRPr="009243C2">
        <w:rPr>
          <w:rFonts w:cs="B Compset" w:hint="cs"/>
          <w:sz w:val="28"/>
          <w:szCs w:val="28"/>
          <w:rtl/>
          <w:lang w:bidi="fa-IR"/>
        </w:rPr>
        <w:lastRenderedPageBreak/>
        <w:t>شان صورت گرفت.</w:t>
      </w:r>
      <w:r w:rsidR="002E2B22" w:rsidRPr="009243C2">
        <w:rPr>
          <w:rFonts w:cs="B Compset" w:hint="cs"/>
          <w:sz w:val="28"/>
          <w:szCs w:val="28"/>
          <w:rtl/>
          <w:lang w:bidi="fa-IR"/>
        </w:rPr>
        <w:t xml:space="preserve"> </w:t>
      </w:r>
      <w:r w:rsidR="00D2567A" w:rsidRPr="009243C2">
        <w:rPr>
          <w:rFonts w:cs="B Compset" w:hint="cs"/>
          <w:sz w:val="28"/>
          <w:szCs w:val="28"/>
          <w:rtl/>
          <w:lang w:bidi="fa-IR"/>
        </w:rPr>
        <w:t>تصور می شد که با آموزش افسران و فرماندهان کوپ دیگر نیروهای زیر مجموعه شان نیز آنها را به عنوان الگویی برای رفتار خود با کودکان و نوجوانان درنظر خواهند گرفت.</w:t>
      </w:r>
    </w:p>
    <w:p w:rsidR="00A67971" w:rsidRPr="009243C2" w:rsidRDefault="00A67971" w:rsidP="00C975BF">
      <w:pPr>
        <w:bidi/>
        <w:spacing w:line="240" w:lineRule="auto"/>
        <w:jc w:val="both"/>
        <w:rPr>
          <w:rFonts w:cs="B Compset"/>
          <w:sz w:val="28"/>
          <w:szCs w:val="28"/>
          <w:rtl/>
          <w:lang w:bidi="fa-IR"/>
        </w:rPr>
      </w:pPr>
    </w:p>
    <w:tbl>
      <w:tblPr>
        <w:tblStyle w:val="TableGrid"/>
        <w:bidiVisual/>
        <w:tblW w:w="0" w:type="auto"/>
        <w:tblLook w:val="04A0" w:firstRow="1" w:lastRow="0" w:firstColumn="1" w:lastColumn="0" w:noHBand="0" w:noVBand="1"/>
      </w:tblPr>
      <w:tblGrid>
        <w:gridCol w:w="9137"/>
      </w:tblGrid>
      <w:tr w:rsidR="002001FE" w:rsidRPr="009243C2" w:rsidTr="006F18D9">
        <w:trPr>
          <w:trHeight w:val="530"/>
        </w:trPr>
        <w:tc>
          <w:tcPr>
            <w:tcW w:w="9137" w:type="dxa"/>
            <w:shd w:val="clear" w:color="auto" w:fill="D9D9D9" w:themeFill="background1" w:themeFillShade="D9"/>
          </w:tcPr>
          <w:p w:rsidR="002001FE" w:rsidRPr="009243C2" w:rsidRDefault="002557AA" w:rsidP="00C975BF">
            <w:pPr>
              <w:bidi/>
              <w:jc w:val="both"/>
              <w:rPr>
                <w:rFonts w:cs="B Compset"/>
                <w:b/>
                <w:bCs/>
                <w:sz w:val="28"/>
                <w:szCs w:val="28"/>
                <w:rtl/>
              </w:rPr>
            </w:pPr>
            <w:r w:rsidRPr="009243C2">
              <w:rPr>
                <w:rFonts w:cs="B Compset" w:hint="cs"/>
                <w:b/>
                <w:bCs/>
                <w:sz w:val="28"/>
                <w:szCs w:val="28"/>
                <w:rtl/>
              </w:rPr>
              <w:t>3</w:t>
            </w:r>
            <w:r w:rsidR="00966C64" w:rsidRPr="009243C2">
              <w:rPr>
                <w:rFonts w:cs="B Compset" w:hint="cs"/>
                <w:b/>
                <w:bCs/>
                <w:sz w:val="28"/>
                <w:szCs w:val="28"/>
                <w:rtl/>
              </w:rPr>
              <w:t xml:space="preserve">. </w:t>
            </w:r>
            <w:r w:rsidR="002001FE" w:rsidRPr="009243C2">
              <w:rPr>
                <w:rFonts w:cs="B Compset" w:hint="cs"/>
                <w:b/>
                <w:bCs/>
                <w:sz w:val="28"/>
                <w:szCs w:val="28"/>
                <w:rtl/>
              </w:rPr>
              <w:t>شرح پروژه آموزش دادرسی ویژه</w:t>
            </w:r>
            <w:r w:rsidR="003634EB" w:rsidRPr="009243C2">
              <w:rPr>
                <w:rFonts w:cs="B Compset" w:hint="cs"/>
                <w:b/>
                <w:bCs/>
                <w:sz w:val="28"/>
                <w:szCs w:val="28"/>
                <w:rtl/>
              </w:rPr>
              <w:t xml:space="preserve"> کودکان و</w:t>
            </w:r>
            <w:r w:rsidR="002001FE" w:rsidRPr="009243C2">
              <w:rPr>
                <w:rFonts w:cs="B Compset" w:hint="cs"/>
                <w:b/>
                <w:bCs/>
                <w:sz w:val="28"/>
                <w:szCs w:val="28"/>
                <w:rtl/>
              </w:rPr>
              <w:t xml:space="preserve"> نوجوانان </w:t>
            </w:r>
          </w:p>
        </w:tc>
      </w:tr>
    </w:tbl>
    <w:p w:rsidR="00A67971" w:rsidRPr="009243C2" w:rsidRDefault="00A67971" w:rsidP="00C975BF">
      <w:pPr>
        <w:bidi/>
        <w:spacing w:line="240" w:lineRule="auto"/>
        <w:jc w:val="both"/>
        <w:rPr>
          <w:rFonts w:cs="B Compset"/>
          <w:sz w:val="28"/>
          <w:szCs w:val="28"/>
          <w:lang w:bidi="fa-IR"/>
        </w:rPr>
      </w:pPr>
    </w:p>
    <w:p w:rsidR="00B76722" w:rsidRPr="009243C2" w:rsidRDefault="00191A0B" w:rsidP="00C975BF">
      <w:pPr>
        <w:bidi/>
        <w:spacing w:line="240" w:lineRule="auto"/>
        <w:jc w:val="both"/>
        <w:rPr>
          <w:rFonts w:cs="B Compset"/>
          <w:sz w:val="28"/>
          <w:szCs w:val="28"/>
          <w:rtl/>
          <w:lang w:bidi="fa-IR"/>
        </w:rPr>
      </w:pPr>
      <w:r w:rsidRPr="009243C2">
        <w:rPr>
          <w:rFonts w:cs="B Compset" w:hint="cs"/>
          <w:sz w:val="28"/>
          <w:szCs w:val="28"/>
          <w:rtl/>
          <w:lang w:bidi="fa-IR"/>
        </w:rPr>
        <w:t xml:space="preserve">پروژه مورد بررسی در این ارزشیابی در چارچوب توافق های مندرج در برنامه های مشترک سالانه یونیسف و قوه قضاییه جمهوری اسلامی ایران و ناجا در فاصله سال های 2011-2005 به اجرا درآمده است. </w:t>
      </w:r>
      <w:r w:rsidR="002215ED" w:rsidRPr="009243C2">
        <w:rPr>
          <w:rFonts w:cs="B Compset" w:hint="cs"/>
          <w:sz w:val="28"/>
          <w:szCs w:val="28"/>
          <w:rtl/>
          <w:lang w:bidi="fa-IR"/>
        </w:rPr>
        <w:t xml:space="preserve">این برنامه شامل برگزاری کارگاه های آموزشی دادرسی ویژه نوجوانان برای افسران و فرماندهان کوپ در سراسر کشور بوده است. </w:t>
      </w:r>
    </w:p>
    <w:p w:rsidR="002215ED" w:rsidRPr="009243C2" w:rsidRDefault="00B76722" w:rsidP="00C975BF">
      <w:pPr>
        <w:bidi/>
        <w:spacing w:line="240" w:lineRule="auto"/>
        <w:jc w:val="both"/>
        <w:rPr>
          <w:rFonts w:cs="B Compset"/>
          <w:sz w:val="28"/>
          <w:szCs w:val="28"/>
          <w:rtl/>
        </w:rPr>
      </w:pPr>
      <w:r w:rsidRPr="009243C2">
        <w:rPr>
          <w:rFonts w:cs="B Compset" w:hint="cs"/>
          <w:sz w:val="28"/>
          <w:szCs w:val="28"/>
          <w:rtl/>
          <w:lang w:bidi="fa-IR"/>
        </w:rPr>
        <w:t xml:space="preserve">مهم ترین منبع مورد استفاده در این برنامه آموزشی کتاب </w:t>
      </w:r>
      <w:r w:rsidR="002215ED" w:rsidRPr="009243C2">
        <w:rPr>
          <w:rFonts w:cs="B Compset" w:hint="cs"/>
          <w:sz w:val="28"/>
          <w:szCs w:val="28"/>
          <w:rtl/>
        </w:rPr>
        <w:t>«</w:t>
      </w:r>
      <w:r w:rsidRPr="009243C2">
        <w:rPr>
          <w:rFonts w:cs="B Compset" w:hint="cs"/>
          <w:sz w:val="28"/>
          <w:szCs w:val="28"/>
          <w:rtl/>
          <w:lang w:bidi="fa-IR"/>
        </w:rPr>
        <w:t xml:space="preserve"> راهنمای</w:t>
      </w:r>
      <w:r w:rsidRPr="009243C2">
        <w:rPr>
          <w:rFonts w:cs="B Compset" w:hint="cs"/>
          <w:sz w:val="28"/>
          <w:szCs w:val="28"/>
          <w:rtl/>
        </w:rPr>
        <w:t xml:space="preserve"> </w:t>
      </w:r>
      <w:r w:rsidR="002215ED" w:rsidRPr="009243C2">
        <w:rPr>
          <w:rFonts w:cs="B Compset" w:hint="cs"/>
          <w:sz w:val="28"/>
          <w:szCs w:val="28"/>
          <w:rtl/>
        </w:rPr>
        <w:t xml:space="preserve">آموزش نیروی انتظامی در زمینه دادرسی ویژه نوجوانان» </w:t>
      </w:r>
      <w:r w:rsidRPr="009243C2">
        <w:rPr>
          <w:rFonts w:cs="B Compset" w:hint="cs"/>
          <w:sz w:val="28"/>
          <w:szCs w:val="28"/>
          <w:rtl/>
        </w:rPr>
        <w:t xml:space="preserve">بوده است. این کتاب با حمایت یونیسف </w:t>
      </w:r>
      <w:r w:rsidR="002215ED" w:rsidRPr="009243C2">
        <w:rPr>
          <w:rFonts w:cs="B Compset" w:hint="cs"/>
          <w:sz w:val="28"/>
          <w:szCs w:val="28"/>
          <w:rtl/>
        </w:rPr>
        <w:t>توسط آقای نایجل برنکل</w:t>
      </w:r>
      <w:r w:rsidRPr="009243C2">
        <w:rPr>
          <w:rStyle w:val="FootnoteReference"/>
          <w:rFonts w:cs="B Compset"/>
          <w:sz w:val="28"/>
          <w:szCs w:val="28"/>
          <w:rtl/>
        </w:rPr>
        <w:footnoteReference w:id="4"/>
      </w:r>
      <w:r w:rsidR="002215ED" w:rsidRPr="009243C2">
        <w:rPr>
          <w:rFonts w:cs="B Compset" w:hint="cs"/>
          <w:sz w:val="28"/>
          <w:szCs w:val="28"/>
          <w:rtl/>
        </w:rPr>
        <w:t xml:space="preserve"> یکی از مربیان</w:t>
      </w:r>
      <w:r w:rsidRPr="009243C2">
        <w:rPr>
          <w:rFonts w:cs="B Compset" w:hint="cs"/>
          <w:sz w:val="28"/>
          <w:szCs w:val="28"/>
          <w:rtl/>
        </w:rPr>
        <w:t xml:space="preserve"> شناخته شده</w:t>
      </w:r>
      <w:r w:rsidR="002215ED" w:rsidRPr="009243C2">
        <w:rPr>
          <w:rFonts w:cs="B Compset" w:hint="cs"/>
          <w:sz w:val="28"/>
          <w:szCs w:val="28"/>
          <w:rtl/>
        </w:rPr>
        <w:t xml:space="preserve"> بین المللی دادرسی ویژه کودکان و نوجوانان تهیه </w:t>
      </w:r>
      <w:r w:rsidRPr="009243C2">
        <w:rPr>
          <w:rFonts w:cs="B Compset" w:hint="cs"/>
          <w:sz w:val="28"/>
          <w:szCs w:val="28"/>
          <w:rtl/>
        </w:rPr>
        <w:t xml:space="preserve">و به فارسی ترجمه و چاپ </w:t>
      </w:r>
      <w:r w:rsidR="002215ED" w:rsidRPr="009243C2">
        <w:rPr>
          <w:rFonts w:cs="B Compset" w:hint="cs"/>
          <w:sz w:val="28"/>
          <w:szCs w:val="28"/>
          <w:rtl/>
        </w:rPr>
        <w:t>شده است.</w:t>
      </w:r>
      <w:r w:rsidR="00092DB8" w:rsidRPr="009243C2">
        <w:rPr>
          <w:rFonts w:cs="B Compset" w:hint="cs"/>
          <w:sz w:val="28"/>
          <w:szCs w:val="28"/>
          <w:rtl/>
        </w:rPr>
        <w:t xml:space="preserve"> </w:t>
      </w:r>
    </w:p>
    <w:p w:rsidR="009C6A08" w:rsidRPr="009243C2" w:rsidRDefault="00930F70" w:rsidP="00C975BF">
      <w:pPr>
        <w:bidi/>
        <w:spacing w:line="240" w:lineRule="auto"/>
        <w:jc w:val="both"/>
        <w:rPr>
          <w:rFonts w:cs="B Compset"/>
          <w:sz w:val="28"/>
          <w:szCs w:val="28"/>
          <w:rtl/>
        </w:rPr>
      </w:pPr>
      <w:r w:rsidRPr="009243C2">
        <w:rPr>
          <w:rFonts w:cs="B Compset" w:hint="cs"/>
          <w:sz w:val="28"/>
          <w:szCs w:val="28"/>
          <w:rtl/>
        </w:rPr>
        <w:t xml:space="preserve">مربیان ملی دادرسی ویژه نوجوانان نیز توسط آقای برنکن در قالب </w:t>
      </w:r>
      <w:r w:rsidR="00FE47BB" w:rsidRPr="009243C2">
        <w:rPr>
          <w:rFonts w:cs="B Compset" w:hint="cs"/>
          <w:sz w:val="28"/>
          <w:szCs w:val="28"/>
          <w:rtl/>
        </w:rPr>
        <w:t xml:space="preserve">برگزاری </w:t>
      </w:r>
      <w:r w:rsidRPr="009243C2">
        <w:rPr>
          <w:rFonts w:cs="B Compset" w:hint="cs"/>
          <w:sz w:val="28"/>
          <w:szCs w:val="28"/>
          <w:rtl/>
        </w:rPr>
        <w:t xml:space="preserve">دو کارگاه فشرده آموزش دیدند. </w:t>
      </w:r>
      <w:r w:rsidR="00092DB8" w:rsidRPr="009243C2">
        <w:rPr>
          <w:rFonts w:cs="B Compset" w:hint="cs"/>
          <w:sz w:val="28"/>
          <w:szCs w:val="28"/>
          <w:rtl/>
        </w:rPr>
        <w:t>نخس</w:t>
      </w:r>
      <w:r w:rsidRPr="009243C2">
        <w:rPr>
          <w:rFonts w:cs="B Compset" w:hint="cs"/>
          <w:sz w:val="28"/>
          <w:szCs w:val="28"/>
          <w:rtl/>
        </w:rPr>
        <w:t>ت</w:t>
      </w:r>
      <w:r w:rsidR="00FE47BB" w:rsidRPr="009243C2">
        <w:rPr>
          <w:rFonts w:cs="B Compset" w:hint="cs"/>
          <w:sz w:val="28"/>
          <w:szCs w:val="28"/>
          <w:rtl/>
        </w:rPr>
        <w:t>ین کارگاه</w:t>
      </w:r>
      <w:r w:rsidR="00092DB8" w:rsidRPr="009243C2">
        <w:rPr>
          <w:rFonts w:cs="B Compset" w:hint="cs"/>
          <w:sz w:val="28"/>
          <w:szCs w:val="28"/>
          <w:rtl/>
        </w:rPr>
        <w:t xml:space="preserve"> </w:t>
      </w:r>
      <w:r w:rsidR="00FE47BB" w:rsidRPr="009243C2">
        <w:rPr>
          <w:rFonts w:cs="B Compset" w:hint="cs"/>
          <w:sz w:val="28"/>
          <w:szCs w:val="28"/>
          <w:rtl/>
        </w:rPr>
        <w:t>با شرکت</w:t>
      </w:r>
      <w:r w:rsidR="00834DC1" w:rsidRPr="009243C2">
        <w:rPr>
          <w:rFonts w:cs="B Compset" w:hint="cs"/>
          <w:sz w:val="28"/>
          <w:szCs w:val="28"/>
          <w:rtl/>
        </w:rPr>
        <w:t xml:space="preserve"> 20 نفر از مدرسان دانشکده نیروی انتظامی به مدت 11 روز از 22 ژانویه تا 3 فوریه 2005 </w:t>
      </w:r>
      <w:r w:rsidR="00092DB8" w:rsidRPr="009243C2">
        <w:rPr>
          <w:rFonts w:cs="B Compset" w:hint="cs"/>
          <w:sz w:val="28"/>
          <w:szCs w:val="28"/>
          <w:rtl/>
        </w:rPr>
        <w:t xml:space="preserve">برگزار شد. </w:t>
      </w:r>
      <w:r w:rsidR="00F74751" w:rsidRPr="009243C2">
        <w:rPr>
          <w:rFonts w:cs="B Compset" w:hint="cs"/>
          <w:sz w:val="28"/>
          <w:szCs w:val="28"/>
          <w:rtl/>
        </w:rPr>
        <w:t xml:space="preserve">دومین کارگاه </w:t>
      </w:r>
      <w:r w:rsidR="00FE47BB" w:rsidRPr="009243C2">
        <w:rPr>
          <w:rFonts w:cs="B Compset" w:hint="cs"/>
          <w:sz w:val="28"/>
          <w:szCs w:val="28"/>
          <w:rtl/>
        </w:rPr>
        <w:t xml:space="preserve">با شرکت 34 نفر از افسران پلیس </w:t>
      </w:r>
      <w:r w:rsidR="00B8235E" w:rsidRPr="009243C2">
        <w:rPr>
          <w:rFonts w:cs="B Compset" w:hint="cs"/>
          <w:sz w:val="28"/>
          <w:szCs w:val="28"/>
          <w:rtl/>
        </w:rPr>
        <w:t xml:space="preserve">استان های مختلف </w:t>
      </w:r>
      <w:r w:rsidR="00F74751" w:rsidRPr="009243C2">
        <w:rPr>
          <w:rFonts w:cs="B Compset" w:hint="cs"/>
          <w:sz w:val="28"/>
          <w:szCs w:val="28"/>
          <w:rtl/>
        </w:rPr>
        <w:t xml:space="preserve">به مدت چهار روز از 6 تا 9 فوریه 2005 برگزار شد. </w:t>
      </w:r>
      <w:r w:rsidRPr="009243C2">
        <w:rPr>
          <w:rFonts w:cs="B Compset" w:hint="cs"/>
          <w:sz w:val="28"/>
          <w:szCs w:val="28"/>
          <w:rtl/>
        </w:rPr>
        <w:t>هر دو کارگاه در مرکز همایش های بین المللی ایرانیان در تهران برگزار شد.</w:t>
      </w:r>
      <w:r w:rsidR="00234148" w:rsidRPr="009243C2">
        <w:rPr>
          <w:rStyle w:val="FootnoteReference"/>
          <w:rFonts w:cs="B Compset"/>
          <w:sz w:val="28"/>
          <w:szCs w:val="28"/>
          <w:rtl/>
        </w:rPr>
        <w:footnoteReference w:id="5"/>
      </w:r>
      <w:r w:rsidRPr="009243C2">
        <w:rPr>
          <w:rFonts w:cs="B Compset" w:hint="cs"/>
          <w:sz w:val="28"/>
          <w:szCs w:val="28"/>
          <w:rtl/>
        </w:rPr>
        <w:t xml:space="preserve"> </w:t>
      </w:r>
    </w:p>
    <w:p w:rsidR="00092DB8" w:rsidRPr="009243C2" w:rsidRDefault="006C6F9E" w:rsidP="00C975BF">
      <w:pPr>
        <w:bidi/>
        <w:spacing w:line="240" w:lineRule="auto"/>
        <w:jc w:val="both"/>
        <w:rPr>
          <w:rFonts w:cs="B Compset"/>
          <w:sz w:val="28"/>
          <w:szCs w:val="28"/>
          <w:rtl/>
        </w:rPr>
      </w:pPr>
      <w:r w:rsidRPr="009243C2">
        <w:rPr>
          <w:rFonts w:cs="B Compset" w:hint="cs"/>
          <w:sz w:val="28"/>
          <w:szCs w:val="28"/>
          <w:rtl/>
        </w:rPr>
        <w:t xml:space="preserve">پس از پایان دوره فشرده آموزشی </w:t>
      </w:r>
      <w:r w:rsidR="00FE47BB" w:rsidRPr="009243C2">
        <w:rPr>
          <w:rFonts w:cs="B Compset" w:hint="cs"/>
          <w:sz w:val="28"/>
          <w:szCs w:val="28"/>
          <w:rtl/>
        </w:rPr>
        <w:t>در مجموع 15 نفر توسط آقای برنکن برای مربی گری معرفی شدند.</w:t>
      </w:r>
      <w:r w:rsidRPr="009243C2">
        <w:rPr>
          <w:rStyle w:val="FootnoteReference"/>
          <w:rFonts w:cs="B Compset"/>
          <w:sz w:val="28"/>
          <w:szCs w:val="28"/>
          <w:rtl/>
        </w:rPr>
        <w:footnoteReference w:id="6"/>
      </w:r>
      <w:r w:rsidR="00FE47BB" w:rsidRPr="009243C2">
        <w:rPr>
          <w:rFonts w:cs="B Compset" w:hint="cs"/>
          <w:sz w:val="28"/>
          <w:szCs w:val="28"/>
          <w:rtl/>
        </w:rPr>
        <w:t xml:space="preserve"> </w:t>
      </w:r>
      <w:r w:rsidR="00092DB8" w:rsidRPr="009243C2">
        <w:rPr>
          <w:rFonts w:cs="B Compset" w:hint="cs"/>
          <w:sz w:val="28"/>
          <w:szCs w:val="28"/>
          <w:rtl/>
        </w:rPr>
        <w:t xml:space="preserve">با این هدف که آنها کارگاههای آموزشی </w:t>
      </w:r>
      <w:r w:rsidR="000D41A3" w:rsidRPr="009243C2">
        <w:rPr>
          <w:rFonts w:cs="B Compset" w:hint="cs"/>
          <w:sz w:val="28"/>
          <w:szCs w:val="28"/>
          <w:rtl/>
        </w:rPr>
        <w:t xml:space="preserve">مشابهی را </w:t>
      </w:r>
      <w:r w:rsidR="00092DB8" w:rsidRPr="009243C2">
        <w:rPr>
          <w:rFonts w:cs="B Compset" w:hint="cs"/>
          <w:sz w:val="28"/>
          <w:szCs w:val="28"/>
          <w:rtl/>
        </w:rPr>
        <w:t xml:space="preserve">برای </w:t>
      </w:r>
      <w:r w:rsidR="000D41A3" w:rsidRPr="009243C2">
        <w:rPr>
          <w:rFonts w:cs="B Compset" w:hint="cs"/>
          <w:sz w:val="28"/>
          <w:szCs w:val="28"/>
          <w:rtl/>
        </w:rPr>
        <w:t>افسران و فرماندهان کوپ</w:t>
      </w:r>
      <w:r w:rsidR="00092DB8" w:rsidRPr="009243C2">
        <w:rPr>
          <w:rFonts w:cs="B Compset" w:hint="cs"/>
          <w:sz w:val="28"/>
          <w:szCs w:val="28"/>
          <w:rtl/>
        </w:rPr>
        <w:t xml:space="preserve"> اجرا نمایند. از میان </w:t>
      </w:r>
      <w:r w:rsidR="000D41A3" w:rsidRPr="009243C2">
        <w:rPr>
          <w:rFonts w:cs="B Compset" w:hint="cs"/>
          <w:sz w:val="28"/>
          <w:szCs w:val="28"/>
          <w:rtl/>
        </w:rPr>
        <w:t>15 نفر معرفی شده</w:t>
      </w:r>
      <w:r w:rsidR="00092DB8" w:rsidRPr="009243C2">
        <w:rPr>
          <w:rFonts w:cs="B Compset" w:hint="cs"/>
          <w:sz w:val="28"/>
          <w:szCs w:val="28"/>
          <w:rtl/>
        </w:rPr>
        <w:t xml:space="preserve"> دو نفر بنام های سرهنگ محمد بارانی و سرهنگ سید سعید کشفی </w:t>
      </w:r>
      <w:r w:rsidR="000D41A3" w:rsidRPr="009243C2">
        <w:rPr>
          <w:rFonts w:cs="B Compset" w:hint="cs"/>
          <w:sz w:val="28"/>
          <w:szCs w:val="28"/>
          <w:rtl/>
        </w:rPr>
        <w:t xml:space="preserve">توسط ناجا </w:t>
      </w:r>
      <w:r w:rsidR="00F9048A" w:rsidRPr="009243C2">
        <w:rPr>
          <w:rFonts w:cs="B Compset" w:hint="cs"/>
          <w:sz w:val="28"/>
          <w:szCs w:val="28"/>
          <w:rtl/>
        </w:rPr>
        <w:t>برای برگزاری کارگاه های دادرسی ویژه نوجوانان</w:t>
      </w:r>
      <w:r w:rsidR="000A69B1" w:rsidRPr="009243C2">
        <w:rPr>
          <w:rFonts w:cs="B Compset" w:hint="cs"/>
          <w:sz w:val="28"/>
          <w:szCs w:val="28"/>
          <w:rtl/>
        </w:rPr>
        <w:t xml:space="preserve"> برای افسران و فرماندهان کوپ</w:t>
      </w:r>
      <w:r w:rsidR="00E80A97" w:rsidRPr="009243C2">
        <w:rPr>
          <w:rFonts w:cs="B Compset" w:hint="cs"/>
          <w:sz w:val="28"/>
          <w:szCs w:val="28"/>
          <w:rtl/>
        </w:rPr>
        <w:t xml:space="preserve"> در استان ها</w:t>
      </w:r>
      <w:r w:rsidR="00F9048A" w:rsidRPr="009243C2">
        <w:rPr>
          <w:rFonts w:cs="B Compset" w:hint="cs"/>
          <w:sz w:val="28"/>
          <w:szCs w:val="28"/>
          <w:rtl/>
        </w:rPr>
        <w:t xml:space="preserve"> </w:t>
      </w:r>
      <w:r w:rsidR="000D41A3" w:rsidRPr="009243C2">
        <w:rPr>
          <w:rFonts w:cs="B Compset" w:hint="cs"/>
          <w:sz w:val="28"/>
          <w:szCs w:val="28"/>
          <w:rtl/>
        </w:rPr>
        <w:t xml:space="preserve">انتخاب </w:t>
      </w:r>
      <w:r w:rsidR="00092DB8" w:rsidRPr="009243C2">
        <w:rPr>
          <w:rFonts w:cs="B Compset" w:hint="cs"/>
          <w:sz w:val="28"/>
          <w:szCs w:val="28"/>
          <w:rtl/>
        </w:rPr>
        <w:t>شدند.</w:t>
      </w:r>
      <w:r w:rsidR="00710077" w:rsidRPr="009243C2">
        <w:rPr>
          <w:rFonts w:cs="B Compset" w:hint="cs"/>
          <w:sz w:val="28"/>
          <w:szCs w:val="28"/>
          <w:rtl/>
        </w:rPr>
        <w:t xml:space="preserve"> </w:t>
      </w:r>
    </w:p>
    <w:p w:rsidR="00191A0B" w:rsidRPr="009243C2" w:rsidRDefault="003E6D0B" w:rsidP="00C975BF">
      <w:pPr>
        <w:bidi/>
        <w:spacing w:line="240" w:lineRule="auto"/>
        <w:jc w:val="both"/>
        <w:rPr>
          <w:rFonts w:cs="B Compset"/>
          <w:sz w:val="28"/>
          <w:szCs w:val="28"/>
          <w:rtl/>
        </w:rPr>
      </w:pPr>
      <w:r w:rsidRPr="009243C2">
        <w:rPr>
          <w:rFonts w:cs="B Compset" w:hint="cs"/>
          <w:sz w:val="28"/>
          <w:szCs w:val="28"/>
          <w:rtl/>
        </w:rPr>
        <w:t>مربیان ملی دادرسی در مجموع 38 کارگاه آموزشی شامل 34  کارگاه برای افسران و فرماندهان کوپ</w:t>
      </w:r>
      <w:r w:rsidR="00145001" w:rsidRPr="009243C2">
        <w:rPr>
          <w:rStyle w:val="FootnoteReference"/>
          <w:rFonts w:cs="B Compset"/>
          <w:sz w:val="28"/>
          <w:szCs w:val="28"/>
          <w:rtl/>
        </w:rPr>
        <w:footnoteReference w:id="7"/>
      </w:r>
      <w:r w:rsidRPr="009243C2">
        <w:rPr>
          <w:rFonts w:cs="B Compset" w:hint="cs"/>
          <w:sz w:val="28"/>
          <w:szCs w:val="28"/>
          <w:rtl/>
        </w:rPr>
        <w:t>، 1 کارگاه برای مددکا</w:t>
      </w:r>
      <w:r w:rsidR="007A0DAE" w:rsidRPr="009243C2">
        <w:rPr>
          <w:rFonts w:cs="B Compset" w:hint="cs"/>
          <w:sz w:val="28"/>
          <w:szCs w:val="28"/>
          <w:rtl/>
        </w:rPr>
        <w:t>را</w:t>
      </w:r>
      <w:r w:rsidRPr="009243C2">
        <w:rPr>
          <w:rFonts w:cs="B Compset" w:hint="cs"/>
          <w:sz w:val="28"/>
          <w:szCs w:val="28"/>
          <w:rtl/>
        </w:rPr>
        <w:t xml:space="preserve">ن اجتماعی زن پلیس، 1 کارگاه برای مدیران کل حقوقی پلیس در استان ها و 2 </w:t>
      </w:r>
      <w:r w:rsidRPr="009243C2">
        <w:rPr>
          <w:rFonts w:cs="B Compset" w:hint="cs"/>
          <w:sz w:val="28"/>
          <w:szCs w:val="28"/>
          <w:rtl/>
        </w:rPr>
        <w:lastRenderedPageBreak/>
        <w:t xml:space="preserve">کارگاه تربیت مربی برای نفرات منتخب کارگاه های استانی در کل کشور برگزار کردند. </w:t>
      </w:r>
      <w:r w:rsidR="007A0DAE" w:rsidRPr="009243C2">
        <w:rPr>
          <w:rFonts w:cs="B Compset" w:hint="cs"/>
          <w:sz w:val="28"/>
          <w:szCs w:val="28"/>
          <w:rtl/>
        </w:rPr>
        <w:t>به جز کارگاه های تربیت مربی با 20 شرکت کننده در سایر کارگاه ها بطور</w:t>
      </w:r>
      <w:r w:rsidR="00DA788E" w:rsidRPr="009243C2">
        <w:rPr>
          <w:rFonts w:cs="B Compset" w:hint="cs"/>
          <w:sz w:val="28"/>
          <w:szCs w:val="28"/>
          <w:rtl/>
        </w:rPr>
        <w:t xml:space="preserve"> میانگین 4</w:t>
      </w:r>
      <w:r w:rsidR="00995E9B" w:rsidRPr="009243C2">
        <w:rPr>
          <w:rFonts w:cs="B Compset" w:hint="cs"/>
          <w:sz w:val="28"/>
          <w:szCs w:val="28"/>
          <w:rtl/>
        </w:rPr>
        <w:t>5</w:t>
      </w:r>
      <w:r w:rsidR="00DA788E" w:rsidRPr="009243C2">
        <w:rPr>
          <w:rFonts w:cs="B Compset" w:hint="cs"/>
          <w:sz w:val="28"/>
          <w:szCs w:val="28"/>
          <w:rtl/>
        </w:rPr>
        <w:t xml:space="preserve"> نفر شرکت داشته اند.</w:t>
      </w:r>
      <w:r w:rsidR="00A11D79" w:rsidRPr="009243C2">
        <w:rPr>
          <w:rFonts w:cs="B Compset" w:hint="cs"/>
          <w:sz w:val="28"/>
          <w:szCs w:val="28"/>
          <w:rtl/>
        </w:rPr>
        <w:t xml:space="preserve"> در مجموع 1</w:t>
      </w:r>
      <w:r w:rsidR="00995E9B" w:rsidRPr="009243C2">
        <w:rPr>
          <w:rFonts w:cs="B Compset" w:hint="cs"/>
          <w:sz w:val="28"/>
          <w:szCs w:val="28"/>
          <w:rtl/>
        </w:rPr>
        <w:t>7</w:t>
      </w:r>
      <w:r w:rsidR="00A11D79" w:rsidRPr="009243C2">
        <w:rPr>
          <w:rFonts w:cs="B Compset" w:hint="cs"/>
          <w:sz w:val="28"/>
          <w:szCs w:val="28"/>
          <w:rtl/>
        </w:rPr>
        <w:t xml:space="preserve">80 نفر در قالب این برنامه آموزش دیده اند. </w:t>
      </w:r>
    </w:p>
    <w:p w:rsidR="00F9048A" w:rsidRPr="009243C2" w:rsidRDefault="00006146" w:rsidP="00C975BF">
      <w:pPr>
        <w:bidi/>
        <w:spacing w:line="240" w:lineRule="auto"/>
        <w:jc w:val="both"/>
        <w:rPr>
          <w:rFonts w:cs="B Compset"/>
          <w:sz w:val="28"/>
          <w:szCs w:val="28"/>
          <w:rtl/>
        </w:rPr>
      </w:pPr>
      <w:r w:rsidRPr="009243C2">
        <w:rPr>
          <w:rFonts w:cs="B Compset" w:hint="cs"/>
          <w:sz w:val="28"/>
          <w:szCs w:val="28"/>
          <w:rtl/>
        </w:rPr>
        <w:t xml:space="preserve">تسهیل گران از روش مشارکتی در برگزاری و مدیریت کارگاههای آموزش دادرسی ویژه نوجوانان استفاده کرده اند. روشی که در آن تسهیل گران و مربیان با استفاده از تمرین های مختلف و کار گروهی، فراگیران را فعالانه در مباحث شرکت می دهند و بدین ترتیب جریان فراگیری و آموزش را تسهیل می کنند.   </w:t>
      </w:r>
    </w:p>
    <w:p w:rsidR="009E7075" w:rsidRPr="009243C2" w:rsidRDefault="009E7075" w:rsidP="00C975BF">
      <w:pPr>
        <w:bidi/>
        <w:spacing w:line="240" w:lineRule="auto"/>
        <w:jc w:val="both"/>
        <w:rPr>
          <w:rFonts w:cs="B Compset"/>
          <w:sz w:val="28"/>
          <w:szCs w:val="28"/>
          <w:rtl/>
        </w:rPr>
      </w:pPr>
      <w:r w:rsidRPr="009243C2">
        <w:rPr>
          <w:rFonts w:cs="B Compset" w:hint="cs"/>
          <w:sz w:val="28"/>
          <w:szCs w:val="28"/>
          <w:rtl/>
        </w:rPr>
        <w:t>مهمترین اهداف این برنامه آموزشی عبارت بودند از:</w:t>
      </w:r>
    </w:p>
    <w:p w:rsidR="00EF27B6" w:rsidRPr="009243C2" w:rsidRDefault="009E7075" w:rsidP="00C975BF">
      <w:pPr>
        <w:bidi/>
        <w:spacing w:line="240" w:lineRule="auto"/>
        <w:jc w:val="both"/>
        <w:rPr>
          <w:rFonts w:cs="B Compset"/>
          <w:sz w:val="28"/>
          <w:szCs w:val="28"/>
          <w:rtl/>
        </w:rPr>
      </w:pPr>
      <w:r w:rsidRPr="009243C2">
        <w:rPr>
          <w:rFonts w:cs="B Compset" w:hint="cs"/>
          <w:sz w:val="28"/>
          <w:szCs w:val="28"/>
          <w:rtl/>
        </w:rPr>
        <w:t xml:space="preserve">- </w:t>
      </w:r>
      <w:r w:rsidR="00EF27B6" w:rsidRPr="009243C2">
        <w:rPr>
          <w:rFonts w:cs="B Compset" w:hint="cs"/>
          <w:sz w:val="28"/>
          <w:szCs w:val="28"/>
          <w:rtl/>
        </w:rPr>
        <w:t>آشنایی نیروی انتظامی با حقوق کودک و استانداردهای دادرسی ویژه نوجوانان شامل قضازدایی، جایگزین های دستگیری و بازداشت و جایگزین های مجازات.</w:t>
      </w:r>
    </w:p>
    <w:p w:rsidR="00EF27B6" w:rsidRPr="009243C2" w:rsidRDefault="00EF27B6" w:rsidP="00C975BF">
      <w:pPr>
        <w:bidi/>
        <w:spacing w:line="240" w:lineRule="auto"/>
        <w:jc w:val="both"/>
        <w:rPr>
          <w:rFonts w:cs="B Compset"/>
          <w:sz w:val="28"/>
          <w:szCs w:val="28"/>
          <w:rtl/>
        </w:rPr>
      </w:pPr>
      <w:r w:rsidRPr="009243C2">
        <w:rPr>
          <w:rFonts w:cs="B Compset" w:hint="cs"/>
          <w:sz w:val="28"/>
          <w:szCs w:val="28"/>
          <w:rtl/>
        </w:rPr>
        <w:t xml:space="preserve">- </w:t>
      </w:r>
      <w:r w:rsidR="00320C53" w:rsidRPr="009243C2">
        <w:rPr>
          <w:rFonts w:cs="B Compset" w:hint="cs"/>
          <w:sz w:val="28"/>
          <w:szCs w:val="28"/>
          <w:rtl/>
        </w:rPr>
        <w:t>ایجاد</w:t>
      </w:r>
      <w:r w:rsidRPr="009243C2">
        <w:rPr>
          <w:rFonts w:cs="B Compset" w:hint="cs"/>
          <w:sz w:val="28"/>
          <w:szCs w:val="28"/>
          <w:rtl/>
        </w:rPr>
        <w:t xml:space="preserve"> نگرش </w:t>
      </w:r>
      <w:r w:rsidR="00BD1D82" w:rsidRPr="009243C2">
        <w:rPr>
          <w:rFonts w:cs="B Compset" w:hint="cs"/>
          <w:sz w:val="28"/>
          <w:szCs w:val="28"/>
          <w:rtl/>
        </w:rPr>
        <w:t xml:space="preserve">مثبت در </w:t>
      </w:r>
      <w:r w:rsidRPr="009243C2">
        <w:rPr>
          <w:rFonts w:cs="B Compset" w:hint="cs"/>
          <w:sz w:val="28"/>
          <w:szCs w:val="28"/>
          <w:rtl/>
        </w:rPr>
        <w:t>نیروی انتظامی نسبت به کودکان و نوجوانان</w:t>
      </w:r>
      <w:r w:rsidR="00BD1D82" w:rsidRPr="009243C2">
        <w:rPr>
          <w:rFonts w:cs="B Compset" w:hint="cs"/>
          <w:sz w:val="28"/>
          <w:szCs w:val="28"/>
          <w:rtl/>
        </w:rPr>
        <w:t xml:space="preserve"> در تماس با قانون بطوری که بیشتر به نیازها و حقوق شان توجه شود. </w:t>
      </w:r>
      <w:r w:rsidRPr="009243C2">
        <w:rPr>
          <w:rFonts w:cs="B Compset" w:hint="cs"/>
          <w:sz w:val="28"/>
          <w:szCs w:val="28"/>
          <w:rtl/>
        </w:rPr>
        <w:t xml:space="preserve">  </w:t>
      </w:r>
    </w:p>
    <w:p w:rsidR="00EF27B6" w:rsidRPr="009243C2" w:rsidRDefault="00EF27B6" w:rsidP="00C975BF">
      <w:pPr>
        <w:bidi/>
        <w:spacing w:line="240" w:lineRule="auto"/>
        <w:jc w:val="both"/>
        <w:rPr>
          <w:rFonts w:cs="B Compset"/>
          <w:sz w:val="28"/>
          <w:szCs w:val="28"/>
          <w:rtl/>
        </w:rPr>
      </w:pPr>
      <w:r w:rsidRPr="009243C2">
        <w:rPr>
          <w:rFonts w:cs="B Compset" w:hint="cs"/>
          <w:sz w:val="28"/>
          <w:szCs w:val="28"/>
          <w:rtl/>
        </w:rPr>
        <w:t xml:space="preserve">- </w:t>
      </w:r>
      <w:r w:rsidR="00BD1D82" w:rsidRPr="009243C2">
        <w:rPr>
          <w:rFonts w:cs="B Compset" w:hint="cs"/>
          <w:sz w:val="28"/>
          <w:szCs w:val="28"/>
          <w:rtl/>
        </w:rPr>
        <w:t xml:space="preserve">تقویت رفتارهایی در نیروی انتظامی که زمینه اصلاح و بازگشت کودکان و نوجوانان در تماس با قانون را به جامعه فراهم می سازد. </w:t>
      </w:r>
    </w:p>
    <w:p w:rsidR="00A67971" w:rsidRPr="009243C2" w:rsidRDefault="00812B8A" w:rsidP="00C975BF">
      <w:pPr>
        <w:bidi/>
        <w:spacing w:line="240" w:lineRule="auto"/>
        <w:jc w:val="both"/>
        <w:rPr>
          <w:rFonts w:cs="B Compset"/>
          <w:sz w:val="28"/>
          <w:szCs w:val="28"/>
        </w:rPr>
      </w:pPr>
      <w:r w:rsidRPr="009243C2">
        <w:rPr>
          <w:rFonts w:cs="B Compset" w:hint="cs"/>
          <w:sz w:val="28"/>
          <w:szCs w:val="28"/>
          <w:rtl/>
        </w:rPr>
        <w:t xml:space="preserve">در مجموع مبلغ </w:t>
      </w:r>
      <w:r w:rsidR="004C0B56" w:rsidRPr="009243C2">
        <w:rPr>
          <w:rFonts w:cs="B Compset" w:hint="cs"/>
          <w:b/>
          <w:bCs/>
          <w:sz w:val="28"/>
          <w:szCs w:val="28"/>
          <w:rtl/>
          <w:lang w:bidi="fa-IR"/>
        </w:rPr>
        <w:t xml:space="preserve">833/251/005/4 </w:t>
      </w:r>
      <w:r w:rsidR="0089093D" w:rsidRPr="009243C2">
        <w:rPr>
          <w:rFonts w:cs="B Compset" w:hint="cs"/>
          <w:b/>
          <w:bCs/>
          <w:sz w:val="28"/>
          <w:szCs w:val="28"/>
          <w:rtl/>
          <w:lang w:bidi="fa-IR"/>
        </w:rPr>
        <w:t>ریال</w:t>
      </w:r>
      <w:r w:rsidRPr="009243C2">
        <w:rPr>
          <w:rFonts w:cs="B Compset" w:hint="cs"/>
          <w:sz w:val="28"/>
          <w:szCs w:val="28"/>
          <w:rtl/>
        </w:rPr>
        <w:t xml:space="preserve">برای اجرای این پروژه هزینه شده است. این هزینه شامل دستمزد تسهیل گران و مربیان، اجاره محل برگزاری، اقامت، صبحانه، نهار، شام، پذیرایی میان وعده، حمل و نقل، لوازم التحریر و بسته آموزشی برای شرکت کنندگان دوره بوده است. </w:t>
      </w:r>
    </w:p>
    <w:p w:rsidR="0051713B" w:rsidRPr="009243C2" w:rsidRDefault="009243C2" w:rsidP="009243C2">
      <w:pPr>
        <w:bidi/>
        <w:spacing w:line="240" w:lineRule="auto"/>
        <w:jc w:val="both"/>
        <w:rPr>
          <w:rFonts w:cs="B Compset"/>
          <w:sz w:val="28"/>
          <w:szCs w:val="28"/>
          <w:rtl/>
        </w:rPr>
      </w:pPr>
      <w:r>
        <w:rPr>
          <w:rFonts w:cs="B Compset" w:hint="cs"/>
          <w:sz w:val="28"/>
          <w:szCs w:val="28"/>
          <w:rtl/>
        </w:rPr>
        <w:t xml:space="preserve"> </w:t>
      </w:r>
    </w:p>
    <w:p w:rsidR="0051713B" w:rsidRPr="009243C2" w:rsidRDefault="0051713B" w:rsidP="00C975BF">
      <w:pPr>
        <w:bidi/>
        <w:spacing w:line="240" w:lineRule="auto"/>
        <w:jc w:val="both"/>
        <w:rPr>
          <w:rFonts w:cs="B Compset"/>
          <w:sz w:val="28"/>
          <w:szCs w:val="28"/>
          <w:rtl/>
        </w:rPr>
      </w:pPr>
    </w:p>
    <w:tbl>
      <w:tblPr>
        <w:tblStyle w:val="TableGrid"/>
        <w:bidiVisual/>
        <w:tblW w:w="0" w:type="auto"/>
        <w:tblLook w:val="04A0" w:firstRow="1" w:lastRow="0" w:firstColumn="1" w:lastColumn="0" w:noHBand="0" w:noVBand="1"/>
      </w:tblPr>
      <w:tblGrid>
        <w:gridCol w:w="9137"/>
      </w:tblGrid>
      <w:tr w:rsidR="009C6A6E" w:rsidRPr="009243C2" w:rsidTr="00191A0B">
        <w:trPr>
          <w:trHeight w:val="530"/>
        </w:trPr>
        <w:tc>
          <w:tcPr>
            <w:tcW w:w="9137" w:type="dxa"/>
            <w:shd w:val="clear" w:color="auto" w:fill="D9D9D9" w:themeFill="background1" w:themeFillShade="D9"/>
          </w:tcPr>
          <w:p w:rsidR="009C6A6E" w:rsidRPr="009243C2" w:rsidRDefault="002557AA" w:rsidP="00C975BF">
            <w:pPr>
              <w:bidi/>
              <w:jc w:val="both"/>
              <w:rPr>
                <w:rFonts w:cs="B Compset"/>
                <w:b/>
                <w:bCs/>
                <w:sz w:val="28"/>
                <w:szCs w:val="28"/>
                <w:rtl/>
              </w:rPr>
            </w:pPr>
            <w:r w:rsidRPr="009243C2">
              <w:rPr>
                <w:rFonts w:cs="B Compset" w:hint="cs"/>
                <w:b/>
                <w:bCs/>
                <w:sz w:val="28"/>
                <w:szCs w:val="28"/>
                <w:rtl/>
              </w:rPr>
              <w:t>4</w:t>
            </w:r>
            <w:r w:rsidR="00966C64" w:rsidRPr="009243C2">
              <w:rPr>
                <w:rFonts w:cs="B Compset" w:hint="cs"/>
                <w:b/>
                <w:bCs/>
                <w:sz w:val="28"/>
                <w:szCs w:val="28"/>
                <w:rtl/>
              </w:rPr>
              <w:t xml:space="preserve">. </w:t>
            </w:r>
            <w:r w:rsidR="009C6A6E" w:rsidRPr="009243C2">
              <w:rPr>
                <w:rFonts w:cs="B Compset" w:hint="cs"/>
                <w:b/>
                <w:bCs/>
                <w:sz w:val="28"/>
                <w:szCs w:val="28"/>
                <w:rtl/>
              </w:rPr>
              <w:t xml:space="preserve">اهداف </w:t>
            </w:r>
            <w:r w:rsidR="005339E9" w:rsidRPr="009243C2">
              <w:rPr>
                <w:rFonts w:cs="B Compset" w:hint="cs"/>
                <w:b/>
                <w:bCs/>
                <w:sz w:val="28"/>
                <w:szCs w:val="28"/>
                <w:rtl/>
              </w:rPr>
              <w:t xml:space="preserve">و دامنه </w:t>
            </w:r>
            <w:r w:rsidR="009C6A6E" w:rsidRPr="009243C2">
              <w:rPr>
                <w:rFonts w:cs="B Compset" w:hint="cs"/>
                <w:b/>
                <w:bCs/>
                <w:sz w:val="28"/>
                <w:szCs w:val="28"/>
                <w:rtl/>
              </w:rPr>
              <w:t>ارز</w:t>
            </w:r>
            <w:r w:rsidR="005339E9" w:rsidRPr="009243C2">
              <w:rPr>
                <w:rFonts w:cs="B Compset" w:hint="cs"/>
                <w:b/>
                <w:bCs/>
                <w:sz w:val="28"/>
                <w:szCs w:val="28"/>
                <w:rtl/>
              </w:rPr>
              <w:t>ش</w:t>
            </w:r>
            <w:r w:rsidR="009C6A6E" w:rsidRPr="009243C2">
              <w:rPr>
                <w:rFonts w:cs="B Compset" w:hint="cs"/>
                <w:b/>
                <w:bCs/>
                <w:sz w:val="28"/>
                <w:szCs w:val="28"/>
                <w:rtl/>
              </w:rPr>
              <w:t>یابی</w:t>
            </w:r>
          </w:p>
        </w:tc>
      </w:tr>
    </w:tbl>
    <w:p w:rsidR="0051713B" w:rsidRPr="009243C2" w:rsidRDefault="0051713B" w:rsidP="00C975BF">
      <w:pPr>
        <w:bidi/>
        <w:spacing w:line="240" w:lineRule="auto"/>
        <w:jc w:val="both"/>
        <w:rPr>
          <w:rFonts w:cs="B Compset"/>
          <w:b/>
          <w:bCs/>
          <w:sz w:val="28"/>
          <w:szCs w:val="28"/>
          <w:rtl/>
        </w:rPr>
      </w:pPr>
    </w:p>
    <w:p w:rsidR="0051713B" w:rsidRPr="009243C2" w:rsidRDefault="0051713B" w:rsidP="00C975BF">
      <w:pPr>
        <w:bidi/>
        <w:spacing w:line="240" w:lineRule="auto"/>
        <w:jc w:val="both"/>
        <w:rPr>
          <w:rFonts w:cs="B Compset"/>
          <w:b/>
          <w:bCs/>
          <w:sz w:val="28"/>
          <w:szCs w:val="28"/>
          <w:rtl/>
        </w:rPr>
      </w:pPr>
      <w:r w:rsidRPr="009243C2">
        <w:rPr>
          <w:rFonts w:cs="B Compset" w:hint="cs"/>
          <w:b/>
          <w:bCs/>
          <w:sz w:val="28"/>
          <w:szCs w:val="28"/>
          <w:rtl/>
        </w:rPr>
        <w:t>اهداف ارزشیابی</w:t>
      </w:r>
    </w:p>
    <w:p w:rsidR="009332B7" w:rsidRPr="009243C2" w:rsidRDefault="009332B7" w:rsidP="00C975BF">
      <w:pPr>
        <w:spacing w:line="240" w:lineRule="auto"/>
        <w:jc w:val="right"/>
        <w:rPr>
          <w:rFonts w:cs="B Compset"/>
          <w:sz w:val="28"/>
          <w:szCs w:val="28"/>
          <w:rtl/>
        </w:rPr>
      </w:pPr>
      <w:r w:rsidRPr="009243C2">
        <w:rPr>
          <w:rFonts w:cs="B Compset" w:hint="cs"/>
          <w:sz w:val="28"/>
          <w:szCs w:val="28"/>
          <w:rtl/>
        </w:rPr>
        <w:t xml:space="preserve">مهمترین اهداف </w:t>
      </w:r>
      <w:r w:rsidR="00A36B0D" w:rsidRPr="009243C2">
        <w:rPr>
          <w:rFonts w:cs="B Compset" w:hint="cs"/>
          <w:sz w:val="28"/>
          <w:szCs w:val="28"/>
          <w:rtl/>
        </w:rPr>
        <w:t>این ارز</w:t>
      </w:r>
      <w:r w:rsidRPr="009243C2">
        <w:rPr>
          <w:rFonts w:cs="B Compset" w:hint="cs"/>
          <w:sz w:val="28"/>
          <w:szCs w:val="28"/>
          <w:rtl/>
        </w:rPr>
        <w:t>شیابی عبارتند از:</w:t>
      </w:r>
    </w:p>
    <w:p w:rsidR="009332B7" w:rsidRPr="009243C2" w:rsidRDefault="009332B7" w:rsidP="00C975BF">
      <w:pPr>
        <w:spacing w:line="240" w:lineRule="auto"/>
        <w:jc w:val="right"/>
        <w:rPr>
          <w:rFonts w:cs="B Compset"/>
          <w:sz w:val="28"/>
          <w:szCs w:val="28"/>
          <w:rtl/>
        </w:rPr>
      </w:pPr>
      <w:r w:rsidRPr="009243C2">
        <w:rPr>
          <w:rFonts w:cs="B Compset" w:hint="cs"/>
          <w:sz w:val="28"/>
          <w:szCs w:val="28"/>
          <w:rtl/>
        </w:rPr>
        <w:t xml:space="preserve">الف- سنجش میزان تاثیر برنامه آموزش دادرسی ویژه کودکان و نوجوانان بر نگرش، دانش و رفتار افسران آموزش دیده پلیس در فاصله سال های 2011-2005. </w:t>
      </w:r>
    </w:p>
    <w:p w:rsidR="009332B7" w:rsidRPr="009243C2" w:rsidRDefault="009332B7" w:rsidP="00C975BF">
      <w:pPr>
        <w:spacing w:line="240" w:lineRule="auto"/>
        <w:jc w:val="right"/>
        <w:rPr>
          <w:rFonts w:cs="B Compset"/>
          <w:sz w:val="28"/>
          <w:szCs w:val="28"/>
          <w:rtl/>
        </w:rPr>
      </w:pPr>
      <w:r w:rsidRPr="009243C2">
        <w:rPr>
          <w:rFonts w:cs="B Compset" w:hint="cs"/>
          <w:sz w:val="28"/>
          <w:szCs w:val="28"/>
          <w:rtl/>
        </w:rPr>
        <w:lastRenderedPageBreak/>
        <w:t xml:space="preserve">ب- شناسایی شکاف ها و چالش های موجود برای اجرای معیارهای دادرسی ویژه کودکان و نوجوانان توسط افسران پلیس به هنگام برخورد با کودکان معارض قانون. </w:t>
      </w:r>
    </w:p>
    <w:p w:rsidR="009332B7" w:rsidRPr="009243C2" w:rsidRDefault="009332B7" w:rsidP="00C975BF">
      <w:pPr>
        <w:spacing w:line="240" w:lineRule="auto"/>
        <w:jc w:val="right"/>
        <w:rPr>
          <w:rFonts w:cs="B Compset"/>
          <w:sz w:val="28"/>
          <w:szCs w:val="28"/>
          <w:rtl/>
        </w:rPr>
      </w:pPr>
      <w:r w:rsidRPr="009243C2">
        <w:rPr>
          <w:rFonts w:cs="B Compset" w:hint="cs"/>
          <w:sz w:val="28"/>
          <w:szCs w:val="28"/>
          <w:rtl/>
        </w:rPr>
        <w:t xml:space="preserve">ج- مستندسازی چگونگی طراحی و اجرای پروژه آموزش دادرسی ویژه کودکان و نوجوانان پلیس. </w:t>
      </w:r>
    </w:p>
    <w:p w:rsidR="009332B7" w:rsidRPr="009243C2" w:rsidRDefault="009332B7" w:rsidP="00C975BF">
      <w:pPr>
        <w:spacing w:line="240" w:lineRule="auto"/>
        <w:jc w:val="right"/>
        <w:rPr>
          <w:rFonts w:cs="B Compset"/>
          <w:sz w:val="28"/>
          <w:szCs w:val="28"/>
        </w:rPr>
      </w:pPr>
      <w:r w:rsidRPr="009243C2">
        <w:rPr>
          <w:rFonts w:cs="B Compset" w:hint="cs"/>
          <w:sz w:val="28"/>
          <w:szCs w:val="28"/>
          <w:rtl/>
        </w:rPr>
        <w:t>د-  استخراج درسهای آموخته از طراحی، اجرا و پایش پروژه و ارائه پیشنهادهایی برای بهبود برنامه آموزش دادرسی در برنامه ریزی های آینده.</w:t>
      </w:r>
    </w:p>
    <w:p w:rsidR="008A44C2" w:rsidRPr="009243C2" w:rsidRDefault="005F02A4" w:rsidP="00C975BF">
      <w:pPr>
        <w:bidi/>
        <w:spacing w:line="240" w:lineRule="auto"/>
        <w:jc w:val="both"/>
        <w:rPr>
          <w:rFonts w:cs="B Compset"/>
          <w:sz w:val="28"/>
          <w:szCs w:val="28"/>
          <w:rtl/>
        </w:rPr>
      </w:pPr>
      <w:r w:rsidRPr="009243C2">
        <w:rPr>
          <w:rFonts w:cs="B Compset" w:hint="cs"/>
          <w:sz w:val="28"/>
          <w:szCs w:val="28"/>
          <w:rtl/>
        </w:rPr>
        <w:t>دامنه این ارز</w:t>
      </w:r>
      <w:r w:rsidR="008A44C2" w:rsidRPr="009243C2">
        <w:rPr>
          <w:rFonts w:cs="B Compset" w:hint="cs"/>
          <w:sz w:val="28"/>
          <w:szCs w:val="28"/>
          <w:rtl/>
        </w:rPr>
        <w:t>شیابی شامل بررسی میزان</w:t>
      </w:r>
      <w:r w:rsidR="00362CA1" w:rsidRPr="009243C2">
        <w:rPr>
          <w:rFonts w:cs="B Compset" w:hint="cs"/>
          <w:sz w:val="28"/>
          <w:szCs w:val="28"/>
          <w:rtl/>
        </w:rPr>
        <w:t xml:space="preserve"> مرتبط بودن</w:t>
      </w:r>
      <w:r w:rsidR="008A44C2" w:rsidRPr="009243C2">
        <w:rPr>
          <w:rFonts w:cs="B Compset" w:hint="cs"/>
          <w:sz w:val="28"/>
          <w:szCs w:val="28"/>
          <w:rtl/>
        </w:rPr>
        <w:t>، تاثیرگذاری و کارآمدی دوره آ</w:t>
      </w:r>
      <w:r w:rsidR="00020F0B" w:rsidRPr="009243C2">
        <w:rPr>
          <w:rFonts w:cs="B Compset" w:hint="cs"/>
          <w:sz w:val="28"/>
          <w:szCs w:val="28"/>
          <w:rtl/>
        </w:rPr>
        <w:t xml:space="preserve">موزش پلیس پیرامون دادرسی ویژه کودکان و نوجوانان است. </w:t>
      </w:r>
    </w:p>
    <w:p w:rsidR="00362CA1" w:rsidRPr="009243C2" w:rsidRDefault="008A44C2" w:rsidP="00C975BF">
      <w:pPr>
        <w:spacing w:line="240" w:lineRule="auto"/>
        <w:jc w:val="right"/>
        <w:rPr>
          <w:rFonts w:cs="B Compset"/>
          <w:b/>
          <w:bCs/>
          <w:sz w:val="28"/>
          <w:szCs w:val="28"/>
          <w:rtl/>
        </w:rPr>
      </w:pPr>
      <w:r w:rsidRPr="009243C2">
        <w:rPr>
          <w:rFonts w:cs="B Compset" w:hint="cs"/>
          <w:b/>
          <w:bCs/>
          <w:sz w:val="28"/>
          <w:szCs w:val="28"/>
          <w:rtl/>
        </w:rPr>
        <w:t>میزان مرتبط بودن:</w:t>
      </w:r>
    </w:p>
    <w:p w:rsidR="008A44C2" w:rsidRPr="009243C2" w:rsidRDefault="00362CA1" w:rsidP="00C975BF">
      <w:pPr>
        <w:spacing w:line="240" w:lineRule="auto"/>
        <w:jc w:val="right"/>
        <w:rPr>
          <w:rFonts w:cs="B Compset"/>
          <w:sz w:val="28"/>
          <w:szCs w:val="28"/>
          <w:rtl/>
        </w:rPr>
      </w:pPr>
      <w:r w:rsidRPr="009243C2">
        <w:rPr>
          <w:rFonts w:cs="B Compset" w:hint="cs"/>
          <w:sz w:val="28"/>
          <w:szCs w:val="28"/>
          <w:rtl/>
        </w:rPr>
        <w:t>شناخت میزان ارتباط</w:t>
      </w:r>
      <w:r w:rsidR="00AB1693" w:rsidRPr="009243C2">
        <w:rPr>
          <w:rFonts w:cs="B Compset" w:hint="cs"/>
          <w:sz w:val="28"/>
          <w:szCs w:val="28"/>
          <w:rtl/>
        </w:rPr>
        <w:t xml:space="preserve"> محتوای</w:t>
      </w:r>
      <w:r w:rsidRPr="009243C2">
        <w:rPr>
          <w:rFonts w:cs="B Compset" w:hint="cs"/>
          <w:sz w:val="28"/>
          <w:szCs w:val="28"/>
          <w:rtl/>
        </w:rPr>
        <w:t xml:space="preserve"> برنام</w:t>
      </w:r>
      <w:r w:rsidR="008A44C2" w:rsidRPr="009243C2">
        <w:rPr>
          <w:rFonts w:cs="B Compset" w:hint="cs"/>
          <w:sz w:val="28"/>
          <w:szCs w:val="28"/>
          <w:rtl/>
        </w:rPr>
        <w:t>ه</w:t>
      </w:r>
      <w:r w:rsidRPr="009243C2">
        <w:rPr>
          <w:rFonts w:cs="B Compset" w:hint="cs"/>
          <w:sz w:val="28"/>
          <w:szCs w:val="28"/>
          <w:rtl/>
        </w:rPr>
        <w:t xml:space="preserve"> آموزش دادرسی ویژه کودکان و نوجوانان </w:t>
      </w:r>
      <w:r w:rsidR="008A44C2" w:rsidRPr="009243C2">
        <w:rPr>
          <w:rFonts w:cs="B Compset" w:hint="cs"/>
          <w:sz w:val="28"/>
          <w:szCs w:val="28"/>
          <w:rtl/>
        </w:rPr>
        <w:t xml:space="preserve"> با نیازها و اولویت</w:t>
      </w:r>
      <w:r w:rsidR="00AB1693" w:rsidRPr="009243C2">
        <w:rPr>
          <w:rFonts w:cs="B Compset" w:hint="cs"/>
          <w:sz w:val="28"/>
          <w:szCs w:val="28"/>
          <w:rtl/>
        </w:rPr>
        <w:t xml:space="preserve"> </w:t>
      </w:r>
      <w:r w:rsidR="008A44C2" w:rsidRPr="009243C2">
        <w:rPr>
          <w:rFonts w:cs="B Compset" w:hint="cs"/>
          <w:sz w:val="28"/>
          <w:szCs w:val="28"/>
          <w:rtl/>
        </w:rPr>
        <w:t>های پلیس</w:t>
      </w:r>
      <w:r w:rsidR="00AB1693" w:rsidRPr="009243C2">
        <w:rPr>
          <w:rFonts w:cs="B Compset" w:hint="cs"/>
          <w:sz w:val="28"/>
          <w:szCs w:val="28"/>
          <w:rtl/>
        </w:rPr>
        <w:t xml:space="preserve"> در انجام وظایف و تکالیف سازمانی  و قانونی </w:t>
      </w:r>
      <w:r w:rsidR="008D23F3" w:rsidRPr="009243C2">
        <w:rPr>
          <w:rFonts w:cs="B Compset" w:hint="cs"/>
          <w:sz w:val="28"/>
          <w:szCs w:val="28"/>
          <w:rtl/>
        </w:rPr>
        <w:t xml:space="preserve">این ارزشیابی </w:t>
      </w:r>
      <w:r w:rsidR="00AB1693" w:rsidRPr="009243C2">
        <w:rPr>
          <w:rFonts w:cs="B Compset" w:hint="cs"/>
          <w:sz w:val="28"/>
          <w:szCs w:val="28"/>
          <w:rtl/>
        </w:rPr>
        <w:t>آن</w:t>
      </w:r>
      <w:r w:rsidRPr="009243C2">
        <w:rPr>
          <w:rFonts w:cs="B Compset" w:hint="cs"/>
          <w:sz w:val="28"/>
          <w:szCs w:val="28"/>
          <w:rtl/>
        </w:rPr>
        <w:t xml:space="preserve"> است.</w:t>
      </w:r>
      <w:r w:rsidR="00AB1693" w:rsidRPr="009243C2">
        <w:rPr>
          <w:rFonts w:cs="B Compset" w:hint="cs"/>
          <w:sz w:val="28"/>
          <w:szCs w:val="28"/>
          <w:rtl/>
        </w:rPr>
        <w:t xml:space="preserve"> </w:t>
      </w:r>
      <w:r w:rsidR="008A44C2" w:rsidRPr="009243C2">
        <w:rPr>
          <w:rFonts w:cs="B Compset" w:hint="cs"/>
          <w:sz w:val="28"/>
          <w:szCs w:val="28"/>
          <w:rtl/>
        </w:rPr>
        <w:t xml:space="preserve"> </w:t>
      </w:r>
    </w:p>
    <w:p w:rsidR="00362CA1" w:rsidRPr="009243C2" w:rsidRDefault="008A44C2" w:rsidP="00C975BF">
      <w:pPr>
        <w:spacing w:line="240" w:lineRule="auto"/>
        <w:jc w:val="right"/>
        <w:rPr>
          <w:rFonts w:cs="B Compset"/>
          <w:b/>
          <w:bCs/>
          <w:sz w:val="28"/>
          <w:szCs w:val="28"/>
          <w:rtl/>
        </w:rPr>
      </w:pPr>
      <w:r w:rsidRPr="009243C2">
        <w:rPr>
          <w:rFonts w:cs="B Compset" w:hint="cs"/>
          <w:b/>
          <w:bCs/>
          <w:sz w:val="28"/>
          <w:szCs w:val="28"/>
          <w:rtl/>
        </w:rPr>
        <w:t>میزان تاثیر</w:t>
      </w:r>
      <w:r w:rsidR="00362CA1" w:rsidRPr="009243C2">
        <w:rPr>
          <w:rFonts w:cs="B Compset" w:hint="cs"/>
          <w:b/>
          <w:bCs/>
          <w:sz w:val="28"/>
          <w:szCs w:val="28"/>
          <w:rtl/>
        </w:rPr>
        <w:t>گذاری</w:t>
      </w:r>
      <w:r w:rsidRPr="009243C2">
        <w:rPr>
          <w:rFonts w:cs="B Compset" w:hint="cs"/>
          <w:b/>
          <w:bCs/>
          <w:sz w:val="28"/>
          <w:szCs w:val="28"/>
          <w:rtl/>
        </w:rPr>
        <w:t>:</w:t>
      </w:r>
    </w:p>
    <w:p w:rsidR="00CF7C1F" w:rsidRPr="009243C2" w:rsidRDefault="00CF7C1F" w:rsidP="00C975BF">
      <w:pPr>
        <w:spacing w:line="240" w:lineRule="auto"/>
        <w:jc w:val="right"/>
        <w:rPr>
          <w:rFonts w:cs="B Compset"/>
          <w:sz w:val="28"/>
          <w:szCs w:val="28"/>
          <w:rtl/>
        </w:rPr>
      </w:pPr>
      <w:r w:rsidRPr="009243C2">
        <w:rPr>
          <w:rFonts w:cs="B Compset" w:hint="cs"/>
          <w:sz w:val="28"/>
          <w:szCs w:val="28"/>
          <w:rtl/>
        </w:rPr>
        <w:t xml:space="preserve">در </w:t>
      </w:r>
      <w:r w:rsidR="007447C7" w:rsidRPr="009243C2">
        <w:rPr>
          <w:rFonts w:cs="B Compset" w:hint="cs"/>
          <w:sz w:val="28"/>
          <w:szCs w:val="28"/>
          <w:rtl/>
        </w:rPr>
        <w:t>بررسی میزان</w:t>
      </w:r>
      <w:r w:rsidRPr="009243C2">
        <w:rPr>
          <w:rFonts w:cs="B Compset" w:hint="cs"/>
          <w:sz w:val="28"/>
          <w:szCs w:val="28"/>
          <w:rtl/>
        </w:rPr>
        <w:t xml:space="preserve"> تاثیرگذاری </w:t>
      </w:r>
      <w:r w:rsidR="007447C7" w:rsidRPr="009243C2">
        <w:rPr>
          <w:rFonts w:cs="B Compset" w:hint="cs"/>
          <w:sz w:val="28"/>
          <w:szCs w:val="28"/>
          <w:rtl/>
        </w:rPr>
        <w:t>برنامه آموزش دادرسی ویژه کودکان و نوجوانان به شاخص های زیر توجه شده</w:t>
      </w:r>
    </w:p>
    <w:p w:rsidR="008A44C2" w:rsidRPr="009243C2" w:rsidRDefault="007447C7" w:rsidP="00C975BF">
      <w:pPr>
        <w:spacing w:line="240" w:lineRule="auto"/>
        <w:jc w:val="right"/>
        <w:rPr>
          <w:rFonts w:cs="B Compset"/>
          <w:sz w:val="28"/>
          <w:szCs w:val="28"/>
          <w:rtl/>
        </w:rPr>
      </w:pPr>
      <w:r w:rsidRPr="009243C2">
        <w:rPr>
          <w:rFonts w:cs="B Compset" w:hint="cs"/>
          <w:sz w:val="28"/>
          <w:szCs w:val="28"/>
          <w:rtl/>
        </w:rPr>
        <w:t>میزان</w:t>
      </w:r>
      <w:r w:rsidR="008A44C2" w:rsidRPr="009243C2">
        <w:rPr>
          <w:rFonts w:cs="B Compset" w:hint="cs"/>
          <w:sz w:val="28"/>
          <w:szCs w:val="28"/>
          <w:rtl/>
        </w:rPr>
        <w:t xml:space="preserve"> </w:t>
      </w:r>
      <w:r w:rsidRPr="009243C2">
        <w:rPr>
          <w:rFonts w:cs="B Compset" w:hint="cs"/>
          <w:sz w:val="28"/>
          <w:szCs w:val="28"/>
          <w:rtl/>
        </w:rPr>
        <w:t xml:space="preserve">برآورده شدن </w:t>
      </w:r>
      <w:r w:rsidR="008A44C2" w:rsidRPr="009243C2">
        <w:rPr>
          <w:rFonts w:cs="B Compset" w:hint="cs"/>
          <w:sz w:val="28"/>
          <w:szCs w:val="28"/>
          <w:rtl/>
        </w:rPr>
        <w:t>اهداف برنامه آموزش دادرسی نوجوانان به پلیس</w:t>
      </w:r>
      <w:r w:rsidRPr="009243C2">
        <w:rPr>
          <w:rFonts w:cs="B Compset" w:hint="cs"/>
          <w:sz w:val="28"/>
          <w:szCs w:val="28"/>
          <w:rtl/>
        </w:rPr>
        <w:t xml:space="preserve">، تغییر </w:t>
      </w:r>
      <w:r w:rsidR="008A44C2" w:rsidRPr="009243C2">
        <w:rPr>
          <w:rFonts w:cs="B Compset" w:hint="cs"/>
          <w:sz w:val="28"/>
          <w:szCs w:val="28"/>
          <w:rtl/>
        </w:rPr>
        <w:t>دانش، نگرش و</w:t>
      </w:r>
      <w:r w:rsidRPr="009243C2">
        <w:rPr>
          <w:rFonts w:cs="B Compset" w:hint="cs"/>
          <w:sz w:val="28"/>
          <w:szCs w:val="28"/>
          <w:rtl/>
        </w:rPr>
        <w:t xml:space="preserve"> رفتار افسران پلیس آموزش دیده</w:t>
      </w:r>
      <w:r w:rsidR="008A44C2" w:rsidRPr="009243C2">
        <w:rPr>
          <w:rFonts w:cs="B Compset" w:hint="cs"/>
          <w:sz w:val="28"/>
          <w:szCs w:val="28"/>
          <w:rtl/>
        </w:rPr>
        <w:t xml:space="preserve"> نسبت به کودکان در تماس با</w:t>
      </w:r>
      <w:r w:rsidRPr="009243C2">
        <w:rPr>
          <w:rFonts w:cs="B Compset" w:hint="cs"/>
          <w:sz w:val="28"/>
          <w:szCs w:val="28"/>
          <w:rtl/>
        </w:rPr>
        <w:t xml:space="preserve"> قانون، راهبردهای</w:t>
      </w:r>
      <w:r w:rsidR="008A44C2" w:rsidRPr="009243C2">
        <w:rPr>
          <w:rFonts w:cs="B Compset" w:hint="cs"/>
          <w:sz w:val="28"/>
          <w:szCs w:val="28"/>
          <w:rtl/>
        </w:rPr>
        <w:t xml:space="preserve"> اج</w:t>
      </w:r>
      <w:r w:rsidRPr="009243C2">
        <w:rPr>
          <w:rFonts w:cs="B Compset" w:hint="cs"/>
          <w:sz w:val="28"/>
          <w:szCs w:val="28"/>
          <w:rtl/>
        </w:rPr>
        <w:t xml:space="preserve">رای این برنامه آموزشی توسط پلیس، </w:t>
      </w:r>
      <w:r w:rsidR="008A44C2" w:rsidRPr="009243C2">
        <w:rPr>
          <w:rFonts w:cs="B Compset" w:hint="cs"/>
          <w:sz w:val="28"/>
          <w:szCs w:val="28"/>
          <w:rtl/>
        </w:rPr>
        <w:t>عوامل داخلی و بیرونی</w:t>
      </w:r>
      <w:r w:rsidRPr="009243C2">
        <w:rPr>
          <w:rFonts w:cs="B Compset" w:hint="cs"/>
          <w:sz w:val="28"/>
          <w:szCs w:val="28"/>
          <w:rtl/>
        </w:rPr>
        <w:t xml:space="preserve"> تاثیرگذار</w:t>
      </w:r>
      <w:r w:rsidR="008A44C2" w:rsidRPr="009243C2">
        <w:rPr>
          <w:rFonts w:cs="B Compset" w:hint="cs"/>
          <w:sz w:val="28"/>
          <w:szCs w:val="28"/>
          <w:rtl/>
        </w:rPr>
        <w:t xml:space="preserve"> بر نتایج این پروژ</w:t>
      </w:r>
      <w:r w:rsidR="00020F0B" w:rsidRPr="009243C2">
        <w:rPr>
          <w:rFonts w:cs="B Compset" w:hint="cs"/>
          <w:sz w:val="28"/>
          <w:szCs w:val="28"/>
          <w:rtl/>
        </w:rPr>
        <w:t>ه</w:t>
      </w:r>
      <w:r w:rsidRPr="009243C2">
        <w:rPr>
          <w:rFonts w:cs="B Compset" w:hint="cs"/>
          <w:sz w:val="28"/>
          <w:szCs w:val="28"/>
          <w:rtl/>
        </w:rPr>
        <w:t>، چگونگی</w:t>
      </w:r>
      <w:r w:rsidR="008A44C2" w:rsidRPr="009243C2">
        <w:rPr>
          <w:rFonts w:cs="B Compset" w:hint="cs"/>
          <w:sz w:val="28"/>
          <w:szCs w:val="28"/>
          <w:rtl/>
        </w:rPr>
        <w:t xml:space="preserve"> </w:t>
      </w:r>
      <w:r w:rsidRPr="009243C2">
        <w:rPr>
          <w:rFonts w:cs="B Compset" w:hint="cs"/>
          <w:sz w:val="28"/>
          <w:szCs w:val="28"/>
          <w:rtl/>
        </w:rPr>
        <w:t xml:space="preserve">تضمین </w:t>
      </w:r>
      <w:r w:rsidR="008A44C2" w:rsidRPr="009243C2">
        <w:rPr>
          <w:rFonts w:cs="B Compset" w:hint="cs"/>
          <w:sz w:val="28"/>
          <w:szCs w:val="28"/>
          <w:rtl/>
        </w:rPr>
        <w:t>تداوم اجرای این برنامه</w:t>
      </w:r>
      <w:r w:rsidRPr="009243C2">
        <w:rPr>
          <w:rFonts w:cs="B Compset" w:hint="cs"/>
          <w:sz w:val="28"/>
          <w:szCs w:val="28"/>
          <w:rtl/>
        </w:rPr>
        <w:t xml:space="preserve">، </w:t>
      </w:r>
      <w:r w:rsidR="008A44C2" w:rsidRPr="009243C2">
        <w:rPr>
          <w:rFonts w:cs="B Compset" w:hint="cs"/>
          <w:sz w:val="28"/>
          <w:szCs w:val="28"/>
          <w:rtl/>
        </w:rPr>
        <w:t xml:space="preserve"> </w:t>
      </w:r>
    </w:p>
    <w:p w:rsidR="008A44C2" w:rsidRPr="009243C2" w:rsidRDefault="008A44C2" w:rsidP="00C975BF">
      <w:pPr>
        <w:spacing w:line="240" w:lineRule="auto"/>
        <w:jc w:val="right"/>
        <w:rPr>
          <w:rFonts w:cs="B Compset"/>
          <w:sz w:val="28"/>
          <w:szCs w:val="28"/>
          <w:rtl/>
        </w:rPr>
      </w:pPr>
      <w:r w:rsidRPr="009243C2">
        <w:rPr>
          <w:rFonts w:cs="B Compset" w:hint="cs"/>
          <w:sz w:val="28"/>
          <w:szCs w:val="28"/>
          <w:rtl/>
        </w:rPr>
        <w:t>6) آیا صرف اجرای برنامه آموزشی روشی موثر برای ظرفیت سازی پرسنل پیرامون دادرسی نوجوانان است؟ در صورتی که پاسخ منفی است، انجام چه کارهای دیگری باید مد نظر قرار گیرد؟</w:t>
      </w:r>
    </w:p>
    <w:p w:rsidR="008A44C2" w:rsidRPr="009243C2" w:rsidRDefault="008A44C2" w:rsidP="00C975BF">
      <w:pPr>
        <w:spacing w:line="240" w:lineRule="auto"/>
        <w:jc w:val="right"/>
        <w:rPr>
          <w:rFonts w:cs="B Compset"/>
          <w:sz w:val="28"/>
          <w:szCs w:val="28"/>
          <w:rtl/>
        </w:rPr>
      </w:pPr>
      <w:r w:rsidRPr="009243C2">
        <w:rPr>
          <w:rFonts w:cs="B Compset" w:hint="cs"/>
          <w:sz w:val="28"/>
          <w:szCs w:val="28"/>
          <w:rtl/>
        </w:rPr>
        <w:t>7) آیا پلیس داری یک سیستم پایش برای مراقبت از اعمال معیارهای دادرسی نوجوانان توسط افسران آموزش دیده است؟</w:t>
      </w:r>
    </w:p>
    <w:p w:rsidR="008A44C2" w:rsidRPr="009243C2" w:rsidRDefault="008A44C2" w:rsidP="00C975BF">
      <w:pPr>
        <w:spacing w:line="240" w:lineRule="auto"/>
        <w:jc w:val="right"/>
        <w:rPr>
          <w:rFonts w:cs="B Compset"/>
          <w:b/>
          <w:bCs/>
          <w:sz w:val="28"/>
          <w:szCs w:val="28"/>
          <w:rtl/>
        </w:rPr>
      </w:pPr>
      <w:r w:rsidRPr="009243C2">
        <w:rPr>
          <w:rFonts w:cs="B Compset" w:hint="cs"/>
          <w:b/>
          <w:bCs/>
          <w:sz w:val="28"/>
          <w:szCs w:val="28"/>
          <w:rtl/>
        </w:rPr>
        <w:t>میزان کارآمدی:</w:t>
      </w:r>
    </w:p>
    <w:p w:rsidR="008A44C2" w:rsidRPr="009243C2" w:rsidRDefault="008A44C2" w:rsidP="00C975BF">
      <w:pPr>
        <w:spacing w:line="240" w:lineRule="auto"/>
        <w:jc w:val="right"/>
        <w:rPr>
          <w:rFonts w:cs="B Compset"/>
          <w:sz w:val="28"/>
          <w:szCs w:val="28"/>
          <w:rtl/>
        </w:rPr>
      </w:pPr>
      <w:r w:rsidRPr="009243C2">
        <w:rPr>
          <w:rFonts w:cs="B Compset" w:hint="cs"/>
          <w:sz w:val="28"/>
          <w:szCs w:val="28"/>
          <w:rtl/>
        </w:rPr>
        <w:t>1)  تا چه اندازه مربیان دوره های آموزشی برنامه و محتوای آموزشی را به نحو کارآمدی ارائه کرده اند؟</w:t>
      </w:r>
    </w:p>
    <w:p w:rsidR="008A44C2" w:rsidRPr="009243C2" w:rsidRDefault="008A44C2" w:rsidP="00C975BF">
      <w:pPr>
        <w:spacing w:line="240" w:lineRule="auto"/>
        <w:jc w:val="right"/>
        <w:rPr>
          <w:rFonts w:cs="B Compset"/>
          <w:sz w:val="28"/>
          <w:szCs w:val="28"/>
          <w:rtl/>
        </w:rPr>
      </w:pPr>
      <w:r w:rsidRPr="009243C2">
        <w:rPr>
          <w:rFonts w:cs="B Compset" w:hint="cs"/>
          <w:sz w:val="28"/>
          <w:szCs w:val="28"/>
          <w:rtl/>
        </w:rPr>
        <w:t>2) تا چه اندازه مطالب آموزشی و جزوه راهنمای آموزشی با وظایف و مسئولیتهای افسران آموزش دیده مرتبط بوده است؟</w:t>
      </w:r>
    </w:p>
    <w:p w:rsidR="008A44C2" w:rsidRPr="009243C2" w:rsidRDefault="008A44C2" w:rsidP="00C975BF">
      <w:pPr>
        <w:spacing w:line="240" w:lineRule="auto"/>
        <w:jc w:val="right"/>
        <w:rPr>
          <w:rFonts w:cs="B Compset"/>
          <w:sz w:val="28"/>
          <w:szCs w:val="28"/>
          <w:rtl/>
        </w:rPr>
      </w:pPr>
      <w:r w:rsidRPr="009243C2">
        <w:rPr>
          <w:rFonts w:cs="B Compset" w:hint="cs"/>
          <w:sz w:val="28"/>
          <w:szCs w:val="28"/>
          <w:rtl/>
        </w:rPr>
        <w:lastRenderedPageBreak/>
        <w:t>3) تاچه اندازه خدمات پشتیبانی ارائه شده در طول دوره آموزش دادرسی نوجوانان (مکان آموزش، محل اقامت، حمل و نقل و غیره) مطلوب بوده است؟</w:t>
      </w:r>
    </w:p>
    <w:p w:rsidR="008A44C2" w:rsidRPr="009243C2" w:rsidRDefault="008A44C2" w:rsidP="00C975BF">
      <w:pPr>
        <w:spacing w:line="240" w:lineRule="auto"/>
        <w:jc w:val="right"/>
        <w:rPr>
          <w:rFonts w:cs="B Compset"/>
          <w:sz w:val="28"/>
          <w:szCs w:val="28"/>
          <w:rtl/>
        </w:rPr>
      </w:pPr>
      <w:r w:rsidRPr="009243C2">
        <w:rPr>
          <w:rFonts w:cs="B Compset" w:hint="cs"/>
          <w:sz w:val="28"/>
          <w:szCs w:val="28"/>
          <w:rtl/>
        </w:rPr>
        <w:t>4) آیا مانع یا موانعی برای اعمال معیارهای دادرسی نوجوانان ( مانند: سازوکارهای قضازدایی) برای افسران پلیس وجود دارد؟</w:t>
      </w:r>
    </w:p>
    <w:p w:rsidR="006569AE" w:rsidRPr="009243C2" w:rsidRDefault="008A44C2" w:rsidP="00C975BF">
      <w:pPr>
        <w:spacing w:line="240" w:lineRule="auto"/>
        <w:jc w:val="right"/>
        <w:rPr>
          <w:rFonts w:cs="B Compset"/>
          <w:sz w:val="28"/>
          <w:szCs w:val="28"/>
          <w:rtl/>
        </w:rPr>
      </w:pPr>
      <w:r w:rsidRPr="009243C2">
        <w:rPr>
          <w:rFonts w:cs="B Compset" w:hint="cs"/>
          <w:sz w:val="28"/>
          <w:szCs w:val="28"/>
          <w:rtl/>
        </w:rPr>
        <w:t>5) تا چه اندازه بودجه هزینه اختصاص یافته برای اجرای این برنامه آموزشی بگونه ای مطلوب برای تولید نتایج برنامه ریزی شده بکارگرفته شده است؟ (تحلیل  هزینه و فایده)</w:t>
      </w:r>
    </w:p>
    <w:p w:rsidR="008A44C2" w:rsidRPr="009243C2" w:rsidRDefault="006569AE" w:rsidP="00C975BF">
      <w:pPr>
        <w:spacing w:line="240" w:lineRule="auto"/>
        <w:jc w:val="right"/>
        <w:rPr>
          <w:rFonts w:cs="B Compset"/>
          <w:b/>
          <w:bCs/>
          <w:sz w:val="28"/>
          <w:szCs w:val="28"/>
        </w:rPr>
      </w:pPr>
      <w:r w:rsidRPr="009243C2">
        <w:rPr>
          <w:rFonts w:cs="B Compset" w:hint="cs"/>
          <w:b/>
          <w:bCs/>
          <w:sz w:val="28"/>
          <w:szCs w:val="28"/>
          <w:rtl/>
        </w:rPr>
        <w:t>سایر:</w:t>
      </w:r>
      <w:r w:rsidR="008A44C2" w:rsidRPr="009243C2">
        <w:rPr>
          <w:rFonts w:cs="B Baran" w:hint="cs"/>
          <w:b/>
          <w:bCs/>
          <w:sz w:val="32"/>
          <w:szCs w:val="32"/>
          <w:rtl/>
        </w:rPr>
        <w:t xml:space="preserve"> </w:t>
      </w:r>
    </w:p>
    <w:p w:rsidR="00A67971" w:rsidRPr="009243C2" w:rsidRDefault="006569AE" w:rsidP="009243C2">
      <w:pPr>
        <w:spacing w:line="240" w:lineRule="auto"/>
        <w:jc w:val="right"/>
        <w:rPr>
          <w:rFonts w:cs="B Compset"/>
          <w:sz w:val="28"/>
          <w:szCs w:val="28"/>
          <w:rtl/>
        </w:rPr>
      </w:pPr>
      <w:r w:rsidRPr="009243C2">
        <w:rPr>
          <w:rFonts w:cs="B Compset" w:hint="cs"/>
          <w:sz w:val="28"/>
          <w:szCs w:val="28"/>
          <w:rtl/>
        </w:rPr>
        <w:t>چه نوع اقداماتی یونیسف می تواند در راستای کارگاههای آموزشی انجام دهد؟</w:t>
      </w:r>
    </w:p>
    <w:tbl>
      <w:tblPr>
        <w:tblStyle w:val="TableGrid"/>
        <w:bidiVisual/>
        <w:tblW w:w="0" w:type="auto"/>
        <w:tblLook w:val="04A0" w:firstRow="1" w:lastRow="0" w:firstColumn="1" w:lastColumn="0" w:noHBand="0" w:noVBand="1"/>
      </w:tblPr>
      <w:tblGrid>
        <w:gridCol w:w="8525"/>
      </w:tblGrid>
      <w:tr w:rsidR="00F02393" w:rsidRPr="009243C2" w:rsidTr="00F02393">
        <w:trPr>
          <w:trHeight w:val="602"/>
        </w:trPr>
        <w:tc>
          <w:tcPr>
            <w:tcW w:w="8525" w:type="dxa"/>
            <w:shd w:val="clear" w:color="auto" w:fill="D9D9D9" w:themeFill="background1" w:themeFillShade="D9"/>
          </w:tcPr>
          <w:p w:rsidR="00F02393" w:rsidRPr="009243C2" w:rsidRDefault="002557AA" w:rsidP="00C975BF">
            <w:pPr>
              <w:bidi/>
              <w:jc w:val="both"/>
              <w:rPr>
                <w:rFonts w:cs="B Compset"/>
                <w:b/>
                <w:bCs/>
                <w:sz w:val="28"/>
                <w:szCs w:val="28"/>
                <w:rtl/>
              </w:rPr>
            </w:pPr>
            <w:r w:rsidRPr="009243C2">
              <w:rPr>
                <w:rFonts w:cs="B Compset" w:hint="cs"/>
                <w:b/>
                <w:bCs/>
                <w:sz w:val="28"/>
                <w:szCs w:val="28"/>
                <w:rtl/>
              </w:rPr>
              <w:t>5</w:t>
            </w:r>
            <w:r w:rsidR="00966C64" w:rsidRPr="009243C2">
              <w:rPr>
                <w:rFonts w:cs="B Compset" w:hint="cs"/>
                <w:b/>
                <w:bCs/>
                <w:sz w:val="28"/>
                <w:szCs w:val="28"/>
                <w:rtl/>
              </w:rPr>
              <w:t xml:space="preserve">. </w:t>
            </w:r>
            <w:r w:rsidR="00F02393" w:rsidRPr="009243C2">
              <w:rPr>
                <w:rFonts w:cs="B Compset" w:hint="cs"/>
                <w:b/>
                <w:bCs/>
                <w:sz w:val="28"/>
                <w:szCs w:val="28"/>
                <w:rtl/>
              </w:rPr>
              <w:t xml:space="preserve">متدولوژی </w:t>
            </w:r>
            <w:r w:rsidR="00966C64" w:rsidRPr="009243C2">
              <w:rPr>
                <w:rFonts w:cs="B Compset" w:hint="cs"/>
                <w:b/>
                <w:bCs/>
                <w:sz w:val="28"/>
                <w:szCs w:val="28"/>
                <w:rtl/>
              </w:rPr>
              <w:t>و روش ارزشیابی</w:t>
            </w:r>
          </w:p>
        </w:tc>
      </w:tr>
    </w:tbl>
    <w:p w:rsidR="001515FB" w:rsidRPr="009243C2" w:rsidRDefault="00966C64" w:rsidP="00C975BF">
      <w:pPr>
        <w:bidi/>
        <w:spacing w:line="240" w:lineRule="auto"/>
        <w:jc w:val="both"/>
        <w:rPr>
          <w:rFonts w:cs="B Compset"/>
          <w:b/>
          <w:bCs/>
          <w:sz w:val="28"/>
          <w:szCs w:val="28"/>
          <w:u w:val="single"/>
          <w:rtl/>
        </w:rPr>
      </w:pPr>
      <w:r w:rsidRPr="009243C2">
        <w:rPr>
          <w:rFonts w:cs="B Compset" w:hint="cs"/>
          <w:b/>
          <w:bCs/>
          <w:sz w:val="28"/>
          <w:szCs w:val="28"/>
          <w:rtl/>
        </w:rPr>
        <w:t>الف- متدولوژی</w:t>
      </w:r>
      <w:r w:rsidR="001515FB" w:rsidRPr="009243C2">
        <w:rPr>
          <w:rFonts w:cs="B Compset" w:hint="cs"/>
          <w:b/>
          <w:bCs/>
          <w:sz w:val="28"/>
          <w:szCs w:val="28"/>
          <w:u w:val="single"/>
          <w:rtl/>
        </w:rPr>
        <w:t xml:space="preserve"> </w:t>
      </w:r>
    </w:p>
    <w:p w:rsidR="00F73087" w:rsidRPr="009243C2" w:rsidRDefault="00740661" w:rsidP="00C975BF">
      <w:pPr>
        <w:bidi/>
        <w:spacing w:line="240" w:lineRule="auto"/>
        <w:jc w:val="both"/>
        <w:rPr>
          <w:rFonts w:cs="B Compset"/>
          <w:sz w:val="28"/>
          <w:szCs w:val="28"/>
        </w:rPr>
      </w:pPr>
      <w:r w:rsidRPr="009243C2">
        <w:rPr>
          <w:rFonts w:cs="B Compset" w:hint="cs"/>
          <w:sz w:val="28"/>
          <w:szCs w:val="28"/>
          <w:rtl/>
        </w:rPr>
        <w:t>روش</w:t>
      </w:r>
      <w:r w:rsidR="001515FB" w:rsidRPr="009243C2">
        <w:rPr>
          <w:rFonts w:cs="B Compset" w:hint="cs"/>
          <w:sz w:val="28"/>
          <w:szCs w:val="28"/>
          <w:rtl/>
        </w:rPr>
        <w:t xml:space="preserve"> </w:t>
      </w:r>
      <w:r w:rsidRPr="009243C2">
        <w:rPr>
          <w:rFonts w:cs="B Compset" w:hint="cs"/>
          <w:sz w:val="28"/>
          <w:szCs w:val="28"/>
          <w:rtl/>
        </w:rPr>
        <w:t xml:space="preserve">و متدولوژی مورد استفاده در این </w:t>
      </w:r>
      <w:r w:rsidR="001515FB" w:rsidRPr="009243C2">
        <w:rPr>
          <w:rFonts w:cs="B Compset" w:hint="cs"/>
          <w:sz w:val="28"/>
          <w:szCs w:val="28"/>
          <w:rtl/>
        </w:rPr>
        <w:t xml:space="preserve">ارزشیابی </w:t>
      </w:r>
      <w:r w:rsidRPr="009243C2">
        <w:rPr>
          <w:rFonts w:cs="B Compset" w:hint="cs"/>
          <w:sz w:val="28"/>
          <w:szCs w:val="28"/>
          <w:rtl/>
        </w:rPr>
        <w:t>عبارت</w:t>
      </w:r>
      <w:r w:rsidR="008D3E61" w:rsidRPr="009243C2">
        <w:rPr>
          <w:rFonts w:cs="B Compset" w:hint="cs"/>
          <w:sz w:val="28"/>
          <w:szCs w:val="28"/>
          <w:rtl/>
        </w:rPr>
        <w:t xml:space="preserve"> ا</w:t>
      </w:r>
      <w:r w:rsidRPr="009243C2">
        <w:rPr>
          <w:rFonts w:cs="B Compset" w:hint="cs"/>
          <w:sz w:val="28"/>
          <w:szCs w:val="28"/>
          <w:rtl/>
        </w:rPr>
        <w:t>ست از</w:t>
      </w:r>
      <w:r w:rsidR="001515FB" w:rsidRPr="009243C2">
        <w:rPr>
          <w:rFonts w:cs="B Compset" w:hint="cs"/>
          <w:sz w:val="28"/>
          <w:szCs w:val="28"/>
          <w:rtl/>
        </w:rPr>
        <w:t xml:space="preserve">: </w:t>
      </w:r>
    </w:p>
    <w:p w:rsidR="001515FB" w:rsidRPr="009243C2" w:rsidRDefault="001515FB" w:rsidP="00C975BF">
      <w:pPr>
        <w:bidi/>
        <w:spacing w:line="240" w:lineRule="auto"/>
        <w:jc w:val="both"/>
        <w:rPr>
          <w:rFonts w:cs="B Compset"/>
          <w:sz w:val="28"/>
          <w:szCs w:val="28"/>
          <w:rtl/>
          <w:lang w:bidi="fa-IR"/>
        </w:rPr>
      </w:pPr>
      <w:r w:rsidRPr="009243C2">
        <w:rPr>
          <w:rFonts w:cs="B Compset" w:hint="cs"/>
          <w:b/>
          <w:bCs/>
          <w:sz w:val="28"/>
          <w:szCs w:val="28"/>
          <w:u w:val="single"/>
          <w:rtl/>
          <w:lang w:bidi="fa-IR"/>
        </w:rPr>
        <w:t>مرور منابع و مطالب :</w:t>
      </w:r>
      <w:r w:rsidRPr="009243C2">
        <w:rPr>
          <w:rFonts w:cs="B Compset" w:hint="cs"/>
          <w:sz w:val="28"/>
          <w:szCs w:val="28"/>
          <w:rtl/>
          <w:lang w:bidi="fa-IR"/>
        </w:rPr>
        <w:t xml:space="preserve"> نخستین گام در این ارزشیابی مطالعه اسناد و </w:t>
      </w:r>
      <w:r w:rsidR="003E69D5" w:rsidRPr="009243C2">
        <w:rPr>
          <w:rFonts w:cs="B Compset" w:hint="cs"/>
          <w:sz w:val="28"/>
          <w:szCs w:val="28"/>
          <w:rtl/>
          <w:lang w:bidi="fa-IR"/>
        </w:rPr>
        <w:t>منابع مربوط با</w:t>
      </w:r>
      <w:r w:rsidRPr="009243C2">
        <w:rPr>
          <w:rFonts w:cs="B Compset" w:hint="cs"/>
          <w:sz w:val="28"/>
          <w:szCs w:val="28"/>
          <w:rtl/>
          <w:lang w:bidi="fa-IR"/>
        </w:rPr>
        <w:t xml:space="preserve"> پروژه شامل برنامه همکاری دولت و یونیسف</w:t>
      </w:r>
      <w:r w:rsidR="003E69D5" w:rsidRPr="009243C2">
        <w:rPr>
          <w:rFonts w:cs="B Compset" w:hint="cs"/>
          <w:sz w:val="28"/>
          <w:szCs w:val="28"/>
          <w:rtl/>
          <w:lang w:bidi="fa-IR"/>
        </w:rPr>
        <w:t>(2011-2005 )</w:t>
      </w:r>
      <w:r w:rsidRPr="009243C2">
        <w:rPr>
          <w:rFonts w:cs="B Compset" w:hint="cs"/>
          <w:sz w:val="28"/>
          <w:szCs w:val="28"/>
          <w:rtl/>
          <w:lang w:bidi="fa-IR"/>
        </w:rPr>
        <w:t xml:space="preserve">، برنامه های همکاری سالانه پروژه بازنگری قوانین و تدوین خط مشی های قوه قضاییه و یونیسف در فاصله سال های 2011-2005، </w:t>
      </w:r>
      <w:r w:rsidR="003E69D5" w:rsidRPr="009243C2">
        <w:rPr>
          <w:rFonts w:cs="B Compset" w:hint="cs"/>
          <w:sz w:val="28"/>
          <w:szCs w:val="28"/>
          <w:rtl/>
          <w:lang w:bidi="fa-IR"/>
        </w:rPr>
        <w:t xml:space="preserve">گزارش های سالانه یونیسف، </w:t>
      </w:r>
      <w:r w:rsidRPr="009243C2">
        <w:rPr>
          <w:rFonts w:cs="B Compset" w:hint="cs"/>
          <w:sz w:val="28"/>
          <w:szCs w:val="28"/>
          <w:rtl/>
          <w:lang w:bidi="fa-IR"/>
        </w:rPr>
        <w:t xml:space="preserve">کتاب راهنمای آموزش دادرسی نوجوانان به نیروی انتظامی، مجموعه مقررات بین المللی دادرسی ویژه کودکان و نوجوانان، و... بوده است. </w:t>
      </w:r>
    </w:p>
    <w:p w:rsidR="00DA2BD5" w:rsidRPr="009243C2" w:rsidRDefault="00DA2BD5" w:rsidP="00C975BF">
      <w:pPr>
        <w:bidi/>
        <w:spacing w:line="240" w:lineRule="auto"/>
        <w:jc w:val="both"/>
        <w:rPr>
          <w:rFonts w:cs="B Compset"/>
          <w:sz w:val="28"/>
          <w:szCs w:val="28"/>
          <w:rtl/>
          <w:lang w:bidi="fa-IR"/>
        </w:rPr>
      </w:pPr>
      <w:r w:rsidRPr="009243C2">
        <w:rPr>
          <w:rFonts w:cs="B Compset" w:hint="cs"/>
          <w:b/>
          <w:bCs/>
          <w:sz w:val="28"/>
          <w:szCs w:val="28"/>
          <w:u w:val="single"/>
          <w:rtl/>
          <w:lang w:bidi="fa-IR"/>
        </w:rPr>
        <w:t>برگزاری نشست مشورتی با کارشناسان ناجا و یونیسف:</w:t>
      </w:r>
      <w:r w:rsidRPr="009243C2">
        <w:rPr>
          <w:rFonts w:cs="B Compset" w:hint="cs"/>
          <w:sz w:val="28"/>
          <w:szCs w:val="28"/>
          <w:rtl/>
          <w:lang w:bidi="fa-IR"/>
        </w:rPr>
        <w:t xml:space="preserve"> پیش از شروع ارزیابی یک نشست مشورتی با حضور کارشناسان ناجا و یونیسف به منظور آشنایی بیشتر با اهداف برنامه آموزش دادرسی نوجوانان برای پلیس</w:t>
      </w:r>
      <w:r w:rsidR="00AB7DAE" w:rsidRPr="009243C2">
        <w:rPr>
          <w:rFonts w:cs="B Compset" w:hint="cs"/>
          <w:sz w:val="28"/>
          <w:szCs w:val="28"/>
          <w:rtl/>
          <w:lang w:bidi="fa-IR"/>
        </w:rPr>
        <w:t xml:space="preserve"> و تبادل نظر پیرامون شیوه های ارزشیابی این برنامه برگزار شد. </w:t>
      </w:r>
    </w:p>
    <w:p w:rsidR="00E40FCB" w:rsidRDefault="00E40FCB" w:rsidP="00C975BF">
      <w:pPr>
        <w:bidi/>
        <w:spacing w:line="240" w:lineRule="auto"/>
        <w:jc w:val="both"/>
        <w:rPr>
          <w:rFonts w:cs="B Compset"/>
          <w:sz w:val="28"/>
          <w:szCs w:val="28"/>
          <w:rtl/>
          <w:lang w:bidi="fa-IR"/>
        </w:rPr>
      </w:pPr>
      <w:r w:rsidRPr="009243C2">
        <w:rPr>
          <w:rFonts w:cs="B Compset" w:hint="cs"/>
          <w:b/>
          <w:bCs/>
          <w:sz w:val="28"/>
          <w:szCs w:val="28"/>
          <w:u w:val="single"/>
          <w:rtl/>
          <w:lang w:bidi="fa-IR"/>
        </w:rPr>
        <w:t xml:space="preserve">تدوین ابزارهای گردآوری اطلاعات: </w:t>
      </w:r>
      <w:r w:rsidRPr="009243C2">
        <w:rPr>
          <w:rFonts w:cs="B Compset" w:hint="cs"/>
          <w:sz w:val="28"/>
          <w:szCs w:val="28"/>
          <w:rtl/>
          <w:lang w:bidi="fa-IR"/>
        </w:rPr>
        <w:t xml:space="preserve">به منظور گردآوری اطلاعات و داده های مورد نیاز در این ارزشیابی از روش پرسشنامه و مصاحبه استفاده شده است. در تدوین این ابزارها از دیدگاه ها و نظریات کارشناسی مربیان ملی دادرسی نوجوانان و کارشناسان </w:t>
      </w:r>
      <w:r w:rsidR="003C66D1" w:rsidRPr="009243C2">
        <w:rPr>
          <w:rFonts w:cs="B Compset" w:hint="cs"/>
          <w:sz w:val="28"/>
          <w:szCs w:val="28"/>
          <w:rtl/>
          <w:lang w:bidi="fa-IR"/>
        </w:rPr>
        <w:t xml:space="preserve">ناجا و یونیسف استفاده شده است. </w:t>
      </w:r>
      <w:r w:rsidR="00680D1C" w:rsidRPr="009243C2">
        <w:rPr>
          <w:rFonts w:cs="B Compset" w:hint="cs"/>
          <w:sz w:val="28"/>
          <w:szCs w:val="28"/>
          <w:rtl/>
          <w:lang w:bidi="fa-IR"/>
        </w:rPr>
        <w:t>جهت تحلیل داده های حاصل از پرسشنامه های جمع آوری شده از روش های آمار توصیفی و آمار استنباطی بهره گرفته شده است. مصاحبه های انجام شده نیز با بهره گیری از روش تحلیل محتوا خلاصه و جمع بندی شده اند.</w:t>
      </w:r>
    </w:p>
    <w:p w:rsidR="009243C2" w:rsidRPr="009243C2" w:rsidRDefault="009243C2" w:rsidP="009243C2">
      <w:pPr>
        <w:bidi/>
        <w:spacing w:line="240" w:lineRule="auto"/>
        <w:jc w:val="both"/>
        <w:rPr>
          <w:rFonts w:cs="B Compset"/>
          <w:sz w:val="28"/>
          <w:szCs w:val="28"/>
          <w:rtl/>
          <w:lang w:bidi="fa-IR"/>
        </w:rPr>
      </w:pPr>
    </w:p>
    <w:p w:rsidR="008B41AC" w:rsidRPr="009243C2" w:rsidRDefault="008B41AC" w:rsidP="00C975BF">
      <w:pPr>
        <w:bidi/>
        <w:spacing w:line="240" w:lineRule="auto"/>
        <w:rPr>
          <w:rFonts w:cs="B Compset"/>
          <w:b/>
          <w:bCs/>
          <w:sz w:val="28"/>
          <w:szCs w:val="28"/>
          <w:u w:val="single"/>
        </w:rPr>
      </w:pPr>
      <w:r w:rsidRPr="009243C2">
        <w:rPr>
          <w:rFonts w:cs="B Compset" w:hint="cs"/>
          <w:b/>
          <w:bCs/>
          <w:sz w:val="28"/>
          <w:szCs w:val="28"/>
          <w:u w:val="single"/>
          <w:rtl/>
        </w:rPr>
        <w:lastRenderedPageBreak/>
        <w:t>انتخاب منابع گردآوری داده های ارزشیابی</w:t>
      </w:r>
    </w:p>
    <w:p w:rsidR="008B41AC" w:rsidRPr="009243C2" w:rsidRDefault="008B41AC" w:rsidP="00C975BF">
      <w:pPr>
        <w:bidi/>
        <w:spacing w:line="240" w:lineRule="auto"/>
        <w:jc w:val="both"/>
        <w:rPr>
          <w:rFonts w:cs="B Compset"/>
          <w:sz w:val="28"/>
          <w:szCs w:val="28"/>
          <w:rtl/>
          <w:lang w:bidi="fa-IR"/>
        </w:rPr>
      </w:pPr>
      <w:r w:rsidRPr="009243C2">
        <w:rPr>
          <w:rFonts w:cs="B Compset" w:hint="cs"/>
          <w:sz w:val="28"/>
          <w:szCs w:val="28"/>
          <w:rtl/>
          <w:lang w:bidi="fa-IR"/>
        </w:rPr>
        <w:t>داده های ارزشیابی از منابع زیر جمع آوری شده اند:</w:t>
      </w:r>
    </w:p>
    <w:p w:rsidR="008B41AC" w:rsidRPr="009243C2" w:rsidRDefault="008B41AC" w:rsidP="00C975BF">
      <w:pPr>
        <w:bidi/>
        <w:spacing w:line="240" w:lineRule="auto"/>
        <w:jc w:val="both"/>
        <w:rPr>
          <w:rFonts w:cs="B Compset"/>
          <w:sz w:val="28"/>
          <w:szCs w:val="28"/>
        </w:rPr>
      </w:pPr>
      <w:r w:rsidRPr="009243C2">
        <w:rPr>
          <w:rFonts w:cs="B Compset" w:hint="cs"/>
          <w:sz w:val="28"/>
          <w:szCs w:val="28"/>
          <w:rtl/>
        </w:rPr>
        <w:t>- فراگیران: فراگیران به این علت انتخاب گردیدند که از تجربه حضور در دوره آموزشی برخوردار بوده و قادرند درخصوص میزان کاربردی و مفید بودن مطالب ارائه شده در دوره، اطلاعات ارزشمندی را ارائه نمایند.</w:t>
      </w:r>
    </w:p>
    <w:p w:rsidR="008B41AC" w:rsidRPr="009243C2" w:rsidRDefault="008B41AC" w:rsidP="00C975BF">
      <w:pPr>
        <w:bidi/>
        <w:spacing w:line="240" w:lineRule="auto"/>
        <w:jc w:val="both"/>
        <w:rPr>
          <w:rFonts w:cs="B Compset"/>
          <w:sz w:val="28"/>
          <w:szCs w:val="28"/>
        </w:rPr>
      </w:pPr>
      <w:r w:rsidRPr="009243C2">
        <w:rPr>
          <w:rFonts w:cs="B Compset" w:hint="cs"/>
          <w:sz w:val="28"/>
          <w:szCs w:val="28"/>
          <w:rtl/>
        </w:rPr>
        <w:t>- کودکان ناقض قانون: این کودکان به علت آنکه به دلیل ارتکاب جرم یا تخلف، مدت زمانی را در کلانتری سپری کرده و در کنش و واکنش با پلیس قرار گرفته اند قادرند اطلاعات ارزشمندی را درخصوص نحوه و کیفیت رفتار پلیس با خود ارائه نمایند.</w:t>
      </w:r>
    </w:p>
    <w:p w:rsidR="008B41AC" w:rsidRPr="009243C2" w:rsidRDefault="008B41AC" w:rsidP="00C975BF">
      <w:pPr>
        <w:bidi/>
        <w:spacing w:line="240" w:lineRule="auto"/>
        <w:rPr>
          <w:rFonts w:cs="B Compset"/>
          <w:b/>
          <w:bCs/>
          <w:sz w:val="28"/>
          <w:szCs w:val="28"/>
          <w:u w:val="single"/>
        </w:rPr>
      </w:pPr>
      <w:r w:rsidRPr="009243C2">
        <w:rPr>
          <w:rFonts w:cs="B Compset" w:hint="cs"/>
          <w:b/>
          <w:bCs/>
          <w:sz w:val="28"/>
          <w:szCs w:val="28"/>
          <w:u w:val="single"/>
          <w:rtl/>
        </w:rPr>
        <w:t xml:space="preserve">روش نمونه گیری و حجم نمونه </w:t>
      </w:r>
    </w:p>
    <w:p w:rsidR="008B41AC" w:rsidRPr="009243C2" w:rsidRDefault="008B41AC" w:rsidP="00C975BF">
      <w:pPr>
        <w:bidi/>
        <w:spacing w:line="240" w:lineRule="auto"/>
        <w:jc w:val="both"/>
        <w:rPr>
          <w:rFonts w:cs="B Compset"/>
          <w:b/>
          <w:bCs/>
          <w:sz w:val="28"/>
          <w:szCs w:val="28"/>
          <w:rtl/>
        </w:rPr>
      </w:pPr>
      <w:r w:rsidRPr="009243C2">
        <w:rPr>
          <w:rFonts w:cs="B Compset" w:hint="cs"/>
          <w:b/>
          <w:bCs/>
          <w:sz w:val="28"/>
          <w:szCs w:val="28"/>
          <w:rtl/>
        </w:rPr>
        <w:t xml:space="preserve">جامعه مورد بررسی: </w:t>
      </w:r>
      <w:r w:rsidRPr="009243C2">
        <w:rPr>
          <w:rFonts w:cs="B Compset" w:hint="cs"/>
          <w:sz w:val="28"/>
          <w:szCs w:val="28"/>
          <w:rtl/>
        </w:rPr>
        <w:t>عبارت است از کلیه افراد شرکت کننده در دوره آموزشی دادرسی ویژه کودکان و نوجوانان</w:t>
      </w:r>
      <w:r w:rsidR="00777E0A" w:rsidRPr="009243C2">
        <w:rPr>
          <w:rFonts w:cs="B Compset" w:hint="cs"/>
          <w:sz w:val="28"/>
          <w:szCs w:val="28"/>
          <w:rtl/>
        </w:rPr>
        <w:t xml:space="preserve"> در فاصله سال های</w:t>
      </w:r>
      <w:r w:rsidRPr="009243C2">
        <w:rPr>
          <w:rFonts w:cs="B Compset" w:hint="cs"/>
          <w:sz w:val="28"/>
          <w:szCs w:val="28"/>
          <w:rtl/>
        </w:rPr>
        <w:t xml:space="preserve"> 2005 تا 201</w:t>
      </w:r>
      <w:r w:rsidR="00A847AD" w:rsidRPr="009243C2">
        <w:rPr>
          <w:rFonts w:cs="B Compset" w:hint="cs"/>
          <w:sz w:val="28"/>
          <w:szCs w:val="28"/>
          <w:rtl/>
        </w:rPr>
        <w:t>1</w:t>
      </w:r>
      <w:r w:rsidRPr="009243C2">
        <w:rPr>
          <w:rFonts w:cs="B Compset" w:hint="cs"/>
          <w:sz w:val="28"/>
          <w:szCs w:val="28"/>
          <w:rtl/>
        </w:rPr>
        <w:t>. تعداد تقریبی این افراد بنا به اعلام مسئولین مربوطه برابر 1780 نفر می باشد.</w:t>
      </w:r>
    </w:p>
    <w:p w:rsidR="008B41AC" w:rsidRPr="009243C2" w:rsidRDefault="008B41AC" w:rsidP="00C975BF">
      <w:pPr>
        <w:bidi/>
        <w:spacing w:line="240" w:lineRule="auto"/>
        <w:jc w:val="both"/>
        <w:rPr>
          <w:rFonts w:cs="B Compset"/>
          <w:b/>
          <w:bCs/>
          <w:sz w:val="28"/>
          <w:szCs w:val="28"/>
          <w:rtl/>
        </w:rPr>
      </w:pPr>
      <w:r w:rsidRPr="009243C2">
        <w:rPr>
          <w:rFonts w:cs="B Compset" w:hint="cs"/>
          <w:b/>
          <w:bCs/>
          <w:sz w:val="28"/>
          <w:szCs w:val="28"/>
          <w:rtl/>
        </w:rPr>
        <w:t xml:space="preserve">حجم نمونه مورد بررسی برای توزیع پرسشنامه: </w:t>
      </w:r>
      <w:r w:rsidRPr="009243C2">
        <w:rPr>
          <w:rFonts w:cs="B Compset" w:hint="cs"/>
          <w:sz w:val="28"/>
          <w:szCs w:val="28"/>
          <w:rtl/>
        </w:rPr>
        <w:t xml:space="preserve">با مراجعه به جدول مورگان، که حجم نمونه را بر اساس حجم جامعه تعیین می نماید مشخص می شود که برای یک جامعه 1780 نفری حداقل باید 316 نمونه انتخاب گردد. با این حال، در طرح حاضر، 396 پرسشنامه سالم </w:t>
      </w:r>
      <w:r w:rsidR="00320C53" w:rsidRPr="009243C2">
        <w:rPr>
          <w:rFonts w:cs="B Compset" w:hint="cs"/>
          <w:sz w:val="28"/>
          <w:szCs w:val="28"/>
          <w:rtl/>
        </w:rPr>
        <w:t xml:space="preserve">و قابل استفاده </w:t>
      </w:r>
      <w:r w:rsidRPr="009243C2">
        <w:rPr>
          <w:rFonts w:cs="B Compset" w:hint="cs"/>
          <w:sz w:val="28"/>
          <w:szCs w:val="28"/>
          <w:rtl/>
        </w:rPr>
        <w:t xml:space="preserve">از 24 استان مورد تجزیه و تحلیل قرار گرفت. در بخش بعدی، تعداد پرسشنامه های دریافتی از هر استان به تفکیک ارائه شده است. نکته قابل توجه اینکه، استان های مورد بررسی دارای توزیع جغرافیایی مناسبی در سطح کشور بوده و به طور مناسب، شمال، جنوب، شرق، غرب و مرکز را پوشش می دهند. </w:t>
      </w:r>
    </w:p>
    <w:p w:rsidR="008B41AC" w:rsidRDefault="008B41AC" w:rsidP="00C975BF">
      <w:pPr>
        <w:bidi/>
        <w:spacing w:line="240" w:lineRule="auto"/>
        <w:jc w:val="both"/>
        <w:rPr>
          <w:rFonts w:cs="B Compset"/>
          <w:sz w:val="28"/>
          <w:szCs w:val="28"/>
          <w:rtl/>
        </w:rPr>
      </w:pPr>
      <w:r w:rsidRPr="009243C2">
        <w:rPr>
          <w:rFonts w:cs="B Compset" w:hint="cs"/>
          <w:b/>
          <w:bCs/>
          <w:sz w:val="28"/>
          <w:szCs w:val="28"/>
          <w:rtl/>
        </w:rPr>
        <w:t xml:space="preserve">روش نمونه گیری برای توزیع پرسشنامه: </w:t>
      </w:r>
      <w:r w:rsidRPr="009243C2">
        <w:rPr>
          <w:rFonts w:cs="B Compset" w:hint="cs"/>
          <w:sz w:val="28"/>
          <w:szCs w:val="28"/>
          <w:rtl/>
        </w:rPr>
        <w:t xml:space="preserve"> نظر به</w:t>
      </w:r>
      <w:r w:rsidR="00AD0DAD" w:rsidRPr="009243C2">
        <w:rPr>
          <w:rFonts w:cs="B Compset" w:hint="cs"/>
          <w:sz w:val="28"/>
          <w:szCs w:val="28"/>
          <w:rtl/>
        </w:rPr>
        <w:t xml:space="preserve"> بازنشستگی و جابجایی درصد نسبتا</w:t>
      </w:r>
      <w:r w:rsidRPr="009243C2">
        <w:rPr>
          <w:rFonts w:cs="B Compset" w:hint="cs"/>
          <w:sz w:val="28"/>
          <w:szCs w:val="28"/>
          <w:rtl/>
        </w:rPr>
        <w:t xml:space="preserve"> قابل توجهی از افراد آموزش دیده و حجم بالای کاری در کلانتری ها که امکان تکمیل و ارسال بموقع پرسشنامه را با تهدیداتی مواجه می ساخت، تصمیم بر آن شد که: 1- برای کلیه استان ها پرسشنامه ارسال گردد، 2- به کلیه افراد در دسترس حتی افراد جابجا شده پرسشنامه جهت تکمیل داده شود. لذا، می توان از یکسو روش نمونه گیری طرح حاضر را </w:t>
      </w:r>
      <w:r w:rsidR="00AD0DAD" w:rsidRPr="009243C2">
        <w:rPr>
          <w:rFonts w:cs="B Compset" w:hint="cs"/>
          <w:sz w:val="28"/>
          <w:szCs w:val="28"/>
          <w:rtl/>
        </w:rPr>
        <w:t>«</w:t>
      </w:r>
      <w:r w:rsidRPr="009243C2">
        <w:rPr>
          <w:rFonts w:cs="B Compset" w:hint="cs"/>
          <w:sz w:val="28"/>
          <w:szCs w:val="28"/>
          <w:rtl/>
        </w:rPr>
        <w:t xml:space="preserve"> تصادفی</w:t>
      </w:r>
      <w:r w:rsidR="00AD0DAD" w:rsidRPr="009243C2">
        <w:rPr>
          <w:rFonts w:cs="B Compset" w:hint="cs"/>
          <w:sz w:val="28"/>
          <w:szCs w:val="28"/>
          <w:rtl/>
        </w:rPr>
        <w:t>»</w:t>
      </w:r>
      <w:r w:rsidRPr="009243C2">
        <w:rPr>
          <w:rFonts w:cs="B Compset" w:hint="cs"/>
          <w:sz w:val="28"/>
          <w:szCs w:val="28"/>
          <w:rtl/>
        </w:rPr>
        <w:t xml:space="preserve">  قلمداد کرد. از سوی دیگر، می توان روش نمونه گیری مورد استفاده در طرح حاضر را از نوع نمونه گیری </w:t>
      </w:r>
      <w:r w:rsidR="00AD0DAD" w:rsidRPr="009243C2">
        <w:rPr>
          <w:rFonts w:cs="B Compset" w:hint="cs"/>
          <w:sz w:val="28"/>
          <w:szCs w:val="28"/>
          <w:rtl/>
        </w:rPr>
        <w:t>«</w:t>
      </w:r>
      <w:r w:rsidRPr="009243C2">
        <w:rPr>
          <w:rFonts w:cs="B Compset" w:hint="cs"/>
          <w:sz w:val="28"/>
          <w:szCs w:val="28"/>
          <w:rtl/>
        </w:rPr>
        <w:t>در دسترس</w:t>
      </w:r>
      <w:r w:rsidR="00AD0DAD" w:rsidRPr="009243C2">
        <w:rPr>
          <w:rFonts w:cs="B Compset" w:hint="cs"/>
          <w:sz w:val="28"/>
          <w:szCs w:val="28"/>
          <w:rtl/>
        </w:rPr>
        <w:t>»</w:t>
      </w:r>
      <w:r w:rsidRPr="009243C2">
        <w:rPr>
          <w:rFonts w:cs="B Compset" w:hint="cs"/>
          <w:sz w:val="28"/>
          <w:szCs w:val="28"/>
          <w:rtl/>
        </w:rPr>
        <w:t xml:space="preserve"> نیز قلمداد نمود. ب</w:t>
      </w:r>
      <w:r w:rsidR="00E96590" w:rsidRPr="009243C2">
        <w:rPr>
          <w:rFonts w:cs="B Compset" w:hint="cs"/>
          <w:sz w:val="28"/>
          <w:szCs w:val="28"/>
          <w:rtl/>
        </w:rPr>
        <w:t>ا اینحال، شرط تصادفی بودن کاملا</w:t>
      </w:r>
      <w:r w:rsidRPr="009243C2">
        <w:rPr>
          <w:rFonts w:cs="B Compset" w:hint="cs"/>
          <w:sz w:val="28"/>
          <w:szCs w:val="28"/>
          <w:rtl/>
        </w:rPr>
        <w:t xml:space="preserve"> رعایت شده است. مشخصات جمعیت شناختی نمونه مورد بررسی به شرح جداول ذیل می باشد.</w:t>
      </w:r>
    </w:p>
    <w:p w:rsidR="009243C2" w:rsidRDefault="009243C2" w:rsidP="009243C2">
      <w:pPr>
        <w:bidi/>
        <w:spacing w:line="240" w:lineRule="auto"/>
        <w:jc w:val="both"/>
        <w:rPr>
          <w:rFonts w:cs="B Compset"/>
          <w:sz w:val="28"/>
          <w:szCs w:val="28"/>
          <w:rtl/>
        </w:rPr>
      </w:pPr>
    </w:p>
    <w:p w:rsidR="009243C2" w:rsidRPr="009243C2" w:rsidRDefault="009243C2" w:rsidP="009243C2">
      <w:pPr>
        <w:bidi/>
        <w:spacing w:line="240" w:lineRule="auto"/>
        <w:jc w:val="both"/>
        <w:rPr>
          <w:rFonts w:cs="B Compset"/>
          <w:sz w:val="28"/>
          <w:szCs w:val="28"/>
          <w:rtl/>
        </w:rPr>
      </w:pPr>
    </w:p>
    <w:p w:rsidR="00E96590" w:rsidRPr="009243C2" w:rsidRDefault="00E96590" w:rsidP="00C975BF">
      <w:pPr>
        <w:tabs>
          <w:tab w:val="left" w:pos="1815"/>
        </w:tabs>
        <w:bidi/>
        <w:spacing w:line="240" w:lineRule="auto"/>
        <w:rPr>
          <w:rFonts w:cs="B Compset"/>
          <w:b/>
          <w:bCs/>
          <w:sz w:val="28"/>
          <w:szCs w:val="28"/>
        </w:rPr>
      </w:pPr>
      <w:r w:rsidRPr="009243C2">
        <w:rPr>
          <w:rFonts w:cs="B Compset" w:hint="cs"/>
          <w:b/>
          <w:bCs/>
          <w:sz w:val="28"/>
          <w:szCs w:val="28"/>
          <w:rtl/>
        </w:rPr>
        <w:lastRenderedPageBreak/>
        <w:t>سن پاسخ دهندگان:</w:t>
      </w:r>
    </w:p>
    <w:p w:rsidR="00E96590" w:rsidRPr="009243C2" w:rsidRDefault="00E96590" w:rsidP="00C975BF">
      <w:pPr>
        <w:tabs>
          <w:tab w:val="left" w:pos="1815"/>
        </w:tabs>
        <w:bidi/>
        <w:spacing w:line="240" w:lineRule="auto"/>
        <w:rPr>
          <w:rFonts w:cs="B Compset"/>
          <w:sz w:val="28"/>
          <w:szCs w:val="28"/>
          <w:rtl/>
        </w:rPr>
      </w:pPr>
      <w:r w:rsidRPr="009243C2">
        <w:rPr>
          <w:rFonts w:cs="B Compset" w:hint="cs"/>
          <w:sz w:val="28"/>
          <w:szCs w:val="28"/>
          <w:rtl/>
        </w:rPr>
        <w:t xml:space="preserve">همانگونه که در جدول </w:t>
      </w:r>
      <w:r w:rsidR="00937AA8" w:rsidRPr="009243C2">
        <w:rPr>
          <w:rFonts w:cs="B Compset" w:hint="cs"/>
          <w:sz w:val="28"/>
          <w:szCs w:val="28"/>
          <w:rtl/>
        </w:rPr>
        <w:t xml:space="preserve">شماره </w:t>
      </w:r>
      <w:r w:rsidR="002A5B68" w:rsidRPr="009243C2">
        <w:rPr>
          <w:rFonts w:cs="B Compset" w:hint="cs"/>
          <w:sz w:val="28"/>
          <w:szCs w:val="28"/>
          <w:rtl/>
        </w:rPr>
        <w:t>1</w:t>
      </w:r>
      <w:r w:rsidR="00937AA8" w:rsidRPr="009243C2">
        <w:rPr>
          <w:rFonts w:cs="B Compset" w:hint="cs"/>
          <w:sz w:val="28"/>
          <w:szCs w:val="28"/>
          <w:rtl/>
        </w:rPr>
        <w:t xml:space="preserve"> </w:t>
      </w:r>
      <w:r w:rsidRPr="009243C2">
        <w:rPr>
          <w:rFonts w:cs="B Compset" w:hint="cs"/>
          <w:sz w:val="28"/>
          <w:szCs w:val="28"/>
          <w:rtl/>
        </w:rPr>
        <w:t xml:space="preserve">مشخص شده است </w:t>
      </w:r>
      <w:r w:rsidR="00C21D5B" w:rsidRPr="009243C2">
        <w:rPr>
          <w:rFonts w:cs="B Compset" w:hint="cs"/>
          <w:sz w:val="28"/>
          <w:szCs w:val="28"/>
          <w:rtl/>
        </w:rPr>
        <w:t>60 درصد پاسخ دهندگان</w:t>
      </w:r>
      <w:r w:rsidR="00D37C5E" w:rsidRPr="009243C2">
        <w:rPr>
          <w:rFonts w:cs="B Compset" w:hint="cs"/>
          <w:sz w:val="28"/>
          <w:szCs w:val="28"/>
          <w:rtl/>
        </w:rPr>
        <w:t xml:space="preserve"> در گروه سنی 30 تا 40 ساله قرار قرار داشته اند. پس از آنها بیشترین فراوانی مربوط به گروه سنی 41 تا 50 سال است. </w:t>
      </w:r>
      <w:r w:rsidR="00347F9C" w:rsidRPr="009243C2">
        <w:rPr>
          <w:rFonts w:cs="B Compset" w:hint="cs"/>
          <w:sz w:val="28"/>
          <w:szCs w:val="28"/>
          <w:rtl/>
        </w:rPr>
        <w:t xml:space="preserve">کمترین فراوانی نیز مربوط به گروه سنی زیر 30 سال و بالای 50 سال است. </w:t>
      </w:r>
    </w:p>
    <w:p w:rsidR="00937AA8" w:rsidRPr="009243C2" w:rsidRDefault="00937AA8" w:rsidP="00C975BF">
      <w:pPr>
        <w:tabs>
          <w:tab w:val="left" w:pos="1815"/>
        </w:tabs>
        <w:bidi/>
        <w:spacing w:line="240" w:lineRule="auto"/>
        <w:rPr>
          <w:rFonts w:cs="B Compset"/>
          <w:b/>
          <w:bCs/>
          <w:sz w:val="28"/>
          <w:szCs w:val="28"/>
        </w:rPr>
      </w:pPr>
      <w:r w:rsidRPr="009243C2">
        <w:rPr>
          <w:rFonts w:cs="B Compset" w:hint="cs"/>
          <w:sz w:val="28"/>
          <w:szCs w:val="28"/>
          <w:rtl/>
        </w:rPr>
        <w:t xml:space="preserve">     </w:t>
      </w:r>
      <w:r w:rsidRPr="009243C2">
        <w:rPr>
          <w:rFonts w:cs="B Compset" w:hint="cs"/>
          <w:b/>
          <w:bCs/>
          <w:sz w:val="28"/>
          <w:szCs w:val="28"/>
          <w:rtl/>
        </w:rPr>
        <w:t xml:space="preserve">جدول شماره </w:t>
      </w:r>
      <w:r w:rsidR="002A5B68" w:rsidRPr="009243C2">
        <w:rPr>
          <w:rFonts w:cs="B Compset" w:hint="cs"/>
          <w:b/>
          <w:bCs/>
          <w:sz w:val="28"/>
          <w:szCs w:val="28"/>
          <w:rtl/>
        </w:rPr>
        <w:t>1</w:t>
      </w:r>
      <w:r w:rsidRPr="009243C2">
        <w:rPr>
          <w:rFonts w:cs="B Compset" w:hint="cs"/>
          <w:b/>
          <w:bCs/>
          <w:sz w:val="28"/>
          <w:szCs w:val="28"/>
          <w:rtl/>
        </w:rPr>
        <w:t>:</w:t>
      </w:r>
      <w:r w:rsidR="00484B1A" w:rsidRPr="009243C2">
        <w:rPr>
          <w:rFonts w:cs="B Compset" w:hint="cs"/>
          <w:b/>
          <w:bCs/>
          <w:sz w:val="28"/>
          <w:szCs w:val="28"/>
          <w:rtl/>
        </w:rPr>
        <w:t xml:space="preserve"> گروه های سنی پاسخ دهندگان</w:t>
      </w:r>
    </w:p>
    <w:tbl>
      <w:tblPr>
        <w:tblStyle w:val="TableGrid"/>
        <w:bidiVisual/>
        <w:tblW w:w="0" w:type="auto"/>
        <w:tblInd w:w="451" w:type="dxa"/>
        <w:tblLook w:val="04A0" w:firstRow="1" w:lastRow="0" w:firstColumn="1" w:lastColumn="0" w:noHBand="0" w:noVBand="1"/>
      </w:tblPr>
      <w:tblGrid>
        <w:gridCol w:w="743"/>
        <w:gridCol w:w="2993"/>
        <w:gridCol w:w="3060"/>
      </w:tblGrid>
      <w:tr w:rsidR="006A4A76" w:rsidRPr="009243C2" w:rsidTr="00484B1A">
        <w:tc>
          <w:tcPr>
            <w:tcW w:w="743" w:type="dxa"/>
          </w:tcPr>
          <w:p w:rsidR="00E50F2C" w:rsidRPr="009243C2" w:rsidRDefault="00C21D5B" w:rsidP="00C975BF">
            <w:pPr>
              <w:tabs>
                <w:tab w:val="left" w:pos="1815"/>
              </w:tabs>
              <w:bidi/>
              <w:rPr>
                <w:rFonts w:cs="B Compset"/>
                <w:b/>
                <w:bCs/>
                <w:sz w:val="28"/>
                <w:szCs w:val="28"/>
                <w:rtl/>
                <w:lang w:bidi="fa-IR"/>
              </w:rPr>
            </w:pPr>
            <w:r w:rsidRPr="009243C2">
              <w:rPr>
                <w:rFonts w:cs="B Compset" w:hint="cs"/>
                <w:b/>
                <w:bCs/>
                <w:sz w:val="28"/>
                <w:szCs w:val="28"/>
                <w:rtl/>
                <w:lang w:bidi="fa-IR"/>
              </w:rPr>
              <w:t>ردیف</w:t>
            </w:r>
          </w:p>
        </w:tc>
        <w:tc>
          <w:tcPr>
            <w:tcW w:w="2993" w:type="dxa"/>
          </w:tcPr>
          <w:p w:rsidR="00E50F2C" w:rsidRPr="009243C2" w:rsidRDefault="00E50F2C" w:rsidP="00C975BF">
            <w:pPr>
              <w:tabs>
                <w:tab w:val="left" w:pos="1815"/>
              </w:tabs>
              <w:bidi/>
              <w:rPr>
                <w:rFonts w:cs="B Compset"/>
                <w:b/>
                <w:bCs/>
                <w:sz w:val="28"/>
                <w:szCs w:val="28"/>
                <w:rtl/>
                <w:lang w:bidi="fa-IR"/>
              </w:rPr>
            </w:pPr>
            <w:r w:rsidRPr="009243C2">
              <w:rPr>
                <w:rFonts w:cs="B Compset" w:hint="cs"/>
                <w:b/>
                <w:bCs/>
                <w:sz w:val="28"/>
                <w:szCs w:val="28"/>
                <w:rtl/>
                <w:lang w:bidi="fa-IR"/>
              </w:rPr>
              <w:t xml:space="preserve">گروه </w:t>
            </w:r>
            <w:r w:rsidR="00484B1A" w:rsidRPr="009243C2">
              <w:rPr>
                <w:rFonts w:cs="B Compset" w:hint="cs"/>
                <w:b/>
                <w:bCs/>
                <w:sz w:val="28"/>
                <w:szCs w:val="28"/>
                <w:rtl/>
                <w:lang w:bidi="fa-IR"/>
              </w:rPr>
              <w:t xml:space="preserve">های </w:t>
            </w:r>
            <w:r w:rsidRPr="009243C2">
              <w:rPr>
                <w:rFonts w:cs="B Compset" w:hint="cs"/>
                <w:b/>
                <w:bCs/>
                <w:sz w:val="28"/>
                <w:szCs w:val="28"/>
                <w:rtl/>
                <w:lang w:bidi="fa-IR"/>
              </w:rPr>
              <w:t>سنی پاسخ دهندگان</w:t>
            </w:r>
          </w:p>
        </w:tc>
        <w:tc>
          <w:tcPr>
            <w:tcW w:w="3060" w:type="dxa"/>
          </w:tcPr>
          <w:p w:rsidR="00E50F2C" w:rsidRPr="009243C2" w:rsidRDefault="00E50F2C" w:rsidP="00C975BF">
            <w:pPr>
              <w:tabs>
                <w:tab w:val="left" w:pos="1815"/>
              </w:tabs>
              <w:bidi/>
              <w:rPr>
                <w:rFonts w:cs="B Compset"/>
                <w:b/>
                <w:bCs/>
                <w:sz w:val="28"/>
                <w:szCs w:val="28"/>
                <w:rtl/>
                <w:lang w:bidi="fa-IR"/>
              </w:rPr>
            </w:pPr>
            <w:r w:rsidRPr="009243C2">
              <w:rPr>
                <w:rFonts w:cs="B Compset" w:hint="cs"/>
                <w:b/>
                <w:bCs/>
                <w:sz w:val="28"/>
                <w:szCs w:val="28"/>
                <w:rtl/>
                <w:lang w:bidi="fa-IR"/>
              </w:rPr>
              <w:t>مقدار فراوانی (درصد فراوانی)</w:t>
            </w:r>
          </w:p>
        </w:tc>
      </w:tr>
      <w:tr w:rsidR="006A4A76" w:rsidRPr="009243C2" w:rsidTr="00484B1A">
        <w:tc>
          <w:tcPr>
            <w:tcW w:w="743" w:type="dxa"/>
          </w:tcPr>
          <w:p w:rsidR="00E50F2C" w:rsidRPr="009243C2" w:rsidRDefault="00E50F2C" w:rsidP="00C975BF">
            <w:pPr>
              <w:tabs>
                <w:tab w:val="left" w:pos="1815"/>
              </w:tabs>
              <w:bidi/>
              <w:jc w:val="center"/>
              <w:rPr>
                <w:rFonts w:cs="B Compset"/>
                <w:sz w:val="28"/>
                <w:szCs w:val="28"/>
                <w:rtl/>
                <w:lang w:bidi="fa-IR"/>
              </w:rPr>
            </w:pPr>
            <w:r w:rsidRPr="009243C2">
              <w:rPr>
                <w:rFonts w:cs="B Compset" w:hint="cs"/>
                <w:sz w:val="28"/>
                <w:szCs w:val="28"/>
                <w:rtl/>
                <w:lang w:bidi="fa-IR"/>
              </w:rPr>
              <w:t>1</w:t>
            </w:r>
          </w:p>
        </w:tc>
        <w:tc>
          <w:tcPr>
            <w:tcW w:w="2993" w:type="dxa"/>
          </w:tcPr>
          <w:p w:rsidR="00E50F2C" w:rsidRPr="009243C2" w:rsidRDefault="00E50F2C" w:rsidP="00C975BF">
            <w:pPr>
              <w:tabs>
                <w:tab w:val="left" w:pos="1815"/>
              </w:tabs>
              <w:bidi/>
              <w:rPr>
                <w:rFonts w:cs="B Compset"/>
                <w:sz w:val="28"/>
                <w:szCs w:val="28"/>
                <w:rtl/>
                <w:lang w:bidi="fa-IR"/>
              </w:rPr>
            </w:pPr>
            <w:r w:rsidRPr="009243C2">
              <w:rPr>
                <w:rFonts w:cs="B Compset" w:hint="cs"/>
                <w:sz w:val="28"/>
                <w:szCs w:val="28"/>
                <w:rtl/>
                <w:lang w:bidi="fa-IR"/>
              </w:rPr>
              <w:t>زیر 30 سال</w:t>
            </w:r>
          </w:p>
        </w:tc>
        <w:tc>
          <w:tcPr>
            <w:tcW w:w="3060" w:type="dxa"/>
          </w:tcPr>
          <w:p w:rsidR="00E50F2C" w:rsidRPr="009243C2" w:rsidRDefault="00B02022" w:rsidP="00C975BF">
            <w:pPr>
              <w:tabs>
                <w:tab w:val="left" w:pos="1815"/>
              </w:tabs>
              <w:bidi/>
              <w:jc w:val="center"/>
              <w:rPr>
                <w:rFonts w:cs="B Compset"/>
                <w:sz w:val="28"/>
                <w:szCs w:val="28"/>
                <w:rtl/>
                <w:lang w:bidi="fa-IR"/>
              </w:rPr>
            </w:pPr>
            <w:r w:rsidRPr="009243C2">
              <w:rPr>
                <w:rFonts w:cs="B Compset" w:hint="cs"/>
                <w:sz w:val="28"/>
                <w:szCs w:val="28"/>
                <w:rtl/>
                <w:lang w:bidi="fa-IR"/>
              </w:rPr>
              <w:t>4 (1%)</w:t>
            </w:r>
          </w:p>
        </w:tc>
      </w:tr>
      <w:tr w:rsidR="006A4A76" w:rsidRPr="009243C2" w:rsidTr="00484B1A">
        <w:tc>
          <w:tcPr>
            <w:tcW w:w="743" w:type="dxa"/>
          </w:tcPr>
          <w:p w:rsidR="00E50F2C" w:rsidRPr="009243C2" w:rsidRDefault="00E50F2C" w:rsidP="00C975BF">
            <w:pPr>
              <w:tabs>
                <w:tab w:val="left" w:pos="1815"/>
              </w:tabs>
              <w:bidi/>
              <w:jc w:val="center"/>
              <w:rPr>
                <w:rFonts w:cs="B Compset"/>
                <w:sz w:val="28"/>
                <w:szCs w:val="28"/>
                <w:rtl/>
                <w:lang w:bidi="fa-IR"/>
              </w:rPr>
            </w:pPr>
            <w:r w:rsidRPr="009243C2">
              <w:rPr>
                <w:rFonts w:cs="B Compset" w:hint="cs"/>
                <w:sz w:val="28"/>
                <w:szCs w:val="28"/>
                <w:rtl/>
                <w:lang w:bidi="fa-IR"/>
              </w:rPr>
              <w:t>2</w:t>
            </w:r>
          </w:p>
        </w:tc>
        <w:tc>
          <w:tcPr>
            <w:tcW w:w="2993" w:type="dxa"/>
          </w:tcPr>
          <w:p w:rsidR="00E50F2C" w:rsidRPr="009243C2" w:rsidRDefault="00E50F2C" w:rsidP="00C975BF">
            <w:pPr>
              <w:tabs>
                <w:tab w:val="left" w:pos="1815"/>
              </w:tabs>
              <w:bidi/>
              <w:rPr>
                <w:rFonts w:cs="B Compset"/>
                <w:sz w:val="28"/>
                <w:szCs w:val="28"/>
                <w:rtl/>
                <w:lang w:bidi="fa-IR"/>
              </w:rPr>
            </w:pPr>
            <w:r w:rsidRPr="009243C2">
              <w:rPr>
                <w:rFonts w:cs="B Compset" w:hint="cs"/>
                <w:sz w:val="28"/>
                <w:szCs w:val="28"/>
                <w:rtl/>
                <w:lang w:bidi="fa-IR"/>
              </w:rPr>
              <w:t>30 تا 40 سال</w:t>
            </w:r>
          </w:p>
        </w:tc>
        <w:tc>
          <w:tcPr>
            <w:tcW w:w="3060" w:type="dxa"/>
          </w:tcPr>
          <w:p w:rsidR="00E50F2C" w:rsidRPr="009243C2" w:rsidRDefault="00B02022" w:rsidP="00C975BF">
            <w:pPr>
              <w:tabs>
                <w:tab w:val="left" w:pos="1815"/>
              </w:tabs>
              <w:bidi/>
              <w:jc w:val="center"/>
              <w:rPr>
                <w:rFonts w:cs="B Compset"/>
                <w:sz w:val="28"/>
                <w:szCs w:val="28"/>
                <w:rtl/>
                <w:lang w:bidi="fa-IR"/>
              </w:rPr>
            </w:pPr>
            <w:r w:rsidRPr="009243C2">
              <w:rPr>
                <w:rFonts w:cs="B Compset" w:hint="cs"/>
                <w:sz w:val="28"/>
                <w:szCs w:val="28"/>
                <w:rtl/>
                <w:lang w:bidi="fa-IR"/>
              </w:rPr>
              <w:t>236 (60%)</w:t>
            </w:r>
          </w:p>
        </w:tc>
      </w:tr>
      <w:tr w:rsidR="006A4A76" w:rsidRPr="009243C2" w:rsidTr="00484B1A">
        <w:tc>
          <w:tcPr>
            <w:tcW w:w="743" w:type="dxa"/>
          </w:tcPr>
          <w:p w:rsidR="00E50F2C" w:rsidRPr="009243C2" w:rsidRDefault="00E50F2C" w:rsidP="00C975BF">
            <w:pPr>
              <w:tabs>
                <w:tab w:val="left" w:pos="1815"/>
              </w:tabs>
              <w:bidi/>
              <w:jc w:val="center"/>
              <w:rPr>
                <w:rFonts w:cs="B Compset"/>
                <w:sz w:val="28"/>
                <w:szCs w:val="28"/>
                <w:rtl/>
                <w:lang w:bidi="fa-IR"/>
              </w:rPr>
            </w:pPr>
            <w:r w:rsidRPr="009243C2">
              <w:rPr>
                <w:rFonts w:cs="B Compset" w:hint="cs"/>
                <w:sz w:val="28"/>
                <w:szCs w:val="28"/>
                <w:rtl/>
                <w:lang w:bidi="fa-IR"/>
              </w:rPr>
              <w:t>3</w:t>
            </w:r>
          </w:p>
        </w:tc>
        <w:tc>
          <w:tcPr>
            <w:tcW w:w="2993" w:type="dxa"/>
          </w:tcPr>
          <w:p w:rsidR="00E50F2C" w:rsidRPr="009243C2" w:rsidRDefault="00E50F2C" w:rsidP="00C975BF">
            <w:pPr>
              <w:tabs>
                <w:tab w:val="left" w:pos="1815"/>
              </w:tabs>
              <w:bidi/>
              <w:rPr>
                <w:rFonts w:cs="B Compset"/>
                <w:sz w:val="28"/>
                <w:szCs w:val="28"/>
                <w:rtl/>
                <w:lang w:bidi="fa-IR"/>
              </w:rPr>
            </w:pPr>
            <w:r w:rsidRPr="009243C2">
              <w:rPr>
                <w:rFonts w:cs="B Compset" w:hint="cs"/>
                <w:sz w:val="28"/>
                <w:szCs w:val="28"/>
                <w:rtl/>
                <w:lang w:bidi="fa-IR"/>
              </w:rPr>
              <w:t>41 تا 50 سال</w:t>
            </w:r>
          </w:p>
        </w:tc>
        <w:tc>
          <w:tcPr>
            <w:tcW w:w="3060" w:type="dxa"/>
          </w:tcPr>
          <w:p w:rsidR="00E50F2C" w:rsidRPr="009243C2" w:rsidRDefault="00B02022" w:rsidP="00C975BF">
            <w:pPr>
              <w:tabs>
                <w:tab w:val="left" w:pos="1815"/>
              </w:tabs>
              <w:bidi/>
              <w:jc w:val="center"/>
              <w:rPr>
                <w:rFonts w:cs="B Compset"/>
                <w:sz w:val="28"/>
                <w:szCs w:val="28"/>
                <w:rtl/>
                <w:lang w:bidi="fa-IR"/>
              </w:rPr>
            </w:pPr>
            <w:r w:rsidRPr="009243C2">
              <w:rPr>
                <w:rFonts w:cs="B Compset" w:hint="cs"/>
                <w:sz w:val="28"/>
                <w:szCs w:val="28"/>
                <w:rtl/>
                <w:lang w:bidi="fa-IR"/>
              </w:rPr>
              <w:t>151 (38</w:t>
            </w:r>
            <w:r w:rsidR="006A4A76" w:rsidRPr="009243C2">
              <w:rPr>
                <w:rFonts w:cs="B Compset" w:hint="cs"/>
                <w:sz w:val="28"/>
                <w:szCs w:val="28"/>
                <w:rtl/>
                <w:lang w:bidi="fa-IR"/>
              </w:rPr>
              <w:t>%</w:t>
            </w:r>
            <w:r w:rsidRPr="009243C2">
              <w:rPr>
                <w:rFonts w:cs="B Compset" w:hint="cs"/>
                <w:sz w:val="28"/>
                <w:szCs w:val="28"/>
                <w:rtl/>
                <w:lang w:bidi="fa-IR"/>
              </w:rPr>
              <w:t>)</w:t>
            </w:r>
          </w:p>
        </w:tc>
      </w:tr>
      <w:tr w:rsidR="006A4A76" w:rsidRPr="009243C2" w:rsidTr="00484B1A">
        <w:tc>
          <w:tcPr>
            <w:tcW w:w="743" w:type="dxa"/>
          </w:tcPr>
          <w:p w:rsidR="00E50F2C" w:rsidRPr="009243C2" w:rsidRDefault="00E50F2C" w:rsidP="00C975BF">
            <w:pPr>
              <w:tabs>
                <w:tab w:val="left" w:pos="1815"/>
              </w:tabs>
              <w:bidi/>
              <w:jc w:val="center"/>
              <w:rPr>
                <w:rFonts w:cs="B Compset"/>
                <w:sz w:val="28"/>
                <w:szCs w:val="28"/>
                <w:rtl/>
                <w:lang w:bidi="fa-IR"/>
              </w:rPr>
            </w:pPr>
            <w:r w:rsidRPr="009243C2">
              <w:rPr>
                <w:rFonts w:cs="B Compset" w:hint="cs"/>
                <w:sz w:val="28"/>
                <w:szCs w:val="28"/>
                <w:rtl/>
                <w:lang w:bidi="fa-IR"/>
              </w:rPr>
              <w:t>4</w:t>
            </w:r>
          </w:p>
        </w:tc>
        <w:tc>
          <w:tcPr>
            <w:tcW w:w="2993" w:type="dxa"/>
          </w:tcPr>
          <w:p w:rsidR="00E50F2C" w:rsidRPr="009243C2" w:rsidRDefault="00E50F2C" w:rsidP="00C975BF">
            <w:pPr>
              <w:tabs>
                <w:tab w:val="left" w:pos="1815"/>
              </w:tabs>
              <w:bidi/>
              <w:rPr>
                <w:rFonts w:cs="B Compset"/>
                <w:sz w:val="28"/>
                <w:szCs w:val="28"/>
                <w:rtl/>
                <w:lang w:bidi="fa-IR"/>
              </w:rPr>
            </w:pPr>
            <w:r w:rsidRPr="009243C2">
              <w:rPr>
                <w:rFonts w:cs="B Compset" w:hint="cs"/>
                <w:sz w:val="28"/>
                <w:szCs w:val="28"/>
                <w:rtl/>
                <w:lang w:bidi="fa-IR"/>
              </w:rPr>
              <w:t>بالای 5</w:t>
            </w:r>
            <w:r w:rsidR="00347F9C" w:rsidRPr="009243C2">
              <w:rPr>
                <w:rFonts w:cs="B Compset" w:hint="cs"/>
                <w:sz w:val="28"/>
                <w:szCs w:val="28"/>
                <w:rtl/>
                <w:lang w:bidi="fa-IR"/>
              </w:rPr>
              <w:t>0</w:t>
            </w:r>
            <w:r w:rsidRPr="009243C2">
              <w:rPr>
                <w:rFonts w:cs="B Compset" w:hint="cs"/>
                <w:sz w:val="28"/>
                <w:szCs w:val="28"/>
                <w:rtl/>
                <w:lang w:bidi="fa-IR"/>
              </w:rPr>
              <w:t xml:space="preserve"> سال</w:t>
            </w:r>
          </w:p>
        </w:tc>
        <w:tc>
          <w:tcPr>
            <w:tcW w:w="3060" w:type="dxa"/>
          </w:tcPr>
          <w:p w:rsidR="00E50F2C" w:rsidRPr="009243C2" w:rsidRDefault="00B02022" w:rsidP="00C975BF">
            <w:pPr>
              <w:tabs>
                <w:tab w:val="left" w:pos="1815"/>
              </w:tabs>
              <w:bidi/>
              <w:jc w:val="center"/>
              <w:rPr>
                <w:rFonts w:cs="B Compset"/>
                <w:sz w:val="28"/>
                <w:szCs w:val="28"/>
                <w:rtl/>
                <w:lang w:bidi="fa-IR"/>
              </w:rPr>
            </w:pPr>
            <w:r w:rsidRPr="009243C2">
              <w:rPr>
                <w:rFonts w:cs="B Compset" w:hint="cs"/>
                <w:sz w:val="28"/>
                <w:szCs w:val="28"/>
                <w:rtl/>
                <w:lang w:bidi="fa-IR"/>
              </w:rPr>
              <w:t>4 (1</w:t>
            </w:r>
            <w:r w:rsidR="006A4A76" w:rsidRPr="009243C2">
              <w:rPr>
                <w:rFonts w:cs="B Compset" w:hint="cs"/>
                <w:sz w:val="28"/>
                <w:szCs w:val="28"/>
                <w:rtl/>
                <w:lang w:bidi="fa-IR"/>
              </w:rPr>
              <w:t>%</w:t>
            </w:r>
            <w:r w:rsidRPr="009243C2">
              <w:rPr>
                <w:rFonts w:cs="B Compset" w:hint="cs"/>
                <w:sz w:val="28"/>
                <w:szCs w:val="28"/>
                <w:rtl/>
                <w:lang w:bidi="fa-IR"/>
              </w:rPr>
              <w:t>)</w:t>
            </w:r>
          </w:p>
        </w:tc>
      </w:tr>
      <w:tr w:rsidR="006A4A76" w:rsidRPr="009243C2" w:rsidTr="00484B1A">
        <w:tc>
          <w:tcPr>
            <w:tcW w:w="743" w:type="dxa"/>
          </w:tcPr>
          <w:p w:rsidR="00E50F2C" w:rsidRPr="009243C2" w:rsidRDefault="00E50F2C" w:rsidP="00C975BF">
            <w:pPr>
              <w:tabs>
                <w:tab w:val="left" w:pos="1815"/>
              </w:tabs>
              <w:bidi/>
              <w:jc w:val="center"/>
              <w:rPr>
                <w:rFonts w:cs="B Compset"/>
                <w:sz w:val="28"/>
                <w:szCs w:val="28"/>
                <w:rtl/>
                <w:lang w:bidi="fa-IR"/>
              </w:rPr>
            </w:pPr>
          </w:p>
        </w:tc>
        <w:tc>
          <w:tcPr>
            <w:tcW w:w="2993" w:type="dxa"/>
          </w:tcPr>
          <w:p w:rsidR="00E50F2C" w:rsidRPr="009243C2" w:rsidRDefault="00E50F2C" w:rsidP="00C975BF">
            <w:pPr>
              <w:tabs>
                <w:tab w:val="left" w:pos="1815"/>
              </w:tabs>
              <w:bidi/>
              <w:rPr>
                <w:rFonts w:cs="B Compset"/>
                <w:b/>
                <w:bCs/>
                <w:sz w:val="28"/>
                <w:szCs w:val="28"/>
                <w:rtl/>
                <w:lang w:bidi="fa-IR"/>
              </w:rPr>
            </w:pPr>
            <w:r w:rsidRPr="009243C2">
              <w:rPr>
                <w:rFonts w:cs="B Compset" w:hint="cs"/>
                <w:b/>
                <w:bCs/>
                <w:sz w:val="28"/>
                <w:szCs w:val="28"/>
                <w:rtl/>
                <w:lang w:bidi="fa-IR"/>
              </w:rPr>
              <w:t xml:space="preserve">جمع کل </w:t>
            </w:r>
          </w:p>
        </w:tc>
        <w:tc>
          <w:tcPr>
            <w:tcW w:w="3060" w:type="dxa"/>
          </w:tcPr>
          <w:p w:rsidR="00E50F2C" w:rsidRPr="009243C2" w:rsidRDefault="00B02022" w:rsidP="00C975BF">
            <w:pPr>
              <w:tabs>
                <w:tab w:val="left" w:pos="1815"/>
              </w:tabs>
              <w:bidi/>
              <w:jc w:val="center"/>
              <w:rPr>
                <w:rFonts w:cs="B Compset"/>
                <w:sz w:val="28"/>
                <w:szCs w:val="28"/>
                <w:rtl/>
                <w:lang w:bidi="fa-IR"/>
              </w:rPr>
            </w:pPr>
            <w:r w:rsidRPr="009243C2">
              <w:rPr>
                <w:rFonts w:cs="B Compset" w:hint="cs"/>
                <w:sz w:val="28"/>
                <w:szCs w:val="28"/>
                <w:rtl/>
                <w:lang w:bidi="fa-IR"/>
              </w:rPr>
              <w:t>235 (100</w:t>
            </w:r>
            <w:r w:rsidR="006A4A76" w:rsidRPr="009243C2">
              <w:rPr>
                <w:rFonts w:cs="B Compset" w:hint="cs"/>
                <w:sz w:val="28"/>
                <w:szCs w:val="28"/>
                <w:rtl/>
                <w:lang w:bidi="fa-IR"/>
              </w:rPr>
              <w:t>%</w:t>
            </w:r>
            <w:r w:rsidRPr="009243C2">
              <w:rPr>
                <w:rFonts w:cs="B Compset" w:hint="cs"/>
                <w:sz w:val="28"/>
                <w:szCs w:val="28"/>
                <w:rtl/>
                <w:lang w:bidi="fa-IR"/>
              </w:rPr>
              <w:t>)</w:t>
            </w:r>
          </w:p>
        </w:tc>
      </w:tr>
    </w:tbl>
    <w:p w:rsidR="00925263" w:rsidRPr="009243C2" w:rsidRDefault="00925263" w:rsidP="00C975BF">
      <w:pPr>
        <w:autoSpaceDE w:val="0"/>
        <w:autoSpaceDN w:val="0"/>
        <w:bidi/>
        <w:adjustRightInd w:val="0"/>
        <w:spacing w:after="0" w:line="240" w:lineRule="auto"/>
        <w:rPr>
          <w:rFonts w:ascii="Times New Roman" w:hAnsi="Times New Roman" w:cs="B Compset"/>
          <w:sz w:val="24"/>
          <w:szCs w:val="24"/>
        </w:rPr>
      </w:pPr>
    </w:p>
    <w:p w:rsidR="00E96590" w:rsidRPr="009243C2" w:rsidRDefault="00E96590" w:rsidP="00C975BF">
      <w:pPr>
        <w:autoSpaceDE w:val="0"/>
        <w:autoSpaceDN w:val="0"/>
        <w:bidi/>
        <w:adjustRightInd w:val="0"/>
        <w:spacing w:after="0" w:line="240" w:lineRule="auto"/>
        <w:rPr>
          <w:rFonts w:ascii="Times New Roman" w:hAnsi="Times New Roman" w:cs="B Compset"/>
          <w:sz w:val="24"/>
          <w:szCs w:val="24"/>
        </w:rPr>
      </w:pPr>
    </w:p>
    <w:p w:rsidR="00132A41" w:rsidRPr="009243C2" w:rsidRDefault="00132A41" w:rsidP="00C975BF">
      <w:pPr>
        <w:bidi/>
        <w:spacing w:line="240" w:lineRule="auto"/>
        <w:jc w:val="both"/>
        <w:rPr>
          <w:rFonts w:cs="B Compset"/>
          <w:sz w:val="28"/>
          <w:szCs w:val="28"/>
        </w:rPr>
      </w:pPr>
      <w:r w:rsidRPr="009243C2">
        <w:rPr>
          <w:rFonts w:cs="B Compset" w:hint="cs"/>
          <w:b/>
          <w:bCs/>
          <w:sz w:val="28"/>
          <w:szCs w:val="28"/>
          <w:rtl/>
        </w:rPr>
        <w:t>حجم نمونه برای مصاحبه با فراگیران:</w:t>
      </w:r>
      <w:r w:rsidRPr="009243C2">
        <w:rPr>
          <w:rFonts w:cs="B Compset" w:hint="cs"/>
          <w:sz w:val="28"/>
          <w:szCs w:val="28"/>
          <w:rtl/>
        </w:rPr>
        <w:t xml:space="preserve"> </w:t>
      </w:r>
      <w:r w:rsidRPr="009243C2">
        <w:rPr>
          <w:rFonts w:ascii="IranNastaliq" w:hAnsi="IranNastaliq" w:cs="B Compset" w:hint="cs"/>
          <w:sz w:val="28"/>
          <w:szCs w:val="28"/>
          <w:rtl/>
        </w:rPr>
        <w:t>یکی از روش های معتبر جهت اطلاع از میزان اثربخشی دوره های آموزشی برگزار شده، مصاحبه هدفمند با فراگیران و در واقع، ذینفعان اصلی و مستقیم دوره آموزشی است. بدین منظور، 61 مصاحبه ساختارمند با فراگیران 5 استان مازندران به تعداد 8 نفر، سمنان به تعداد 5 نفر، خراسان رضوی به تعداد 21 نفر، چهارمحال و بختیاری به تعداد 12 نفر و تهران بزرگ به تعداد 15 نفر انجام گرفت.</w:t>
      </w:r>
    </w:p>
    <w:p w:rsidR="00132A41" w:rsidRPr="009243C2" w:rsidRDefault="00132A41" w:rsidP="00C975BF">
      <w:pPr>
        <w:bidi/>
        <w:spacing w:line="240" w:lineRule="auto"/>
        <w:jc w:val="both"/>
        <w:rPr>
          <w:rFonts w:cs="B Compset"/>
          <w:sz w:val="28"/>
          <w:szCs w:val="28"/>
        </w:rPr>
      </w:pPr>
      <w:r w:rsidRPr="009243C2">
        <w:rPr>
          <w:rFonts w:cs="B Compset" w:hint="cs"/>
          <w:b/>
          <w:bCs/>
          <w:sz w:val="28"/>
          <w:szCs w:val="28"/>
          <w:rtl/>
        </w:rPr>
        <w:t>حجم نمونه برای مصاحبه با کودکان ناقض قانون:</w:t>
      </w:r>
      <w:r w:rsidRPr="009243C2">
        <w:rPr>
          <w:rFonts w:cs="B Compset" w:hint="cs"/>
          <w:sz w:val="28"/>
          <w:szCs w:val="28"/>
          <w:rtl/>
        </w:rPr>
        <w:t xml:space="preserve"> </w:t>
      </w:r>
      <w:r w:rsidRPr="009243C2">
        <w:rPr>
          <w:rFonts w:ascii="IranNastaliq" w:hAnsi="IranNastaliq" w:cs="B Compset" w:hint="cs"/>
          <w:sz w:val="28"/>
          <w:szCs w:val="28"/>
          <w:rtl/>
        </w:rPr>
        <w:t xml:space="preserve">40 نفر شامل 23 پسر و 17 دختر که به صورت تصادفی از میان کانون اصلاح و تربیت تهران برای مصاحبه حضوری انتخاب شدند. </w:t>
      </w:r>
    </w:p>
    <w:p w:rsidR="00132A41" w:rsidRPr="009243C2" w:rsidRDefault="00132A41" w:rsidP="00C975BF">
      <w:pPr>
        <w:bidi/>
        <w:spacing w:line="240" w:lineRule="auto"/>
        <w:jc w:val="both"/>
        <w:rPr>
          <w:rFonts w:cs="B Compset"/>
          <w:b/>
          <w:bCs/>
          <w:sz w:val="28"/>
          <w:szCs w:val="28"/>
          <w:rtl/>
        </w:rPr>
      </w:pPr>
      <w:r w:rsidRPr="009243C2">
        <w:rPr>
          <w:rFonts w:cs="B Compset" w:hint="cs"/>
          <w:b/>
          <w:bCs/>
          <w:sz w:val="28"/>
          <w:szCs w:val="28"/>
          <w:rtl/>
        </w:rPr>
        <w:t>اخلاق ارزشیابی</w:t>
      </w:r>
      <w:r w:rsidR="00157999" w:rsidRPr="009243C2">
        <w:rPr>
          <w:rFonts w:cs="B Compset" w:hint="cs"/>
          <w:b/>
          <w:bCs/>
          <w:sz w:val="28"/>
          <w:szCs w:val="28"/>
          <w:rtl/>
        </w:rPr>
        <w:t>:</w:t>
      </w:r>
      <w:r w:rsidR="00A142AA" w:rsidRPr="009243C2">
        <w:rPr>
          <w:rFonts w:ascii="IranNastaliq" w:hAnsi="IranNastaliq" w:cs="B Compset" w:hint="cs"/>
          <w:sz w:val="28"/>
          <w:szCs w:val="28"/>
          <w:rtl/>
        </w:rPr>
        <w:t xml:space="preserve"> </w:t>
      </w:r>
      <w:r w:rsidR="00157999" w:rsidRPr="009243C2">
        <w:rPr>
          <w:rFonts w:ascii="IranNastaliq" w:hAnsi="IranNastaliq" w:cs="B Compset" w:hint="cs"/>
          <w:sz w:val="28"/>
          <w:szCs w:val="28"/>
          <w:rtl/>
        </w:rPr>
        <w:t xml:space="preserve">محقق در همه فرایندها و مراحل اجرای این ارزشیابی تلاش کرده است تا اصول </w:t>
      </w:r>
      <w:r w:rsidRPr="009243C2">
        <w:rPr>
          <w:rFonts w:ascii="IranNastaliq" w:hAnsi="IranNastaliq" w:cs="B Compset" w:hint="cs"/>
          <w:sz w:val="28"/>
          <w:szCs w:val="28"/>
          <w:rtl/>
        </w:rPr>
        <w:t xml:space="preserve">اخلاقی </w:t>
      </w:r>
      <w:r w:rsidR="00157999" w:rsidRPr="009243C2">
        <w:rPr>
          <w:rFonts w:ascii="IranNastaliq" w:hAnsi="IranNastaliq" w:cs="B Compset" w:hint="cs"/>
          <w:sz w:val="28"/>
          <w:szCs w:val="28"/>
          <w:rtl/>
        </w:rPr>
        <w:t>زیر را رعایت نماید:</w:t>
      </w:r>
    </w:p>
    <w:p w:rsidR="00157999" w:rsidRPr="009243C2" w:rsidRDefault="00A142AA" w:rsidP="00C975BF">
      <w:pPr>
        <w:bidi/>
        <w:spacing w:line="240" w:lineRule="auto"/>
        <w:jc w:val="both"/>
        <w:rPr>
          <w:rFonts w:ascii="IranNastaliq" w:hAnsi="IranNastaliq" w:cs="B Compset"/>
          <w:sz w:val="28"/>
          <w:szCs w:val="28"/>
          <w:rtl/>
        </w:rPr>
      </w:pPr>
      <w:r w:rsidRPr="009243C2">
        <w:rPr>
          <w:rFonts w:ascii="IranNastaliq" w:hAnsi="IranNastaliq" w:cs="B Compset" w:hint="cs"/>
          <w:sz w:val="28"/>
          <w:szCs w:val="28"/>
          <w:rtl/>
          <w:lang w:bidi="fa-IR"/>
        </w:rPr>
        <w:t xml:space="preserve">- </w:t>
      </w:r>
      <w:r w:rsidR="00157999" w:rsidRPr="009243C2">
        <w:rPr>
          <w:rFonts w:ascii="IranNastaliq" w:hAnsi="IranNastaliq" w:cs="B Compset" w:hint="cs"/>
          <w:sz w:val="28"/>
          <w:szCs w:val="28"/>
          <w:rtl/>
        </w:rPr>
        <w:t>مشارکت داوطلبانه افراد در مصاحبه و تکمیل پرسشنامه.</w:t>
      </w:r>
    </w:p>
    <w:p w:rsidR="00132A41" w:rsidRPr="009243C2" w:rsidRDefault="00A142AA" w:rsidP="00C975BF">
      <w:pPr>
        <w:bidi/>
        <w:spacing w:line="240" w:lineRule="auto"/>
        <w:jc w:val="both"/>
        <w:rPr>
          <w:rFonts w:ascii="IranNastaliq" w:hAnsi="IranNastaliq" w:cs="B Compset"/>
          <w:sz w:val="28"/>
          <w:szCs w:val="28"/>
        </w:rPr>
      </w:pPr>
      <w:r w:rsidRPr="009243C2">
        <w:rPr>
          <w:rFonts w:ascii="IranNastaliq" w:hAnsi="IranNastaliq" w:cs="B Compset" w:hint="cs"/>
          <w:sz w:val="28"/>
          <w:szCs w:val="28"/>
          <w:rtl/>
        </w:rPr>
        <w:t xml:space="preserve">- </w:t>
      </w:r>
      <w:r w:rsidR="00157999" w:rsidRPr="009243C2">
        <w:rPr>
          <w:rFonts w:ascii="IranNastaliq" w:hAnsi="IranNastaliq" w:cs="B Compset" w:hint="cs"/>
          <w:sz w:val="28"/>
          <w:szCs w:val="28"/>
          <w:rtl/>
        </w:rPr>
        <w:t>احترام به حریم خصوصی افراد.</w:t>
      </w:r>
    </w:p>
    <w:p w:rsidR="00132A41" w:rsidRPr="009243C2" w:rsidRDefault="00A142AA" w:rsidP="00C975BF">
      <w:pPr>
        <w:bidi/>
        <w:spacing w:line="240" w:lineRule="auto"/>
        <w:jc w:val="both"/>
        <w:rPr>
          <w:rFonts w:ascii="IranNastaliq" w:hAnsi="IranNastaliq" w:cs="B Compset"/>
          <w:sz w:val="28"/>
          <w:szCs w:val="28"/>
        </w:rPr>
      </w:pPr>
      <w:r w:rsidRPr="009243C2">
        <w:rPr>
          <w:rFonts w:ascii="IranNastaliq" w:hAnsi="IranNastaliq" w:cs="B Compset" w:hint="cs"/>
          <w:sz w:val="28"/>
          <w:szCs w:val="28"/>
          <w:rtl/>
        </w:rPr>
        <w:t xml:space="preserve">- </w:t>
      </w:r>
      <w:r w:rsidR="00E56013" w:rsidRPr="009243C2">
        <w:rPr>
          <w:rFonts w:ascii="IranNastaliq" w:hAnsi="IranNastaliq" w:cs="B Compset" w:hint="cs"/>
          <w:sz w:val="28"/>
          <w:szCs w:val="28"/>
          <w:rtl/>
        </w:rPr>
        <w:t xml:space="preserve">امانت داری و </w:t>
      </w:r>
      <w:r w:rsidR="00132A41" w:rsidRPr="009243C2">
        <w:rPr>
          <w:rFonts w:ascii="IranNastaliq" w:hAnsi="IranNastaliq" w:cs="B Compset" w:hint="cs"/>
          <w:sz w:val="28"/>
          <w:szCs w:val="28"/>
          <w:rtl/>
        </w:rPr>
        <w:t>صداقت در انعکاس یافته ها</w:t>
      </w:r>
      <w:r w:rsidR="00157999" w:rsidRPr="009243C2">
        <w:rPr>
          <w:rFonts w:ascii="IranNastaliq" w:hAnsi="IranNastaliq" w:cs="B Compset" w:hint="cs"/>
          <w:sz w:val="28"/>
          <w:szCs w:val="28"/>
          <w:rtl/>
        </w:rPr>
        <w:t xml:space="preserve"> و پرهیز</w:t>
      </w:r>
      <w:r w:rsidR="00132A41" w:rsidRPr="009243C2">
        <w:rPr>
          <w:rFonts w:ascii="IranNastaliq" w:hAnsi="IranNastaliq" w:cs="B Compset" w:hint="cs"/>
          <w:sz w:val="28"/>
          <w:szCs w:val="28"/>
          <w:rtl/>
        </w:rPr>
        <w:t xml:space="preserve"> از</w:t>
      </w:r>
      <w:r w:rsidR="00157999" w:rsidRPr="009243C2">
        <w:rPr>
          <w:rFonts w:ascii="IranNastaliq" w:hAnsi="IranNastaliq" w:cs="B Compset" w:hint="cs"/>
          <w:sz w:val="28"/>
          <w:szCs w:val="28"/>
          <w:rtl/>
        </w:rPr>
        <w:t xml:space="preserve"> تحریف نظرات و یافته ها</w:t>
      </w:r>
      <w:r w:rsidR="00132A41" w:rsidRPr="009243C2">
        <w:rPr>
          <w:rFonts w:ascii="IranNastaliq" w:hAnsi="IranNastaliq" w:cs="B Compset" w:hint="cs"/>
          <w:sz w:val="28"/>
          <w:szCs w:val="28"/>
          <w:rtl/>
        </w:rPr>
        <w:t>.</w:t>
      </w:r>
    </w:p>
    <w:p w:rsidR="00132A41" w:rsidRPr="009243C2" w:rsidRDefault="00A142AA" w:rsidP="00C975BF">
      <w:pPr>
        <w:bidi/>
        <w:spacing w:line="240" w:lineRule="auto"/>
        <w:jc w:val="both"/>
        <w:rPr>
          <w:rFonts w:ascii="IranNastaliq" w:hAnsi="IranNastaliq" w:cs="B Compset"/>
          <w:sz w:val="28"/>
          <w:szCs w:val="28"/>
        </w:rPr>
      </w:pPr>
      <w:r w:rsidRPr="009243C2">
        <w:rPr>
          <w:rFonts w:ascii="IranNastaliq" w:hAnsi="IranNastaliq" w:cs="B Compset" w:hint="cs"/>
          <w:sz w:val="28"/>
          <w:szCs w:val="28"/>
          <w:rtl/>
        </w:rPr>
        <w:t xml:space="preserve">- </w:t>
      </w:r>
      <w:r w:rsidR="00D718B3" w:rsidRPr="009243C2">
        <w:rPr>
          <w:rFonts w:ascii="IranNastaliq" w:hAnsi="IranNastaliq" w:cs="B Compset" w:hint="cs"/>
          <w:sz w:val="28"/>
          <w:szCs w:val="28"/>
          <w:rtl/>
        </w:rPr>
        <w:t>تحویل نتایج و گزارش ارزشیابی</w:t>
      </w:r>
      <w:r w:rsidR="00132A41" w:rsidRPr="009243C2">
        <w:rPr>
          <w:rFonts w:ascii="IranNastaliq" w:hAnsi="IranNastaliq" w:cs="B Compset" w:hint="cs"/>
          <w:sz w:val="28"/>
          <w:szCs w:val="28"/>
          <w:rtl/>
        </w:rPr>
        <w:t xml:space="preserve"> صرفا به متولیان امر.</w:t>
      </w:r>
    </w:p>
    <w:p w:rsidR="00132A41" w:rsidRPr="009243C2" w:rsidRDefault="00A142AA" w:rsidP="00C975BF">
      <w:pPr>
        <w:bidi/>
        <w:spacing w:line="240" w:lineRule="auto"/>
        <w:jc w:val="both"/>
        <w:rPr>
          <w:rFonts w:ascii="IranNastaliq" w:hAnsi="IranNastaliq" w:cs="B Compset"/>
          <w:sz w:val="28"/>
          <w:szCs w:val="28"/>
          <w:rtl/>
          <w:lang w:bidi="fa-IR"/>
        </w:rPr>
      </w:pPr>
      <w:r w:rsidRPr="009243C2">
        <w:rPr>
          <w:rFonts w:ascii="IranNastaliq" w:hAnsi="IranNastaliq" w:cs="B Compset" w:hint="cs"/>
          <w:sz w:val="28"/>
          <w:szCs w:val="28"/>
          <w:rtl/>
        </w:rPr>
        <w:lastRenderedPageBreak/>
        <w:t xml:space="preserve">- </w:t>
      </w:r>
      <w:r w:rsidR="00132A41" w:rsidRPr="009243C2">
        <w:rPr>
          <w:rFonts w:ascii="IranNastaliq" w:hAnsi="IranNastaliq" w:cs="B Compset" w:hint="cs"/>
          <w:sz w:val="28"/>
          <w:szCs w:val="28"/>
          <w:rtl/>
        </w:rPr>
        <w:t xml:space="preserve">پرهیز از بوجود آوردن شرایط آزمایشگاهی و برخورد ابزاری </w:t>
      </w:r>
      <w:r w:rsidR="00157999" w:rsidRPr="009243C2">
        <w:rPr>
          <w:rFonts w:ascii="IranNastaliq" w:hAnsi="IranNastaliq" w:cs="B Compset" w:hint="cs"/>
          <w:sz w:val="28"/>
          <w:szCs w:val="28"/>
          <w:rtl/>
        </w:rPr>
        <w:t xml:space="preserve">با </w:t>
      </w:r>
      <w:r w:rsidR="00132A41" w:rsidRPr="009243C2">
        <w:rPr>
          <w:rFonts w:ascii="IranNastaliq" w:hAnsi="IranNastaliq" w:cs="B Compset" w:hint="cs"/>
          <w:sz w:val="28"/>
          <w:szCs w:val="28"/>
          <w:rtl/>
        </w:rPr>
        <w:t>انسان</w:t>
      </w:r>
      <w:r w:rsidR="00157999" w:rsidRPr="009243C2">
        <w:rPr>
          <w:rFonts w:ascii="IranNastaliq" w:hAnsi="IranNastaliq" w:cs="B Compset" w:hint="cs"/>
          <w:sz w:val="28"/>
          <w:szCs w:val="28"/>
          <w:rtl/>
        </w:rPr>
        <w:t xml:space="preserve"> </w:t>
      </w:r>
      <w:r w:rsidR="00132A41" w:rsidRPr="009243C2">
        <w:rPr>
          <w:rFonts w:ascii="IranNastaliq" w:hAnsi="IranNastaliq" w:cs="B Compset" w:hint="cs"/>
          <w:sz w:val="28"/>
          <w:szCs w:val="28"/>
          <w:rtl/>
        </w:rPr>
        <w:t>ها به منظور تعیین میزان تاثیر آموزش (بعنوان یک مداخله) بر رفتار آنها.</w:t>
      </w:r>
    </w:p>
    <w:p w:rsidR="00C15389" w:rsidRPr="009243C2" w:rsidRDefault="00966C64" w:rsidP="00C975BF">
      <w:pPr>
        <w:bidi/>
        <w:spacing w:line="240" w:lineRule="auto"/>
        <w:rPr>
          <w:rFonts w:cs="B Compset"/>
          <w:b/>
          <w:bCs/>
          <w:sz w:val="28"/>
          <w:szCs w:val="28"/>
          <w:rtl/>
        </w:rPr>
      </w:pPr>
      <w:r w:rsidRPr="009243C2">
        <w:rPr>
          <w:rFonts w:cs="B Compset" w:hint="cs"/>
          <w:sz w:val="28"/>
          <w:szCs w:val="28"/>
          <w:rtl/>
        </w:rPr>
        <w:t xml:space="preserve"> </w:t>
      </w:r>
      <w:r w:rsidRPr="009243C2">
        <w:rPr>
          <w:rFonts w:cs="B Compset" w:hint="cs"/>
          <w:b/>
          <w:bCs/>
          <w:sz w:val="28"/>
          <w:szCs w:val="28"/>
          <w:rtl/>
        </w:rPr>
        <w:t>محدودیت ها</w:t>
      </w:r>
      <w:r w:rsidR="009B7E1F" w:rsidRPr="009243C2">
        <w:rPr>
          <w:rFonts w:cs="B Compset" w:hint="cs"/>
          <w:b/>
          <w:bCs/>
          <w:sz w:val="28"/>
          <w:szCs w:val="28"/>
          <w:rtl/>
        </w:rPr>
        <w:t xml:space="preserve">ی ارزشیابی </w:t>
      </w:r>
    </w:p>
    <w:p w:rsidR="003C66D1" w:rsidRPr="009243C2" w:rsidRDefault="003C66D1" w:rsidP="00C975BF">
      <w:pPr>
        <w:bidi/>
        <w:spacing w:line="240" w:lineRule="auto"/>
        <w:rPr>
          <w:rFonts w:cs="B Compset"/>
          <w:sz w:val="28"/>
          <w:szCs w:val="28"/>
          <w:rtl/>
          <w:lang w:bidi="fa-IR"/>
        </w:rPr>
      </w:pPr>
      <w:r w:rsidRPr="009243C2">
        <w:rPr>
          <w:rFonts w:cs="B Compset" w:hint="cs"/>
          <w:sz w:val="28"/>
          <w:szCs w:val="28"/>
          <w:rtl/>
          <w:lang w:bidi="fa-IR"/>
        </w:rPr>
        <w:t>مهمترین محدودیت های مربوط به این ارزشیابی عبارت بودند از:</w:t>
      </w:r>
    </w:p>
    <w:p w:rsidR="006F11CE" w:rsidRDefault="006E0C04" w:rsidP="00C975BF">
      <w:pPr>
        <w:bidi/>
        <w:spacing w:line="240" w:lineRule="auto"/>
        <w:rPr>
          <w:rFonts w:cs="B Compset"/>
          <w:sz w:val="28"/>
          <w:szCs w:val="28"/>
          <w:rtl/>
          <w:lang w:bidi="fa-IR"/>
        </w:rPr>
      </w:pPr>
      <w:r w:rsidRPr="009243C2">
        <w:rPr>
          <w:rFonts w:cs="B Compset" w:hint="cs"/>
          <w:sz w:val="28"/>
          <w:szCs w:val="28"/>
          <w:rtl/>
        </w:rPr>
        <w:t xml:space="preserve">- </w:t>
      </w:r>
      <w:r w:rsidR="006F11CE">
        <w:rPr>
          <w:rFonts w:cs="B Compset" w:hint="cs"/>
          <w:sz w:val="28"/>
          <w:szCs w:val="28"/>
          <w:rtl/>
          <w:lang w:bidi="fa-IR"/>
        </w:rPr>
        <w:t>نبود یک سیستم کارآمد برای ثبت دقیق پروندهای کودکان ناقض قانون در کلانتری ها باعث شد تا امکان بررسی مقایسه ای عملکرد و تصمیمات فراگیران از طریق مطالعه پرونده های کودکانی که آنان قبل و پس از شرکت در دوره آموزشی با آنها سروکار داشته اند، امکانپذیر نباشد.</w:t>
      </w:r>
    </w:p>
    <w:p w:rsidR="006E0C04" w:rsidRPr="009243C2" w:rsidRDefault="006F11CE" w:rsidP="006F11CE">
      <w:pPr>
        <w:bidi/>
        <w:spacing w:line="240" w:lineRule="auto"/>
        <w:rPr>
          <w:rFonts w:cs="B Compset"/>
          <w:sz w:val="28"/>
          <w:szCs w:val="28"/>
          <w:rtl/>
        </w:rPr>
      </w:pPr>
      <w:r>
        <w:rPr>
          <w:rFonts w:cs="B Compset" w:hint="cs"/>
          <w:sz w:val="28"/>
          <w:szCs w:val="28"/>
          <w:rtl/>
          <w:lang w:bidi="fa-IR"/>
        </w:rPr>
        <w:t xml:space="preserve">- </w:t>
      </w:r>
      <w:r w:rsidR="006E0C04" w:rsidRPr="009243C2">
        <w:rPr>
          <w:rFonts w:cs="B Compset" w:hint="cs"/>
          <w:sz w:val="28"/>
          <w:szCs w:val="28"/>
          <w:rtl/>
        </w:rPr>
        <w:t xml:space="preserve">فاصله زمانی نسبتا طولانی زمان برگزاری کارگاه های آموزشی </w:t>
      </w:r>
      <w:r w:rsidR="00E45816" w:rsidRPr="009243C2">
        <w:rPr>
          <w:rFonts w:cs="B Compset" w:hint="cs"/>
          <w:sz w:val="28"/>
          <w:szCs w:val="28"/>
          <w:rtl/>
        </w:rPr>
        <w:t>دادرسی نوجوانان</w:t>
      </w:r>
      <w:r w:rsidR="006E0C04" w:rsidRPr="009243C2">
        <w:rPr>
          <w:rFonts w:cs="B Compset" w:hint="cs"/>
          <w:sz w:val="28"/>
          <w:szCs w:val="28"/>
          <w:rtl/>
        </w:rPr>
        <w:t xml:space="preserve"> و زمان شروع ارزشیابی این کارگاه ها</w:t>
      </w:r>
      <w:r w:rsidR="007D1B01">
        <w:rPr>
          <w:rFonts w:cs="B Compset" w:hint="cs"/>
          <w:sz w:val="28"/>
          <w:szCs w:val="28"/>
          <w:rtl/>
        </w:rPr>
        <w:t xml:space="preserve"> </w:t>
      </w:r>
      <w:r w:rsidR="00E45816" w:rsidRPr="009243C2">
        <w:rPr>
          <w:rFonts w:cs="B Compset" w:hint="cs"/>
          <w:sz w:val="28"/>
          <w:szCs w:val="28"/>
          <w:rtl/>
        </w:rPr>
        <w:t>.</w:t>
      </w:r>
      <w:r w:rsidR="006E0C04" w:rsidRPr="009243C2">
        <w:rPr>
          <w:rFonts w:cs="B Compset" w:hint="cs"/>
          <w:sz w:val="28"/>
          <w:szCs w:val="28"/>
          <w:rtl/>
        </w:rPr>
        <w:t xml:space="preserve"> </w:t>
      </w:r>
    </w:p>
    <w:p w:rsidR="00E45816" w:rsidRPr="009243C2" w:rsidRDefault="00E45816" w:rsidP="00C975BF">
      <w:pPr>
        <w:pStyle w:val="CommentText"/>
        <w:jc w:val="right"/>
        <w:rPr>
          <w:rFonts w:cs="B Compset"/>
          <w:sz w:val="28"/>
          <w:szCs w:val="28"/>
          <w:rtl/>
        </w:rPr>
      </w:pPr>
      <w:r w:rsidRPr="009243C2">
        <w:rPr>
          <w:rFonts w:cs="B Compset" w:hint="cs"/>
          <w:sz w:val="28"/>
          <w:szCs w:val="28"/>
          <w:rtl/>
        </w:rPr>
        <w:t xml:space="preserve">- عدم انجام ارزشیابی فراگیران قبل از شرکت در دوره آموزشی دادرسی نوجوانان. این امر بررسی میزان تاثیر دوره آموزشی را بر آنان دشوار نموده است.  </w:t>
      </w:r>
    </w:p>
    <w:p w:rsidR="003C66D1" w:rsidRPr="009243C2" w:rsidRDefault="006E0C04" w:rsidP="00C975BF">
      <w:pPr>
        <w:bidi/>
        <w:spacing w:line="240" w:lineRule="auto"/>
        <w:rPr>
          <w:rFonts w:cs="B Compset"/>
          <w:sz w:val="28"/>
          <w:szCs w:val="28"/>
        </w:rPr>
      </w:pPr>
      <w:r w:rsidRPr="009243C2">
        <w:rPr>
          <w:rFonts w:cs="B Compset" w:hint="cs"/>
          <w:sz w:val="28"/>
          <w:szCs w:val="28"/>
          <w:rtl/>
        </w:rPr>
        <w:t xml:space="preserve"> </w:t>
      </w:r>
      <w:r w:rsidR="003747A2" w:rsidRPr="009243C2">
        <w:rPr>
          <w:rFonts w:cs="B Compset" w:hint="cs"/>
          <w:sz w:val="28"/>
          <w:szCs w:val="28"/>
          <w:rtl/>
        </w:rPr>
        <w:t xml:space="preserve">- </w:t>
      </w:r>
      <w:r w:rsidR="004C2567" w:rsidRPr="009243C2">
        <w:rPr>
          <w:rFonts w:cs="B Compset" w:hint="cs"/>
          <w:sz w:val="28"/>
          <w:szCs w:val="28"/>
          <w:rtl/>
        </w:rPr>
        <w:t xml:space="preserve">ملاحظات بروکراتیک و سازمانی </w:t>
      </w:r>
      <w:r w:rsidR="009B7E1F" w:rsidRPr="009243C2">
        <w:rPr>
          <w:rFonts w:cs="B Compset" w:hint="cs"/>
          <w:sz w:val="28"/>
          <w:szCs w:val="28"/>
          <w:rtl/>
        </w:rPr>
        <w:t xml:space="preserve">پلیس </w:t>
      </w:r>
      <w:r w:rsidR="004C2567" w:rsidRPr="009243C2">
        <w:rPr>
          <w:rFonts w:cs="B Compset" w:hint="cs"/>
          <w:sz w:val="28"/>
          <w:szCs w:val="28"/>
          <w:rtl/>
        </w:rPr>
        <w:t xml:space="preserve">که باعث </w:t>
      </w:r>
      <w:r w:rsidR="003C66D1" w:rsidRPr="009243C2">
        <w:rPr>
          <w:rFonts w:cs="B Compset" w:hint="cs"/>
          <w:sz w:val="28"/>
          <w:szCs w:val="28"/>
          <w:rtl/>
        </w:rPr>
        <w:t xml:space="preserve">تاخیر در صدور مجوز مصاحبه با فراگیران در برخی استان ها </w:t>
      </w:r>
      <w:r w:rsidR="004C2567" w:rsidRPr="009243C2">
        <w:rPr>
          <w:rFonts w:cs="B Compset" w:hint="cs"/>
          <w:sz w:val="28"/>
          <w:szCs w:val="28"/>
          <w:rtl/>
        </w:rPr>
        <w:t xml:space="preserve">گردید. </w:t>
      </w:r>
    </w:p>
    <w:p w:rsidR="00E96590" w:rsidRPr="009243C2" w:rsidRDefault="00786C98" w:rsidP="00C975BF">
      <w:pPr>
        <w:bidi/>
        <w:spacing w:line="240" w:lineRule="auto"/>
        <w:rPr>
          <w:rFonts w:cs="B Compset"/>
          <w:sz w:val="28"/>
          <w:szCs w:val="28"/>
          <w:rtl/>
        </w:rPr>
      </w:pPr>
      <w:r w:rsidRPr="009243C2">
        <w:rPr>
          <w:rFonts w:cs="B Compset" w:hint="cs"/>
          <w:sz w:val="28"/>
          <w:szCs w:val="28"/>
          <w:rtl/>
        </w:rPr>
        <w:t xml:space="preserve">- </w:t>
      </w:r>
      <w:r w:rsidR="004C2567" w:rsidRPr="009243C2">
        <w:rPr>
          <w:rFonts w:cs="B Compset" w:hint="cs"/>
          <w:sz w:val="28"/>
          <w:szCs w:val="28"/>
          <w:rtl/>
        </w:rPr>
        <w:t xml:space="preserve">عدم دسترسی به برخی از فراگیران بخاطر بازنشستگی یا جابجایی محل خدمت شان. </w:t>
      </w:r>
      <w:r w:rsidR="00E45816" w:rsidRPr="009243C2">
        <w:rPr>
          <w:rFonts w:cs="B Compset" w:hint="cs"/>
          <w:sz w:val="28"/>
          <w:szCs w:val="28"/>
          <w:rtl/>
        </w:rPr>
        <w:t xml:space="preserve">این امر باعث شده است تا حجم نمونه های گرفته شده از استان های مختلف یکسان نباشد.  </w:t>
      </w:r>
    </w:p>
    <w:p w:rsidR="006E0C04" w:rsidRPr="009243C2" w:rsidRDefault="006E0C04" w:rsidP="00C975BF">
      <w:pPr>
        <w:bidi/>
        <w:spacing w:line="240" w:lineRule="auto"/>
        <w:jc w:val="both"/>
        <w:rPr>
          <w:rFonts w:cs="B Compset"/>
          <w:sz w:val="28"/>
          <w:szCs w:val="28"/>
          <w:rtl/>
        </w:rPr>
      </w:pPr>
    </w:p>
    <w:tbl>
      <w:tblPr>
        <w:tblStyle w:val="TableGrid"/>
        <w:bidiVisual/>
        <w:tblW w:w="0" w:type="auto"/>
        <w:tblInd w:w="1" w:type="dxa"/>
        <w:tblLook w:val="04A0" w:firstRow="1" w:lastRow="0" w:firstColumn="1" w:lastColumn="0" w:noHBand="0" w:noVBand="1"/>
      </w:tblPr>
      <w:tblGrid>
        <w:gridCol w:w="9046"/>
      </w:tblGrid>
      <w:tr w:rsidR="00352DCA" w:rsidRPr="009243C2" w:rsidTr="001205B0">
        <w:trPr>
          <w:trHeight w:val="530"/>
        </w:trPr>
        <w:tc>
          <w:tcPr>
            <w:tcW w:w="9046" w:type="dxa"/>
            <w:shd w:val="clear" w:color="auto" w:fill="D9D9D9" w:themeFill="background1" w:themeFillShade="D9"/>
          </w:tcPr>
          <w:p w:rsidR="00352DCA" w:rsidRPr="009243C2" w:rsidRDefault="002557AA" w:rsidP="00C975BF">
            <w:pPr>
              <w:bidi/>
              <w:rPr>
                <w:rFonts w:cs="B Compset"/>
                <w:b/>
                <w:bCs/>
                <w:sz w:val="28"/>
                <w:szCs w:val="28"/>
                <w:rtl/>
              </w:rPr>
            </w:pPr>
            <w:r w:rsidRPr="009243C2">
              <w:rPr>
                <w:rFonts w:cs="B Compset" w:hint="cs"/>
                <w:b/>
                <w:bCs/>
                <w:sz w:val="28"/>
                <w:szCs w:val="28"/>
                <w:rtl/>
              </w:rPr>
              <w:t>6</w:t>
            </w:r>
            <w:r w:rsidR="00352DCA" w:rsidRPr="009243C2">
              <w:rPr>
                <w:rFonts w:cs="B Compset" w:hint="cs"/>
                <w:b/>
                <w:bCs/>
                <w:sz w:val="28"/>
                <w:szCs w:val="28"/>
                <w:rtl/>
              </w:rPr>
              <w:t xml:space="preserve">. </w:t>
            </w:r>
            <w:r w:rsidR="00D251ED" w:rsidRPr="009243C2">
              <w:rPr>
                <w:rFonts w:cs="B Compset" w:hint="cs"/>
                <w:b/>
                <w:bCs/>
                <w:sz w:val="28"/>
                <w:szCs w:val="28"/>
                <w:rtl/>
              </w:rPr>
              <w:t>یافته های ارزشیابی</w:t>
            </w:r>
          </w:p>
        </w:tc>
      </w:tr>
    </w:tbl>
    <w:p w:rsidR="009B7E1F" w:rsidRPr="009243C2" w:rsidRDefault="009B7E1F" w:rsidP="00C975BF">
      <w:pPr>
        <w:bidi/>
        <w:spacing w:line="240" w:lineRule="auto"/>
        <w:rPr>
          <w:rFonts w:cs="B Compset"/>
          <w:sz w:val="28"/>
          <w:szCs w:val="28"/>
          <w:rtl/>
          <w:lang w:bidi="fa-IR"/>
        </w:rPr>
      </w:pPr>
    </w:p>
    <w:p w:rsidR="00E03D60" w:rsidRPr="009243C2" w:rsidRDefault="00E03D60" w:rsidP="00C975BF">
      <w:pPr>
        <w:bidi/>
        <w:spacing w:line="240" w:lineRule="auto"/>
        <w:jc w:val="both"/>
        <w:rPr>
          <w:rFonts w:cs="B Compset"/>
          <w:b/>
          <w:bCs/>
          <w:sz w:val="28"/>
          <w:szCs w:val="28"/>
          <w:rtl/>
        </w:rPr>
      </w:pPr>
      <w:r w:rsidRPr="009243C2">
        <w:rPr>
          <w:rFonts w:cs="B Compset" w:hint="cs"/>
          <w:b/>
          <w:bCs/>
          <w:sz w:val="28"/>
          <w:szCs w:val="28"/>
          <w:rtl/>
        </w:rPr>
        <w:t>راهبردهای اجرای این برنامه آموزشی</w:t>
      </w:r>
    </w:p>
    <w:p w:rsidR="00E03D60" w:rsidRPr="009243C2" w:rsidRDefault="00E03D60" w:rsidP="00C975BF">
      <w:pPr>
        <w:bidi/>
        <w:spacing w:line="240" w:lineRule="auto"/>
        <w:jc w:val="both"/>
        <w:rPr>
          <w:rFonts w:cs="B Compset"/>
          <w:sz w:val="28"/>
          <w:szCs w:val="28"/>
          <w:rtl/>
        </w:rPr>
      </w:pPr>
      <w:r w:rsidRPr="009243C2">
        <w:rPr>
          <w:rFonts w:cs="B Compset" w:hint="cs"/>
          <w:sz w:val="28"/>
          <w:szCs w:val="28"/>
          <w:rtl/>
        </w:rPr>
        <w:t>الف- بومی سازی:</w:t>
      </w:r>
    </w:p>
    <w:p w:rsidR="00E03D60" w:rsidRPr="009243C2" w:rsidRDefault="006A417B" w:rsidP="00C975BF">
      <w:pPr>
        <w:bidi/>
        <w:spacing w:line="240" w:lineRule="auto"/>
        <w:jc w:val="both"/>
        <w:rPr>
          <w:rFonts w:cs="B Compset"/>
          <w:sz w:val="28"/>
          <w:szCs w:val="28"/>
          <w:rtl/>
        </w:rPr>
      </w:pPr>
      <w:r w:rsidRPr="009243C2">
        <w:rPr>
          <w:rFonts w:cs="B Compset" w:hint="cs"/>
          <w:sz w:val="28"/>
          <w:szCs w:val="28"/>
          <w:rtl/>
        </w:rPr>
        <w:t xml:space="preserve">اگر چه </w:t>
      </w:r>
      <w:r w:rsidR="00006A96" w:rsidRPr="009243C2">
        <w:rPr>
          <w:rFonts w:cs="B Compset" w:hint="cs"/>
          <w:sz w:val="28"/>
          <w:szCs w:val="28"/>
          <w:rtl/>
        </w:rPr>
        <w:t xml:space="preserve">برنامه آموزش دادرسی ویژه کودکان و نوجوانان با بهره گیری از تجربیات بین المللی </w:t>
      </w:r>
      <w:r w:rsidRPr="009243C2">
        <w:rPr>
          <w:rFonts w:cs="B Compset" w:hint="cs"/>
          <w:sz w:val="28"/>
          <w:szCs w:val="28"/>
          <w:rtl/>
        </w:rPr>
        <w:t xml:space="preserve">تدوین شد. </w:t>
      </w:r>
      <w:r w:rsidR="00006A96" w:rsidRPr="009243C2">
        <w:rPr>
          <w:rFonts w:cs="B Compset" w:hint="cs"/>
          <w:sz w:val="28"/>
          <w:szCs w:val="28"/>
          <w:rtl/>
        </w:rPr>
        <w:t xml:space="preserve">اما </w:t>
      </w:r>
      <w:r w:rsidR="008B5A65" w:rsidRPr="009243C2">
        <w:rPr>
          <w:rFonts w:cs="B Compset" w:hint="cs"/>
          <w:sz w:val="28"/>
          <w:szCs w:val="28"/>
          <w:rtl/>
        </w:rPr>
        <w:t>راهبرد اساسی</w:t>
      </w:r>
      <w:r w:rsidR="00564E01" w:rsidRPr="009243C2">
        <w:rPr>
          <w:rFonts w:cs="B Compset" w:hint="cs"/>
          <w:sz w:val="28"/>
          <w:szCs w:val="28"/>
          <w:rtl/>
        </w:rPr>
        <w:t>،</w:t>
      </w:r>
      <w:r w:rsidR="008B5A65" w:rsidRPr="009243C2">
        <w:rPr>
          <w:rFonts w:cs="B Compset" w:hint="cs"/>
          <w:sz w:val="28"/>
          <w:szCs w:val="28"/>
          <w:rtl/>
        </w:rPr>
        <w:t xml:space="preserve"> بومی سازی این برنامه با بهره گیری از تجربیات و ظرفیت های موجود در مجموعه پلیس بوده است. </w:t>
      </w:r>
      <w:r w:rsidR="00A81541" w:rsidRPr="009243C2">
        <w:rPr>
          <w:rFonts w:cs="B Compset" w:hint="cs"/>
          <w:sz w:val="28"/>
          <w:szCs w:val="28"/>
          <w:rtl/>
        </w:rPr>
        <w:t xml:space="preserve">انتخاب و تربیت مربیان ملی دادرسی نوجوانان از میان افسران مستعد پلیس و اعتماد به آنها برای تداوم آموزش استانداردهای دادرسی نوجوانان به همکاران شان باعث شده است تا این برنامه آموزشی در </w:t>
      </w:r>
      <w:r w:rsidR="00A81541" w:rsidRPr="009243C2">
        <w:rPr>
          <w:rFonts w:cs="B Compset" w:hint="cs"/>
          <w:sz w:val="28"/>
          <w:szCs w:val="28"/>
          <w:rtl/>
        </w:rPr>
        <w:lastRenderedPageBreak/>
        <w:t xml:space="preserve">چارچوب </w:t>
      </w:r>
      <w:r w:rsidRPr="009243C2">
        <w:rPr>
          <w:rFonts w:cs="B Compset" w:hint="cs"/>
          <w:sz w:val="28"/>
          <w:szCs w:val="28"/>
          <w:rtl/>
        </w:rPr>
        <w:t xml:space="preserve">نیازها و مقتضیات اجتماعی، حقوقی و فرهنگی جامعه ایرانی </w:t>
      </w:r>
      <w:r w:rsidR="00A81541" w:rsidRPr="009243C2">
        <w:rPr>
          <w:rFonts w:cs="B Compset" w:hint="cs"/>
          <w:sz w:val="28"/>
          <w:szCs w:val="28"/>
          <w:rtl/>
        </w:rPr>
        <w:t xml:space="preserve">اجرا شود و اثرگذاری بهتری داشته باشد. </w:t>
      </w:r>
    </w:p>
    <w:p w:rsidR="001140ED" w:rsidRPr="009243C2" w:rsidRDefault="00A81541" w:rsidP="00C975BF">
      <w:pPr>
        <w:bidi/>
        <w:spacing w:line="240" w:lineRule="auto"/>
        <w:jc w:val="both"/>
        <w:rPr>
          <w:rFonts w:cs="B Compset"/>
          <w:sz w:val="28"/>
          <w:szCs w:val="28"/>
          <w:rtl/>
        </w:rPr>
      </w:pPr>
      <w:r w:rsidRPr="009243C2">
        <w:rPr>
          <w:rFonts w:cs="B Compset" w:hint="cs"/>
          <w:sz w:val="28"/>
          <w:szCs w:val="28"/>
          <w:rtl/>
        </w:rPr>
        <w:t xml:space="preserve">بومی سازی برنامه همچنین باعث شده است تا میزان پذیرش و تمایل به اجرای استانداردهای دادرسی نوجوانان در میان فراگیران افزایش پیدا کند. </w:t>
      </w:r>
    </w:p>
    <w:p w:rsidR="00483AB4" w:rsidRPr="009243C2" w:rsidRDefault="001140ED" w:rsidP="00C975BF">
      <w:pPr>
        <w:bidi/>
        <w:spacing w:line="240" w:lineRule="auto"/>
        <w:jc w:val="both"/>
        <w:rPr>
          <w:rFonts w:cs="B Compset"/>
          <w:sz w:val="28"/>
          <w:szCs w:val="28"/>
          <w:rtl/>
        </w:rPr>
      </w:pPr>
      <w:r w:rsidRPr="009243C2">
        <w:rPr>
          <w:rFonts w:cs="B Compset" w:hint="cs"/>
          <w:sz w:val="28"/>
          <w:szCs w:val="28"/>
          <w:rtl/>
        </w:rPr>
        <w:t xml:space="preserve">ب- </w:t>
      </w:r>
      <w:r w:rsidR="00687919" w:rsidRPr="009243C2">
        <w:rPr>
          <w:rFonts w:cs="B Compset" w:hint="cs"/>
          <w:sz w:val="28"/>
          <w:szCs w:val="28"/>
          <w:rtl/>
        </w:rPr>
        <w:t>فراگیر بودن:</w:t>
      </w:r>
    </w:p>
    <w:p w:rsidR="00E03D60" w:rsidRPr="009243C2" w:rsidRDefault="00483AB4" w:rsidP="00C975BF">
      <w:pPr>
        <w:bidi/>
        <w:spacing w:line="240" w:lineRule="auto"/>
        <w:jc w:val="both"/>
        <w:rPr>
          <w:rFonts w:cs="B Compset"/>
          <w:sz w:val="28"/>
          <w:szCs w:val="28"/>
          <w:rtl/>
        </w:rPr>
      </w:pPr>
      <w:r w:rsidRPr="009243C2">
        <w:rPr>
          <w:rFonts w:cs="B Compset" w:hint="cs"/>
          <w:sz w:val="28"/>
          <w:szCs w:val="28"/>
          <w:rtl/>
        </w:rPr>
        <w:t>از آنجا که در کشور پلیس ویژه کودکان و نوجوانان هنوز شکل نگرفته</w:t>
      </w:r>
      <w:r w:rsidR="005D57FC" w:rsidRPr="009243C2">
        <w:rPr>
          <w:rFonts w:cs="B Compset" w:hint="cs"/>
          <w:sz w:val="28"/>
          <w:szCs w:val="28"/>
          <w:rtl/>
        </w:rPr>
        <w:t xml:space="preserve"> است، یکی دیگر از راهبردهای</w:t>
      </w:r>
      <w:r w:rsidRPr="009243C2">
        <w:rPr>
          <w:rFonts w:cs="B Compset" w:hint="cs"/>
          <w:sz w:val="28"/>
          <w:szCs w:val="28"/>
          <w:rtl/>
        </w:rPr>
        <w:t xml:space="preserve"> این برنامه</w:t>
      </w:r>
      <w:r w:rsidR="0068781A" w:rsidRPr="009243C2">
        <w:rPr>
          <w:rFonts w:cs="B Compset" w:hint="cs"/>
          <w:sz w:val="28"/>
          <w:szCs w:val="28"/>
          <w:rtl/>
        </w:rPr>
        <w:t>، آموزش همه افسران پلیس</w:t>
      </w:r>
      <w:r w:rsidR="00687919" w:rsidRPr="009243C2">
        <w:rPr>
          <w:rFonts w:cs="B Compset" w:hint="cs"/>
          <w:sz w:val="28"/>
          <w:szCs w:val="28"/>
          <w:rtl/>
        </w:rPr>
        <w:t xml:space="preserve"> </w:t>
      </w:r>
      <w:r w:rsidR="0068781A" w:rsidRPr="009243C2">
        <w:rPr>
          <w:rFonts w:cs="B Compset" w:hint="cs"/>
          <w:sz w:val="28"/>
          <w:szCs w:val="28"/>
          <w:rtl/>
        </w:rPr>
        <w:t xml:space="preserve">در تمامی استان های کشور </w:t>
      </w:r>
      <w:r w:rsidR="00687919" w:rsidRPr="009243C2">
        <w:rPr>
          <w:rFonts w:cs="B Compset" w:hint="cs"/>
          <w:sz w:val="28"/>
          <w:szCs w:val="28"/>
          <w:rtl/>
        </w:rPr>
        <w:t>بوده است</w:t>
      </w:r>
      <w:r w:rsidR="0068781A" w:rsidRPr="009243C2">
        <w:rPr>
          <w:rFonts w:cs="B Compset" w:hint="cs"/>
          <w:sz w:val="28"/>
          <w:szCs w:val="28"/>
          <w:rtl/>
        </w:rPr>
        <w:t>. در این زمینه اولویت با آموزش افسرانی بوده است که نقش تصمیم گیری</w:t>
      </w:r>
      <w:r w:rsidR="00C04461" w:rsidRPr="009243C2">
        <w:rPr>
          <w:rFonts w:cs="B Compset" w:hint="cs"/>
          <w:sz w:val="28"/>
          <w:szCs w:val="28"/>
          <w:rtl/>
        </w:rPr>
        <w:t xml:space="preserve"> را</w:t>
      </w:r>
      <w:r w:rsidR="0068781A" w:rsidRPr="009243C2">
        <w:rPr>
          <w:rFonts w:cs="B Compset" w:hint="cs"/>
          <w:sz w:val="28"/>
          <w:szCs w:val="28"/>
          <w:rtl/>
        </w:rPr>
        <w:t xml:space="preserve"> داشته اند. </w:t>
      </w:r>
      <w:r w:rsidR="00C04461" w:rsidRPr="009243C2">
        <w:rPr>
          <w:rFonts w:cs="B Compset" w:hint="cs"/>
          <w:sz w:val="28"/>
          <w:szCs w:val="28"/>
          <w:rtl/>
        </w:rPr>
        <w:t xml:space="preserve">به همین دلیل افسران و روسای کلانتری ها گروه هدف اصلی در این برنامه آموزشی بوده اند.  </w:t>
      </w:r>
      <w:r w:rsidR="008C682F" w:rsidRPr="009243C2">
        <w:rPr>
          <w:rFonts w:cs="B Compset" w:hint="cs"/>
          <w:sz w:val="28"/>
          <w:szCs w:val="28"/>
          <w:rtl/>
        </w:rPr>
        <w:t>در اولویت بعدی</w:t>
      </w:r>
      <w:r w:rsidR="005D57FC" w:rsidRPr="009243C2">
        <w:rPr>
          <w:rFonts w:cs="B Compset" w:hint="cs"/>
          <w:sz w:val="28"/>
          <w:szCs w:val="28"/>
          <w:rtl/>
        </w:rPr>
        <w:t>،</w:t>
      </w:r>
      <w:r w:rsidR="008C682F" w:rsidRPr="009243C2">
        <w:rPr>
          <w:rFonts w:cs="B Compset" w:hint="cs"/>
          <w:sz w:val="28"/>
          <w:szCs w:val="28"/>
          <w:rtl/>
        </w:rPr>
        <w:t xml:space="preserve"> دو نفر از کسانی که در دوره آموزش دادرسی در هر استان بهترین عملکرد را داشته اند توسط مربیان کارگاه آموزشی برای </w:t>
      </w:r>
      <w:r w:rsidR="005D57FC" w:rsidRPr="009243C2">
        <w:rPr>
          <w:rFonts w:cs="B Compset" w:hint="cs"/>
          <w:sz w:val="28"/>
          <w:szCs w:val="28"/>
          <w:rtl/>
        </w:rPr>
        <w:t>شرکت در دوره مربی گری معرفی می شدند و پس از تکمیل دوره مربی گری توسط مربیان ملی برای اجرای</w:t>
      </w:r>
      <w:r w:rsidR="008C682F" w:rsidRPr="009243C2">
        <w:rPr>
          <w:rFonts w:cs="B Compset" w:hint="cs"/>
          <w:sz w:val="28"/>
          <w:szCs w:val="28"/>
          <w:rtl/>
        </w:rPr>
        <w:t xml:space="preserve"> آموزش</w:t>
      </w:r>
      <w:r w:rsidR="005D57FC" w:rsidRPr="009243C2">
        <w:rPr>
          <w:rFonts w:cs="B Compset" w:hint="cs"/>
          <w:sz w:val="28"/>
          <w:szCs w:val="28"/>
          <w:rtl/>
        </w:rPr>
        <w:t xml:space="preserve"> دادرسی نوجوانان</w:t>
      </w:r>
      <w:r w:rsidR="008C682F" w:rsidRPr="009243C2">
        <w:rPr>
          <w:rFonts w:cs="B Compset" w:hint="cs"/>
          <w:sz w:val="28"/>
          <w:szCs w:val="28"/>
          <w:rtl/>
        </w:rPr>
        <w:t xml:space="preserve"> به </w:t>
      </w:r>
      <w:r w:rsidR="005D57FC" w:rsidRPr="009243C2">
        <w:rPr>
          <w:rFonts w:cs="B Compset" w:hint="cs"/>
          <w:sz w:val="28"/>
          <w:szCs w:val="28"/>
          <w:rtl/>
        </w:rPr>
        <w:t xml:space="preserve">همکاران شان  </w:t>
      </w:r>
      <w:r w:rsidR="008C682F" w:rsidRPr="009243C2">
        <w:rPr>
          <w:rFonts w:cs="B Compset" w:hint="cs"/>
          <w:sz w:val="28"/>
          <w:szCs w:val="28"/>
          <w:rtl/>
        </w:rPr>
        <w:t xml:space="preserve">به معاونت آموزش ناجا و </w:t>
      </w:r>
      <w:r w:rsidR="000F6BFC" w:rsidRPr="009243C2">
        <w:rPr>
          <w:rFonts w:cs="B Compset" w:hint="cs"/>
          <w:sz w:val="28"/>
          <w:szCs w:val="28"/>
          <w:rtl/>
        </w:rPr>
        <w:t xml:space="preserve">معاونت آموزش فرماندهی انتظامی </w:t>
      </w:r>
      <w:r w:rsidR="008C682F" w:rsidRPr="009243C2">
        <w:rPr>
          <w:rFonts w:cs="B Compset" w:hint="cs"/>
          <w:sz w:val="28"/>
          <w:szCs w:val="28"/>
          <w:rtl/>
        </w:rPr>
        <w:t xml:space="preserve">استان مربوطه معرفی می شدند. </w:t>
      </w:r>
    </w:p>
    <w:p w:rsidR="00D0185C" w:rsidRPr="009243C2" w:rsidRDefault="00E03D60" w:rsidP="00C975BF">
      <w:pPr>
        <w:bidi/>
        <w:spacing w:line="240" w:lineRule="auto"/>
        <w:jc w:val="both"/>
        <w:rPr>
          <w:rFonts w:cs="B Compset"/>
          <w:b/>
          <w:bCs/>
          <w:sz w:val="28"/>
          <w:szCs w:val="28"/>
          <w:rtl/>
        </w:rPr>
      </w:pPr>
      <w:r w:rsidRPr="009243C2">
        <w:rPr>
          <w:rFonts w:cs="B Compset" w:hint="cs"/>
          <w:b/>
          <w:bCs/>
          <w:sz w:val="28"/>
          <w:szCs w:val="28"/>
          <w:rtl/>
        </w:rPr>
        <w:t xml:space="preserve">عوامل </w:t>
      </w:r>
      <w:r w:rsidR="00771045" w:rsidRPr="009243C2">
        <w:rPr>
          <w:rFonts w:cs="B Compset" w:hint="cs"/>
          <w:b/>
          <w:bCs/>
          <w:sz w:val="28"/>
          <w:szCs w:val="28"/>
          <w:rtl/>
        </w:rPr>
        <w:t>داخلی و خارجی موثر بر این برنامه</w:t>
      </w:r>
      <w:r w:rsidRPr="009243C2">
        <w:rPr>
          <w:rFonts w:cs="B Compset" w:hint="cs"/>
          <w:b/>
          <w:bCs/>
          <w:sz w:val="28"/>
          <w:szCs w:val="28"/>
          <w:rtl/>
        </w:rPr>
        <w:t xml:space="preserve"> آموزشی</w:t>
      </w:r>
    </w:p>
    <w:p w:rsidR="00D0185C" w:rsidRPr="009243C2" w:rsidRDefault="00D0185C" w:rsidP="00C975BF">
      <w:pPr>
        <w:bidi/>
        <w:spacing w:line="240" w:lineRule="auto"/>
        <w:jc w:val="both"/>
        <w:rPr>
          <w:rFonts w:cs="B Compset"/>
          <w:b/>
          <w:bCs/>
          <w:sz w:val="28"/>
          <w:szCs w:val="28"/>
          <w:rtl/>
        </w:rPr>
      </w:pPr>
      <w:r w:rsidRPr="009243C2">
        <w:rPr>
          <w:rFonts w:cs="B Compset" w:hint="cs"/>
          <w:b/>
          <w:bCs/>
          <w:sz w:val="28"/>
          <w:szCs w:val="28"/>
          <w:rtl/>
        </w:rPr>
        <w:t>عوامل داخلی</w:t>
      </w:r>
    </w:p>
    <w:p w:rsidR="006F1EDC" w:rsidRPr="009243C2" w:rsidRDefault="006F1EDC" w:rsidP="00C975BF">
      <w:pPr>
        <w:bidi/>
        <w:spacing w:line="240" w:lineRule="auto"/>
        <w:jc w:val="both"/>
        <w:rPr>
          <w:rFonts w:cs="B Compset"/>
          <w:sz w:val="28"/>
          <w:szCs w:val="28"/>
          <w:rtl/>
        </w:rPr>
      </w:pPr>
      <w:r w:rsidRPr="009243C2">
        <w:rPr>
          <w:rFonts w:cs="B Compset" w:hint="cs"/>
          <w:sz w:val="28"/>
          <w:szCs w:val="28"/>
          <w:rtl/>
        </w:rPr>
        <w:t xml:space="preserve">منظور از عوامل داخلی تغییر و تحولات درونی مجموعه پلیس است  که بر این برنامه آموزشی تاثیر داشته است. </w:t>
      </w:r>
    </w:p>
    <w:p w:rsidR="006F1EDC" w:rsidRPr="009243C2" w:rsidRDefault="00771045" w:rsidP="00C975BF">
      <w:pPr>
        <w:bidi/>
        <w:spacing w:line="240" w:lineRule="auto"/>
        <w:jc w:val="both"/>
        <w:rPr>
          <w:rFonts w:cs="B Compset"/>
          <w:sz w:val="28"/>
          <w:szCs w:val="28"/>
          <w:rtl/>
        </w:rPr>
      </w:pPr>
      <w:r w:rsidRPr="009243C2">
        <w:rPr>
          <w:rFonts w:cs="B Compset" w:hint="cs"/>
          <w:sz w:val="28"/>
          <w:szCs w:val="28"/>
          <w:rtl/>
        </w:rPr>
        <w:t>الف-</w:t>
      </w:r>
      <w:r w:rsidR="00D0185C" w:rsidRPr="009243C2">
        <w:rPr>
          <w:rFonts w:cs="B Compset" w:hint="cs"/>
          <w:sz w:val="28"/>
          <w:szCs w:val="28"/>
          <w:rtl/>
        </w:rPr>
        <w:t xml:space="preserve"> جابجایی </w:t>
      </w:r>
      <w:r w:rsidR="00044BE2" w:rsidRPr="009243C2">
        <w:rPr>
          <w:rFonts w:cs="B Compset" w:hint="cs"/>
          <w:sz w:val="28"/>
          <w:szCs w:val="28"/>
          <w:rtl/>
        </w:rPr>
        <w:t>مدیران</w:t>
      </w:r>
    </w:p>
    <w:p w:rsidR="007B067B" w:rsidRPr="009243C2" w:rsidRDefault="006F1EDC" w:rsidP="00C975BF">
      <w:pPr>
        <w:bidi/>
        <w:spacing w:line="240" w:lineRule="auto"/>
        <w:jc w:val="both"/>
        <w:rPr>
          <w:rFonts w:cs="B Compset"/>
          <w:sz w:val="28"/>
          <w:szCs w:val="28"/>
          <w:rtl/>
        </w:rPr>
      </w:pPr>
      <w:r w:rsidRPr="009243C2">
        <w:rPr>
          <w:rFonts w:cs="B Compset" w:hint="cs"/>
          <w:sz w:val="28"/>
          <w:szCs w:val="28"/>
          <w:rtl/>
        </w:rPr>
        <w:t xml:space="preserve">در طول </w:t>
      </w:r>
      <w:r w:rsidR="00B80550" w:rsidRPr="009243C2">
        <w:rPr>
          <w:rFonts w:cs="B Compset" w:hint="cs"/>
          <w:sz w:val="28"/>
          <w:szCs w:val="28"/>
          <w:rtl/>
        </w:rPr>
        <w:t xml:space="preserve">7 سال اجرای این برنامه آموزشی معاونت آموزش ناجا که متولی اجرای این برنامه بوده است سه بار تغییر کرده است. این تغییرات مدیریتی باعث شده است تا اجرای برنامه با وقفه هایی روبرو شود.  </w:t>
      </w:r>
      <w:r w:rsidR="00320FA8" w:rsidRPr="009243C2">
        <w:rPr>
          <w:rFonts w:cs="B Compset" w:hint="cs"/>
          <w:sz w:val="28"/>
          <w:szCs w:val="28"/>
          <w:rtl/>
        </w:rPr>
        <w:t xml:space="preserve">زیر هر یک از مدیران جدید پلیس برای آشنایی با برنامه آموزشی و تاثیرات آن نیازمند وقت و زمان بودند. </w:t>
      </w:r>
    </w:p>
    <w:p w:rsidR="00E03D60" w:rsidRPr="009243C2" w:rsidRDefault="00320FA8" w:rsidP="00C975BF">
      <w:pPr>
        <w:bidi/>
        <w:spacing w:line="240" w:lineRule="auto"/>
        <w:jc w:val="both"/>
        <w:rPr>
          <w:rFonts w:cs="B Compset"/>
          <w:sz w:val="28"/>
          <w:szCs w:val="28"/>
          <w:rtl/>
        </w:rPr>
      </w:pPr>
      <w:r w:rsidRPr="009243C2">
        <w:rPr>
          <w:rFonts w:cs="B Compset" w:hint="cs"/>
          <w:sz w:val="28"/>
          <w:szCs w:val="28"/>
          <w:rtl/>
        </w:rPr>
        <w:t>ب</w:t>
      </w:r>
      <w:r w:rsidR="00CA6B7E" w:rsidRPr="009243C2">
        <w:rPr>
          <w:rFonts w:cs="B Compset" w:hint="cs"/>
          <w:sz w:val="28"/>
          <w:szCs w:val="28"/>
          <w:rtl/>
        </w:rPr>
        <w:t>- تغییر شرح وظایف برخی از فراگیران</w:t>
      </w:r>
    </w:p>
    <w:p w:rsidR="00C81770" w:rsidRPr="009243C2" w:rsidRDefault="009C153C" w:rsidP="00C975BF">
      <w:pPr>
        <w:tabs>
          <w:tab w:val="left" w:pos="5310"/>
        </w:tabs>
        <w:bidi/>
        <w:spacing w:line="240" w:lineRule="auto"/>
        <w:rPr>
          <w:rFonts w:cs="B Compset"/>
          <w:sz w:val="28"/>
          <w:szCs w:val="28"/>
          <w:rtl/>
        </w:rPr>
      </w:pPr>
      <w:r w:rsidRPr="009243C2">
        <w:rPr>
          <w:rFonts w:cs="B Compset" w:hint="cs"/>
          <w:sz w:val="28"/>
          <w:szCs w:val="28"/>
          <w:rtl/>
        </w:rPr>
        <w:t xml:space="preserve">اگر چه </w:t>
      </w:r>
      <w:r w:rsidR="00C81770" w:rsidRPr="009243C2">
        <w:rPr>
          <w:rFonts w:cs="B Compset" w:hint="cs"/>
          <w:sz w:val="28"/>
          <w:szCs w:val="28"/>
          <w:rtl/>
        </w:rPr>
        <w:t>اکثریت قریب به اتفاق شرکت کنندگان در این دوره آموزشی  روسا و افسران کلانتری ها</w:t>
      </w:r>
      <w:r w:rsidR="00C81770" w:rsidRPr="009243C2">
        <w:rPr>
          <w:rFonts w:cs="B Compset" w:hint="cs"/>
          <w:sz w:val="28"/>
          <w:szCs w:val="28"/>
          <w:rtl/>
          <w:lang w:bidi="fa-IR"/>
        </w:rPr>
        <w:t>ی</w:t>
      </w:r>
      <w:r w:rsidR="00C81770" w:rsidRPr="009243C2">
        <w:rPr>
          <w:rFonts w:cs="B Compset" w:hint="cs"/>
          <w:sz w:val="28"/>
          <w:szCs w:val="28"/>
          <w:rtl/>
        </w:rPr>
        <w:t xml:space="preserve"> ناجا بوده اند</w:t>
      </w:r>
      <w:r w:rsidRPr="009243C2">
        <w:rPr>
          <w:rFonts w:cs="B Compset" w:hint="cs"/>
          <w:sz w:val="28"/>
          <w:szCs w:val="28"/>
          <w:rtl/>
        </w:rPr>
        <w:t xml:space="preserve">. اما نتایج </w:t>
      </w:r>
      <w:r w:rsidR="00C81770" w:rsidRPr="009243C2">
        <w:rPr>
          <w:rFonts w:cs="B Compset" w:hint="cs"/>
          <w:sz w:val="28"/>
          <w:szCs w:val="28"/>
          <w:rtl/>
        </w:rPr>
        <w:t xml:space="preserve">این ارزیابی </w:t>
      </w:r>
      <w:r w:rsidRPr="009243C2">
        <w:rPr>
          <w:rFonts w:cs="B Compset" w:hint="cs"/>
          <w:sz w:val="28"/>
          <w:szCs w:val="28"/>
          <w:rtl/>
        </w:rPr>
        <w:t xml:space="preserve">مندرج در جدول ذیل </w:t>
      </w:r>
      <w:r w:rsidR="00C81770" w:rsidRPr="009243C2">
        <w:rPr>
          <w:rFonts w:cs="B Compset" w:hint="cs"/>
          <w:sz w:val="28"/>
          <w:szCs w:val="28"/>
          <w:rtl/>
        </w:rPr>
        <w:t>نشان دهنده این واقعیت است که</w:t>
      </w:r>
      <w:r w:rsidRPr="009243C2">
        <w:rPr>
          <w:rFonts w:cs="B Compset" w:hint="cs"/>
          <w:sz w:val="28"/>
          <w:szCs w:val="28"/>
          <w:rtl/>
        </w:rPr>
        <w:t xml:space="preserve"> حدود 44/43 درصد آنان در حال حاضر در سمت های غیرمرتبط فعالیت می کنند و دیگر با کودکان سروکار ندارند. </w:t>
      </w:r>
    </w:p>
    <w:p w:rsidR="00C81770" w:rsidRPr="009243C2" w:rsidRDefault="00C81770" w:rsidP="00C975BF">
      <w:pPr>
        <w:autoSpaceDE w:val="0"/>
        <w:autoSpaceDN w:val="0"/>
        <w:bidi/>
        <w:adjustRightInd w:val="0"/>
        <w:spacing w:after="0" w:line="240" w:lineRule="auto"/>
        <w:rPr>
          <w:rFonts w:cs="B Compset"/>
          <w:sz w:val="28"/>
          <w:szCs w:val="28"/>
          <w:rtl/>
        </w:rPr>
      </w:pPr>
      <w:r w:rsidRPr="009243C2">
        <w:rPr>
          <w:rFonts w:cs="B Compset" w:hint="cs"/>
          <w:sz w:val="28"/>
          <w:szCs w:val="28"/>
          <w:rtl/>
        </w:rPr>
        <w:t xml:space="preserve">     جدول شماره 2: </w:t>
      </w:r>
      <w:r w:rsidR="009C153C" w:rsidRPr="009243C2">
        <w:rPr>
          <w:rFonts w:cs="B Compset" w:hint="cs"/>
          <w:sz w:val="28"/>
          <w:szCs w:val="28"/>
          <w:rtl/>
        </w:rPr>
        <w:t xml:space="preserve">میزان ارتباط </w:t>
      </w:r>
      <w:r w:rsidRPr="009243C2">
        <w:rPr>
          <w:rFonts w:cs="B Compset" w:hint="cs"/>
          <w:sz w:val="28"/>
          <w:szCs w:val="28"/>
          <w:rtl/>
        </w:rPr>
        <w:t>شغل و سمت</w:t>
      </w:r>
      <w:r w:rsidR="009C153C" w:rsidRPr="009243C2">
        <w:rPr>
          <w:rFonts w:cs="B Compset" w:hint="cs"/>
          <w:sz w:val="28"/>
          <w:szCs w:val="28"/>
          <w:rtl/>
        </w:rPr>
        <w:t xml:space="preserve"> فعلی</w:t>
      </w:r>
      <w:r w:rsidRPr="009243C2">
        <w:rPr>
          <w:rFonts w:cs="B Compset" w:hint="cs"/>
          <w:sz w:val="28"/>
          <w:szCs w:val="28"/>
          <w:rtl/>
        </w:rPr>
        <w:t xml:space="preserve"> شرکت کنندگان </w:t>
      </w:r>
      <w:r w:rsidR="009C153C" w:rsidRPr="009243C2">
        <w:rPr>
          <w:rFonts w:cs="B Compset" w:hint="cs"/>
          <w:sz w:val="28"/>
          <w:szCs w:val="28"/>
          <w:rtl/>
        </w:rPr>
        <w:t>با موضوعات مربوط به کودکان</w:t>
      </w:r>
    </w:p>
    <w:tbl>
      <w:tblPr>
        <w:tblStyle w:val="TableGrid"/>
        <w:bidiVisual/>
        <w:tblW w:w="0" w:type="auto"/>
        <w:tblInd w:w="451" w:type="dxa"/>
        <w:tblLook w:val="04A0" w:firstRow="1" w:lastRow="0" w:firstColumn="1" w:lastColumn="0" w:noHBand="0" w:noVBand="1"/>
      </w:tblPr>
      <w:tblGrid>
        <w:gridCol w:w="743"/>
        <w:gridCol w:w="2467"/>
        <w:gridCol w:w="3060"/>
      </w:tblGrid>
      <w:tr w:rsidR="00C81770" w:rsidRPr="009243C2" w:rsidTr="002075AD">
        <w:tc>
          <w:tcPr>
            <w:tcW w:w="743" w:type="dxa"/>
          </w:tcPr>
          <w:p w:rsidR="00C81770" w:rsidRPr="009243C2" w:rsidRDefault="00C81770" w:rsidP="00C975BF">
            <w:pPr>
              <w:tabs>
                <w:tab w:val="left" w:pos="1815"/>
              </w:tabs>
              <w:bidi/>
              <w:rPr>
                <w:rFonts w:cs="B Compset"/>
                <w:b/>
                <w:bCs/>
                <w:sz w:val="28"/>
                <w:szCs w:val="28"/>
                <w:rtl/>
                <w:lang w:bidi="fa-IR"/>
              </w:rPr>
            </w:pPr>
            <w:r w:rsidRPr="009243C2">
              <w:rPr>
                <w:rFonts w:cs="B Compset" w:hint="cs"/>
                <w:b/>
                <w:bCs/>
                <w:sz w:val="28"/>
                <w:szCs w:val="28"/>
                <w:rtl/>
                <w:lang w:bidi="fa-IR"/>
              </w:rPr>
              <w:lastRenderedPageBreak/>
              <w:t>ردیف</w:t>
            </w:r>
          </w:p>
        </w:tc>
        <w:tc>
          <w:tcPr>
            <w:tcW w:w="2467" w:type="dxa"/>
          </w:tcPr>
          <w:p w:rsidR="00C81770" w:rsidRPr="009243C2" w:rsidRDefault="00C81770" w:rsidP="00C975BF">
            <w:pPr>
              <w:tabs>
                <w:tab w:val="left" w:pos="1815"/>
              </w:tabs>
              <w:bidi/>
              <w:rPr>
                <w:rFonts w:cs="B Compset"/>
                <w:b/>
                <w:bCs/>
                <w:sz w:val="28"/>
                <w:szCs w:val="28"/>
                <w:rtl/>
                <w:lang w:bidi="fa-IR"/>
              </w:rPr>
            </w:pPr>
            <w:r w:rsidRPr="009243C2">
              <w:rPr>
                <w:rFonts w:cs="B Compset" w:hint="cs"/>
                <w:b/>
                <w:bCs/>
                <w:sz w:val="28"/>
                <w:szCs w:val="28"/>
                <w:rtl/>
                <w:lang w:bidi="fa-IR"/>
              </w:rPr>
              <w:t>ارتباط شغل با کودکان</w:t>
            </w:r>
          </w:p>
        </w:tc>
        <w:tc>
          <w:tcPr>
            <w:tcW w:w="3060" w:type="dxa"/>
          </w:tcPr>
          <w:p w:rsidR="00C81770" w:rsidRPr="009243C2" w:rsidRDefault="00C81770" w:rsidP="00C975BF">
            <w:pPr>
              <w:tabs>
                <w:tab w:val="left" w:pos="1815"/>
              </w:tabs>
              <w:bidi/>
              <w:rPr>
                <w:rFonts w:cs="B Compset"/>
                <w:b/>
                <w:bCs/>
                <w:sz w:val="28"/>
                <w:szCs w:val="28"/>
                <w:rtl/>
                <w:lang w:bidi="fa-IR"/>
              </w:rPr>
            </w:pPr>
            <w:r w:rsidRPr="009243C2">
              <w:rPr>
                <w:rFonts w:cs="B Compset" w:hint="cs"/>
                <w:b/>
                <w:bCs/>
                <w:sz w:val="28"/>
                <w:szCs w:val="28"/>
                <w:rtl/>
                <w:lang w:bidi="fa-IR"/>
              </w:rPr>
              <w:t>مقدار فراوانی (درصد فراوانی)</w:t>
            </w:r>
          </w:p>
        </w:tc>
      </w:tr>
      <w:tr w:rsidR="00C81770" w:rsidRPr="009243C2" w:rsidTr="002075AD">
        <w:tc>
          <w:tcPr>
            <w:tcW w:w="743" w:type="dxa"/>
          </w:tcPr>
          <w:p w:rsidR="00C81770" w:rsidRPr="009243C2" w:rsidRDefault="00C81770" w:rsidP="00C975BF">
            <w:pPr>
              <w:tabs>
                <w:tab w:val="left" w:pos="1815"/>
              </w:tabs>
              <w:bidi/>
              <w:jc w:val="center"/>
              <w:rPr>
                <w:rFonts w:cs="B Compset"/>
                <w:sz w:val="28"/>
                <w:szCs w:val="28"/>
                <w:rtl/>
                <w:lang w:bidi="fa-IR"/>
              </w:rPr>
            </w:pPr>
            <w:r w:rsidRPr="009243C2">
              <w:rPr>
                <w:rFonts w:cs="B Compset" w:hint="cs"/>
                <w:sz w:val="28"/>
                <w:szCs w:val="28"/>
                <w:rtl/>
                <w:lang w:bidi="fa-IR"/>
              </w:rPr>
              <w:t>1</w:t>
            </w:r>
          </w:p>
        </w:tc>
        <w:tc>
          <w:tcPr>
            <w:tcW w:w="2467" w:type="dxa"/>
          </w:tcPr>
          <w:p w:rsidR="00C81770" w:rsidRPr="009243C2" w:rsidRDefault="00C81770" w:rsidP="00C975BF">
            <w:pPr>
              <w:tabs>
                <w:tab w:val="left" w:pos="1815"/>
              </w:tabs>
              <w:bidi/>
              <w:rPr>
                <w:rFonts w:cs="B Compset"/>
                <w:sz w:val="28"/>
                <w:szCs w:val="28"/>
                <w:rtl/>
                <w:lang w:bidi="fa-IR"/>
              </w:rPr>
            </w:pPr>
            <w:r w:rsidRPr="009243C2">
              <w:rPr>
                <w:rFonts w:cs="B Compset" w:hint="cs"/>
                <w:sz w:val="28"/>
                <w:szCs w:val="28"/>
                <w:rtl/>
                <w:lang w:bidi="fa-IR"/>
              </w:rPr>
              <w:t>کاملا مرتبط</w:t>
            </w:r>
          </w:p>
        </w:tc>
        <w:tc>
          <w:tcPr>
            <w:tcW w:w="3060" w:type="dxa"/>
          </w:tcPr>
          <w:p w:rsidR="00C81770" w:rsidRPr="009243C2" w:rsidRDefault="00C81770" w:rsidP="00C975BF">
            <w:pPr>
              <w:tabs>
                <w:tab w:val="left" w:pos="1815"/>
              </w:tabs>
              <w:bidi/>
              <w:jc w:val="center"/>
              <w:rPr>
                <w:rFonts w:cs="B Compset"/>
                <w:sz w:val="28"/>
                <w:szCs w:val="28"/>
                <w:rtl/>
                <w:lang w:bidi="fa-IR"/>
              </w:rPr>
            </w:pPr>
            <w:r w:rsidRPr="009243C2">
              <w:rPr>
                <w:rFonts w:cs="B Compset" w:hint="cs"/>
                <w:sz w:val="28"/>
                <w:szCs w:val="28"/>
                <w:rtl/>
                <w:lang w:bidi="fa-IR"/>
              </w:rPr>
              <w:t>148 (37.37%)</w:t>
            </w:r>
          </w:p>
        </w:tc>
      </w:tr>
      <w:tr w:rsidR="00C81770" w:rsidRPr="009243C2" w:rsidTr="002075AD">
        <w:tc>
          <w:tcPr>
            <w:tcW w:w="743" w:type="dxa"/>
          </w:tcPr>
          <w:p w:rsidR="00C81770" w:rsidRPr="009243C2" w:rsidRDefault="00C81770" w:rsidP="00C975BF">
            <w:pPr>
              <w:tabs>
                <w:tab w:val="left" w:pos="1815"/>
              </w:tabs>
              <w:bidi/>
              <w:jc w:val="center"/>
              <w:rPr>
                <w:rFonts w:cs="B Compset"/>
                <w:sz w:val="28"/>
                <w:szCs w:val="28"/>
                <w:rtl/>
                <w:lang w:bidi="fa-IR"/>
              </w:rPr>
            </w:pPr>
            <w:r w:rsidRPr="009243C2">
              <w:rPr>
                <w:rFonts w:cs="B Compset" w:hint="cs"/>
                <w:sz w:val="28"/>
                <w:szCs w:val="28"/>
                <w:rtl/>
                <w:lang w:bidi="fa-IR"/>
              </w:rPr>
              <w:t>2</w:t>
            </w:r>
          </w:p>
        </w:tc>
        <w:tc>
          <w:tcPr>
            <w:tcW w:w="2467" w:type="dxa"/>
          </w:tcPr>
          <w:p w:rsidR="00C81770" w:rsidRPr="009243C2" w:rsidRDefault="00C81770" w:rsidP="00C975BF">
            <w:pPr>
              <w:tabs>
                <w:tab w:val="left" w:pos="1815"/>
              </w:tabs>
              <w:bidi/>
              <w:rPr>
                <w:rFonts w:cs="B Compset"/>
                <w:sz w:val="28"/>
                <w:szCs w:val="28"/>
                <w:rtl/>
                <w:lang w:bidi="fa-IR"/>
              </w:rPr>
            </w:pPr>
            <w:r w:rsidRPr="009243C2">
              <w:rPr>
                <w:rFonts w:cs="B Compset" w:hint="cs"/>
                <w:sz w:val="28"/>
                <w:szCs w:val="28"/>
                <w:rtl/>
                <w:lang w:bidi="fa-IR"/>
              </w:rPr>
              <w:t>نسبتا مرتبط</w:t>
            </w:r>
          </w:p>
        </w:tc>
        <w:tc>
          <w:tcPr>
            <w:tcW w:w="3060" w:type="dxa"/>
          </w:tcPr>
          <w:p w:rsidR="00C81770" w:rsidRPr="009243C2" w:rsidRDefault="00C81770" w:rsidP="00C975BF">
            <w:pPr>
              <w:tabs>
                <w:tab w:val="left" w:pos="1815"/>
              </w:tabs>
              <w:bidi/>
              <w:jc w:val="center"/>
              <w:rPr>
                <w:rFonts w:cs="B Compset"/>
                <w:sz w:val="28"/>
                <w:szCs w:val="28"/>
                <w:rtl/>
                <w:lang w:bidi="fa-IR"/>
              </w:rPr>
            </w:pPr>
            <w:r w:rsidRPr="009243C2">
              <w:rPr>
                <w:rFonts w:cs="B Compset" w:hint="cs"/>
                <w:sz w:val="28"/>
                <w:szCs w:val="28"/>
                <w:rtl/>
                <w:lang w:bidi="fa-IR"/>
              </w:rPr>
              <w:t>76 (19.19%)</w:t>
            </w:r>
          </w:p>
        </w:tc>
      </w:tr>
      <w:tr w:rsidR="00C81770" w:rsidRPr="009243C2" w:rsidTr="002075AD">
        <w:tc>
          <w:tcPr>
            <w:tcW w:w="743" w:type="dxa"/>
          </w:tcPr>
          <w:p w:rsidR="00C81770" w:rsidRPr="009243C2" w:rsidRDefault="00C81770" w:rsidP="00C975BF">
            <w:pPr>
              <w:tabs>
                <w:tab w:val="left" w:pos="1815"/>
              </w:tabs>
              <w:bidi/>
              <w:jc w:val="center"/>
              <w:rPr>
                <w:rFonts w:cs="B Compset"/>
                <w:sz w:val="28"/>
                <w:szCs w:val="28"/>
                <w:rtl/>
                <w:lang w:bidi="fa-IR"/>
              </w:rPr>
            </w:pPr>
            <w:r w:rsidRPr="009243C2">
              <w:rPr>
                <w:rFonts w:cs="B Compset" w:hint="cs"/>
                <w:sz w:val="28"/>
                <w:szCs w:val="28"/>
                <w:rtl/>
                <w:lang w:bidi="fa-IR"/>
              </w:rPr>
              <w:t>3</w:t>
            </w:r>
          </w:p>
        </w:tc>
        <w:tc>
          <w:tcPr>
            <w:tcW w:w="2467" w:type="dxa"/>
          </w:tcPr>
          <w:p w:rsidR="00C81770" w:rsidRPr="009243C2" w:rsidRDefault="00C81770" w:rsidP="00C975BF">
            <w:pPr>
              <w:tabs>
                <w:tab w:val="left" w:pos="1815"/>
              </w:tabs>
              <w:bidi/>
              <w:rPr>
                <w:rFonts w:cs="B Compset"/>
                <w:sz w:val="28"/>
                <w:szCs w:val="28"/>
                <w:rtl/>
                <w:lang w:bidi="fa-IR"/>
              </w:rPr>
            </w:pPr>
            <w:r w:rsidRPr="009243C2">
              <w:rPr>
                <w:rFonts w:cs="B Compset" w:hint="cs"/>
                <w:sz w:val="28"/>
                <w:szCs w:val="28"/>
                <w:rtl/>
                <w:lang w:bidi="fa-IR"/>
              </w:rPr>
              <w:t>غیرمرتبط</w:t>
            </w:r>
          </w:p>
        </w:tc>
        <w:tc>
          <w:tcPr>
            <w:tcW w:w="3060" w:type="dxa"/>
          </w:tcPr>
          <w:p w:rsidR="00C81770" w:rsidRPr="009243C2" w:rsidRDefault="00C81770" w:rsidP="00C975BF">
            <w:pPr>
              <w:tabs>
                <w:tab w:val="left" w:pos="1815"/>
              </w:tabs>
              <w:bidi/>
              <w:jc w:val="center"/>
              <w:rPr>
                <w:rFonts w:cs="B Compset"/>
                <w:sz w:val="28"/>
                <w:szCs w:val="28"/>
                <w:rtl/>
                <w:lang w:bidi="fa-IR"/>
              </w:rPr>
            </w:pPr>
            <w:r w:rsidRPr="009243C2">
              <w:rPr>
                <w:rFonts w:cs="B Compset" w:hint="cs"/>
                <w:sz w:val="28"/>
                <w:szCs w:val="28"/>
                <w:rtl/>
                <w:lang w:bidi="fa-IR"/>
              </w:rPr>
              <w:t>172 (43.44%)</w:t>
            </w:r>
          </w:p>
        </w:tc>
      </w:tr>
      <w:tr w:rsidR="00C81770" w:rsidRPr="009243C2" w:rsidTr="002075AD">
        <w:tc>
          <w:tcPr>
            <w:tcW w:w="743" w:type="dxa"/>
          </w:tcPr>
          <w:p w:rsidR="00C81770" w:rsidRPr="009243C2" w:rsidRDefault="00C81770" w:rsidP="00C975BF">
            <w:pPr>
              <w:tabs>
                <w:tab w:val="left" w:pos="1815"/>
              </w:tabs>
              <w:bidi/>
              <w:jc w:val="center"/>
              <w:rPr>
                <w:rFonts w:cs="B Compset"/>
                <w:sz w:val="28"/>
                <w:szCs w:val="28"/>
                <w:rtl/>
                <w:lang w:bidi="fa-IR"/>
              </w:rPr>
            </w:pPr>
          </w:p>
        </w:tc>
        <w:tc>
          <w:tcPr>
            <w:tcW w:w="2467" w:type="dxa"/>
          </w:tcPr>
          <w:p w:rsidR="00C81770" w:rsidRPr="009243C2" w:rsidRDefault="00C81770" w:rsidP="00C975BF">
            <w:pPr>
              <w:tabs>
                <w:tab w:val="left" w:pos="1815"/>
              </w:tabs>
              <w:bidi/>
              <w:rPr>
                <w:rFonts w:cs="B Compset"/>
                <w:b/>
                <w:bCs/>
                <w:sz w:val="28"/>
                <w:szCs w:val="28"/>
                <w:rtl/>
                <w:lang w:bidi="fa-IR"/>
              </w:rPr>
            </w:pPr>
            <w:r w:rsidRPr="009243C2">
              <w:rPr>
                <w:rFonts w:cs="B Compset" w:hint="cs"/>
                <w:b/>
                <w:bCs/>
                <w:sz w:val="28"/>
                <w:szCs w:val="28"/>
                <w:rtl/>
                <w:lang w:bidi="fa-IR"/>
              </w:rPr>
              <w:t>جمع کل</w:t>
            </w:r>
          </w:p>
        </w:tc>
        <w:tc>
          <w:tcPr>
            <w:tcW w:w="3060" w:type="dxa"/>
          </w:tcPr>
          <w:p w:rsidR="00C81770" w:rsidRPr="009243C2" w:rsidRDefault="00C81770" w:rsidP="00C975BF">
            <w:pPr>
              <w:tabs>
                <w:tab w:val="left" w:pos="1815"/>
              </w:tabs>
              <w:bidi/>
              <w:jc w:val="center"/>
              <w:rPr>
                <w:rFonts w:cs="B Compset"/>
                <w:b/>
                <w:bCs/>
                <w:sz w:val="28"/>
                <w:szCs w:val="28"/>
                <w:rtl/>
                <w:lang w:bidi="fa-IR"/>
              </w:rPr>
            </w:pPr>
            <w:r w:rsidRPr="009243C2">
              <w:rPr>
                <w:rFonts w:cs="B Compset" w:hint="cs"/>
                <w:b/>
                <w:bCs/>
                <w:sz w:val="28"/>
                <w:szCs w:val="28"/>
                <w:rtl/>
                <w:lang w:bidi="fa-IR"/>
              </w:rPr>
              <w:t>396 (100%)</w:t>
            </w:r>
          </w:p>
        </w:tc>
      </w:tr>
    </w:tbl>
    <w:p w:rsidR="00CD4C68" w:rsidRPr="009243C2" w:rsidRDefault="00CD4C68" w:rsidP="00C975BF">
      <w:pPr>
        <w:bidi/>
        <w:spacing w:line="240" w:lineRule="auto"/>
        <w:jc w:val="both"/>
        <w:rPr>
          <w:rFonts w:cs="B Compset"/>
          <w:sz w:val="28"/>
          <w:szCs w:val="28"/>
          <w:rtl/>
        </w:rPr>
      </w:pPr>
    </w:p>
    <w:p w:rsidR="00771045" w:rsidRPr="009243C2" w:rsidRDefault="00CD4C68" w:rsidP="00C975BF">
      <w:pPr>
        <w:bidi/>
        <w:spacing w:line="240" w:lineRule="auto"/>
        <w:jc w:val="both"/>
        <w:rPr>
          <w:rFonts w:cs="B Compset"/>
          <w:sz w:val="28"/>
          <w:szCs w:val="28"/>
          <w:rtl/>
        </w:rPr>
      </w:pPr>
      <w:r w:rsidRPr="009243C2">
        <w:rPr>
          <w:rFonts w:cs="B Compset" w:hint="cs"/>
          <w:sz w:val="28"/>
          <w:szCs w:val="28"/>
          <w:rtl/>
        </w:rPr>
        <w:t xml:space="preserve">ج- </w:t>
      </w:r>
      <w:r w:rsidR="00210B4F" w:rsidRPr="009243C2">
        <w:rPr>
          <w:rFonts w:cs="B Compset" w:hint="cs"/>
          <w:sz w:val="28"/>
          <w:szCs w:val="28"/>
          <w:rtl/>
        </w:rPr>
        <w:t xml:space="preserve">بکارگیری </w:t>
      </w:r>
      <w:r w:rsidRPr="009243C2">
        <w:rPr>
          <w:rFonts w:cs="B Compset" w:hint="cs"/>
          <w:sz w:val="28"/>
          <w:szCs w:val="28"/>
          <w:rtl/>
        </w:rPr>
        <w:t xml:space="preserve">شیوه </w:t>
      </w:r>
      <w:r w:rsidR="00210B4F" w:rsidRPr="009243C2">
        <w:rPr>
          <w:rFonts w:cs="B Compset" w:hint="cs"/>
          <w:sz w:val="28"/>
          <w:szCs w:val="28"/>
          <w:rtl/>
        </w:rPr>
        <w:t xml:space="preserve">های </w:t>
      </w:r>
      <w:r w:rsidRPr="009243C2">
        <w:rPr>
          <w:rFonts w:cs="B Compset" w:hint="cs"/>
          <w:sz w:val="28"/>
          <w:szCs w:val="28"/>
          <w:rtl/>
        </w:rPr>
        <w:t xml:space="preserve">نوین </w:t>
      </w:r>
      <w:r w:rsidR="00210B4F" w:rsidRPr="009243C2">
        <w:rPr>
          <w:rFonts w:cs="B Compset" w:hint="cs"/>
          <w:sz w:val="28"/>
          <w:szCs w:val="28"/>
          <w:rtl/>
        </w:rPr>
        <w:t>آموزشی</w:t>
      </w:r>
    </w:p>
    <w:p w:rsidR="007E4CC3" w:rsidRPr="009243C2" w:rsidRDefault="00CD4C68" w:rsidP="00C975BF">
      <w:pPr>
        <w:bidi/>
        <w:spacing w:line="240" w:lineRule="auto"/>
        <w:jc w:val="both"/>
        <w:rPr>
          <w:rFonts w:cs="B Compset"/>
          <w:sz w:val="28"/>
          <w:szCs w:val="28"/>
          <w:rtl/>
        </w:rPr>
      </w:pPr>
      <w:r w:rsidRPr="009243C2">
        <w:rPr>
          <w:rFonts w:cs="B Compset" w:hint="cs"/>
          <w:sz w:val="28"/>
          <w:szCs w:val="28"/>
          <w:rtl/>
        </w:rPr>
        <w:t xml:space="preserve">یکی از عوامل تاثیرگذار </w:t>
      </w:r>
      <w:r w:rsidR="00315898" w:rsidRPr="009243C2">
        <w:rPr>
          <w:rFonts w:cs="B Compset" w:hint="cs"/>
          <w:sz w:val="28"/>
          <w:szCs w:val="28"/>
          <w:rtl/>
        </w:rPr>
        <w:t xml:space="preserve">که باعث </w:t>
      </w:r>
      <w:r w:rsidRPr="009243C2">
        <w:rPr>
          <w:rFonts w:cs="B Compset" w:hint="cs"/>
          <w:sz w:val="28"/>
          <w:szCs w:val="28"/>
          <w:rtl/>
        </w:rPr>
        <w:t xml:space="preserve">تدوام برگزاری </w:t>
      </w:r>
      <w:r w:rsidR="00315898" w:rsidRPr="009243C2">
        <w:rPr>
          <w:rFonts w:cs="B Compset" w:hint="cs"/>
          <w:sz w:val="28"/>
          <w:szCs w:val="28"/>
          <w:rtl/>
        </w:rPr>
        <w:t xml:space="preserve">این </w:t>
      </w:r>
      <w:r w:rsidRPr="009243C2">
        <w:rPr>
          <w:rFonts w:cs="B Compset" w:hint="cs"/>
          <w:sz w:val="28"/>
          <w:szCs w:val="28"/>
          <w:rtl/>
        </w:rPr>
        <w:t xml:space="preserve">دوره آموزشی در </w:t>
      </w:r>
      <w:r w:rsidR="00315898" w:rsidRPr="009243C2">
        <w:rPr>
          <w:rFonts w:cs="B Compset" w:hint="cs"/>
          <w:sz w:val="28"/>
          <w:szCs w:val="28"/>
          <w:rtl/>
        </w:rPr>
        <w:t>همه</w:t>
      </w:r>
      <w:r w:rsidRPr="009243C2">
        <w:rPr>
          <w:rFonts w:cs="B Compset" w:hint="cs"/>
          <w:sz w:val="28"/>
          <w:szCs w:val="28"/>
          <w:rtl/>
        </w:rPr>
        <w:t xml:space="preserve"> استان های کشور </w:t>
      </w:r>
      <w:r w:rsidR="00315898" w:rsidRPr="009243C2">
        <w:rPr>
          <w:rFonts w:cs="B Compset" w:hint="cs"/>
          <w:sz w:val="28"/>
          <w:szCs w:val="28"/>
          <w:rtl/>
        </w:rPr>
        <w:t xml:space="preserve">گردید، </w:t>
      </w:r>
      <w:r w:rsidRPr="009243C2">
        <w:rPr>
          <w:rFonts w:cs="B Compset" w:hint="cs"/>
          <w:sz w:val="28"/>
          <w:szCs w:val="28"/>
          <w:rtl/>
        </w:rPr>
        <w:t xml:space="preserve">استفاده </w:t>
      </w:r>
      <w:r w:rsidR="00315898" w:rsidRPr="009243C2">
        <w:rPr>
          <w:rFonts w:cs="B Compset" w:hint="cs"/>
          <w:sz w:val="28"/>
          <w:szCs w:val="28"/>
          <w:rtl/>
        </w:rPr>
        <w:t xml:space="preserve">مربیان ملی پلیس </w:t>
      </w:r>
      <w:r w:rsidRPr="009243C2">
        <w:rPr>
          <w:rFonts w:cs="B Compset" w:hint="cs"/>
          <w:sz w:val="28"/>
          <w:szCs w:val="28"/>
          <w:rtl/>
        </w:rPr>
        <w:t xml:space="preserve">از شیوه های نوین </w:t>
      </w:r>
      <w:r w:rsidR="006D2892" w:rsidRPr="009243C2">
        <w:rPr>
          <w:rFonts w:cs="B Compset" w:hint="cs"/>
          <w:sz w:val="28"/>
          <w:szCs w:val="28"/>
          <w:rtl/>
        </w:rPr>
        <w:t>آموزشی در قالب کارگروهی و</w:t>
      </w:r>
      <w:r w:rsidRPr="009243C2">
        <w:rPr>
          <w:rFonts w:cs="B Compset" w:hint="cs"/>
          <w:sz w:val="28"/>
          <w:szCs w:val="28"/>
          <w:rtl/>
        </w:rPr>
        <w:t xml:space="preserve"> بهره گیری از مشارکت فعال فراگیر</w:t>
      </w:r>
      <w:r w:rsidR="007361A0" w:rsidRPr="009243C2">
        <w:rPr>
          <w:rFonts w:cs="B Compset" w:hint="cs"/>
          <w:sz w:val="28"/>
          <w:szCs w:val="28"/>
          <w:rtl/>
        </w:rPr>
        <w:t>ان</w:t>
      </w:r>
      <w:r w:rsidRPr="009243C2">
        <w:rPr>
          <w:rFonts w:cs="B Compset" w:hint="cs"/>
          <w:sz w:val="28"/>
          <w:szCs w:val="28"/>
          <w:rtl/>
        </w:rPr>
        <w:t xml:space="preserve"> بوده است. </w:t>
      </w:r>
      <w:r w:rsidR="00210B4F" w:rsidRPr="009243C2">
        <w:rPr>
          <w:rFonts w:cs="B Compset" w:hint="cs"/>
          <w:sz w:val="28"/>
          <w:szCs w:val="28"/>
          <w:rtl/>
        </w:rPr>
        <w:t>بر پایه نتایج این ارزشیابی، 85/84 درصد</w:t>
      </w:r>
      <w:r w:rsidR="006D2892" w:rsidRPr="009243C2">
        <w:rPr>
          <w:rFonts w:cs="B Compset" w:hint="cs"/>
          <w:sz w:val="28"/>
          <w:szCs w:val="28"/>
          <w:rtl/>
        </w:rPr>
        <w:t xml:space="preserve"> فراگیران از شیوه تدریس </w:t>
      </w:r>
      <w:r w:rsidR="007361A0" w:rsidRPr="009243C2">
        <w:rPr>
          <w:rFonts w:cs="B Compset" w:hint="cs"/>
          <w:sz w:val="28"/>
          <w:szCs w:val="28"/>
          <w:rtl/>
        </w:rPr>
        <w:t xml:space="preserve">اعلام رضایت کرده اند. </w:t>
      </w:r>
      <w:r w:rsidR="00F4436A" w:rsidRPr="009243C2">
        <w:rPr>
          <w:rFonts w:cs="B Compset" w:hint="cs"/>
          <w:sz w:val="28"/>
          <w:szCs w:val="28"/>
          <w:rtl/>
        </w:rPr>
        <w:t xml:space="preserve">این امر باعث شده است تا مدیران پلیس از تدوام اجرای برنامه در همه استان ها حمایت نمایند. </w:t>
      </w:r>
    </w:p>
    <w:p w:rsidR="00CD4C68" w:rsidRPr="009243C2" w:rsidRDefault="007E4CC3" w:rsidP="00C975BF">
      <w:pPr>
        <w:bidi/>
        <w:spacing w:line="240" w:lineRule="auto"/>
        <w:jc w:val="both"/>
        <w:rPr>
          <w:rFonts w:cs="B Compset"/>
          <w:sz w:val="28"/>
          <w:szCs w:val="28"/>
          <w:rtl/>
        </w:rPr>
      </w:pPr>
      <w:r w:rsidRPr="009243C2">
        <w:rPr>
          <w:rFonts w:cs="B Compset" w:hint="cs"/>
          <w:sz w:val="28"/>
          <w:szCs w:val="28"/>
          <w:rtl/>
        </w:rPr>
        <w:t xml:space="preserve">د- همخوانی برنامه آموزش دادرسی کودکان و نوجوانان با سیاست کلی پلیس برای استاندارد سازی رفتار </w:t>
      </w:r>
      <w:r w:rsidR="0087215D" w:rsidRPr="009243C2">
        <w:rPr>
          <w:rFonts w:cs="B Compset" w:hint="cs"/>
          <w:sz w:val="28"/>
          <w:szCs w:val="28"/>
          <w:rtl/>
        </w:rPr>
        <w:t>نیروهایش</w:t>
      </w:r>
      <w:r w:rsidR="00210B4F" w:rsidRPr="009243C2">
        <w:rPr>
          <w:rFonts w:cs="B Compset" w:hint="cs"/>
          <w:sz w:val="28"/>
          <w:szCs w:val="28"/>
          <w:rtl/>
        </w:rPr>
        <w:t xml:space="preserve"> </w:t>
      </w:r>
    </w:p>
    <w:p w:rsidR="007361A0" w:rsidRPr="009243C2" w:rsidRDefault="007E4CC3" w:rsidP="00C975BF">
      <w:pPr>
        <w:bidi/>
        <w:spacing w:line="240" w:lineRule="auto"/>
        <w:jc w:val="both"/>
        <w:rPr>
          <w:rFonts w:cs="B Compset"/>
          <w:sz w:val="28"/>
          <w:szCs w:val="28"/>
          <w:rtl/>
        </w:rPr>
      </w:pPr>
      <w:r w:rsidRPr="009243C2">
        <w:rPr>
          <w:rFonts w:cs="B Compset" w:hint="cs"/>
          <w:sz w:val="28"/>
          <w:szCs w:val="28"/>
          <w:rtl/>
        </w:rPr>
        <w:t xml:space="preserve">برنامه آموزش دادرسی کودکان و نوجوانان همخوانی مناسبی با برنامه ها و سیاست های پلیس برای استانداردسازی رفتار </w:t>
      </w:r>
      <w:r w:rsidR="00D17D22" w:rsidRPr="009243C2">
        <w:rPr>
          <w:rFonts w:cs="B Compset" w:hint="cs"/>
          <w:sz w:val="28"/>
          <w:szCs w:val="28"/>
          <w:rtl/>
        </w:rPr>
        <w:t>نیروهایش</w:t>
      </w:r>
      <w:r w:rsidRPr="009243C2">
        <w:rPr>
          <w:rFonts w:cs="B Compset" w:hint="cs"/>
          <w:sz w:val="28"/>
          <w:szCs w:val="28"/>
          <w:rtl/>
        </w:rPr>
        <w:t xml:space="preserve"> در قبال شهروندان داشته است. این همخوانی باعث شده است تا مدیران و فرماندهان پلیس </w:t>
      </w:r>
      <w:r w:rsidR="00C708C0" w:rsidRPr="009243C2">
        <w:rPr>
          <w:rFonts w:cs="B Compset" w:hint="cs"/>
          <w:sz w:val="28"/>
          <w:szCs w:val="28"/>
          <w:rtl/>
        </w:rPr>
        <w:t xml:space="preserve">ضمن حمایت از آموزش استانداردهای دادرسی ویژه کودکان و نوجوانان از ضرورت ایجاد یک نظام دادرسی افتراقی برای کودکان و نوجوانان حمایت نمایند. </w:t>
      </w:r>
      <w:r w:rsidR="00CB327D" w:rsidRPr="009243C2">
        <w:rPr>
          <w:rFonts w:cs="B Compset" w:hint="cs"/>
          <w:sz w:val="28"/>
          <w:szCs w:val="28"/>
          <w:rtl/>
        </w:rPr>
        <w:t>برای مثال سردار اسماعیل احمدی مقدم، فرمانده نیروی انتظامی در سخنرانی افتتاحیه خود در همایش علمی کاربردی پلیس و نظام عدالت برای کودکان و نوجوانان که با همکاری مشترک یونیسف و ناجا در تهران برگزار شد</w:t>
      </w:r>
      <w:r w:rsidR="00D17D22" w:rsidRPr="009243C2">
        <w:rPr>
          <w:rFonts w:cs="B Compset" w:hint="cs"/>
          <w:sz w:val="28"/>
          <w:szCs w:val="28"/>
          <w:rtl/>
        </w:rPr>
        <w:t>،</w:t>
      </w:r>
      <w:r w:rsidR="00CB327D" w:rsidRPr="009243C2">
        <w:rPr>
          <w:rFonts w:cs="B Compset" w:hint="cs"/>
          <w:sz w:val="28"/>
          <w:szCs w:val="28"/>
          <w:rtl/>
        </w:rPr>
        <w:t xml:space="preserve"> می گوید: «در نیروی انتظامی هم ما باید یک بخش و دپارتمان مشخص برای این بخش داشته باشیم. کودک بزه کار را نمی توانیم به کلانتری بیریم و مثل هر مجرم دیگری داخل بازداشتگاه بفرستیم. یک بخش خاص یا یک بخش ستادی یا مشاوره ای خاصی در این زمینه باید پیش بینی کنیم. از پلیس تا دادسرا و دادگاه و سپس زندان باید سیستم ویژه ای طراحی کنیم.»</w:t>
      </w:r>
      <w:r w:rsidR="00CB327D" w:rsidRPr="009243C2">
        <w:rPr>
          <w:rStyle w:val="FootnoteReference"/>
          <w:rFonts w:cs="B Compset"/>
          <w:sz w:val="28"/>
          <w:szCs w:val="28"/>
          <w:rtl/>
        </w:rPr>
        <w:footnoteReference w:id="8"/>
      </w:r>
      <w:r w:rsidR="00CB327D" w:rsidRPr="009243C2">
        <w:rPr>
          <w:rFonts w:cs="B Compset" w:hint="cs"/>
          <w:sz w:val="28"/>
          <w:szCs w:val="28"/>
          <w:rtl/>
        </w:rPr>
        <w:t xml:space="preserve"> </w:t>
      </w:r>
    </w:p>
    <w:p w:rsidR="006F1EDC" w:rsidRPr="009243C2" w:rsidRDefault="006F1EDC" w:rsidP="00C975BF">
      <w:pPr>
        <w:bidi/>
        <w:spacing w:line="240" w:lineRule="auto"/>
        <w:jc w:val="both"/>
        <w:rPr>
          <w:rFonts w:cs="B Compset"/>
          <w:b/>
          <w:bCs/>
          <w:sz w:val="28"/>
          <w:szCs w:val="28"/>
          <w:rtl/>
        </w:rPr>
      </w:pPr>
      <w:r w:rsidRPr="009243C2">
        <w:rPr>
          <w:rFonts w:cs="B Compset" w:hint="cs"/>
          <w:b/>
          <w:bCs/>
          <w:sz w:val="28"/>
          <w:szCs w:val="28"/>
          <w:rtl/>
        </w:rPr>
        <w:t>عوامل خارجی</w:t>
      </w:r>
    </w:p>
    <w:p w:rsidR="006F1EDC" w:rsidRPr="009243C2" w:rsidRDefault="006F1EDC" w:rsidP="00C975BF">
      <w:pPr>
        <w:bidi/>
        <w:spacing w:line="240" w:lineRule="auto"/>
        <w:jc w:val="both"/>
        <w:rPr>
          <w:rFonts w:cs="B Compset"/>
          <w:sz w:val="28"/>
          <w:szCs w:val="28"/>
          <w:rtl/>
        </w:rPr>
      </w:pPr>
      <w:r w:rsidRPr="009243C2">
        <w:rPr>
          <w:rFonts w:cs="B Compset" w:hint="cs"/>
          <w:sz w:val="28"/>
          <w:szCs w:val="28"/>
          <w:rtl/>
        </w:rPr>
        <w:t xml:space="preserve">منظور از عوامل خارجی تغییر و تحولات فراتر از مجموعه پلیس است  که بر این برنامه آموزشی تاثیر داشته است. </w:t>
      </w:r>
    </w:p>
    <w:p w:rsidR="00771045" w:rsidRPr="009243C2" w:rsidRDefault="00320FA8" w:rsidP="00C975BF">
      <w:pPr>
        <w:bidi/>
        <w:spacing w:line="240" w:lineRule="auto"/>
        <w:jc w:val="both"/>
        <w:rPr>
          <w:rFonts w:cs="B Compset"/>
          <w:sz w:val="28"/>
          <w:szCs w:val="28"/>
          <w:rtl/>
        </w:rPr>
      </w:pPr>
      <w:r w:rsidRPr="009243C2">
        <w:rPr>
          <w:rFonts w:cs="B Compset" w:hint="cs"/>
          <w:sz w:val="28"/>
          <w:szCs w:val="28"/>
          <w:rtl/>
        </w:rPr>
        <w:lastRenderedPageBreak/>
        <w:t>الف</w:t>
      </w:r>
      <w:r w:rsidR="00771045" w:rsidRPr="009243C2">
        <w:rPr>
          <w:rFonts w:cs="B Compset" w:hint="cs"/>
          <w:sz w:val="28"/>
          <w:szCs w:val="28"/>
          <w:rtl/>
        </w:rPr>
        <w:t>- مرور میان دوره ای برنامه کشوری (2011-2005)</w:t>
      </w:r>
    </w:p>
    <w:p w:rsidR="00771045" w:rsidRPr="009243C2" w:rsidRDefault="0065111F" w:rsidP="00C975BF">
      <w:pPr>
        <w:bidi/>
        <w:spacing w:line="240" w:lineRule="auto"/>
        <w:jc w:val="both"/>
        <w:rPr>
          <w:rFonts w:cs="B Compset"/>
          <w:sz w:val="28"/>
          <w:szCs w:val="28"/>
          <w:rtl/>
        </w:rPr>
      </w:pPr>
      <w:r w:rsidRPr="009243C2">
        <w:rPr>
          <w:rFonts w:cs="B Compset" w:hint="cs"/>
          <w:sz w:val="28"/>
          <w:szCs w:val="28"/>
          <w:rtl/>
        </w:rPr>
        <w:t xml:space="preserve">اختلافات میان یونیسف و دولت پیرامون مرور میان دوره ای برنامه کشوری (2011-2005) باعث شد تا در سال 2008 همه شرکای کاری دولتی، برنامه های مشترک خود را با یونیسف به حالت تعلیق درآورند. اگر چه در این میان پلیس تنها </w:t>
      </w:r>
      <w:r w:rsidR="0064741D" w:rsidRPr="009243C2">
        <w:rPr>
          <w:rFonts w:cs="B Compset" w:hint="cs"/>
          <w:sz w:val="28"/>
          <w:szCs w:val="28"/>
          <w:rtl/>
        </w:rPr>
        <w:t xml:space="preserve">شریک دولتی بود که فعالیت های مشترک خود را با یونیسف اجرا نمود. اما محدودیت های موجود برای سفرهای داخلی کارکنان یونیسف باعث شد تا پایش مستقیم اجرای فعالیت های مشترک با پلیس برای دفتر یونیسف امکانپذیر نباشد. </w:t>
      </w:r>
      <w:r w:rsidR="001716C7" w:rsidRPr="009243C2">
        <w:rPr>
          <w:rFonts w:cs="B Compset" w:hint="cs"/>
          <w:sz w:val="28"/>
          <w:szCs w:val="28"/>
          <w:rtl/>
        </w:rPr>
        <w:t xml:space="preserve">در چنین شرایطی یونیسف از یکی از کارشناسان ملی دادرسی ویژه کودکان و نوجوانان در قوه قضاییه درخواست نمود تا با شرکت در دوره های آموزش پلیس بر حسن اجرای فعالیت ها نظارت داشته باشد. </w:t>
      </w:r>
      <w:r w:rsidRPr="009243C2">
        <w:rPr>
          <w:rFonts w:cs="B Compset" w:hint="cs"/>
          <w:sz w:val="28"/>
          <w:szCs w:val="28"/>
          <w:rtl/>
        </w:rPr>
        <w:t xml:space="preserve"> </w:t>
      </w:r>
    </w:p>
    <w:p w:rsidR="00320FA8" w:rsidRPr="009243C2" w:rsidRDefault="00320FA8" w:rsidP="00C975BF">
      <w:pPr>
        <w:bidi/>
        <w:spacing w:line="240" w:lineRule="auto"/>
        <w:jc w:val="both"/>
        <w:rPr>
          <w:rFonts w:cs="B Compset"/>
          <w:sz w:val="28"/>
          <w:szCs w:val="28"/>
          <w:rtl/>
        </w:rPr>
      </w:pPr>
      <w:r w:rsidRPr="009243C2">
        <w:rPr>
          <w:rFonts w:cs="B Compset" w:hint="cs"/>
          <w:sz w:val="28"/>
          <w:szCs w:val="28"/>
          <w:rtl/>
        </w:rPr>
        <w:t xml:space="preserve">الف- </w:t>
      </w:r>
      <w:r w:rsidR="006547E1" w:rsidRPr="009243C2">
        <w:rPr>
          <w:rFonts w:cs="B Compset" w:hint="cs"/>
          <w:sz w:val="28"/>
          <w:szCs w:val="28"/>
          <w:rtl/>
        </w:rPr>
        <w:t>جذابیت موضوع دادرسی کودکان</w:t>
      </w:r>
      <w:r w:rsidR="00393CBD" w:rsidRPr="009243C2">
        <w:rPr>
          <w:rFonts w:cs="B Compset" w:hint="cs"/>
          <w:sz w:val="28"/>
          <w:szCs w:val="28"/>
          <w:rtl/>
        </w:rPr>
        <w:t xml:space="preserve"> و نوجوانان برای تامین </w:t>
      </w:r>
      <w:r w:rsidR="00044BE2" w:rsidRPr="009243C2">
        <w:rPr>
          <w:rFonts w:cs="B Compset" w:hint="cs"/>
          <w:sz w:val="28"/>
          <w:szCs w:val="28"/>
          <w:rtl/>
        </w:rPr>
        <w:t xml:space="preserve">کنندگان هزینه های </w:t>
      </w:r>
      <w:r w:rsidR="00393CBD" w:rsidRPr="009243C2">
        <w:rPr>
          <w:rFonts w:cs="B Compset" w:hint="cs"/>
          <w:sz w:val="28"/>
          <w:szCs w:val="28"/>
          <w:rtl/>
        </w:rPr>
        <w:t xml:space="preserve"> </w:t>
      </w:r>
      <w:r w:rsidR="00044BE2" w:rsidRPr="009243C2">
        <w:rPr>
          <w:rFonts w:cs="B Compset" w:hint="cs"/>
          <w:sz w:val="28"/>
          <w:szCs w:val="28"/>
          <w:rtl/>
        </w:rPr>
        <w:t>فعالیت های یونیسف</w:t>
      </w:r>
      <w:r w:rsidR="00393CBD" w:rsidRPr="009243C2">
        <w:rPr>
          <w:rFonts w:cs="B Compset" w:hint="cs"/>
          <w:sz w:val="28"/>
          <w:szCs w:val="28"/>
          <w:rtl/>
        </w:rPr>
        <w:t xml:space="preserve"> </w:t>
      </w:r>
    </w:p>
    <w:p w:rsidR="00320FA8" w:rsidRDefault="006547E1" w:rsidP="00C975BF">
      <w:pPr>
        <w:bidi/>
        <w:spacing w:line="240" w:lineRule="auto"/>
        <w:jc w:val="both"/>
        <w:rPr>
          <w:rFonts w:cs="B Compset"/>
          <w:sz w:val="28"/>
          <w:szCs w:val="28"/>
          <w:rtl/>
        </w:rPr>
      </w:pPr>
      <w:r w:rsidRPr="009243C2">
        <w:rPr>
          <w:rFonts w:cs="B Compset" w:hint="cs"/>
          <w:sz w:val="28"/>
          <w:szCs w:val="28"/>
          <w:rtl/>
        </w:rPr>
        <w:t>یکی از عوامل مهم اثرگذار بر اجرای این برنامه آموزشی</w:t>
      </w:r>
      <w:r w:rsidR="00B124A2" w:rsidRPr="009243C2">
        <w:rPr>
          <w:rFonts w:cs="B Compset" w:hint="cs"/>
          <w:sz w:val="28"/>
          <w:szCs w:val="28"/>
          <w:rtl/>
        </w:rPr>
        <w:t>،</w:t>
      </w:r>
      <w:r w:rsidRPr="009243C2">
        <w:rPr>
          <w:rFonts w:cs="B Compset" w:hint="cs"/>
          <w:sz w:val="28"/>
          <w:szCs w:val="28"/>
          <w:rtl/>
        </w:rPr>
        <w:t xml:space="preserve"> جذابیت موضوع دادرسی کودکان و نوجوانان برای تامین کنندگان مالی برنامه های یونیسف بود. </w:t>
      </w:r>
      <w:r w:rsidR="00044BE2" w:rsidRPr="009243C2">
        <w:rPr>
          <w:rFonts w:cs="B Compset" w:hint="cs"/>
          <w:sz w:val="28"/>
          <w:szCs w:val="28"/>
          <w:rtl/>
        </w:rPr>
        <w:t>این جذابیت باعث شد تا</w:t>
      </w:r>
      <w:r w:rsidR="005524CC" w:rsidRPr="009243C2">
        <w:rPr>
          <w:rFonts w:cs="B Compset" w:hint="cs"/>
          <w:sz w:val="28"/>
          <w:szCs w:val="28"/>
          <w:rtl/>
        </w:rPr>
        <w:t xml:space="preserve"> تقاضا برای اجرای </w:t>
      </w:r>
      <w:r w:rsidR="00044BE2" w:rsidRPr="009243C2">
        <w:rPr>
          <w:rFonts w:cs="B Compset" w:hint="cs"/>
          <w:sz w:val="28"/>
          <w:szCs w:val="28"/>
          <w:rtl/>
        </w:rPr>
        <w:t>آن</w:t>
      </w:r>
      <w:r w:rsidR="005524CC" w:rsidRPr="009243C2">
        <w:rPr>
          <w:rFonts w:cs="B Compset" w:hint="cs"/>
          <w:sz w:val="28"/>
          <w:szCs w:val="28"/>
          <w:rtl/>
        </w:rPr>
        <w:t xml:space="preserve"> در استان های مختلف</w:t>
      </w:r>
      <w:r w:rsidR="00044BE2" w:rsidRPr="009243C2">
        <w:rPr>
          <w:rFonts w:cs="B Compset" w:hint="cs"/>
          <w:sz w:val="28"/>
          <w:szCs w:val="28"/>
          <w:rtl/>
        </w:rPr>
        <w:t xml:space="preserve"> کشور</w:t>
      </w:r>
      <w:r w:rsidR="005524CC" w:rsidRPr="009243C2">
        <w:rPr>
          <w:rFonts w:cs="B Compset" w:hint="cs"/>
          <w:sz w:val="28"/>
          <w:szCs w:val="28"/>
          <w:rtl/>
        </w:rPr>
        <w:t xml:space="preserve"> با اقبال مناسب هم از سوی مدیران یونیسف و هم تامین کنندگان مالی برنامه هایش روبرو ش</w:t>
      </w:r>
      <w:r w:rsidR="003421F7" w:rsidRPr="009243C2">
        <w:rPr>
          <w:rFonts w:cs="B Compset" w:hint="cs"/>
          <w:sz w:val="28"/>
          <w:szCs w:val="28"/>
          <w:rtl/>
        </w:rPr>
        <w:t>و</w:t>
      </w:r>
      <w:r w:rsidR="005524CC" w:rsidRPr="009243C2">
        <w:rPr>
          <w:rFonts w:cs="B Compset" w:hint="cs"/>
          <w:sz w:val="28"/>
          <w:szCs w:val="28"/>
          <w:rtl/>
        </w:rPr>
        <w:t>د</w:t>
      </w:r>
      <w:r w:rsidR="003421F7" w:rsidRPr="009243C2">
        <w:rPr>
          <w:rFonts w:cs="B Compset" w:hint="cs"/>
          <w:sz w:val="28"/>
          <w:szCs w:val="28"/>
          <w:rtl/>
        </w:rPr>
        <w:t xml:space="preserve"> و</w:t>
      </w:r>
      <w:r w:rsidRPr="009243C2">
        <w:rPr>
          <w:rFonts w:cs="B Compset" w:hint="cs"/>
          <w:sz w:val="28"/>
          <w:szCs w:val="28"/>
          <w:rtl/>
        </w:rPr>
        <w:t xml:space="preserve"> یونیسف در جذب منابع مالی لازم برای این پروژه  با مشکلی روبرو نشود. </w:t>
      </w:r>
    </w:p>
    <w:p w:rsidR="004811FB" w:rsidRPr="009243C2" w:rsidRDefault="004811FB" w:rsidP="004811FB">
      <w:pPr>
        <w:bidi/>
        <w:spacing w:line="240" w:lineRule="auto"/>
        <w:jc w:val="both"/>
        <w:rPr>
          <w:rFonts w:cs="B Compset"/>
          <w:sz w:val="28"/>
          <w:szCs w:val="28"/>
          <w:rtl/>
        </w:rPr>
      </w:pPr>
    </w:p>
    <w:p w:rsidR="007B38EE" w:rsidRPr="009243C2" w:rsidRDefault="006E0D4F" w:rsidP="002878B2">
      <w:pPr>
        <w:bidi/>
        <w:spacing w:line="240" w:lineRule="auto"/>
        <w:jc w:val="both"/>
        <w:rPr>
          <w:rFonts w:cs="B Compset"/>
          <w:b/>
          <w:bCs/>
          <w:sz w:val="28"/>
          <w:szCs w:val="28"/>
          <w:rtl/>
        </w:rPr>
      </w:pPr>
      <w:r>
        <w:rPr>
          <w:rFonts w:cs="B Compset" w:hint="cs"/>
          <w:b/>
          <w:bCs/>
          <w:sz w:val="28"/>
          <w:szCs w:val="28"/>
          <w:rtl/>
          <w:lang w:bidi="fa-IR"/>
        </w:rPr>
        <w:t>الف</w:t>
      </w:r>
      <w:r w:rsidR="002878B2">
        <w:rPr>
          <w:rFonts w:cs="B Compset" w:hint="cs"/>
          <w:b/>
          <w:bCs/>
          <w:sz w:val="28"/>
          <w:szCs w:val="28"/>
          <w:rtl/>
          <w:lang w:bidi="fa-IR"/>
        </w:rPr>
        <w:t xml:space="preserve">) </w:t>
      </w:r>
      <w:r w:rsidR="00F95549" w:rsidRPr="009243C2">
        <w:rPr>
          <w:rFonts w:cs="B Compset" w:hint="cs"/>
          <w:b/>
          <w:bCs/>
          <w:sz w:val="28"/>
          <w:szCs w:val="28"/>
          <w:rtl/>
          <w:lang w:bidi="fa-IR"/>
        </w:rPr>
        <w:t>میزان</w:t>
      </w:r>
      <w:r w:rsidR="007B38EE" w:rsidRPr="009243C2">
        <w:rPr>
          <w:rFonts w:cs="B Compset" w:hint="cs"/>
          <w:b/>
          <w:bCs/>
          <w:sz w:val="28"/>
          <w:szCs w:val="28"/>
          <w:rtl/>
        </w:rPr>
        <w:t xml:space="preserve"> رضایت فراگیران</w:t>
      </w:r>
      <w:r w:rsidR="009F18E8" w:rsidRPr="009243C2">
        <w:rPr>
          <w:rFonts w:cs="B Compset" w:hint="cs"/>
          <w:b/>
          <w:bCs/>
          <w:sz w:val="28"/>
          <w:szCs w:val="28"/>
          <w:rtl/>
        </w:rPr>
        <w:t xml:space="preserve"> </w:t>
      </w:r>
      <w:r>
        <w:rPr>
          <w:rFonts w:cs="B Compset" w:hint="cs"/>
          <w:b/>
          <w:bCs/>
          <w:sz w:val="28"/>
          <w:szCs w:val="28"/>
          <w:rtl/>
        </w:rPr>
        <w:t>از دوره آموزش دادرسی ویژه کودکان و نوجوانان</w:t>
      </w:r>
    </w:p>
    <w:p w:rsidR="009F18E8" w:rsidRPr="009243C2" w:rsidRDefault="009F18E8" w:rsidP="00C975BF">
      <w:pPr>
        <w:bidi/>
        <w:spacing w:line="240" w:lineRule="auto"/>
        <w:jc w:val="both"/>
        <w:rPr>
          <w:rFonts w:cs="B Compset"/>
          <w:sz w:val="28"/>
          <w:szCs w:val="28"/>
          <w:rtl/>
        </w:rPr>
      </w:pPr>
      <w:r w:rsidRPr="009243C2">
        <w:rPr>
          <w:rFonts w:cs="B Compset" w:hint="cs"/>
          <w:sz w:val="28"/>
          <w:szCs w:val="28"/>
          <w:rtl/>
        </w:rPr>
        <w:t xml:space="preserve">برای بررسی میزان رضایت فراگیران </w:t>
      </w:r>
      <w:r w:rsidR="00E75582" w:rsidRPr="009243C2">
        <w:rPr>
          <w:rFonts w:cs="B Compset" w:hint="cs"/>
          <w:sz w:val="28"/>
          <w:szCs w:val="28"/>
          <w:rtl/>
        </w:rPr>
        <w:t>از دوره آموزش دادرسی ویژه کودکان و نوجوانان</w:t>
      </w:r>
      <w:r w:rsidRPr="009243C2">
        <w:rPr>
          <w:rFonts w:cs="B Compset" w:hint="cs"/>
          <w:sz w:val="28"/>
          <w:szCs w:val="28"/>
          <w:rtl/>
        </w:rPr>
        <w:t xml:space="preserve">10 شاخص </w:t>
      </w:r>
      <w:r w:rsidR="00E75582" w:rsidRPr="009243C2">
        <w:rPr>
          <w:rFonts w:cs="B Compset" w:hint="cs"/>
          <w:sz w:val="28"/>
          <w:szCs w:val="28"/>
          <w:rtl/>
        </w:rPr>
        <w:t xml:space="preserve">مرتبط </w:t>
      </w:r>
      <w:r w:rsidR="00D575D5" w:rsidRPr="009243C2">
        <w:rPr>
          <w:rFonts w:cs="B Compset" w:hint="cs"/>
          <w:sz w:val="28"/>
          <w:szCs w:val="28"/>
          <w:rtl/>
        </w:rPr>
        <w:t xml:space="preserve">زیر </w:t>
      </w:r>
      <w:r w:rsidR="00E75582" w:rsidRPr="009243C2">
        <w:rPr>
          <w:rFonts w:cs="B Compset" w:hint="cs"/>
          <w:sz w:val="28"/>
          <w:szCs w:val="28"/>
          <w:rtl/>
        </w:rPr>
        <w:t>مورد</w:t>
      </w:r>
      <w:r w:rsidRPr="009243C2">
        <w:rPr>
          <w:rFonts w:cs="B Compset" w:hint="cs"/>
          <w:sz w:val="28"/>
          <w:szCs w:val="28"/>
          <w:rtl/>
        </w:rPr>
        <w:t xml:space="preserve"> بررسی قرار گرفت</w:t>
      </w:r>
      <w:r w:rsidR="00555BA4" w:rsidRPr="009243C2">
        <w:rPr>
          <w:rFonts w:cs="B Compset" w:hint="cs"/>
          <w:sz w:val="28"/>
          <w:szCs w:val="28"/>
          <w:rtl/>
        </w:rPr>
        <w:t>.</w:t>
      </w:r>
    </w:p>
    <w:p w:rsidR="009F18E8" w:rsidRPr="009243C2" w:rsidRDefault="009F18E8" w:rsidP="00C975BF">
      <w:pPr>
        <w:bidi/>
        <w:spacing w:line="240" w:lineRule="auto"/>
        <w:jc w:val="both"/>
        <w:rPr>
          <w:rFonts w:cs="B Compset"/>
          <w:sz w:val="28"/>
          <w:szCs w:val="28"/>
          <w:rtl/>
        </w:rPr>
      </w:pPr>
      <w:r w:rsidRPr="009243C2">
        <w:rPr>
          <w:rFonts w:cs="B Compset" w:hint="cs"/>
          <w:sz w:val="28"/>
          <w:szCs w:val="28"/>
          <w:rtl/>
        </w:rPr>
        <w:t>1) میزان کاربردی بودن و مرتبط بودن دوره با شرح وظایف فراگیران</w:t>
      </w:r>
    </w:p>
    <w:p w:rsidR="009F18E8" w:rsidRPr="009243C2" w:rsidRDefault="009F18E8" w:rsidP="00C975BF">
      <w:pPr>
        <w:bidi/>
        <w:spacing w:line="240" w:lineRule="auto"/>
        <w:jc w:val="both"/>
        <w:rPr>
          <w:rFonts w:cs="B Compset"/>
          <w:sz w:val="28"/>
          <w:szCs w:val="28"/>
          <w:rtl/>
        </w:rPr>
      </w:pPr>
      <w:r w:rsidRPr="009243C2">
        <w:rPr>
          <w:rFonts w:cs="B Compset" w:hint="cs"/>
          <w:sz w:val="28"/>
          <w:szCs w:val="28"/>
          <w:rtl/>
        </w:rPr>
        <w:t>2) میزان تجربه و تخصص اساتید دوره</w:t>
      </w:r>
    </w:p>
    <w:p w:rsidR="009F18E8" w:rsidRPr="009243C2" w:rsidRDefault="009F18E8" w:rsidP="00C975BF">
      <w:pPr>
        <w:bidi/>
        <w:spacing w:line="240" w:lineRule="auto"/>
        <w:jc w:val="both"/>
        <w:rPr>
          <w:rFonts w:cs="B Compset"/>
          <w:sz w:val="28"/>
          <w:szCs w:val="28"/>
          <w:rtl/>
        </w:rPr>
      </w:pPr>
      <w:r w:rsidRPr="009243C2">
        <w:rPr>
          <w:rFonts w:cs="B Compset" w:hint="cs"/>
          <w:sz w:val="28"/>
          <w:szCs w:val="28"/>
          <w:rtl/>
        </w:rPr>
        <w:t>3) شیوه تدریس اساتید دوره</w:t>
      </w:r>
    </w:p>
    <w:p w:rsidR="009F18E8" w:rsidRPr="009243C2" w:rsidRDefault="009F18E8" w:rsidP="00C975BF">
      <w:pPr>
        <w:bidi/>
        <w:spacing w:line="240" w:lineRule="auto"/>
        <w:jc w:val="both"/>
        <w:rPr>
          <w:rFonts w:cs="B Compset"/>
          <w:sz w:val="28"/>
          <w:szCs w:val="28"/>
          <w:rtl/>
        </w:rPr>
      </w:pPr>
      <w:r w:rsidRPr="009243C2">
        <w:rPr>
          <w:rFonts w:cs="B Compset" w:hint="cs"/>
          <w:sz w:val="28"/>
          <w:szCs w:val="28"/>
          <w:rtl/>
        </w:rPr>
        <w:t xml:space="preserve">4) </w:t>
      </w:r>
      <w:r w:rsidR="00670E8E" w:rsidRPr="009243C2">
        <w:rPr>
          <w:rFonts w:cs="B Compset" w:hint="cs"/>
          <w:sz w:val="28"/>
          <w:szCs w:val="28"/>
          <w:rtl/>
        </w:rPr>
        <w:t>شیوه اداره کارگاه آموزشی توسط اساتید</w:t>
      </w:r>
    </w:p>
    <w:p w:rsidR="009F18E8" w:rsidRPr="009243C2" w:rsidRDefault="009F18E8" w:rsidP="00C975BF">
      <w:pPr>
        <w:bidi/>
        <w:spacing w:line="240" w:lineRule="auto"/>
        <w:jc w:val="both"/>
        <w:rPr>
          <w:rFonts w:cs="B Compset"/>
          <w:sz w:val="28"/>
          <w:szCs w:val="28"/>
          <w:rtl/>
        </w:rPr>
      </w:pPr>
      <w:r w:rsidRPr="009243C2">
        <w:rPr>
          <w:rFonts w:cs="B Compset" w:hint="cs"/>
          <w:sz w:val="28"/>
          <w:szCs w:val="28"/>
          <w:rtl/>
        </w:rPr>
        <w:t xml:space="preserve">5) </w:t>
      </w:r>
      <w:r w:rsidR="00670E8E" w:rsidRPr="009243C2">
        <w:rPr>
          <w:rFonts w:cs="B Compset" w:hint="cs"/>
          <w:sz w:val="28"/>
          <w:szCs w:val="28"/>
          <w:rtl/>
        </w:rPr>
        <w:t>توانایی پاسخ دهی مناسب اساتید  به پرسش های مطروحه توسط فراگیران</w:t>
      </w:r>
    </w:p>
    <w:p w:rsidR="00670E8E" w:rsidRPr="009243C2" w:rsidRDefault="009F18E8" w:rsidP="00C975BF">
      <w:pPr>
        <w:bidi/>
        <w:spacing w:line="240" w:lineRule="auto"/>
        <w:jc w:val="both"/>
        <w:rPr>
          <w:rFonts w:cs="B Compset"/>
          <w:sz w:val="28"/>
          <w:szCs w:val="28"/>
          <w:rtl/>
        </w:rPr>
      </w:pPr>
      <w:r w:rsidRPr="009243C2">
        <w:rPr>
          <w:rFonts w:cs="B Compset" w:hint="cs"/>
          <w:sz w:val="28"/>
          <w:szCs w:val="28"/>
          <w:rtl/>
        </w:rPr>
        <w:t>6)</w:t>
      </w:r>
      <w:r w:rsidR="00670E8E" w:rsidRPr="009243C2">
        <w:rPr>
          <w:rFonts w:cs="B Compset" w:hint="cs"/>
          <w:sz w:val="28"/>
          <w:szCs w:val="28"/>
          <w:rtl/>
        </w:rPr>
        <w:t xml:space="preserve"> شیوه طرح موضوع بحث توسط اساتید</w:t>
      </w:r>
    </w:p>
    <w:p w:rsidR="009F18E8" w:rsidRPr="009243C2" w:rsidRDefault="009F18E8" w:rsidP="00C975BF">
      <w:pPr>
        <w:bidi/>
        <w:spacing w:line="240" w:lineRule="auto"/>
        <w:jc w:val="both"/>
        <w:rPr>
          <w:rFonts w:cs="B Compset"/>
          <w:sz w:val="28"/>
          <w:szCs w:val="28"/>
          <w:rtl/>
        </w:rPr>
      </w:pPr>
      <w:r w:rsidRPr="009243C2">
        <w:rPr>
          <w:rFonts w:cs="B Compset" w:hint="cs"/>
          <w:sz w:val="28"/>
          <w:szCs w:val="28"/>
          <w:rtl/>
        </w:rPr>
        <w:t xml:space="preserve">7) </w:t>
      </w:r>
      <w:r w:rsidR="00670E8E" w:rsidRPr="009243C2">
        <w:rPr>
          <w:rFonts w:cs="B Compset" w:hint="cs"/>
          <w:sz w:val="28"/>
          <w:szCs w:val="28"/>
          <w:rtl/>
        </w:rPr>
        <w:t>میزان کیفیت منابع مورد استفاده در دوره شامل جزوه و راهنمای آموزشی</w:t>
      </w:r>
    </w:p>
    <w:p w:rsidR="009F18E8" w:rsidRPr="009243C2" w:rsidRDefault="009F18E8" w:rsidP="00C975BF">
      <w:pPr>
        <w:bidi/>
        <w:spacing w:line="240" w:lineRule="auto"/>
        <w:jc w:val="both"/>
        <w:rPr>
          <w:rFonts w:cs="B Compset"/>
          <w:sz w:val="28"/>
          <w:szCs w:val="28"/>
          <w:rtl/>
        </w:rPr>
      </w:pPr>
      <w:r w:rsidRPr="009243C2">
        <w:rPr>
          <w:rFonts w:cs="B Compset" w:hint="cs"/>
          <w:sz w:val="28"/>
          <w:szCs w:val="28"/>
          <w:rtl/>
        </w:rPr>
        <w:lastRenderedPageBreak/>
        <w:t>8) مناسب بودن زمان برگزاری دوره</w:t>
      </w:r>
    </w:p>
    <w:p w:rsidR="009F18E8" w:rsidRPr="009243C2" w:rsidRDefault="009F18E8" w:rsidP="00C975BF">
      <w:pPr>
        <w:bidi/>
        <w:spacing w:line="240" w:lineRule="auto"/>
        <w:jc w:val="both"/>
        <w:rPr>
          <w:rFonts w:cs="B Compset"/>
          <w:sz w:val="28"/>
          <w:szCs w:val="28"/>
          <w:rtl/>
        </w:rPr>
      </w:pPr>
      <w:r w:rsidRPr="009243C2">
        <w:rPr>
          <w:rFonts w:cs="B Compset" w:hint="cs"/>
          <w:sz w:val="28"/>
          <w:szCs w:val="28"/>
          <w:rtl/>
        </w:rPr>
        <w:t>9) مناسب بودن مکان برگزاری دوره</w:t>
      </w:r>
    </w:p>
    <w:p w:rsidR="009F18E8" w:rsidRPr="009243C2" w:rsidRDefault="009F18E8" w:rsidP="00C975BF">
      <w:pPr>
        <w:bidi/>
        <w:spacing w:line="240" w:lineRule="auto"/>
        <w:jc w:val="both"/>
        <w:rPr>
          <w:rFonts w:cs="B Compset"/>
          <w:sz w:val="28"/>
          <w:szCs w:val="28"/>
          <w:rtl/>
        </w:rPr>
      </w:pPr>
      <w:r w:rsidRPr="009243C2">
        <w:rPr>
          <w:rFonts w:cs="B Compset" w:hint="cs"/>
          <w:sz w:val="28"/>
          <w:szCs w:val="28"/>
          <w:rtl/>
        </w:rPr>
        <w:t xml:space="preserve">10) عملکرد مجریان برگزاری دوره </w:t>
      </w:r>
    </w:p>
    <w:p w:rsidR="009243C2" w:rsidRDefault="009243C2" w:rsidP="00C975BF">
      <w:pPr>
        <w:bidi/>
        <w:spacing w:line="240" w:lineRule="auto"/>
        <w:jc w:val="both"/>
        <w:rPr>
          <w:rFonts w:cs="B Compset"/>
          <w:b/>
          <w:bCs/>
          <w:sz w:val="28"/>
          <w:szCs w:val="28"/>
          <w:rtl/>
        </w:rPr>
      </w:pPr>
    </w:p>
    <w:p w:rsidR="002557AA" w:rsidRPr="009243C2" w:rsidRDefault="00600183" w:rsidP="009243C2">
      <w:pPr>
        <w:bidi/>
        <w:spacing w:line="240" w:lineRule="auto"/>
        <w:jc w:val="both"/>
        <w:rPr>
          <w:rFonts w:cs="B Compset"/>
          <w:b/>
          <w:bCs/>
          <w:sz w:val="28"/>
          <w:szCs w:val="28"/>
        </w:rPr>
      </w:pPr>
      <w:r w:rsidRPr="009243C2">
        <w:rPr>
          <w:rFonts w:cs="B Compset" w:hint="cs"/>
          <w:b/>
          <w:bCs/>
          <w:sz w:val="28"/>
          <w:szCs w:val="28"/>
          <w:rtl/>
        </w:rPr>
        <w:t xml:space="preserve">کاربردی و </w:t>
      </w:r>
      <w:r w:rsidR="002518EF" w:rsidRPr="009243C2">
        <w:rPr>
          <w:rFonts w:cs="B Compset" w:hint="cs"/>
          <w:b/>
          <w:bCs/>
          <w:sz w:val="28"/>
          <w:szCs w:val="28"/>
          <w:rtl/>
        </w:rPr>
        <w:t>مرتبط بودن</w:t>
      </w:r>
      <w:r w:rsidR="002557AA" w:rsidRPr="009243C2">
        <w:rPr>
          <w:rFonts w:cs="B Compset" w:hint="cs"/>
          <w:b/>
          <w:bCs/>
          <w:sz w:val="28"/>
          <w:szCs w:val="28"/>
          <w:rtl/>
        </w:rPr>
        <w:t xml:space="preserve"> محتوا</w:t>
      </w:r>
      <w:r w:rsidR="00EC6177" w:rsidRPr="009243C2">
        <w:rPr>
          <w:rFonts w:cs="B Compset" w:hint="cs"/>
          <w:b/>
          <w:bCs/>
          <w:sz w:val="28"/>
          <w:szCs w:val="28"/>
          <w:rtl/>
        </w:rPr>
        <w:t xml:space="preserve">ی دوره </w:t>
      </w:r>
      <w:r w:rsidR="0026465D" w:rsidRPr="009243C2">
        <w:rPr>
          <w:rFonts w:cs="B Compset" w:hint="cs"/>
          <w:b/>
          <w:bCs/>
          <w:sz w:val="28"/>
          <w:szCs w:val="28"/>
          <w:rtl/>
        </w:rPr>
        <w:t>با شرح وظایف فراگیران</w:t>
      </w:r>
    </w:p>
    <w:p w:rsidR="00F55DC7" w:rsidRPr="009243C2" w:rsidRDefault="002518EF" w:rsidP="00C975BF">
      <w:pPr>
        <w:bidi/>
        <w:spacing w:line="240" w:lineRule="auto"/>
        <w:jc w:val="both"/>
        <w:rPr>
          <w:rFonts w:cs="B Compset"/>
          <w:sz w:val="28"/>
          <w:szCs w:val="28"/>
          <w:rtl/>
          <w:lang w:bidi="fa-IR"/>
        </w:rPr>
      </w:pPr>
      <w:r w:rsidRPr="009243C2">
        <w:rPr>
          <w:rFonts w:cs="B Compset" w:hint="cs"/>
          <w:sz w:val="28"/>
          <w:szCs w:val="28"/>
          <w:rtl/>
          <w:lang w:bidi="fa-IR"/>
        </w:rPr>
        <w:t xml:space="preserve">نتایج حاصل از ارزیابی </w:t>
      </w:r>
      <w:r w:rsidR="002B70A6" w:rsidRPr="009243C2">
        <w:rPr>
          <w:rFonts w:cs="B Compset" w:hint="cs"/>
          <w:sz w:val="28"/>
          <w:szCs w:val="28"/>
          <w:rtl/>
          <w:lang w:bidi="fa-IR"/>
        </w:rPr>
        <w:t xml:space="preserve">مندرج در جدول زیر </w:t>
      </w:r>
      <w:r w:rsidRPr="009243C2">
        <w:rPr>
          <w:rFonts w:cs="B Compset" w:hint="cs"/>
          <w:sz w:val="28"/>
          <w:szCs w:val="28"/>
          <w:rtl/>
          <w:lang w:bidi="fa-IR"/>
        </w:rPr>
        <w:t xml:space="preserve">نشان می دهد که محتوای دوره آموزش دادرسی ویژه کودکان و نوجوانان  با </w:t>
      </w:r>
      <w:r w:rsidR="00B37942" w:rsidRPr="009243C2">
        <w:rPr>
          <w:rFonts w:cs="B Compset" w:hint="cs"/>
          <w:sz w:val="28"/>
          <w:szCs w:val="28"/>
          <w:rtl/>
          <w:lang w:bidi="fa-IR"/>
        </w:rPr>
        <w:t xml:space="preserve">شرح </w:t>
      </w:r>
      <w:r w:rsidRPr="009243C2">
        <w:rPr>
          <w:rFonts w:cs="B Compset" w:hint="cs"/>
          <w:sz w:val="28"/>
          <w:szCs w:val="28"/>
          <w:rtl/>
          <w:lang w:bidi="fa-IR"/>
        </w:rPr>
        <w:t xml:space="preserve">وظایف سازمانی و قانونی افراد شرکت کننده در دوره بسیار مرتبط </w:t>
      </w:r>
      <w:r w:rsidR="00600183" w:rsidRPr="009243C2">
        <w:rPr>
          <w:rFonts w:cs="B Compset" w:hint="cs"/>
          <w:sz w:val="28"/>
          <w:szCs w:val="28"/>
          <w:rtl/>
          <w:lang w:bidi="fa-IR"/>
        </w:rPr>
        <w:t xml:space="preserve">و کاربردی </w:t>
      </w:r>
      <w:r w:rsidRPr="009243C2">
        <w:rPr>
          <w:rFonts w:cs="B Compset" w:hint="cs"/>
          <w:sz w:val="28"/>
          <w:szCs w:val="28"/>
          <w:rtl/>
          <w:lang w:bidi="fa-IR"/>
        </w:rPr>
        <w:t>بوده است.</w:t>
      </w:r>
      <w:r w:rsidR="00B37942" w:rsidRPr="009243C2">
        <w:rPr>
          <w:rFonts w:cs="B Compset" w:hint="cs"/>
          <w:sz w:val="28"/>
          <w:szCs w:val="28"/>
          <w:rtl/>
          <w:lang w:bidi="fa-IR"/>
        </w:rPr>
        <w:t xml:space="preserve"> </w:t>
      </w:r>
      <w:r w:rsidR="004F4396" w:rsidRPr="009243C2">
        <w:rPr>
          <w:rFonts w:cs="B Compset" w:hint="cs"/>
          <w:sz w:val="28"/>
          <w:szCs w:val="28"/>
          <w:rtl/>
          <w:lang w:bidi="fa-IR"/>
        </w:rPr>
        <w:t>68</w:t>
      </w:r>
      <w:r w:rsidR="00F55DC7" w:rsidRPr="009243C2">
        <w:rPr>
          <w:rFonts w:cs="B Compset" w:hint="cs"/>
          <w:sz w:val="28"/>
          <w:szCs w:val="28"/>
          <w:rtl/>
          <w:lang w:bidi="fa-IR"/>
        </w:rPr>
        <w:t>/</w:t>
      </w:r>
      <w:r w:rsidR="004F4396" w:rsidRPr="009243C2">
        <w:rPr>
          <w:rFonts w:cs="B Compset" w:hint="cs"/>
          <w:sz w:val="28"/>
          <w:szCs w:val="28"/>
          <w:rtl/>
          <w:lang w:bidi="fa-IR"/>
        </w:rPr>
        <w:t>43</w:t>
      </w:r>
      <w:r w:rsidR="00F55DC7" w:rsidRPr="009243C2">
        <w:rPr>
          <w:rFonts w:cs="B Compset" w:hint="cs"/>
          <w:sz w:val="28"/>
          <w:szCs w:val="28"/>
          <w:rtl/>
          <w:lang w:bidi="fa-IR"/>
        </w:rPr>
        <w:t xml:space="preserve"> درصد پاسخ گویان این دوره آموزشی را </w:t>
      </w:r>
      <w:r w:rsidR="004F4396" w:rsidRPr="009243C2">
        <w:rPr>
          <w:rFonts w:cs="B Compset" w:hint="cs"/>
          <w:sz w:val="28"/>
          <w:szCs w:val="28"/>
          <w:rtl/>
          <w:lang w:bidi="fa-IR"/>
        </w:rPr>
        <w:t>زیاد</w:t>
      </w:r>
      <w:r w:rsidR="00F55DC7" w:rsidRPr="009243C2">
        <w:rPr>
          <w:rFonts w:cs="B Compset" w:hint="cs"/>
          <w:sz w:val="28"/>
          <w:szCs w:val="28"/>
          <w:rtl/>
          <w:lang w:bidi="fa-IR"/>
        </w:rPr>
        <w:t xml:space="preserve"> و </w:t>
      </w:r>
      <w:r w:rsidR="004F4396" w:rsidRPr="009243C2">
        <w:rPr>
          <w:rFonts w:cs="B Compset" w:hint="cs"/>
          <w:sz w:val="28"/>
          <w:szCs w:val="28"/>
          <w:rtl/>
          <w:lang w:bidi="fa-IR"/>
        </w:rPr>
        <w:t>3</w:t>
      </w:r>
      <w:r w:rsidR="00F55DC7" w:rsidRPr="009243C2">
        <w:rPr>
          <w:rFonts w:cs="B Compset" w:hint="cs"/>
          <w:sz w:val="28"/>
          <w:szCs w:val="28"/>
          <w:rtl/>
          <w:lang w:bidi="fa-IR"/>
        </w:rPr>
        <w:t>7.</w:t>
      </w:r>
      <w:r w:rsidR="004F4396" w:rsidRPr="009243C2">
        <w:rPr>
          <w:rFonts w:cs="B Compset" w:hint="cs"/>
          <w:sz w:val="28"/>
          <w:szCs w:val="28"/>
          <w:rtl/>
          <w:lang w:bidi="fa-IR"/>
        </w:rPr>
        <w:t>63</w:t>
      </w:r>
      <w:r w:rsidR="00F55DC7" w:rsidRPr="009243C2">
        <w:rPr>
          <w:rFonts w:cs="B Compset" w:hint="cs"/>
          <w:sz w:val="28"/>
          <w:szCs w:val="28"/>
          <w:rtl/>
          <w:lang w:bidi="fa-IR"/>
        </w:rPr>
        <w:t xml:space="preserve"> درصد آنرا </w:t>
      </w:r>
      <w:r w:rsidR="004F4396" w:rsidRPr="009243C2">
        <w:rPr>
          <w:rFonts w:cs="B Compset" w:hint="cs"/>
          <w:sz w:val="28"/>
          <w:szCs w:val="28"/>
          <w:rtl/>
          <w:lang w:bidi="fa-IR"/>
        </w:rPr>
        <w:t>بسیار زیاد</w:t>
      </w:r>
      <w:r w:rsidR="00F55DC7" w:rsidRPr="009243C2">
        <w:rPr>
          <w:rFonts w:cs="B Compset" w:hint="cs"/>
          <w:sz w:val="28"/>
          <w:szCs w:val="28"/>
          <w:rtl/>
          <w:lang w:bidi="fa-IR"/>
        </w:rPr>
        <w:t xml:space="preserve"> </w:t>
      </w:r>
      <w:r w:rsidR="004F4396" w:rsidRPr="009243C2">
        <w:rPr>
          <w:rFonts w:cs="B Compset" w:hint="cs"/>
          <w:sz w:val="28"/>
          <w:szCs w:val="28"/>
          <w:rtl/>
          <w:lang w:bidi="fa-IR"/>
        </w:rPr>
        <w:t xml:space="preserve">کاربردی و مرتبط </w:t>
      </w:r>
      <w:r w:rsidR="00F55DC7" w:rsidRPr="009243C2">
        <w:rPr>
          <w:rFonts w:cs="B Compset" w:hint="cs"/>
          <w:sz w:val="28"/>
          <w:szCs w:val="28"/>
          <w:rtl/>
          <w:lang w:bidi="fa-IR"/>
        </w:rPr>
        <w:t xml:space="preserve">با شرح وظایف خود دانسته اند. </w:t>
      </w:r>
      <w:r w:rsidR="002B70A6" w:rsidRPr="009243C2">
        <w:rPr>
          <w:rFonts w:cs="B Compset" w:hint="cs"/>
          <w:sz w:val="28"/>
          <w:szCs w:val="28"/>
          <w:rtl/>
          <w:lang w:bidi="fa-IR"/>
        </w:rPr>
        <w:t xml:space="preserve">این امر در مجموع </w:t>
      </w:r>
      <w:r w:rsidR="00944D27" w:rsidRPr="009243C2">
        <w:rPr>
          <w:rFonts w:cs="B Compset" w:hint="cs"/>
          <w:sz w:val="28"/>
          <w:szCs w:val="28"/>
          <w:rtl/>
          <w:lang w:bidi="fa-IR"/>
        </w:rPr>
        <w:t xml:space="preserve">نشان دهنده رضایت </w:t>
      </w:r>
      <w:r w:rsidR="002B70A6" w:rsidRPr="009243C2">
        <w:rPr>
          <w:rFonts w:cs="B Compset" w:hint="cs"/>
          <w:sz w:val="28"/>
          <w:szCs w:val="28"/>
          <w:rtl/>
          <w:lang w:bidi="fa-IR"/>
        </w:rPr>
        <w:t>31/81 درصد</w:t>
      </w:r>
      <w:r w:rsidR="00944D27" w:rsidRPr="009243C2">
        <w:rPr>
          <w:rFonts w:cs="B Compset" w:hint="cs"/>
          <w:sz w:val="28"/>
          <w:szCs w:val="28"/>
          <w:rtl/>
          <w:lang w:bidi="fa-IR"/>
        </w:rPr>
        <w:t xml:space="preserve">ی فراگیران است. </w:t>
      </w:r>
    </w:p>
    <w:p w:rsidR="00600183" w:rsidRPr="009243C2" w:rsidRDefault="00F55DC7" w:rsidP="00C975BF">
      <w:pPr>
        <w:bidi/>
        <w:spacing w:line="240" w:lineRule="auto"/>
        <w:jc w:val="both"/>
        <w:rPr>
          <w:rFonts w:cs="B Compset"/>
          <w:b/>
          <w:bCs/>
          <w:sz w:val="28"/>
          <w:szCs w:val="28"/>
          <w:rtl/>
          <w:lang w:bidi="fa-IR"/>
        </w:rPr>
      </w:pPr>
      <w:r w:rsidRPr="009243C2">
        <w:rPr>
          <w:rFonts w:cs="B Compset" w:hint="cs"/>
          <w:b/>
          <w:bCs/>
          <w:sz w:val="28"/>
          <w:szCs w:val="28"/>
          <w:rtl/>
          <w:lang w:bidi="fa-IR"/>
        </w:rPr>
        <w:t xml:space="preserve">میزان </w:t>
      </w:r>
      <w:r w:rsidR="004F4396" w:rsidRPr="009243C2">
        <w:rPr>
          <w:rFonts w:cs="B Compset" w:hint="cs"/>
          <w:b/>
          <w:bCs/>
          <w:sz w:val="28"/>
          <w:szCs w:val="28"/>
          <w:rtl/>
          <w:lang w:bidi="fa-IR"/>
        </w:rPr>
        <w:t xml:space="preserve">رضایت فراگیران از کاربردی و </w:t>
      </w:r>
      <w:r w:rsidRPr="009243C2">
        <w:rPr>
          <w:rFonts w:cs="B Compset" w:hint="cs"/>
          <w:b/>
          <w:bCs/>
          <w:sz w:val="28"/>
          <w:szCs w:val="28"/>
          <w:rtl/>
          <w:lang w:bidi="fa-IR"/>
        </w:rPr>
        <w:t>مرتبط</w:t>
      </w:r>
      <w:r w:rsidR="004F4396" w:rsidRPr="009243C2">
        <w:rPr>
          <w:rFonts w:cs="B Compset" w:hint="cs"/>
          <w:b/>
          <w:bCs/>
          <w:sz w:val="28"/>
          <w:szCs w:val="28"/>
          <w:rtl/>
          <w:lang w:bidi="fa-IR"/>
        </w:rPr>
        <w:t xml:space="preserve"> بودن دوره با شرح وظایف شان</w:t>
      </w:r>
      <w:r w:rsidRPr="009243C2">
        <w:rPr>
          <w:rFonts w:cs="B Compset" w:hint="cs"/>
          <w:b/>
          <w:bCs/>
          <w:sz w:val="28"/>
          <w:szCs w:val="28"/>
          <w:rtl/>
          <w:lang w:bidi="fa-IR"/>
        </w:rPr>
        <w:t xml:space="preserve">  </w:t>
      </w:r>
      <w:r w:rsidR="00B37942" w:rsidRPr="009243C2">
        <w:rPr>
          <w:rFonts w:cs="B Compset" w:hint="cs"/>
          <w:b/>
          <w:bCs/>
          <w:sz w:val="28"/>
          <w:szCs w:val="28"/>
          <w:rtl/>
          <w:lang w:bidi="fa-IR"/>
        </w:rPr>
        <w:t xml:space="preserve"> </w:t>
      </w:r>
      <w:r w:rsidR="002518EF" w:rsidRPr="009243C2">
        <w:rPr>
          <w:rFonts w:cs="B Compset" w:hint="cs"/>
          <w:b/>
          <w:bCs/>
          <w:sz w:val="28"/>
          <w:szCs w:val="28"/>
          <w:rtl/>
          <w:lang w:bidi="fa-IR"/>
        </w:rPr>
        <w:t xml:space="preserve">  </w:t>
      </w:r>
    </w:p>
    <w:tbl>
      <w:tblPr>
        <w:tblStyle w:val="TableGrid"/>
        <w:tblW w:w="0" w:type="auto"/>
        <w:tblInd w:w="1638" w:type="dxa"/>
        <w:tblLook w:val="04A0" w:firstRow="1" w:lastRow="0" w:firstColumn="1" w:lastColumn="0" w:noHBand="0" w:noVBand="1"/>
      </w:tblPr>
      <w:tblGrid>
        <w:gridCol w:w="3330"/>
        <w:gridCol w:w="3733"/>
        <w:gridCol w:w="544"/>
      </w:tblGrid>
      <w:tr w:rsidR="00EC6177" w:rsidRPr="009243C2" w:rsidTr="00EC6177">
        <w:tc>
          <w:tcPr>
            <w:tcW w:w="3330" w:type="dxa"/>
          </w:tcPr>
          <w:p w:rsidR="00EC6177" w:rsidRPr="009243C2" w:rsidRDefault="00EC6177" w:rsidP="00C975BF">
            <w:pPr>
              <w:jc w:val="right"/>
              <w:rPr>
                <w:rFonts w:cs="B Compset"/>
                <w:b/>
                <w:bCs/>
                <w:sz w:val="28"/>
                <w:szCs w:val="28"/>
                <w:lang w:bidi="fa-IR"/>
              </w:rPr>
            </w:pPr>
            <w:r w:rsidRPr="009243C2">
              <w:rPr>
                <w:rFonts w:cs="B Compset" w:hint="cs"/>
                <w:b/>
                <w:bCs/>
                <w:sz w:val="28"/>
                <w:szCs w:val="28"/>
                <w:rtl/>
                <w:lang w:bidi="fa-IR"/>
              </w:rPr>
              <w:t>مقدار فراوانی  (درصد فراوانی)</w:t>
            </w:r>
          </w:p>
        </w:tc>
        <w:tc>
          <w:tcPr>
            <w:tcW w:w="3733" w:type="dxa"/>
          </w:tcPr>
          <w:p w:rsidR="00EC6177" w:rsidRPr="009243C2" w:rsidRDefault="00EC6177" w:rsidP="00C975BF">
            <w:pPr>
              <w:jc w:val="right"/>
              <w:rPr>
                <w:rFonts w:cs="B Compset"/>
                <w:b/>
                <w:bCs/>
                <w:sz w:val="28"/>
                <w:szCs w:val="28"/>
                <w:lang w:bidi="fa-IR"/>
              </w:rPr>
            </w:pPr>
            <w:r w:rsidRPr="009243C2">
              <w:rPr>
                <w:rFonts w:cs="B Compset" w:hint="cs"/>
                <w:b/>
                <w:bCs/>
                <w:sz w:val="28"/>
                <w:szCs w:val="28"/>
                <w:rtl/>
                <w:lang w:bidi="fa-IR"/>
              </w:rPr>
              <w:t>میزان</w:t>
            </w:r>
            <w:r w:rsidR="004F4396" w:rsidRPr="009243C2">
              <w:rPr>
                <w:rFonts w:cs="B Compset" w:hint="cs"/>
                <w:b/>
                <w:bCs/>
                <w:sz w:val="28"/>
                <w:szCs w:val="28"/>
                <w:rtl/>
                <w:lang w:bidi="fa-IR"/>
              </w:rPr>
              <w:t xml:space="preserve"> رضایت </w:t>
            </w:r>
            <w:r w:rsidRPr="009243C2">
              <w:rPr>
                <w:rFonts w:cs="B Compset" w:hint="cs"/>
                <w:b/>
                <w:bCs/>
                <w:sz w:val="28"/>
                <w:szCs w:val="28"/>
                <w:rtl/>
                <w:lang w:bidi="fa-IR"/>
              </w:rPr>
              <w:t xml:space="preserve">  (10-0)</w:t>
            </w:r>
          </w:p>
        </w:tc>
        <w:tc>
          <w:tcPr>
            <w:tcW w:w="544" w:type="dxa"/>
          </w:tcPr>
          <w:p w:rsidR="00EC6177" w:rsidRPr="009243C2" w:rsidRDefault="00EC6177" w:rsidP="00C975BF">
            <w:pPr>
              <w:jc w:val="right"/>
              <w:rPr>
                <w:rFonts w:cs="B Compset"/>
                <w:b/>
                <w:bCs/>
                <w:sz w:val="28"/>
                <w:szCs w:val="28"/>
                <w:lang w:bidi="fa-IR"/>
              </w:rPr>
            </w:pPr>
          </w:p>
        </w:tc>
      </w:tr>
      <w:tr w:rsidR="00EC6177" w:rsidRPr="009243C2" w:rsidTr="00EC6177">
        <w:tc>
          <w:tcPr>
            <w:tcW w:w="3330" w:type="dxa"/>
          </w:tcPr>
          <w:p w:rsidR="00EC6177" w:rsidRPr="009243C2" w:rsidRDefault="00EC6177" w:rsidP="00C975BF">
            <w:pPr>
              <w:jc w:val="center"/>
              <w:rPr>
                <w:rFonts w:cs="B Compset"/>
                <w:sz w:val="28"/>
                <w:szCs w:val="28"/>
                <w:lang w:bidi="fa-IR"/>
              </w:rPr>
            </w:pPr>
            <w:r w:rsidRPr="009243C2">
              <w:rPr>
                <w:rFonts w:cs="B Compset" w:hint="cs"/>
                <w:sz w:val="28"/>
                <w:szCs w:val="28"/>
                <w:rtl/>
                <w:lang w:bidi="fa-IR"/>
              </w:rPr>
              <w:t>4 (1)</w:t>
            </w:r>
          </w:p>
        </w:tc>
        <w:tc>
          <w:tcPr>
            <w:tcW w:w="3733" w:type="dxa"/>
          </w:tcPr>
          <w:p w:rsidR="00EC6177" w:rsidRPr="009243C2" w:rsidRDefault="00054AFF" w:rsidP="00C975BF">
            <w:pPr>
              <w:jc w:val="right"/>
              <w:rPr>
                <w:rFonts w:cs="B Compset"/>
                <w:sz w:val="28"/>
                <w:szCs w:val="28"/>
                <w:lang w:bidi="fa-IR"/>
              </w:rPr>
            </w:pPr>
            <w:r w:rsidRPr="009243C2">
              <w:rPr>
                <w:rFonts w:cs="B Compset" w:hint="cs"/>
                <w:sz w:val="28"/>
                <w:szCs w:val="28"/>
                <w:rtl/>
                <w:lang w:bidi="fa-IR"/>
              </w:rPr>
              <w:t xml:space="preserve">خیلی کم </w:t>
            </w:r>
            <w:r w:rsidR="00EC6177" w:rsidRPr="009243C2">
              <w:rPr>
                <w:rFonts w:cs="B Compset" w:hint="cs"/>
                <w:sz w:val="28"/>
                <w:szCs w:val="28"/>
                <w:rtl/>
                <w:lang w:bidi="fa-IR"/>
              </w:rPr>
              <w:t xml:space="preserve">(1-0) </w:t>
            </w:r>
          </w:p>
        </w:tc>
        <w:tc>
          <w:tcPr>
            <w:tcW w:w="544" w:type="dxa"/>
          </w:tcPr>
          <w:p w:rsidR="00EC6177" w:rsidRPr="009243C2" w:rsidRDefault="00EC6177" w:rsidP="00C975BF">
            <w:pPr>
              <w:jc w:val="right"/>
              <w:rPr>
                <w:rFonts w:cs="B Compset"/>
                <w:sz w:val="28"/>
                <w:szCs w:val="28"/>
                <w:lang w:bidi="fa-IR"/>
              </w:rPr>
            </w:pPr>
            <w:r w:rsidRPr="009243C2">
              <w:rPr>
                <w:rFonts w:cs="B Compset" w:hint="cs"/>
                <w:sz w:val="28"/>
                <w:szCs w:val="28"/>
                <w:rtl/>
                <w:lang w:bidi="fa-IR"/>
              </w:rPr>
              <w:t>1</w:t>
            </w:r>
          </w:p>
        </w:tc>
      </w:tr>
      <w:tr w:rsidR="00EC6177" w:rsidRPr="009243C2" w:rsidTr="00EC6177">
        <w:tc>
          <w:tcPr>
            <w:tcW w:w="3330" w:type="dxa"/>
          </w:tcPr>
          <w:p w:rsidR="00EC6177" w:rsidRPr="009243C2" w:rsidRDefault="00054AFF" w:rsidP="00C975BF">
            <w:pPr>
              <w:jc w:val="center"/>
              <w:rPr>
                <w:rFonts w:cs="B Compset"/>
                <w:sz w:val="28"/>
                <w:szCs w:val="28"/>
                <w:lang w:bidi="fa-IR"/>
              </w:rPr>
            </w:pPr>
            <w:r w:rsidRPr="009243C2">
              <w:rPr>
                <w:rFonts w:cs="B Compset" w:hint="cs"/>
                <w:sz w:val="28"/>
                <w:szCs w:val="28"/>
                <w:rtl/>
                <w:lang w:bidi="fa-IR"/>
              </w:rPr>
              <w:t>9</w:t>
            </w:r>
            <w:r w:rsidR="00EC6177" w:rsidRPr="009243C2">
              <w:rPr>
                <w:rFonts w:cs="B Compset" w:hint="cs"/>
                <w:sz w:val="28"/>
                <w:szCs w:val="28"/>
                <w:rtl/>
                <w:lang w:bidi="fa-IR"/>
              </w:rPr>
              <w:t xml:space="preserve"> (</w:t>
            </w:r>
            <w:r w:rsidRPr="009243C2">
              <w:rPr>
                <w:rFonts w:cs="B Compset" w:hint="cs"/>
                <w:sz w:val="28"/>
                <w:szCs w:val="28"/>
                <w:rtl/>
                <w:lang w:bidi="fa-IR"/>
              </w:rPr>
              <w:t>27/2</w:t>
            </w:r>
            <w:r w:rsidR="00EC6177" w:rsidRPr="009243C2">
              <w:rPr>
                <w:rFonts w:cs="B Compset" w:hint="cs"/>
                <w:sz w:val="28"/>
                <w:szCs w:val="28"/>
                <w:rtl/>
                <w:lang w:bidi="fa-IR"/>
              </w:rPr>
              <w:t>)</w:t>
            </w:r>
          </w:p>
        </w:tc>
        <w:tc>
          <w:tcPr>
            <w:tcW w:w="3733" w:type="dxa"/>
          </w:tcPr>
          <w:p w:rsidR="00EC6177" w:rsidRPr="009243C2" w:rsidRDefault="00054AFF" w:rsidP="00C975BF">
            <w:pPr>
              <w:jc w:val="right"/>
              <w:rPr>
                <w:rFonts w:cs="B Compset"/>
                <w:sz w:val="28"/>
                <w:szCs w:val="28"/>
                <w:lang w:bidi="fa-IR"/>
              </w:rPr>
            </w:pPr>
            <w:r w:rsidRPr="009243C2">
              <w:rPr>
                <w:rFonts w:cs="B Compset" w:hint="cs"/>
                <w:sz w:val="28"/>
                <w:szCs w:val="28"/>
                <w:rtl/>
                <w:lang w:bidi="fa-IR"/>
              </w:rPr>
              <w:t xml:space="preserve">کم </w:t>
            </w:r>
            <w:r w:rsidR="00EC6177" w:rsidRPr="009243C2">
              <w:rPr>
                <w:rFonts w:cs="B Compset" w:hint="cs"/>
                <w:sz w:val="28"/>
                <w:szCs w:val="28"/>
                <w:rtl/>
                <w:lang w:bidi="fa-IR"/>
              </w:rPr>
              <w:t>(</w:t>
            </w:r>
            <w:r w:rsidRPr="009243C2">
              <w:rPr>
                <w:rFonts w:cs="B Compset" w:hint="cs"/>
                <w:sz w:val="28"/>
                <w:szCs w:val="28"/>
                <w:rtl/>
                <w:lang w:bidi="fa-IR"/>
              </w:rPr>
              <w:t>3</w:t>
            </w:r>
            <w:r w:rsidR="00EC6177" w:rsidRPr="009243C2">
              <w:rPr>
                <w:rFonts w:cs="B Compset" w:hint="cs"/>
                <w:sz w:val="28"/>
                <w:szCs w:val="28"/>
                <w:rtl/>
                <w:lang w:bidi="fa-IR"/>
              </w:rPr>
              <w:t>-2)</w:t>
            </w:r>
          </w:p>
        </w:tc>
        <w:tc>
          <w:tcPr>
            <w:tcW w:w="544" w:type="dxa"/>
          </w:tcPr>
          <w:p w:rsidR="00EC6177" w:rsidRPr="009243C2" w:rsidRDefault="00EC6177" w:rsidP="00C975BF">
            <w:pPr>
              <w:jc w:val="right"/>
              <w:rPr>
                <w:rFonts w:cs="B Compset"/>
                <w:sz w:val="28"/>
                <w:szCs w:val="28"/>
                <w:lang w:bidi="fa-IR"/>
              </w:rPr>
            </w:pPr>
            <w:r w:rsidRPr="009243C2">
              <w:rPr>
                <w:rFonts w:cs="B Compset" w:hint="cs"/>
                <w:sz w:val="28"/>
                <w:szCs w:val="28"/>
                <w:rtl/>
                <w:lang w:bidi="fa-IR"/>
              </w:rPr>
              <w:t>2</w:t>
            </w:r>
          </w:p>
        </w:tc>
      </w:tr>
      <w:tr w:rsidR="00EC6177" w:rsidRPr="009243C2" w:rsidTr="00054AFF">
        <w:trPr>
          <w:trHeight w:val="500"/>
        </w:trPr>
        <w:tc>
          <w:tcPr>
            <w:tcW w:w="3330" w:type="dxa"/>
            <w:tcBorders>
              <w:bottom w:val="single" w:sz="4" w:space="0" w:color="auto"/>
            </w:tcBorders>
          </w:tcPr>
          <w:p w:rsidR="00EC6177" w:rsidRPr="009243C2" w:rsidRDefault="00054AFF" w:rsidP="00C975BF">
            <w:pPr>
              <w:jc w:val="center"/>
              <w:rPr>
                <w:rFonts w:cs="B Compset"/>
                <w:sz w:val="28"/>
                <w:szCs w:val="28"/>
                <w:lang w:bidi="fa-IR"/>
              </w:rPr>
            </w:pPr>
            <w:r w:rsidRPr="009243C2">
              <w:rPr>
                <w:rFonts w:cs="B Compset" w:hint="cs"/>
                <w:sz w:val="28"/>
                <w:szCs w:val="28"/>
                <w:rtl/>
                <w:lang w:bidi="fa-IR"/>
              </w:rPr>
              <w:t>60</w:t>
            </w:r>
            <w:r w:rsidR="00EC6177" w:rsidRPr="009243C2">
              <w:rPr>
                <w:rFonts w:cs="B Compset" w:hint="cs"/>
                <w:sz w:val="28"/>
                <w:szCs w:val="28"/>
                <w:rtl/>
                <w:lang w:bidi="fa-IR"/>
              </w:rPr>
              <w:t xml:space="preserve"> (</w:t>
            </w:r>
            <w:r w:rsidRPr="009243C2">
              <w:rPr>
                <w:rFonts w:cs="B Compset" w:hint="cs"/>
                <w:sz w:val="28"/>
                <w:szCs w:val="28"/>
                <w:rtl/>
                <w:lang w:bidi="fa-IR"/>
              </w:rPr>
              <w:t>1</w:t>
            </w:r>
            <w:r w:rsidR="006F760C" w:rsidRPr="009243C2">
              <w:rPr>
                <w:rFonts w:cs="B Compset" w:hint="cs"/>
                <w:sz w:val="28"/>
                <w:szCs w:val="28"/>
                <w:rtl/>
                <w:lang w:bidi="fa-IR"/>
              </w:rPr>
              <w:t>6/15</w:t>
            </w:r>
            <w:r w:rsidR="00EC6177" w:rsidRPr="009243C2">
              <w:rPr>
                <w:rFonts w:cs="B Compset" w:hint="cs"/>
                <w:sz w:val="28"/>
                <w:szCs w:val="28"/>
                <w:rtl/>
                <w:lang w:bidi="fa-IR"/>
              </w:rPr>
              <w:t>)</w:t>
            </w:r>
          </w:p>
        </w:tc>
        <w:tc>
          <w:tcPr>
            <w:tcW w:w="3733" w:type="dxa"/>
            <w:tcBorders>
              <w:bottom w:val="single" w:sz="4" w:space="0" w:color="auto"/>
            </w:tcBorders>
          </w:tcPr>
          <w:p w:rsidR="00EC6177" w:rsidRPr="009243C2" w:rsidRDefault="00054AFF" w:rsidP="00C975BF">
            <w:pPr>
              <w:jc w:val="right"/>
              <w:rPr>
                <w:rFonts w:cs="B Compset"/>
                <w:sz w:val="28"/>
                <w:szCs w:val="28"/>
                <w:lang w:bidi="fa-IR"/>
              </w:rPr>
            </w:pPr>
            <w:r w:rsidRPr="009243C2">
              <w:rPr>
                <w:rFonts w:cs="B Compset" w:hint="cs"/>
                <w:sz w:val="28"/>
                <w:szCs w:val="28"/>
                <w:rtl/>
                <w:lang w:bidi="fa-IR"/>
              </w:rPr>
              <w:t>متوسط</w:t>
            </w:r>
            <w:r w:rsidR="00EC6177" w:rsidRPr="009243C2">
              <w:rPr>
                <w:rFonts w:cs="B Compset" w:hint="cs"/>
                <w:sz w:val="28"/>
                <w:szCs w:val="28"/>
                <w:rtl/>
                <w:lang w:bidi="fa-IR"/>
              </w:rPr>
              <w:t xml:space="preserve"> (</w:t>
            </w:r>
            <w:r w:rsidRPr="009243C2">
              <w:rPr>
                <w:rFonts w:cs="B Compset" w:hint="cs"/>
                <w:sz w:val="28"/>
                <w:szCs w:val="28"/>
                <w:rtl/>
                <w:lang w:bidi="fa-IR"/>
              </w:rPr>
              <w:t>6</w:t>
            </w:r>
            <w:r w:rsidR="00EC6177" w:rsidRPr="009243C2">
              <w:rPr>
                <w:rFonts w:cs="B Compset" w:hint="cs"/>
                <w:sz w:val="28"/>
                <w:szCs w:val="28"/>
                <w:rtl/>
                <w:lang w:bidi="fa-IR"/>
              </w:rPr>
              <w:t>-</w:t>
            </w:r>
            <w:r w:rsidRPr="009243C2">
              <w:rPr>
                <w:rFonts w:cs="B Compset" w:hint="cs"/>
                <w:sz w:val="28"/>
                <w:szCs w:val="28"/>
                <w:rtl/>
                <w:lang w:bidi="fa-IR"/>
              </w:rPr>
              <w:t>4</w:t>
            </w:r>
            <w:r w:rsidR="00EC6177" w:rsidRPr="009243C2">
              <w:rPr>
                <w:rFonts w:cs="B Compset" w:hint="cs"/>
                <w:sz w:val="28"/>
                <w:szCs w:val="28"/>
                <w:rtl/>
                <w:lang w:bidi="fa-IR"/>
              </w:rPr>
              <w:t xml:space="preserve">) </w:t>
            </w:r>
          </w:p>
        </w:tc>
        <w:tc>
          <w:tcPr>
            <w:tcW w:w="544" w:type="dxa"/>
            <w:tcBorders>
              <w:bottom w:val="single" w:sz="4" w:space="0" w:color="auto"/>
            </w:tcBorders>
          </w:tcPr>
          <w:p w:rsidR="00EC6177" w:rsidRPr="009243C2" w:rsidRDefault="00EC6177" w:rsidP="00C975BF">
            <w:pPr>
              <w:jc w:val="right"/>
              <w:rPr>
                <w:rFonts w:cs="B Compset"/>
                <w:sz w:val="28"/>
                <w:szCs w:val="28"/>
                <w:lang w:bidi="fa-IR"/>
              </w:rPr>
            </w:pPr>
            <w:r w:rsidRPr="009243C2">
              <w:rPr>
                <w:rFonts w:cs="B Compset" w:hint="cs"/>
                <w:sz w:val="28"/>
                <w:szCs w:val="28"/>
                <w:rtl/>
                <w:lang w:bidi="fa-IR"/>
              </w:rPr>
              <w:t>3</w:t>
            </w:r>
          </w:p>
        </w:tc>
      </w:tr>
      <w:tr w:rsidR="00054AFF" w:rsidRPr="009243C2" w:rsidTr="00054AFF">
        <w:trPr>
          <w:trHeight w:val="225"/>
        </w:trPr>
        <w:tc>
          <w:tcPr>
            <w:tcW w:w="3330" w:type="dxa"/>
            <w:tcBorders>
              <w:top w:val="single" w:sz="4" w:space="0" w:color="auto"/>
            </w:tcBorders>
          </w:tcPr>
          <w:p w:rsidR="00054AFF" w:rsidRPr="009243C2" w:rsidRDefault="00054AFF" w:rsidP="00C975BF">
            <w:pPr>
              <w:jc w:val="center"/>
              <w:rPr>
                <w:rFonts w:cs="B Compset"/>
                <w:sz w:val="28"/>
                <w:szCs w:val="28"/>
                <w:rtl/>
                <w:lang w:bidi="fa-IR"/>
              </w:rPr>
            </w:pPr>
            <w:r w:rsidRPr="009243C2">
              <w:rPr>
                <w:rFonts w:cs="B Compset" w:hint="cs"/>
                <w:sz w:val="28"/>
                <w:szCs w:val="28"/>
                <w:rtl/>
                <w:lang w:bidi="fa-IR"/>
              </w:rPr>
              <w:t>173 (68/43)</w:t>
            </w:r>
          </w:p>
        </w:tc>
        <w:tc>
          <w:tcPr>
            <w:tcW w:w="3733" w:type="dxa"/>
            <w:tcBorders>
              <w:top w:val="single" w:sz="4" w:space="0" w:color="auto"/>
            </w:tcBorders>
          </w:tcPr>
          <w:p w:rsidR="00054AFF" w:rsidRPr="009243C2" w:rsidRDefault="00054AFF" w:rsidP="00C975BF">
            <w:pPr>
              <w:jc w:val="right"/>
              <w:rPr>
                <w:rFonts w:cs="B Compset"/>
                <w:sz w:val="28"/>
                <w:szCs w:val="28"/>
                <w:rtl/>
                <w:lang w:bidi="fa-IR"/>
              </w:rPr>
            </w:pPr>
            <w:r w:rsidRPr="009243C2">
              <w:rPr>
                <w:rFonts w:cs="B Compset" w:hint="cs"/>
                <w:sz w:val="28"/>
                <w:szCs w:val="28"/>
                <w:rtl/>
                <w:lang w:bidi="fa-IR"/>
              </w:rPr>
              <w:t>زیاد (8-7)</w:t>
            </w:r>
          </w:p>
        </w:tc>
        <w:tc>
          <w:tcPr>
            <w:tcW w:w="544" w:type="dxa"/>
            <w:tcBorders>
              <w:top w:val="single" w:sz="4" w:space="0" w:color="auto"/>
            </w:tcBorders>
          </w:tcPr>
          <w:p w:rsidR="00054AFF" w:rsidRPr="009243C2" w:rsidRDefault="00054AFF" w:rsidP="00C975BF">
            <w:pPr>
              <w:jc w:val="right"/>
              <w:rPr>
                <w:rFonts w:cs="B Compset"/>
                <w:sz w:val="28"/>
                <w:szCs w:val="28"/>
                <w:rtl/>
                <w:lang w:bidi="fa-IR"/>
              </w:rPr>
            </w:pPr>
          </w:p>
        </w:tc>
      </w:tr>
      <w:tr w:rsidR="00EC6177" w:rsidRPr="009243C2" w:rsidTr="00EC6177">
        <w:trPr>
          <w:trHeight w:val="557"/>
        </w:trPr>
        <w:tc>
          <w:tcPr>
            <w:tcW w:w="3330" w:type="dxa"/>
          </w:tcPr>
          <w:p w:rsidR="00EC6177" w:rsidRPr="009243C2" w:rsidRDefault="00054AFF" w:rsidP="00C975BF">
            <w:pPr>
              <w:jc w:val="center"/>
              <w:rPr>
                <w:rFonts w:cs="B Compset"/>
                <w:sz w:val="28"/>
                <w:szCs w:val="28"/>
                <w:lang w:bidi="fa-IR"/>
              </w:rPr>
            </w:pPr>
            <w:r w:rsidRPr="009243C2">
              <w:rPr>
                <w:rFonts w:cs="B Compset" w:hint="cs"/>
                <w:sz w:val="28"/>
                <w:szCs w:val="28"/>
                <w:rtl/>
                <w:lang w:bidi="fa-IR"/>
              </w:rPr>
              <w:t>149</w:t>
            </w:r>
            <w:r w:rsidR="00EC6177" w:rsidRPr="009243C2">
              <w:rPr>
                <w:rFonts w:cs="B Compset" w:hint="cs"/>
                <w:sz w:val="28"/>
                <w:szCs w:val="28"/>
                <w:rtl/>
                <w:lang w:bidi="fa-IR"/>
              </w:rPr>
              <w:t xml:space="preserve"> (</w:t>
            </w:r>
            <w:r w:rsidRPr="009243C2">
              <w:rPr>
                <w:rFonts w:cs="B Compset" w:hint="cs"/>
                <w:sz w:val="28"/>
                <w:szCs w:val="28"/>
                <w:rtl/>
                <w:lang w:bidi="fa-IR"/>
              </w:rPr>
              <w:t>6</w:t>
            </w:r>
            <w:r w:rsidR="006F760C" w:rsidRPr="009243C2">
              <w:rPr>
                <w:rFonts w:cs="B Compset" w:hint="cs"/>
                <w:sz w:val="28"/>
                <w:szCs w:val="28"/>
                <w:rtl/>
                <w:lang w:bidi="fa-IR"/>
              </w:rPr>
              <w:t>3</w:t>
            </w:r>
            <w:r w:rsidRPr="009243C2">
              <w:rPr>
                <w:rFonts w:cs="B Compset" w:hint="cs"/>
                <w:sz w:val="28"/>
                <w:szCs w:val="28"/>
                <w:rtl/>
                <w:lang w:bidi="fa-IR"/>
              </w:rPr>
              <w:t>/37</w:t>
            </w:r>
            <w:r w:rsidR="00EC6177" w:rsidRPr="009243C2">
              <w:rPr>
                <w:rFonts w:cs="B Compset" w:hint="cs"/>
                <w:sz w:val="28"/>
                <w:szCs w:val="28"/>
                <w:rtl/>
                <w:lang w:bidi="fa-IR"/>
              </w:rPr>
              <w:t>)</w:t>
            </w:r>
          </w:p>
        </w:tc>
        <w:tc>
          <w:tcPr>
            <w:tcW w:w="3733" w:type="dxa"/>
          </w:tcPr>
          <w:p w:rsidR="00EC6177" w:rsidRPr="009243C2" w:rsidRDefault="00054AFF" w:rsidP="00C975BF">
            <w:pPr>
              <w:jc w:val="right"/>
              <w:rPr>
                <w:rFonts w:cs="B Compset"/>
                <w:sz w:val="28"/>
                <w:szCs w:val="28"/>
                <w:lang w:bidi="fa-IR"/>
              </w:rPr>
            </w:pPr>
            <w:r w:rsidRPr="009243C2">
              <w:rPr>
                <w:rFonts w:cs="B Compset" w:hint="cs"/>
                <w:sz w:val="28"/>
                <w:szCs w:val="28"/>
                <w:rtl/>
                <w:lang w:bidi="fa-IR"/>
              </w:rPr>
              <w:t xml:space="preserve">خیلی زیاد </w:t>
            </w:r>
            <w:r w:rsidR="00EC6177" w:rsidRPr="009243C2">
              <w:rPr>
                <w:rFonts w:cs="B Compset" w:hint="cs"/>
                <w:sz w:val="28"/>
                <w:szCs w:val="28"/>
                <w:rtl/>
                <w:lang w:bidi="fa-IR"/>
              </w:rPr>
              <w:t>(10-</w:t>
            </w:r>
            <w:r w:rsidRPr="009243C2">
              <w:rPr>
                <w:rFonts w:cs="B Compset" w:hint="cs"/>
                <w:sz w:val="28"/>
                <w:szCs w:val="28"/>
                <w:rtl/>
                <w:lang w:bidi="fa-IR"/>
              </w:rPr>
              <w:t>9</w:t>
            </w:r>
            <w:r w:rsidR="00EC6177" w:rsidRPr="009243C2">
              <w:rPr>
                <w:rFonts w:cs="B Compset" w:hint="cs"/>
                <w:sz w:val="28"/>
                <w:szCs w:val="28"/>
                <w:rtl/>
                <w:lang w:bidi="fa-IR"/>
              </w:rPr>
              <w:t>)</w:t>
            </w:r>
          </w:p>
        </w:tc>
        <w:tc>
          <w:tcPr>
            <w:tcW w:w="544" w:type="dxa"/>
          </w:tcPr>
          <w:p w:rsidR="00EC6177" w:rsidRPr="009243C2" w:rsidRDefault="00EC6177" w:rsidP="00C975BF">
            <w:pPr>
              <w:jc w:val="right"/>
              <w:rPr>
                <w:rFonts w:cs="B Compset"/>
                <w:sz w:val="28"/>
                <w:szCs w:val="28"/>
                <w:lang w:bidi="fa-IR"/>
              </w:rPr>
            </w:pPr>
            <w:r w:rsidRPr="009243C2">
              <w:rPr>
                <w:rFonts w:cs="B Compset" w:hint="cs"/>
                <w:sz w:val="28"/>
                <w:szCs w:val="28"/>
                <w:rtl/>
                <w:lang w:bidi="fa-IR"/>
              </w:rPr>
              <w:t>4</w:t>
            </w:r>
          </w:p>
        </w:tc>
      </w:tr>
      <w:tr w:rsidR="00EC6177" w:rsidRPr="009243C2" w:rsidTr="00EC6177">
        <w:trPr>
          <w:trHeight w:val="272"/>
        </w:trPr>
        <w:tc>
          <w:tcPr>
            <w:tcW w:w="3330" w:type="dxa"/>
          </w:tcPr>
          <w:p w:rsidR="00EC6177" w:rsidRPr="009243C2" w:rsidRDefault="00EC6177" w:rsidP="00C975BF">
            <w:pPr>
              <w:jc w:val="center"/>
              <w:rPr>
                <w:rFonts w:cs="B Compset"/>
                <w:sz w:val="28"/>
                <w:szCs w:val="28"/>
                <w:rtl/>
                <w:lang w:bidi="fa-IR"/>
              </w:rPr>
            </w:pPr>
            <w:r w:rsidRPr="009243C2">
              <w:rPr>
                <w:rFonts w:cs="B Compset" w:hint="cs"/>
                <w:sz w:val="28"/>
                <w:szCs w:val="28"/>
                <w:rtl/>
                <w:lang w:bidi="fa-IR"/>
              </w:rPr>
              <w:t>1 (</w:t>
            </w:r>
            <w:r w:rsidR="00394D2B" w:rsidRPr="009243C2">
              <w:rPr>
                <w:rFonts w:cs="B Compset" w:hint="cs"/>
                <w:sz w:val="28"/>
                <w:szCs w:val="28"/>
                <w:rtl/>
                <w:lang w:bidi="fa-IR"/>
              </w:rPr>
              <w:t>2</w:t>
            </w:r>
            <w:r w:rsidR="006F760C" w:rsidRPr="009243C2">
              <w:rPr>
                <w:rFonts w:cs="B Compset" w:hint="cs"/>
                <w:sz w:val="28"/>
                <w:szCs w:val="28"/>
                <w:rtl/>
                <w:lang w:bidi="fa-IR"/>
              </w:rPr>
              <w:t>6</w:t>
            </w:r>
            <w:r w:rsidRPr="009243C2">
              <w:rPr>
                <w:rFonts w:cs="B Compset" w:hint="cs"/>
                <w:sz w:val="28"/>
                <w:szCs w:val="28"/>
                <w:rtl/>
                <w:lang w:bidi="fa-IR"/>
              </w:rPr>
              <w:t>/0)</w:t>
            </w:r>
          </w:p>
        </w:tc>
        <w:tc>
          <w:tcPr>
            <w:tcW w:w="3733" w:type="dxa"/>
          </w:tcPr>
          <w:p w:rsidR="00EC6177" w:rsidRPr="009243C2" w:rsidRDefault="00EC6177" w:rsidP="00C975BF">
            <w:pPr>
              <w:jc w:val="right"/>
              <w:rPr>
                <w:rFonts w:cs="B Compset"/>
                <w:sz w:val="28"/>
                <w:szCs w:val="28"/>
                <w:rtl/>
                <w:lang w:bidi="fa-IR"/>
              </w:rPr>
            </w:pPr>
            <w:r w:rsidRPr="009243C2">
              <w:rPr>
                <w:rFonts w:cs="B Compset" w:hint="cs"/>
                <w:sz w:val="28"/>
                <w:szCs w:val="28"/>
                <w:rtl/>
                <w:lang w:bidi="fa-IR"/>
              </w:rPr>
              <w:t xml:space="preserve">بی پاسخ </w:t>
            </w:r>
          </w:p>
        </w:tc>
        <w:tc>
          <w:tcPr>
            <w:tcW w:w="544" w:type="dxa"/>
          </w:tcPr>
          <w:p w:rsidR="00EC6177" w:rsidRPr="009243C2" w:rsidRDefault="00EC6177" w:rsidP="00C975BF">
            <w:pPr>
              <w:jc w:val="right"/>
              <w:rPr>
                <w:rFonts w:cs="B Compset"/>
                <w:sz w:val="28"/>
                <w:szCs w:val="28"/>
                <w:rtl/>
                <w:lang w:bidi="fa-IR"/>
              </w:rPr>
            </w:pPr>
            <w:r w:rsidRPr="009243C2">
              <w:rPr>
                <w:rFonts w:cs="B Compset" w:hint="cs"/>
                <w:sz w:val="28"/>
                <w:szCs w:val="28"/>
                <w:rtl/>
                <w:lang w:bidi="fa-IR"/>
              </w:rPr>
              <w:t>5</w:t>
            </w:r>
          </w:p>
        </w:tc>
      </w:tr>
      <w:tr w:rsidR="00EC6177" w:rsidRPr="009243C2" w:rsidTr="00EC6177">
        <w:tc>
          <w:tcPr>
            <w:tcW w:w="3330" w:type="dxa"/>
          </w:tcPr>
          <w:p w:rsidR="00EC6177" w:rsidRPr="009243C2" w:rsidRDefault="00EC6177" w:rsidP="00C975BF">
            <w:pPr>
              <w:jc w:val="center"/>
              <w:rPr>
                <w:rFonts w:cs="B Compset"/>
                <w:b/>
                <w:bCs/>
                <w:sz w:val="28"/>
                <w:szCs w:val="28"/>
                <w:lang w:bidi="fa-IR"/>
              </w:rPr>
            </w:pPr>
            <w:r w:rsidRPr="009243C2">
              <w:rPr>
                <w:rFonts w:cs="B Compset" w:hint="cs"/>
                <w:b/>
                <w:bCs/>
                <w:sz w:val="28"/>
                <w:szCs w:val="28"/>
                <w:rtl/>
                <w:lang w:bidi="fa-IR"/>
              </w:rPr>
              <w:t>396 (100%)</w:t>
            </w:r>
          </w:p>
        </w:tc>
        <w:tc>
          <w:tcPr>
            <w:tcW w:w="3733" w:type="dxa"/>
          </w:tcPr>
          <w:p w:rsidR="00EC6177" w:rsidRPr="009243C2" w:rsidRDefault="00EC6177" w:rsidP="00C975BF">
            <w:pPr>
              <w:jc w:val="right"/>
              <w:rPr>
                <w:rFonts w:cs="B Compset"/>
                <w:b/>
                <w:bCs/>
                <w:sz w:val="28"/>
                <w:szCs w:val="28"/>
                <w:lang w:bidi="fa-IR"/>
              </w:rPr>
            </w:pPr>
            <w:r w:rsidRPr="009243C2">
              <w:rPr>
                <w:rFonts w:cs="B Compset" w:hint="cs"/>
                <w:b/>
                <w:bCs/>
                <w:sz w:val="28"/>
                <w:szCs w:val="28"/>
                <w:rtl/>
                <w:lang w:bidi="fa-IR"/>
              </w:rPr>
              <w:t>جمع کل</w:t>
            </w:r>
          </w:p>
        </w:tc>
        <w:tc>
          <w:tcPr>
            <w:tcW w:w="544" w:type="dxa"/>
          </w:tcPr>
          <w:p w:rsidR="00EC6177" w:rsidRPr="009243C2" w:rsidRDefault="00EC6177" w:rsidP="00C975BF">
            <w:pPr>
              <w:jc w:val="right"/>
              <w:rPr>
                <w:rFonts w:cs="B Compset"/>
                <w:sz w:val="28"/>
                <w:szCs w:val="28"/>
                <w:lang w:bidi="fa-IR"/>
              </w:rPr>
            </w:pPr>
          </w:p>
        </w:tc>
      </w:tr>
    </w:tbl>
    <w:p w:rsidR="00D0006A" w:rsidRPr="009243C2" w:rsidRDefault="00D0006A" w:rsidP="00C975BF">
      <w:pPr>
        <w:bidi/>
        <w:spacing w:line="240" w:lineRule="auto"/>
        <w:jc w:val="both"/>
        <w:rPr>
          <w:rFonts w:cs="B Compset"/>
          <w:sz w:val="28"/>
          <w:szCs w:val="28"/>
          <w:rtl/>
        </w:rPr>
      </w:pPr>
    </w:p>
    <w:p w:rsidR="00600519" w:rsidRPr="009243C2" w:rsidRDefault="00600519" w:rsidP="00C975BF">
      <w:pPr>
        <w:bidi/>
        <w:spacing w:line="240" w:lineRule="auto"/>
        <w:jc w:val="both"/>
        <w:rPr>
          <w:rFonts w:cs="B Compset"/>
          <w:b/>
          <w:bCs/>
          <w:sz w:val="28"/>
          <w:szCs w:val="28"/>
          <w:rtl/>
        </w:rPr>
      </w:pPr>
      <w:r w:rsidRPr="009243C2">
        <w:rPr>
          <w:rFonts w:cs="B Compset" w:hint="cs"/>
          <w:b/>
          <w:bCs/>
          <w:sz w:val="28"/>
          <w:szCs w:val="28"/>
          <w:rtl/>
        </w:rPr>
        <w:t xml:space="preserve">میزان رضایت فراگیران از </w:t>
      </w:r>
      <w:r w:rsidR="0026465D" w:rsidRPr="009243C2">
        <w:rPr>
          <w:rFonts w:cs="B Compset" w:hint="cs"/>
          <w:b/>
          <w:bCs/>
          <w:sz w:val="28"/>
          <w:szCs w:val="28"/>
          <w:rtl/>
        </w:rPr>
        <w:t>اساتید دوره</w:t>
      </w:r>
      <w:r w:rsidR="007B38EE" w:rsidRPr="009243C2">
        <w:rPr>
          <w:rFonts w:cs="B Compset" w:hint="cs"/>
          <w:b/>
          <w:bCs/>
          <w:sz w:val="28"/>
          <w:szCs w:val="28"/>
          <w:rtl/>
        </w:rPr>
        <w:t xml:space="preserve"> </w:t>
      </w:r>
    </w:p>
    <w:p w:rsidR="00670E8E" w:rsidRPr="009243C2" w:rsidRDefault="00D47147" w:rsidP="00C975BF">
      <w:pPr>
        <w:bidi/>
        <w:spacing w:line="240" w:lineRule="auto"/>
        <w:jc w:val="both"/>
        <w:rPr>
          <w:rFonts w:cs="B Compset"/>
          <w:sz w:val="28"/>
          <w:szCs w:val="28"/>
          <w:rtl/>
        </w:rPr>
      </w:pPr>
      <w:r w:rsidRPr="009243C2">
        <w:rPr>
          <w:rFonts w:cs="B Compset" w:hint="cs"/>
          <w:sz w:val="28"/>
          <w:szCs w:val="28"/>
          <w:rtl/>
        </w:rPr>
        <w:t xml:space="preserve">همانگونه که در جدول زیر مشاهده می نمایید، </w:t>
      </w:r>
      <w:r w:rsidR="0054239E" w:rsidRPr="009243C2">
        <w:rPr>
          <w:rFonts w:cs="B Compset" w:hint="cs"/>
          <w:sz w:val="28"/>
          <w:szCs w:val="28"/>
          <w:rtl/>
        </w:rPr>
        <w:t>نتایج داده های حاصل از پرسش نامه نشانگ</w:t>
      </w:r>
      <w:r w:rsidR="00220ECA" w:rsidRPr="009243C2">
        <w:rPr>
          <w:rFonts w:cs="B Compset" w:hint="cs"/>
          <w:sz w:val="28"/>
          <w:szCs w:val="28"/>
          <w:rtl/>
        </w:rPr>
        <w:t xml:space="preserve">ر میزان بالای رضایت فراگیران از </w:t>
      </w:r>
      <w:r w:rsidR="00A63B61" w:rsidRPr="009243C2">
        <w:rPr>
          <w:rFonts w:cs="B Compset" w:hint="cs"/>
          <w:sz w:val="28"/>
          <w:szCs w:val="28"/>
          <w:rtl/>
        </w:rPr>
        <w:t>تجربه و تخصص</w:t>
      </w:r>
      <w:r w:rsidR="00294F6E" w:rsidRPr="009243C2">
        <w:rPr>
          <w:rFonts w:cs="B Compset" w:hint="cs"/>
          <w:sz w:val="28"/>
          <w:szCs w:val="28"/>
          <w:rtl/>
        </w:rPr>
        <w:t xml:space="preserve"> (14/89 درصد) </w:t>
      </w:r>
      <w:r w:rsidR="00A63B61" w:rsidRPr="009243C2">
        <w:rPr>
          <w:rFonts w:cs="B Compset" w:hint="cs"/>
          <w:sz w:val="28"/>
          <w:szCs w:val="28"/>
          <w:rtl/>
        </w:rPr>
        <w:t>، شیوه تدریس</w:t>
      </w:r>
      <w:r w:rsidR="00294F6E" w:rsidRPr="009243C2">
        <w:rPr>
          <w:rFonts w:cs="B Compset" w:hint="cs"/>
          <w:sz w:val="28"/>
          <w:szCs w:val="28"/>
          <w:rtl/>
        </w:rPr>
        <w:t xml:space="preserve"> (85/84 درصد) </w:t>
      </w:r>
      <w:r w:rsidR="00A63B61" w:rsidRPr="009243C2">
        <w:rPr>
          <w:rFonts w:cs="B Compset" w:hint="cs"/>
          <w:sz w:val="28"/>
          <w:szCs w:val="28"/>
          <w:rtl/>
        </w:rPr>
        <w:t>،</w:t>
      </w:r>
      <w:r w:rsidR="00670E8E" w:rsidRPr="009243C2">
        <w:rPr>
          <w:rFonts w:cs="B Compset" w:hint="cs"/>
          <w:sz w:val="28"/>
          <w:szCs w:val="28"/>
          <w:rtl/>
        </w:rPr>
        <w:t xml:space="preserve"> شیوه اداره کارگاه</w:t>
      </w:r>
      <w:r w:rsidR="00A63B61" w:rsidRPr="009243C2">
        <w:rPr>
          <w:rFonts w:cs="B Compset" w:hint="cs"/>
          <w:sz w:val="28"/>
          <w:szCs w:val="28"/>
          <w:rtl/>
        </w:rPr>
        <w:t xml:space="preserve"> آموزشی</w:t>
      </w:r>
      <w:r w:rsidR="00294F6E" w:rsidRPr="009243C2">
        <w:rPr>
          <w:rFonts w:cs="B Compset" w:hint="cs"/>
          <w:sz w:val="28"/>
          <w:szCs w:val="28"/>
          <w:rtl/>
        </w:rPr>
        <w:t xml:space="preserve"> (38/88 درصد) </w:t>
      </w:r>
      <w:r w:rsidR="00A63B61" w:rsidRPr="009243C2">
        <w:rPr>
          <w:rFonts w:cs="B Compset" w:hint="cs"/>
          <w:sz w:val="28"/>
          <w:szCs w:val="28"/>
          <w:rtl/>
        </w:rPr>
        <w:t>،</w:t>
      </w:r>
      <w:r w:rsidR="00670E8E" w:rsidRPr="009243C2">
        <w:rPr>
          <w:rFonts w:cs="B Compset" w:hint="cs"/>
          <w:sz w:val="28"/>
          <w:szCs w:val="28"/>
          <w:rtl/>
        </w:rPr>
        <w:t xml:space="preserve"> </w:t>
      </w:r>
      <w:r w:rsidR="00A63B61" w:rsidRPr="009243C2">
        <w:rPr>
          <w:rFonts w:cs="B Compset" w:hint="cs"/>
          <w:sz w:val="28"/>
          <w:szCs w:val="28"/>
          <w:rtl/>
        </w:rPr>
        <w:t>توانایی پاسخ دهی مناسب</w:t>
      </w:r>
      <w:r w:rsidR="00670E8E" w:rsidRPr="009243C2">
        <w:rPr>
          <w:rFonts w:cs="B Compset" w:hint="cs"/>
          <w:sz w:val="28"/>
          <w:szCs w:val="28"/>
          <w:rtl/>
        </w:rPr>
        <w:t xml:space="preserve"> </w:t>
      </w:r>
      <w:r w:rsidR="0054239E" w:rsidRPr="009243C2">
        <w:rPr>
          <w:rFonts w:cs="B Compset" w:hint="cs"/>
          <w:sz w:val="28"/>
          <w:szCs w:val="28"/>
          <w:rtl/>
        </w:rPr>
        <w:t>به پرسش ها</w:t>
      </w:r>
      <w:r w:rsidR="00294F6E" w:rsidRPr="009243C2">
        <w:rPr>
          <w:rFonts w:cs="B Compset" w:hint="cs"/>
          <w:sz w:val="28"/>
          <w:szCs w:val="28"/>
          <w:rtl/>
        </w:rPr>
        <w:t xml:space="preserve"> (14/89 درصد)</w:t>
      </w:r>
      <w:r w:rsidR="00A63B61" w:rsidRPr="009243C2">
        <w:rPr>
          <w:rFonts w:cs="B Compset" w:hint="cs"/>
          <w:sz w:val="28"/>
          <w:szCs w:val="28"/>
          <w:rtl/>
        </w:rPr>
        <w:t xml:space="preserve"> و </w:t>
      </w:r>
      <w:r w:rsidR="0054239E" w:rsidRPr="009243C2">
        <w:rPr>
          <w:rFonts w:cs="B Compset" w:hint="cs"/>
          <w:sz w:val="28"/>
          <w:szCs w:val="28"/>
          <w:rtl/>
        </w:rPr>
        <w:t xml:space="preserve">شیوه طرح بحث </w:t>
      </w:r>
      <w:r w:rsidR="00294F6E" w:rsidRPr="009243C2">
        <w:rPr>
          <w:rFonts w:cs="B Compset" w:hint="cs"/>
          <w:sz w:val="28"/>
          <w:szCs w:val="28"/>
          <w:rtl/>
        </w:rPr>
        <w:t xml:space="preserve">(88/87 درصد) </w:t>
      </w:r>
      <w:r w:rsidR="0054239E" w:rsidRPr="009243C2">
        <w:rPr>
          <w:rFonts w:cs="B Compset" w:hint="cs"/>
          <w:sz w:val="28"/>
          <w:szCs w:val="28"/>
          <w:rtl/>
        </w:rPr>
        <w:t xml:space="preserve">توسط </w:t>
      </w:r>
      <w:r w:rsidR="00220ECA" w:rsidRPr="009243C2">
        <w:rPr>
          <w:rFonts w:cs="B Compset" w:hint="cs"/>
          <w:sz w:val="28"/>
          <w:szCs w:val="28"/>
          <w:rtl/>
        </w:rPr>
        <w:t>اساتید</w:t>
      </w:r>
      <w:r w:rsidR="0054239E" w:rsidRPr="009243C2">
        <w:rPr>
          <w:rFonts w:cs="B Compset" w:hint="cs"/>
          <w:sz w:val="28"/>
          <w:szCs w:val="28"/>
          <w:rtl/>
        </w:rPr>
        <w:t xml:space="preserve"> است. </w:t>
      </w:r>
    </w:p>
    <w:tbl>
      <w:tblPr>
        <w:tblStyle w:val="TableGrid"/>
        <w:bidiVisual/>
        <w:tblW w:w="10936" w:type="dxa"/>
        <w:tblInd w:w="-1213" w:type="dxa"/>
        <w:tblLook w:val="04A0" w:firstRow="1" w:lastRow="0" w:firstColumn="1" w:lastColumn="0" w:noHBand="0" w:noVBand="1"/>
      </w:tblPr>
      <w:tblGrid>
        <w:gridCol w:w="1710"/>
        <w:gridCol w:w="1440"/>
        <w:gridCol w:w="1170"/>
        <w:gridCol w:w="1260"/>
        <w:gridCol w:w="1350"/>
        <w:gridCol w:w="1551"/>
        <w:gridCol w:w="1195"/>
        <w:gridCol w:w="1260"/>
      </w:tblGrid>
      <w:tr w:rsidR="00451083" w:rsidRPr="009243C2" w:rsidTr="00B5680B">
        <w:trPr>
          <w:trHeight w:val="629"/>
        </w:trPr>
        <w:tc>
          <w:tcPr>
            <w:tcW w:w="1710" w:type="dxa"/>
          </w:tcPr>
          <w:p w:rsidR="00451083" w:rsidRPr="009243C2" w:rsidRDefault="00451083" w:rsidP="00C975BF">
            <w:pPr>
              <w:tabs>
                <w:tab w:val="right" w:pos="2095"/>
              </w:tabs>
              <w:bidi/>
              <w:rPr>
                <w:rFonts w:cs="B Compset"/>
                <w:sz w:val="24"/>
                <w:szCs w:val="24"/>
                <w:rtl/>
              </w:rPr>
            </w:pPr>
            <w:r w:rsidRPr="009243C2">
              <w:rPr>
                <w:rFonts w:cs="B Compset" w:hint="cs"/>
                <w:sz w:val="24"/>
                <w:szCs w:val="24"/>
                <w:rtl/>
              </w:rPr>
              <w:lastRenderedPageBreak/>
              <w:t>میزان رضایت</w:t>
            </w:r>
          </w:p>
        </w:tc>
        <w:tc>
          <w:tcPr>
            <w:tcW w:w="1440" w:type="dxa"/>
            <w:tcBorders>
              <w:right w:val="single" w:sz="4" w:space="0" w:color="auto"/>
            </w:tcBorders>
          </w:tcPr>
          <w:p w:rsidR="00451083" w:rsidRPr="009243C2" w:rsidRDefault="00451083" w:rsidP="00C975BF">
            <w:pPr>
              <w:bidi/>
              <w:rPr>
                <w:rFonts w:cs="B Compset"/>
                <w:sz w:val="24"/>
                <w:szCs w:val="24"/>
                <w:rtl/>
              </w:rPr>
            </w:pPr>
            <w:r w:rsidRPr="009243C2">
              <w:rPr>
                <w:rFonts w:cs="B Compset" w:hint="cs"/>
                <w:sz w:val="24"/>
                <w:szCs w:val="24"/>
                <w:rtl/>
              </w:rPr>
              <w:t>خیلی کم (1-0)</w:t>
            </w:r>
          </w:p>
          <w:p w:rsidR="00451083" w:rsidRPr="009243C2" w:rsidRDefault="00451083" w:rsidP="00C975BF">
            <w:pPr>
              <w:bidi/>
              <w:rPr>
                <w:rFonts w:cs="B Compset"/>
                <w:sz w:val="24"/>
                <w:szCs w:val="24"/>
                <w:rtl/>
              </w:rPr>
            </w:pPr>
            <w:r w:rsidRPr="009243C2">
              <w:rPr>
                <w:rFonts w:cs="B Compset" w:hint="cs"/>
                <w:sz w:val="24"/>
                <w:szCs w:val="24"/>
                <w:rtl/>
              </w:rPr>
              <w:t>مقدار فراوانی (درصد)</w:t>
            </w:r>
          </w:p>
        </w:tc>
        <w:tc>
          <w:tcPr>
            <w:tcW w:w="1170" w:type="dxa"/>
            <w:tcBorders>
              <w:left w:val="single" w:sz="4" w:space="0" w:color="auto"/>
            </w:tcBorders>
          </w:tcPr>
          <w:p w:rsidR="00451083" w:rsidRPr="009243C2" w:rsidRDefault="00451083" w:rsidP="00C975BF">
            <w:pPr>
              <w:bidi/>
              <w:jc w:val="both"/>
              <w:rPr>
                <w:rFonts w:cs="B Compset"/>
                <w:sz w:val="24"/>
                <w:szCs w:val="24"/>
                <w:rtl/>
              </w:rPr>
            </w:pPr>
            <w:r w:rsidRPr="009243C2">
              <w:rPr>
                <w:rFonts w:cs="B Compset" w:hint="cs"/>
                <w:sz w:val="24"/>
                <w:szCs w:val="24"/>
                <w:rtl/>
              </w:rPr>
              <w:t>کم (3-2)</w:t>
            </w:r>
          </w:p>
          <w:p w:rsidR="00451083" w:rsidRPr="009243C2" w:rsidRDefault="00451083" w:rsidP="00C975BF">
            <w:pPr>
              <w:bidi/>
              <w:rPr>
                <w:rFonts w:cs="B Compset"/>
                <w:sz w:val="24"/>
                <w:szCs w:val="24"/>
                <w:rtl/>
              </w:rPr>
            </w:pPr>
            <w:r w:rsidRPr="009243C2">
              <w:rPr>
                <w:rFonts w:cs="B Compset" w:hint="cs"/>
                <w:sz w:val="24"/>
                <w:szCs w:val="24"/>
                <w:rtl/>
              </w:rPr>
              <w:t>مقدار فراوانی (درصد)</w:t>
            </w:r>
          </w:p>
        </w:tc>
        <w:tc>
          <w:tcPr>
            <w:tcW w:w="1260" w:type="dxa"/>
            <w:tcBorders>
              <w:right w:val="single" w:sz="4" w:space="0" w:color="auto"/>
            </w:tcBorders>
          </w:tcPr>
          <w:p w:rsidR="00451083" w:rsidRPr="009243C2" w:rsidRDefault="00451083" w:rsidP="00C975BF">
            <w:pPr>
              <w:bidi/>
              <w:jc w:val="both"/>
              <w:rPr>
                <w:rFonts w:cs="B Compset"/>
                <w:sz w:val="24"/>
                <w:szCs w:val="24"/>
                <w:rtl/>
              </w:rPr>
            </w:pPr>
            <w:r w:rsidRPr="009243C2">
              <w:rPr>
                <w:rFonts w:cs="B Compset" w:hint="cs"/>
                <w:sz w:val="24"/>
                <w:szCs w:val="24"/>
                <w:rtl/>
              </w:rPr>
              <w:t>متوسط (6-4)</w:t>
            </w:r>
          </w:p>
          <w:p w:rsidR="00451083" w:rsidRPr="009243C2" w:rsidRDefault="00451083" w:rsidP="00C975BF">
            <w:pPr>
              <w:bidi/>
              <w:rPr>
                <w:rFonts w:cs="B Compset"/>
                <w:sz w:val="24"/>
                <w:szCs w:val="24"/>
                <w:rtl/>
              </w:rPr>
            </w:pPr>
            <w:r w:rsidRPr="009243C2">
              <w:rPr>
                <w:rFonts w:cs="B Compset" w:hint="cs"/>
                <w:sz w:val="24"/>
                <w:szCs w:val="24"/>
                <w:rtl/>
              </w:rPr>
              <w:t>مقدار فراوانی (درصد)</w:t>
            </w:r>
          </w:p>
        </w:tc>
        <w:tc>
          <w:tcPr>
            <w:tcW w:w="1350" w:type="dxa"/>
            <w:tcBorders>
              <w:left w:val="single" w:sz="4" w:space="0" w:color="auto"/>
            </w:tcBorders>
          </w:tcPr>
          <w:p w:rsidR="00451083" w:rsidRPr="009243C2" w:rsidRDefault="00451083" w:rsidP="00C975BF">
            <w:pPr>
              <w:bidi/>
              <w:jc w:val="both"/>
              <w:rPr>
                <w:rFonts w:cs="B Compset"/>
                <w:sz w:val="24"/>
                <w:szCs w:val="24"/>
                <w:rtl/>
              </w:rPr>
            </w:pPr>
            <w:r w:rsidRPr="009243C2">
              <w:rPr>
                <w:rFonts w:cs="B Compset" w:hint="cs"/>
                <w:sz w:val="24"/>
                <w:szCs w:val="24"/>
                <w:rtl/>
              </w:rPr>
              <w:t>زیاد (8-7)</w:t>
            </w:r>
          </w:p>
          <w:p w:rsidR="00451083" w:rsidRPr="009243C2" w:rsidRDefault="00451083" w:rsidP="00C975BF">
            <w:pPr>
              <w:bidi/>
              <w:rPr>
                <w:rFonts w:cs="B Compset"/>
                <w:sz w:val="24"/>
                <w:szCs w:val="24"/>
                <w:rtl/>
              </w:rPr>
            </w:pPr>
            <w:r w:rsidRPr="009243C2">
              <w:rPr>
                <w:rFonts w:cs="B Compset" w:hint="cs"/>
                <w:sz w:val="24"/>
                <w:szCs w:val="24"/>
                <w:rtl/>
              </w:rPr>
              <w:t>مقدار فراوانی (درصد)</w:t>
            </w:r>
          </w:p>
        </w:tc>
        <w:tc>
          <w:tcPr>
            <w:tcW w:w="1551" w:type="dxa"/>
            <w:tcBorders>
              <w:right w:val="single" w:sz="4" w:space="0" w:color="auto"/>
            </w:tcBorders>
          </w:tcPr>
          <w:p w:rsidR="00451083" w:rsidRPr="009243C2" w:rsidRDefault="00451083" w:rsidP="00C975BF">
            <w:pPr>
              <w:bidi/>
              <w:rPr>
                <w:rFonts w:cs="B Compset"/>
                <w:sz w:val="24"/>
                <w:szCs w:val="24"/>
                <w:rtl/>
              </w:rPr>
            </w:pPr>
            <w:r w:rsidRPr="009243C2">
              <w:rPr>
                <w:rFonts w:cs="B Compset" w:hint="cs"/>
                <w:sz w:val="24"/>
                <w:szCs w:val="24"/>
                <w:rtl/>
              </w:rPr>
              <w:t>خیلی زیاد (10-9)</w:t>
            </w:r>
          </w:p>
          <w:p w:rsidR="00451083" w:rsidRPr="009243C2" w:rsidRDefault="00451083" w:rsidP="00C975BF">
            <w:pPr>
              <w:bidi/>
              <w:rPr>
                <w:rFonts w:cs="B Compset"/>
                <w:sz w:val="24"/>
                <w:szCs w:val="24"/>
                <w:rtl/>
              </w:rPr>
            </w:pPr>
            <w:r w:rsidRPr="009243C2">
              <w:rPr>
                <w:rFonts w:cs="B Compset" w:hint="cs"/>
                <w:sz w:val="24"/>
                <w:szCs w:val="24"/>
                <w:rtl/>
              </w:rPr>
              <w:t>مقدار فراوانی (درصد)</w:t>
            </w:r>
          </w:p>
        </w:tc>
        <w:tc>
          <w:tcPr>
            <w:tcW w:w="1195" w:type="dxa"/>
            <w:tcBorders>
              <w:right w:val="single" w:sz="4" w:space="0" w:color="auto"/>
            </w:tcBorders>
          </w:tcPr>
          <w:p w:rsidR="00451083" w:rsidRPr="009243C2" w:rsidRDefault="00013A37" w:rsidP="00C975BF">
            <w:pPr>
              <w:jc w:val="right"/>
              <w:rPr>
                <w:rFonts w:cs="B Compset"/>
                <w:sz w:val="24"/>
                <w:szCs w:val="24"/>
                <w:rtl/>
              </w:rPr>
            </w:pPr>
            <w:r w:rsidRPr="009243C2">
              <w:rPr>
                <w:rFonts w:cs="B Compset" w:hint="cs"/>
                <w:sz w:val="24"/>
                <w:szCs w:val="24"/>
                <w:rtl/>
              </w:rPr>
              <w:t>بی پاسخ</w:t>
            </w:r>
          </w:p>
          <w:p w:rsidR="00451083" w:rsidRPr="009243C2" w:rsidRDefault="00013A37" w:rsidP="00C975BF">
            <w:pPr>
              <w:bidi/>
              <w:rPr>
                <w:rFonts w:cs="B Compset"/>
                <w:sz w:val="24"/>
                <w:szCs w:val="24"/>
                <w:rtl/>
              </w:rPr>
            </w:pPr>
            <w:r w:rsidRPr="009243C2">
              <w:rPr>
                <w:rFonts w:cs="B Compset" w:hint="cs"/>
                <w:sz w:val="24"/>
                <w:szCs w:val="24"/>
                <w:rtl/>
              </w:rPr>
              <w:t>مقدار فراوانی (درصد)</w:t>
            </w:r>
          </w:p>
        </w:tc>
        <w:tc>
          <w:tcPr>
            <w:tcW w:w="1260" w:type="dxa"/>
            <w:tcBorders>
              <w:right w:val="single" w:sz="4" w:space="0" w:color="auto"/>
            </w:tcBorders>
          </w:tcPr>
          <w:p w:rsidR="00451083" w:rsidRPr="009243C2" w:rsidRDefault="00013A37" w:rsidP="00C975BF">
            <w:pPr>
              <w:bidi/>
              <w:rPr>
                <w:rFonts w:cs="B Compset"/>
                <w:sz w:val="24"/>
                <w:szCs w:val="24"/>
                <w:rtl/>
              </w:rPr>
            </w:pPr>
            <w:r w:rsidRPr="009243C2">
              <w:rPr>
                <w:rFonts w:cs="B Compset" w:hint="cs"/>
                <w:sz w:val="24"/>
                <w:szCs w:val="24"/>
                <w:rtl/>
              </w:rPr>
              <w:t>جمع کل مقدار فراوانی (درصد)</w:t>
            </w:r>
          </w:p>
        </w:tc>
      </w:tr>
      <w:tr w:rsidR="00451083" w:rsidRPr="009243C2" w:rsidTr="00B5680B">
        <w:tc>
          <w:tcPr>
            <w:tcW w:w="1710" w:type="dxa"/>
          </w:tcPr>
          <w:p w:rsidR="00451083" w:rsidRPr="009243C2" w:rsidRDefault="00451083" w:rsidP="00C975BF">
            <w:pPr>
              <w:bidi/>
              <w:jc w:val="both"/>
              <w:rPr>
                <w:rFonts w:cs="B Compset"/>
                <w:sz w:val="24"/>
                <w:szCs w:val="24"/>
                <w:rtl/>
              </w:rPr>
            </w:pPr>
            <w:r w:rsidRPr="009243C2">
              <w:rPr>
                <w:rFonts w:cs="B Compset" w:hint="cs"/>
                <w:sz w:val="24"/>
                <w:szCs w:val="24"/>
                <w:rtl/>
              </w:rPr>
              <w:t>تجربه و تخصص</w:t>
            </w:r>
          </w:p>
        </w:tc>
        <w:tc>
          <w:tcPr>
            <w:tcW w:w="1440" w:type="dxa"/>
            <w:tcBorders>
              <w:right w:val="single" w:sz="4" w:space="0" w:color="auto"/>
            </w:tcBorders>
          </w:tcPr>
          <w:p w:rsidR="00451083" w:rsidRPr="009243C2" w:rsidRDefault="00451083" w:rsidP="00C975BF">
            <w:pPr>
              <w:jc w:val="center"/>
              <w:rPr>
                <w:rFonts w:cs="B Compset"/>
                <w:sz w:val="24"/>
                <w:szCs w:val="24"/>
                <w:lang w:bidi="fa-IR"/>
              </w:rPr>
            </w:pPr>
            <w:r w:rsidRPr="009243C2">
              <w:rPr>
                <w:rFonts w:cs="B Compset" w:hint="cs"/>
                <w:sz w:val="24"/>
                <w:szCs w:val="24"/>
                <w:rtl/>
                <w:lang w:bidi="fa-IR"/>
              </w:rPr>
              <w:t>1 (26/0)</w:t>
            </w:r>
          </w:p>
        </w:tc>
        <w:tc>
          <w:tcPr>
            <w:tcW w:w="1170" w:type="dxa"/>
            <w:tcBorders>
              <w:left w:val="single" w:sz="4" w:space="0" w:color="auto"/>
            </w:tcBorders>
          </w:tcPr>
          <w:p w:rsidR="00451083" w:rsidRPr="009243C2" w:rsidRDefault="00451083" w:rsidP="00C975BF">
            <w:pPr>
              <w:jc w:val="center"/>
              <w:rPr>
                <w:rFonts w:cs="B Compset"/>
                <w:sz w:val="24"/>
                <w:szCs w:val="24"/>
                <w:lang w:bidi="fa-IR"/>
              </w:rPr>
            </w:pPr>
            <w:r w:rsidRPr="009243C2">
              <w:rPr>
                <w:rFonts w:cs="B Compset" w:hint="cs"/>
                <w:sz w:val="24"/>
                <w:szCs w:val="24"/>
                <w:rtl/>
                <w:lang w:bidi="fa-IR"/>
              </w:rPr>
              <w:t>4 (1)</w:t>
            </w:r>
          </w:p>
        </w:tc>
        <w:tc>
          <w:tcPr>
            <w:tcW w:w="1260" w:type="dxa"/>
            <w:tcBorders>
              <w:right w:val="single" w:sz="4" w:space="0" w:color="auto"/>
            </w:tcBorders>
          </w:tcPr>
          <w:p w:rsidR="00451083" w:rsidRPr="009243C2" w:rsidRDefault="00451083" w:rsidP="00C975BF">
            <w:pPr>
              <w:jc w:val="center"/>
              <w:rPr>
                <w:rFonts w:cs="B Compset"/>
                <w:sz w:val="24"/>
                <w:szCs w:val="24"/>
                <w:lang w:bidi="fa-IR"/>
              </w:rPr>
            </w:pPr>
            <w:r w:rsidRPr="009243C2">
              <w:rPr>
                <w:rFonts w:cs="B Compset" w:hint="cs"/>
                <w:sz w:val="24"/>
                <w:szCs w:val="24"/>
                <w:rtl/>
                <w:lang w:bidi="fa-IR"/>
              </w:rPr>
              <w:t>37 (34/9)</w:t>
            </w:r>
          </w:p>
        </w:tc>
        <w:tc>
          <w:tcPr>
            <w:tcW w:w="1350" w:type="dxa"/>
            <w:tcBorders>
              <w:left w:val="single" w:sz="4" w:space="0" w:color="auto"/>
            </w:tcBorders>
          </w:tcPr>
          <w:p w:rsidR="00451083" w:rsidRPr="009243C2" w:rsidRDefault="00451083" w:rsidP="00C975BF">
            <w:pPr>
              <w:bidi/>
              <w:jc w:val="center"/>
              <w:rPr>
                <w:rFonts w:cs="B Compset"/>
                <w:sz w:val="24"/>
                <w:szCs w:val="24"/>
                <w:rtl/>
                <w:lang w:bidi="fa-IR"/>
              </w:rPr>
            </w:pPr>
            <w:r w:rsidRPr="009243C2">
              <w:rPr>
                <w:rFonts w:cs="B Compset" w:hint="cs"/>
                <w:sz w:val="24"/>
                <w:szCs w:val="24"/>
                <w:rtl/>
                <w:lang w:bidi="fa-IR"/>
              </w:rPr>
              <w:t>177 (70/44)</w:t>
            </w:r>
          </w:p>
        </w:tc>
        <w:tc>
          <w:tcPr>
            <w:tcW w:w="1551" w:type="dxa"/>
            <w:tcBorders>
              <w:right w:val="single" w:sz="4" w:space="0" w:color="auto"/>
            </w:tcBorders>
          </w:tcPr>
          <w:p w:rsidR="00451083" w:rsidRPr="009243C2" w:rsidRDefault="00451083" w:rsidP="00C975BF">
            <w:pPr>
              <w:jc w:val="center"/>
              <w:rPr>
                <w:rFonts w:cs="B Compset"/>
                <w:sz w:val="24"/>
                <w:szCs w:val="24"/>
                <w:lang w:bidi="fa-IR"/>
              </w:rPr>
            </w:pPr>
            <w:r w:rsidRPr="009243C2">
              <w:rPr>
                <w:rFonts w:cs="B Compset" w:hint="cs"/>
                <w:sz w:val="24"/>
                <w:szCs w:val="24"/>
                <w:rtl/>
                <w:lang w:bidi="fa-IR"/>
              </w:rPr>
              <w:t>176 (44/44)</w:t>
            </w:r>
          </w:p>
        </w:tc>
        <w:tc>
          <w:tcPr>
            <w:tcW w:w="1195" w:type="dxa"/>
            <w:tcBorders>
              <w:right w:val="single" w:sz="4" w:space="0" w:color="auto"/>
            </w:tcBorders>
          </w:tcPr>
          <w:p w:rsidR="00451083" w:rsidRPr="009243C2" w:rsidRDefault="00451083" w:rsidP="00C975BF">
            <w:pPr>
              <w:jc w:val="center"/>
              <w:rPr>
                <w:rFonts w:cs="B Compset"/>
                <w:sz w:val="24"/>
                <w:szCs w:val="24"/>
                <w:lang w:bidi="fa-IR"/>
              </w:rPr>
            </w:pPr>
            <w:r w:rsidRPr="009243C2">
              <w:rPr>
                <w:rFonts w:cs="B Compset" w:hint="cs"/>
                <w:sz w:val="24"/>
                <w:szCs w:val="24"/>
                <w:rtl/>
                <w:lang w:bidi="fa-IR"/>
              </w:rPr>
              <w:t>1 (26/0)</w:t>
            </w:r>
          </w:p>
        </w:tc>
        <w:tc>
          <w:tcPr>
            <w:tcW w:w="1260" w:type="dxa"/>
            <w:tcBorders>
              <w:right w:val="single" w:sz="4" w:space="0" w:color="auto"/>
            </w:tcBorders>
          </w:tcPr>
          <w:p w:rsidR="00451083" w:rsidRPr="009243C2" w:rsidRDefault="009F662A" w:rsidP="00C975BF">
            <w:pPr>
              <w:jc w:val="center"/>
              <w:rPr>
                <w:rFonts w:cs="B Compset"/>
                <w:sz w:val="24"/>
                <w:szCs w:val="24"/>
                <w:lang w:bidi="fa-IR"/>
              </w:rPr>
            </w:pPr>
            <w:r w:rsidRPr="009243C2">
              <w:rPr>
                <w:rFonts w:cs="B Compset" w:hint="cs"/>
                <w:sz w:val="24"/>
                <w:szCs w:val="24"/>
                <w:rtl/>
                <w:lang w:bidi="fa-IR"/>
              </w:rPr>
              <w:t>396  (100)</w:t>
            </w:r>
          </w:p>
        </w:tc>
      </w:tr>
      <w:tr w:rsidR="00F2431E" w:rsidRPr="009243C2" w:rsidTr="00B5680B">
        <w:tc>
          <w:tcPr>
            <w:tcW w:w="1710" w:type="dxa"/>
          </w:tcPr>
          <w:p w:rsidR="00F2431E" w:rsidRPr="009243C2" w:rsidRDefault="00F2431E" w:rsidP="00C975BF">
            <w:pPr>
              <w:bidi/>
              <w:jc w:val="both"/>
              <w:rPr>
                <w:rFonts w:cs="B Compset"/>
                <w:sz w:val="24"/>
                <w:szCs w:val="24"/>
                <w:rtl/>
              </w:rPr>
            </w:pPr>
            <w:r w:rsidRPr="009243C2">
              <w:rPr>
                <w:rFonts w:cs="B Compset" w:hint="cs"/>
                <w:sz w:val="24"/>
                <w:szCs w:val="24"/>
                <w:rtl/>
              </w:rPr>
              <w:t>شیوه تدریس</w:t>
            </w:r>
          </w:p>
        </w:tc>
        <w:tc>
          <w:tcPr>
            <w:tcW w:w="1440" w:type="dxa"/>
            <w:tcBorders>
              <w:right w:val="single" w:sz="4" w:space="0" w:color="auto"/>
            </w:tcBorders>
          </w:tcPr>
          <w:p w:rsidR="00F2431E" w:rsidRPr="009243C2" w:rsidRDefault="00F2431E" w:rsidP="00C975BF">
            <w:pPr>
              <w:jc w:val="center"/>
              <w:rPr>
                <w:rFonts w:cs="B Compset"/>
                <w:sz w:val="24"/>
                <w:szCs w:val="24"/>
                <w:lang w:bidi="fa-IR"/>
              </w:rPr>
            </w:pPr>
            <w:r w:rsidRPr="009243C2">
              <w:rPr>
                <w:rFonts w:cs="B Compset" w:hint="cs"/>
                <w:sz w:val="24"/>
                <w:szCs w:val="24"/>
                <w:rtl/>
                <w:lang w:bidi="fa-IR"/>
              </w:rPr>
              <w:t>2 (5/0)</w:t>
            </w:r>
          </w:p>
        </w:tc>
        <w:tc>
          <w:tcPr>
            <w:tcW w:w="1170" w:type="dxa"/>
            <w:tcBorders>
              <w:left w:val="single" w:sz="4" w:space="0" w:color="auto"/>
            </w:tcBorders>
          </w:tcPr>
          <w:p w:rsidR="00F2431E" w:rsidRPr="009243C2" w:rsidRDefault="00F2431E" w:rsidP="00C975BF">
            <w:pPr>
              <w:jc w:val="center"/>
              <w:rPr>
                <w:rFonts w:cs="B Compset"/>
                <w:sz w:val="24"/>
                <w:szCs w:val="24"/>
                <w:lang w:bidi="fa-IR"/>
              </w:rPr>
            </w:pPr>
            <w:r w:rsidRPr="009243C2">
              <w:rPr>
                <w:rFonts w:cs="B Compset" w:hint="cs"/>
                <w:sz w:val="24"/>
                <w:szCs w:val="24"/>
                <w:rtl/>
                <w:lang w:bidi="fa-IR"/>
              </w:rPr>
              <w:t>4 (1)</w:t>
            </w:r>
          </w:p>
        </w:tc>
        <w:tc>
          <w:tcPr>
            <w:tcW w:w="1260" w:type="dxa"/>
            <w:tcBorders>
              <w:right w:val="single" w:sz="4" w:space="0" w:color="auto"/>
            </w:tcBorders>
          </w:tcPr>
          <w:p w:rsidR="00F2431E" w:rsidRPr="009243C2" w:rsidRDefault="00F2431E" w:rsidP="00C975BF">
            <w:pPr>
              <w:jc w:val="center"/>
              <w:rPr>
                <w:rFonts w:cs="B Compset"/>
                <w:sz w:val="24"/>
                <w:szCs w:val="24"/>
                <w:rtl/>
                <w:lang w:bidi="fa-IR"/>
              </w:rPr>
            </w:pPr>
            <w:r w:rsidRPr="009243C2">
              <w:rPr>
                <w:rFonts w:cs="B Compset" w:hint="cs"/>
                <w:sz w:val="24"/>
                <w:szCs w:val="24"/>
                <w:rtl/>
                <w:lang w:bidi="fa-IR"/>
              </w:rPr>
              <w:t>53 (38/13)</w:t>
            </w:r>
          </w:p>
        </w:tc>
        <w:tc>
          <w:tcPr>
            <w:tcW w:w="1350" w:type="dxa"/>
            <w:tcBorders>
              <w:left w:val="single" w:sz="4" w:space="0" w:color="auto"/>
            </w:tcBorders>
          </w:tcPr>
          <w:p w:rsidR="00F2431E" w:rsidRPr="009243C2" w:rsidRDefault="00F2431E" w:rsidP="00C975BF">
            <w:pPr>
              <w:bidi/>
              <w:jc w:val="center"/>
              <w:rPr>
                <w:rFonts w:cs="B Compset"/>
                <w:sz w:val="24"/>
                <w:szCs w:val="24"/>
                <w:rtl/>
              </w:rPr>
            </w:pPr>
            <w:r w:rsidRPr="009243C2">
              <w:rPr>
                <w:rFonts w:cs="B Compset" w:hint="cs"/>
                <w:sz w:val="24"/>
                <w:szCs w:val="24"/>
                <w:rtl/>
                <w:lang w:bidi="fa-IR"/>
              </w:rPr>
              <w:t>167 (17/42)</w:t>
            </w:r>
          </w:p>
        </w:tc>
        <w:tc>
          <w:tcPr>
            <w:tcW w:w="1551" w:type="dxa"/>
            <w:tcBorders>
              <w:right w:val="single" w:sz="4" w:space="0" w:color="auto"/>
            </w:tcBorders>
          </w:tcPr>
          <w:p w:rsidR="00F2431E" w:rsidRPr="009243C2" w:rsidRDefault="00F2431E" w:rsidP="00C975BF">
            <w:pPr>
              <w:jc w:val="center"/>
              <w:rPr>
                <w:rFonts w:cs="B Compset"/>
                <w:sz w:val="24"/>
                <w:szCs w:val="24"/>
                <w:rtl/>
                <w:lang w:bidi="fa-IR"/>
              </w:rPr>
            </w:pPr>
            <w:r w:rsidRPr="009243C2">
              <w:rPr>
                <w:rFonts w:cs="B Compset" w:hint="cs"/>
                <w:sz w:val="24"/>
                <w:szCs w:val="24"/>
                <w:rtl/>
                <w:lang w:bidi="fa-IR"/>
              </w:rPr>
              <w:t>169 (68/42)</w:t>
            </w:r>
          </w:p>
        </w:tc>
        <w:tc>
          <w:tcPr>
            <w:tcW w:w="1195" w:type="dxa"/>
            <w:tcBorders>
              <w:right w:val="single" w:sz="4" w:space="0" w:color="auto"/>
            </w:tcBorders>
          </w:tcPr>
          <w:p w:rsidR="00F2431E" w:rsidRPr="009243C2" w:rsidRDefault="00F2431E" w:rsidP="00C975BF">
            <w:pPr>
              <w:jc w:val="center"/>
              <w:rPr>
                <w:rFonts w:cs="B Compset"/>
                <w:sz w:val="24"/>
                <w:szCs w:val="24"/>
                <w:rtl/>
                <w:lang w:bidi="fa-IR"/>
              </w:rPr>
            </w:pPr>
            <w:r w:rsidRPr="009243C2">
              <w:rPr>
                <w:rFonts w:cs="B Compset" w:hint="cs"/>
                <w:sz w:val="24"/>
                <w:szCs w:val="24"/>
                <w:rtl/>
                <w:lang w:bidi="fa-IR"/>
              </w:rPr>
              <w:t>1 (26/0)</w:t>
            </w:r>
          </w:p>
        </w:tc>
        <w:tc>
          <w:tcPr>
            <w:tcW w:w="1260" w:type="dxa"/>
            <w:tcBorders>
              <w:right w:val="single" w:sz="4" w:space="0" w:color="auto"/>
            </w:tcBorders>
          </w:tcPr>
          <w:p w:rsidR="00F2431E" w:rsidRPr="009243C2" w:rsidRDefault="00F2431E" w:rsidP="00C975BF">
            <w:pPr>
              <w:jc w:val="center"/>
              <w:rPr>
                <w:sz w:val="24"/>
                <w:szCs w:val="24"/>
              </w:rPr>
            </w:pPr>
            <w:r w:rsidRPr="009243C2">
              <w:rPr>
                <w:rFonts w:cs="B Compset" w:hint="cs"/>
                <w:sz w:val="24"/>
                <w:szCs w:val="24"/>
                <w:rtl/>
                <w:lang w:bidi="fa-IR"/>
              </w:rPr>
              <w:t>396  (100)</w:t>
            </w:r>
          </w:p>
        </w:tc>
      </w:tr>
      <w:tr w:rsidR="00F2431E" w:rsidRPr="009243C2" w:rsidTr="00B5680B">
        <w:tc>
          <w:tcPr>
            <w:tcW w:w="1710" w:type="dxa"/>
          </w:tcPr>
          <w:p w:rsidR="00F2431E" w:rsidRPr="009243C2" w:rsidRDefault="00F2431E" w:rsidP="00C975BF">
            <w:pPr>
              <w:bidi/>
              <w:rPr>
                <w:rFonts w:cs="B Compset"/>
                <w:sz w:val="24"/>
                <w:szCs w:val="24"/>
                <w:rtl/>
              </w:rPr>
            </w:pPr>
            <w:r w:rsidRPr="009243C2">
              <w:rPr>
                <w:rFonts w:cs="B Compset" w:hint="cs"/>
                <w:sz w:val="24"/>
                <w:szCs w:val="24"/>
                <w:rtl/>
              </w:rPr>
              <w:t>شیوه اداره کارگاه آموزشی</w:t>
            </w:r>
          </w:p>
        </w:tc>
        <w:tc>
          <w:tcPr>
            <w:tcW w:w="1440" w:type="dxa"/>
            <w:tcBorders>
              <w:right w:val="single" w:sz="4" w:space="0" w:color="auto"/>
            </w:tcBorders>
          </w:tcPr>
          <w:p w:rsidR="00F2431E" w:rsidRPr="009243C2" w:rsidRDefault="00F2431E" w:rsidP="00C975BF">
            <w:pPr>
              <w:jc w:val="center"/>
              <w:rPr>
                <w:rFonts w:cs="B Compset"/>
                <w:sz w:val="24"/>
                <w:szCs w:val="24"/>
                <w:lang w:bidi="fa-IR"/>
              </w:rPr>
            </w:pPr>
            <w:r w:rsidRPr="009243C2">
              <w:rPr>
                <w:rFonts w:cs="B Compset" w:hint="cs"/>
                <w:sz w:val="24"/>
                <w:szCs w:val="24"/>
                <w:rtl/>
                <w:lang w:bidi="fa-IR"/>
              </w:rPr>
              <w:t>1 (26/0)</w:t>
            </w:r>
          </w:p>
        </w:tc>
        <w:tc>
          <w:tcPr>
            <w:tcW w:w="1170" w:type="dxa"/>
            <w:tcBorders>
              <w:left w:val="single" w:sz="4" w:space="0" w:color="auto"/>
            </w:tcBorders>
          </w:tcPr>
          <w:p w:rsidR="00F2431E" w:rsidRPr="009243C2" w:rsidRDefault="00F2431E" w:rsidP="00C975BF">
            <w:pPr>
              <w:jc w:val="center"/>
              <w:rPr>
                <w:rFonts w:cs="B Compset"/>
                <w:sz w:val="24"/>
                <w:szCs w:val="24"/>
                <w:rtl/>
                <w:lang w:bidi="fa-IR"/>
              </w:rPr>
            </w:pPr>
            <w:r w:rsidRPr="009243C2">
              <w:rPr>
                <w:rFonts w:cs="B Compset" w:hint="cs"/>
                <w:sz w:val="24"/>
                <w:szCs w:val="24"/>
                <w:rtl/>
                <w:lang w:bidi="fa-IR"/>
              </w:rPr>
              <w:t>1 (26/0)</w:t>
            </w:r>
          </w:p>
        </w:tc>
        <w:tc>
          <w:tcPr>
            <w:tcW w:w="1260" w:type="dxa"/>
            <w:tcBorders>
              <w:right w:val="single" w:sz="4" w:space="0" w:color="auto"/>
            </w:tcBorders>
          </w:tcPr>
          <w:p w:rsidR="00F2431E" w:rsidRPr="009243C2" w:rsidRDefault="00F2431E" w:rsidP="00C975BF">
            <w:pPr>
              <w:bidi/>
              <w:jc w:val="center"/>
              <w:rPr>
                <w:rFonts w:cs="B Compset"/>
                <w:sz w:val="24"/>
                <w:szCs w:val="24"/>
                <w:rtl/>
              </w:rPr>
            </w:pPr>
            <w:r w:rsidRPr="009243C2">
              <w:rPr>
                <w:rFonts w:cs="B Compset" w:hint="cs"/>
                <w:sz w:val="24"/>
                <w:szCs w:val="24"/>
                <w:rtl/>
                <w:lang w:bidi="fa-IR"/>
              </w:rPr>
              <w:t>42 (60/10)</w:t>
            </w:r>
          </w:p>
        </w:tc>
        <w:tc>
          <w:tcPr>
            <w:tcW w:w="1350" w:type="dxa"/>
            <w:tcBorders>
              <w:left w:val="single" w:sz="4" w:space="0" w:color="auto"/>
            </w:tcBorders>
          </w:tcPr>
          <w:p w:rsidR="00F2431E" w:rsidRPr="009243C2" w:rsidRDefault="00F2431E" w:rsidP="00C975BF">
            <w:pPr>
              <w:bidi/>
              <w:jc w:val="center"/>
              <w:rPr>
                <w:rFonts w:cs="B Compset"/>
                <w:sz w:val="24"/>
                <w:szCs w:val="24"/>
                <w:rtl/>
              </w:rPr>
            </w:pPr>
            <w:r w:rsidRPr="009243C2">
              <w:rPr>
                <w:rFonts w:cs="B Compset" w:hint="cs"/>
                <w:sz w:val="24"/>
                <w:szCs w:val="24"/>
                <w:rtl/>
                <w:lang w:bidi="fa-IR"/>
              </w:rPr>
              <w:t>141 (60/35)</w:t>
            </w:r>
          </w:p>
        </w:tc>
        <w:tc>
          <w:tcPr>
            <w:tcW w:w="1551" w:type="dxa"/>
            <w:tcBorders>
              <w:right w:val="single" w:sz="4" w:space="0" w:color="auto"/>
            </w:tcBorders>
          </w:tcPr>
          <w:p w:rsidR="00F2431E" w:rsidRPr="009243C2" w:rsidRDefault="00F2431E" w:rsidP="00C975BF">
            <w:pPr>
              <w:bidi/>
              <w:jc w:val="center"/>
              <w:rPr>
                <w:rFonts w:cs="B Compset"/>
                <w:sz w:val="24"/>
                <w:szCs w:val="24"/>
                <w:rtl/>
              </w:rPr>
            </w:pPr>
            <w:r w:rsidRPr="009243C2">
              <w:rPr>
                <w:rFonts w:cs="B Compset" w:hint="cs"/>
                <w:sz w:val="24"/>
                <w:szCs w:val="24"/>
                <w:rtl/>
                <w:lang w:bidi="fa-IR"/>
              </w:rPr>
              <w:t>209 (78/52)</w:t>
            </w:r>
          </w:p>
        </w:tc>
        <w:tc>
          <w:tcPr>
            <w:tcW w:w="1195" w:type="dxa"/>
            <w:tcBorders>
              <w:right w:val="single" w:sz="4" w:space="0" w:color="auto"/>
            </w:tcBorders>
          </w:tcPr>
          <w:p w:rsidR="00F2431E" w:rsidRPr="009243C2" w:rsidRDefault="00F2431E" w:rsidP="00C975BF">
            <w:pPr>
              <w:bidi/>
              <w:jc w:val="center"/>
              <w:rPr>
                <w:rFonts w:cs="B Compset"/>
                <w:sz w:val="24"/>
                <w:szCs w:val="24"/>
                <w:rtl/>
              </w:rPr>
            </w:pPr>
            <w:r w:rsidRPr="009243C2">
              <w:rPr>
                <w:rFonts w:cs="B Compset" w:hint="cs"/>
                <w:sz w:val="24"/>
                <w:szCs w:val="24"/>
                <w:rtl/>
                <w:lang w:bidi="fa-IR"/>
              </w:rPr>
              <w:t>2 (52/0)</w:t>
            </w:r>
          </w:p>
        </w:tc>
        <w:tc>
          <w:tcPr>
            <w:tcW w:w="1260" w:type="dxa"/>
            <w:tcBorders>
              <w:right w:val="single" w:sz="4" w:space="0" w:color="auto"/>
            </w:tcBorders>
          </w:tcPr>
          <w:p w:rsidR="00F2431E" w:rsidRPr="009243C2" w:rsidRDefault="00F2431E" w:rsidP="00C975BF">
            <w:pPr>
              <w:jc w:val="center"/>
              <w:rPr>
                <w:sz w:val="24"/>
                <w:szCs w:val="24"/>
              </w:rPr>
            </w:pPr>
            <w:r w:rsidRPr="009243C2">
              <w:rPr>
                <w:rFonts w:cs="B Compset" w:hint="cs"/>
                <w:sz w:val="24"/>
                <w:szCs w:val="24"/>
                <w:rtl/>
                <w:lang w:bidi="fa-IR"/>
              </w:rPr>
              <w:t>396  (100)</w:t>
            </w:r>
          </w:p>
        </w:tc>
      </w:tr>
      <w:tr w:rsidR="00B665CB" w:rsidRPr="009243C2" w:rsidTr="00B5680B">
        <w:tc>
          <w:tcPr>
            <w:tcW w:w="1710" w:type="dxa"/>
          </w:tcPr>
          <w:p w:rsidR="00B665CB" w:rsidRPr="009243C2" w:rsidRDefault="00B665CB" w:rsidP="00C975BF">
            <w:pPr>
              <w:bidi/>
              <w:rPr>
                <w:rFonts w:cs="B Compset"/>
                <w:sz w:val="24"/>
                <w:szCs w:val="24"/>
                <w:rtl/>
              </w:rPr>
            </w:pPr>
            <w:r w:rsidRPr="009243C2">
              <w:rPr>
                <w:rFonts w:cs="B Compset" w:hint="cs"/>
                <w:sz w:val="24"/>
                <w:szCs w:val="24"/>
                <w:rtl/>
              </w:rPr>
              <w:t>توانایی پاسخ دهی مناسب به پرسش ها</w:t>
            </w:r>
          </w:p>
        </w:tc>
        <w:tc>
          <w:tcPr>
            <w:tcW w:w="1440" w:type="dxa"/>
            <w:tcBorders>
              <w:right w:val="single" w:sz="4" w:space="0" w:color="auto"/>
            </w:tcBorders>
          </w:tcPr>
          <w:p w:rsidR="00B665CB" w:rsidRPr="009243C2" w:rsidRDefault="00B665CB" w:rsidP="00C975BF">
            <w:pPr>
              <w:jc w:val="center"/>
              <w:rPr>
                <w:rFonts w:cs="B Compset"/>
                <w:sz w:val="24"/>
                <w:szCs w:val="24"/>
                <w:lang w:bidi="fa-IR"/>
              </w:rPr>
            </w:pPr>
            <w:r w:rsidRPr="009243C2">
              <w:rPr>
                <w:rFonts w:cs="B Compset" w:hint="cs"/>
                <w:sz w:val="24"/>
                <w:szCs w:val="24"/>
                <w:rtl/>
                <w:lang w:bidi="fa-IR"/>
              </w:rPr>
              <w:t>1 (26/0)</w:t>
            </w:r>
          </w:p>
        </w:tc>
        <w:tc>
          <w:tcPr>
            <w:tcW w:w="1170" w:type="dxa"/>
            <w:tcBorders>
              <w:left w:val="single" w:sz="4" w:space="0" w:color="auto"/>
            </w:tcBorders>
          </w:tcPr>
          <w:p w:rsidR="00B665CB" w:rsidRPr="009243C2" w:rsidRDefault="00B665CB" w:rsidP="00C975BF">
            <w:pPr>
              <w:bidi/>
              <w:jc w:val="center"/>
              <w:rPr>
                <w:rFonts w:cs="B Compset"/>
                <w:sz w:val="24"/>
                <w:szCs w:val="24"/>
                <w:rtl/>
              </w:rPr>
            </w:pPr>
            <w:r w:rsidRPr="009243C2">
              <w:rPr>
                <w:rFonts w:cs="B Compset" w:hint="cs"/>
                <w:sz w:val="24"/>
                <w:szCs w:val="24"/>
                <w:rtl/>
                <w:lang w:bidi="fa-IR"/>
              </w:rPr>
              <w:t>5 (30/1)</w:t>
            </w:r>
          </w:p>
        </w:tc>
        <w:tc>
          <w:tcPr>
            <w:tcW w:w="1260" w:type="dxa"/>
            <w:tcBorders>
              <w:right w:val="single" w:sz="4" w:space="0" w:color="auto"/>
            </w:tcBorders>
          </w:tcPr>
          <w:p w:rsidR="00B665CB" w:rsidRPr="009243C2" w:rsidRDefault="00B665CB" w:rsidP="00C975BF">
            <w:pPr>
              <w:bidi/>
              <w:jc w:val="center"/>
              <w:rPr>
                <w:rFonts w:cs="B Compset"/>
                <w:sz w:val="24"/>
                <w:szCs w:val="24"/>
                <w:rtl/>
              </w:rPr>
            </w:pPr>
            <w:r w:rsidRPr="009243C2">
              <w:rPr>
                <w:rFonts w:cs="B Compset" w:hint="cs"/>
                <w:sz w:val="24"/>
                <w:szCs w:val="24"/>
                <w:rtl/>
                <w:lang w:bidi="fa-IR"/>
              </w:rPr>
              <w:t>36 (9)</w:t>
            </w:r>
          </w:p>
        </w:tc>
        <w:tc>
          <w:tcPr>
            <w:tcW w:w="1350" w:type="dxa"/>
            <w:tcBorders>
              <w:left w:val="single" w:sz="4" w:space="0" w:color="auto"/>
            </w:tcBorders>
          </w:tcPr>
          <w:p w:rsidR="00B665CB" w:rsidRPr="009243C2" w:rsidRDefault="00B665CB" w:rsidP="00C975BF">
            <w:pPr>
              <w:bidi/>
              <w:jc w:val="center"/>
              <w:rPr>
                <w:rFonts w:cs="B Compset"/>
                <w:sz w:val="24"/>
                <w:szCs w:val="24"/>
                <w:rtl/>
              </w:rPr>
            </w:pPr>
            <w:r w:rsidRPr="009243C2">
              <w:rPr>
                <w:rFonts w:cs="B Compset" w:hint="cs"/>
                <w:sz w:val="24"/>
                <w:szCs w:val="24"/>
                <w:rtl/>
                <w:lang w:bidi="fa-IR"/>
              </w:rPr>
              <w:t>152 (38/38)</w:t>
            </w:r>
          </w:p>
        </w:tc>
        <w:tc>
          <w:tcPr>
            <w:tcW w:w="1551" w:type="dxa"/>
            <w:tcBorders>
              <w:right w:val="single" w:sz="4" w:space="0" w:color="auto"/>
            </w:tcBorders>
          </w:tcPr>
          <w:p w:rsidR="00B665CB" w:rsidRPr="009243C2" w:rsidRDefault="00B665CB" w:rsidP="00C975BF">
            <w:pPr>
              <w:bidi/>
              <w:jc w:val="center"/>
              <w:rPr>
                <w:rFonts w:cs="B Compset"/>
                <w:sz w:val="24"/>
                <w:szCs w:val="24"/>
                <w:rtl/>
              </w:rPr>
            </w:pPr>
            <w:r w:rsidRPr="009243C2">
              <w:rPr>
                <w:rFonts w:cs="B Compset" w:hint="cs"/>
                <w:sz w:val="24"/>
                <w:szCs w:val="24"/>
                <w:rtl/>
                <w:lang w:bidi="fa-IR"/>
              </w:rPr>
              <w:t>201 (76/50)</w:t>
            </w:r>
          </w:p>
        </w:tc>
        <w:tc>
          <w:tcPr>
            <w:tcW w:w="1195" w:type="dxa"/>
            <w:tcBorders>
              <w:right w:val="single" w:sz="4" w:space="0" w:color="auto"/>
            </w:tcBorders>
          </w:tcPr>
          <w:p w:rsidR="00B665CB" w:rsidRPr="009243C2" w:rsidRDefault="00B665CB" w:rsidP="00C975BF">
            <w:pPr>
              <w:bidi/>
              <w:jc w:val="center"/>
              <w:rPr>
                <w:rFonts w:cs="B Compset"/>
                <w:sz w:val="24"/>
                <w:szCs w:val="24"/>
                <w:rtl/>
              </w:rPr>
            </w:pPr>
            <w:r w:rsidRPr="009243C2">
              <w:rPr>
                <w:rFonts w:cs="B Compset" w:hint="cs"/>
                <w:sz w:val="24"/>
                <w:szCs w:val="24"/>
                <w:rtl/>
                <w:lang w:bidi="fa-IR"/>
              </w:rPr>
              <w:t>(26/0)</w:t>
            </w:r>
          </w:p>
        </w:tc>
        <w:tc>
          <w:tcPr>
            <w:tcW w:w="1260" w:type="dxa"/>
            <w:tcBorders>
              <w:right w:val="single" w:sz="4" w:space="0" w:color="auto"/>
            </w:tcBorders>
          </w:tcPr>
          <w:p w:rsidR="00B665CB" w:rsidRPr="009243C2" w:rsidRDefault="00B665CB" w:rsidP="00C975BF">
            <w:pPr>
              <w:jc w:val="center"/>
              <w:rPr>
                <w:sz w:val="24"/>
                <w:szCs w:val="24"/>
              </w:rPr>
            </w:pPr>
            <w:r w:rsidRPr="009243C2">
              <w:rPr>
                <w:rFonts w:cs="B Compset" w:hint="cs"/>
                <w:sz w:val="24"/>
                <w:szCs w:val="24"/>
                <w:rtl/>
                <w:lang w:bidi="fa-IR"/>
              </w:rPr>
              <w:t>396  (100)</w:t>
            </w:r>
          </w:p>
        </w:tc>
      </w:tr>
      <w:tr w:rsidR="00B665CB" w:rsidRPr="009243C2" w:rsidTr="00B5680B">
        <w:trPr>
          <w:trHeight w:val="388"/>
        </w:trPr>
        <w:tc>
          <w:tcPr>
            <w:tcW w:w="1710" w:type="dxa"/>
            <w:tcBorders>
              <w:bottom w:val="single" w:sz="4" w:space="0" w:color="auto"/>
            </w:tcBorders>
          </w:tcPr>
          <w:p w:rsidR="00B665CB" w:rsidRPr="009243C2" w:rsidRDefault="00B665CB" w:rsidP="00C975BF">
            <w:pPr>
              <w:bidi/>
              <w:jc w:val="both"/>
              <w:rPr>
                <w:rFonts w:cs="B Compset"/>
                <w:sz w:val="24"/>
                <w:szCs w:val="24"/>
                <w:rtl/>
              </w:rPr>
            </w:pPr>
            <w:r w:rsidRPr="009243C2">
              <w:rPr>
                <w:rFonts w:cs="B Compset" w:hint="cs"/>
                <w:sz w:val="24"/>
                <w:szCs w:val="24"/>
                <w:rtl/>
              </w:rPr>
              <w:t>شیوه طرح بحث</w:t>
            </w:r>
          </w:p>
        </w:tc>
        <w:tc>
          <w:tcPr>
            <w:tcW w:w="1440" w:type="dxa"/>
            <w:tcBorders>
              <w:bottom w:val="single" w:sz="4" w:space="0" w:color="auto"/>
              <w:right w:val="single" w:sz="4" w:space="0" w:color="auto"/>
            </w:tcBorders>
          </w:tcPr>
          <w:p w:rsidR="00B665CB" w:rsidRPr="009243C2" w:rsidRDefault="00B665CB" w:rsidP="00C975BF">
            <w:pPr>
              <w:jc w:val="center"/>
              <w:rPr>
                <w:rFonts w:cs="B Compset"/>
                <w:sz w:val="24"/>
                <w:szCs w:val="24"/>
                <w:lang w:bidi="fa-IR"/>
              </w:rPr>
            </w:pPr>
            <w:r w:rsidRPr="009243C2">
              <w:rPr>
                <w:rFonts w:cs="B Compset" w:hint="cs"/>
                <w:sz w:val="24"/>
                <w:szCs w:val="24"/>
                <w:rtl/>
                <w:lang w:bidi="fa-IR"/>
              </w:rPr>
              <w:t>1 (26/0)</w:t>
            </w:r>
          </w:p>
        </w:tc>
        <w:tc>
          <w:tcPr>
            <w:tcW w:w="1170" w:type="dxa"/>
            <w:tcBorders>
              <w:left w:val="single" w:sz="4" w:space="0" w:color="auto"/>
              <w:bottom w:val="single" w:sz="4" w:space="0" w:color="auto"/>
            </w:tcBorders>
          </w:tcPr>
          <w:p w:rsidR="00B665CB" w:rsidRPr="009243C2" w:rsidRDefault="00B665CB" w:rsidP="00C975BF">
            <w:pPr>
              <w:bidi/>
              <w:jc w:val="center"/>
              <w:rPr>
                <w:rFonts w:cs="B Compset"/>
                <w:sz w:val="24"/>
                <w:szCs w:val="24"/>
                <w:rtl/>
              </w:rPr>
            </w:pPr>
            <w:r w:rsidRPr="009243C2">
              <w:rPr>
                <w:rFonts w:cs="B Compset" w:hint="cs"/>
                <w:sz w:val="24"/>
                <w:szCs w:val="24"/>
                <w:rtl/>
                <w:lang w:bidi="fa-IR"/>
              </w:rPr>
              <w:t>3 (78/0)</w:t>
            </w:r>
          </w:p>
        </w:tc>
        <w:tc>
          <w:tcPr>
            <w:tcW w:w="1260" w:type="dxa"/>
            <w:tcBorders>
              <w:bottom w:val="single" w:sz="4" w:space="0" w:color="auto"/>
              <w:right w:val="single" w:sz="4" w:space="0" w:color="auto"/>
            </w:tcBorders>
          </w:tcPr>
          <w:p w:rsidR="00B665CB" w:rsidRPr="009243C2" w:rsidRDefault="00B665CB" w:rsidP="00C975BF">
            <w:pPr>
              <w:bidi/>
              <w:jc w:val="center"/>
              <w:rPr>
                <w:rFonts w:cs="B Compset"/>
                <w:sz w:val="24"/>
                <w:szCs w:val="24"/>
                <w:rtl/>
              </w:rPr>
            </w:pPr>
            <w:r w:rsidRPr="009243C2">
              <w:rPr>
                <w:rFonts w:cs="B Compset" w:hint="cs"/>
                <w:sz w:val="24"/>
                <w:szCs w:val="24"/>
                <w:rtl/>
                <w:lang w:bidi="fa-IR"/>
              </w:rPr>
              <w:t>43 (84/10)</w:t>
            </w:r>
          </w:p>
        </w:tc>
        <w:tc>
          <w:tcPr>
            <w:tcW w:w="1350" w:type="dxa"/>
            <w:tcBorders>
              <w:left w:val="single" w:sz="4" w:space="0" w:color="auto"/>
              <w:bottom w:val="single" w:sz="4" w:space="0" w:color="auto"/>
            </w:tcBorders>
          </w:tcPr>
          <w:p w:rsidR="00B665CB" w:rsidRPr="009243C2" w:rsidRDefault="00B665CB" w:rsidP="00C975BF">
            <w:pPr>
              <w:bidi/>
              <w:jc w:val="center"/>
              <w:rPr>
                <w:rFonts w:cs="B Compset"/>
                <w:sz w:val="24"/>
                <w:szCs w:val="24"/>
                <w:rtl/>
              </w:rPr>
            </w:pPr>
            <w:r w:rsidRPr="009243C2">
              <w:rPr>
                <w:rFonts w:cs="B Compset" w:hint="cs"/>
                <w:sz w:val="24"/>
                <w:szCs w:val="24"/>
                <w:rtl/>
                <w:lang w:bidi="fa-IR"/>
              </w:rPr>
              <w:t>173 (69/43)</w:t>
            </w:r>
          </w:p>
        </w:tc>
        <w:tc>
          <w:tcPr>
            <w:tcW w:w="1551" w:type="dxa"/>
            <w:tcBorders>
              <w:bottom w:val="single" w:sz="4" w:space="0" w:color="auto"/>
              <w:right w:val="single" w:sz="4" w:space="0" w:color="auto"/>
            </w:tcBorders>
          </w:tcPr>
          <w:p w:rsidR="00B665CB" w:rsidRPr="009243C2" w:rsidRDefault="00736EDC" w:rsidP="00C975BF">
            <w:pPr>
              <w:bidi/>
              <w:jc w:val="center"/>
              <w:rPr>
                <w:rFonts w:cs="B Compset"/>
                <w:sz w:val="24"/>
                <w:szCs w:val="24"/>
                <w:rtl/>
              </w:rPr>
            </w:pPr>
            <w:r w:rsidRPr="009243C2">
              <w:rPr>
                <w:rFonts w:cs="B Compset" w:hint="cs"/>
                <w:sz w:val="24"/>
                <w:szCs w:val="24"/>
                <w:rtl/>
                <w:lang w:bidi="fa-IR"/>
              </w:rPr>
              <w:t>175 (19/44)</w:t>
            </w:r>
          </w:p>
        </w:tc>
        <w:tc>
          <w:tcPr>
            <w:tcW w:w="1195" w:type="dxa"/>
            <w:tcBorders>
              <w:bottom w:val="single" w:sz="4" w:space="0" w:color="auto"/>
              <w:right w:val="single" w:sz="4" w:space="0" w:color="auto"/>
            </w:tcBorders>
          </w:tcPr>
          <w:p w:rsidR="00B665CB" w:rsidRPr="009243C2" w:rsidRDefault="00736EDC" w:rsidP="00C975BF">
            <w:pPr>
              <w:bidi/>
              <w:jc w:val="center"/>
              <w:rPr>
                <w:rFonts w:cs="B Compset"/>
                <w:sz w:val="24"/>
                <w:szCs w:val="24"/>
                <w:rtl/>
              </w:rPr>
            </w:pPr>
            <w:r w:rsidRPr="009243C2">
              <w:rPr>
                <w:rFonts w:cs="B Compset" w:hint="cs"/>
                <w:sz w:val="24"/>
                <w:szCs w:val="24"/>
                <w:rtl/>
                <w:lang w:bidi="fa-IR"/>
              </w:rPr>
              <w:t>(26/0)</w:t>
            </w:r>
          </w:p>
        </w:tc>
        <w:tc>
          <w:tcPr>
            <w:tcW w:w="1260" w:type="dxa"/>
            <w:tcBorders>
              <w:bottom w:val="single" w:sz="4" w:space="0" w:color="auto"/>
              <w:right w:val="single" w:sz="4" w:space="0" w:color="auto"/>
            </w:tcBorders>
          </w:tcPr>
          <w:p w:rsidR="00B665CB" w:rsidRPr="009243C2" w:rsidRDefault="00B665CB" w:rsidP="00C975BF">
            <w:pPr>
              <w:jc w:val="center"/>
              <w:rPr>
                <w:sz w:val="24"/>
                <w:szCs w:val="24"/>
              </w:rPr>
            </w:pPr>
            <w:r w:rsidRPr="009243C2">
              <w:rPr>
                <w:rFonts w:cs="B Compset" w:hint="cs"/>
                <w:sz w:val="24"/>
                <w:szCs w:val="24"/>
                <w:rtl/>
                <w:lang w:bidi="fa-IR"/>
              </w:rPr>
              <w:t>396  (100)</w:t>
            </w:r>
          </w:p>
        </w:tc>
      </w:tr>
    </w:tbl>
    <w:p w:rsidR="006F760C" w:rsidRPr="009243C2" w:rsidRDefault="006F760C" w:rsidP="00C975BF">
      <w:pPr>
        <w:bidi/>
        <w:spacing w:line="240" w:lineRule="auto"/>
        <w:jc w:val="both"/>
        <w:rPr>
          <w:rFonts w:cs="B Compset"/>
          <w:b/>
          <w:bCs/>
          <w:sz w:val="28"/>
          <w:szCs w:val="28"/>
          <w:rtl/>
        </w:rPr>
      </w:pPr>
    </w:p>
    <w:p w:rsidR="006F760C" w:rsidRPr="009243C2" w:rsidRDefault="006F760C" w:rsidP="004B12A6">
      <w:pPr>
        <w:bidi/>
        <w:spacing w:line="240" w:lineRule="auto"/>
        <w:jc w:val="both"/>
        <w:rPr>
          <w:rFonts w:cs="B Compset"/>
          <w:b/>
          <w:bCs/>
          <w:sz w:val="28"/>
          <w:szCs w:val="28"/>
          <w:rtl/>
        </w:rPr>
      </w:pPr>
      <w:r w:rsidRPr="009243C2">
        <w:rPr>
          <w:rFonts w:cs="B Compset" w:hint="cs"/>
          <w:b/>
          <w:bCs/>
          <w:sz w:val="28"/>
          <w:szCs w:val="28"/>
          <w:rtl/>
        </w:rPr>
        <w:t>میزان مفید و قابل استفاده بودن منابع دوره (جزوه و راهنمای آموزشی)</w:t>
      </w:r>
    </w:p>
    <w:p w:rsidR="004E3579" w:rsidRPr="009243C2" w:rsidRDefault="004E3579" w:rsidP="009243C2">
      <w:pPr>
        <w:bidi/>
        <w:spacing w:line="240" w:lineRule="auto"/>
        <w:jc w:val="both"/>
        <w:rPr>
          <w:rFonts w:cs="B Compset"/>
          <w:sz w:val="28"/>
          <w:szCs w:val="28"/>
          <w:rtl/>
        </w:rPr>
      </w:pPr>
      <w:r w:rsidRPr="009243C2">
        <w:rPr>
          <w:rFonts w:cs="B Compset" w:hint="cs"/>
          <w:sz w:val="28"/>
          <w:szCs w:val="28"/>
          <w:rtl/>
        </w:rPr>
        <w:t xml:space="preserve">همانگونه که در جدول </w:t>
      </w:r>
      <w:r w:rsidR="00D47147" w:rsidRPr="009243C2">
        <w:rPr>
          <w:rFonts w:cs="B Compset" w:hint="cs"/>
          <w:sz w:val="28"/>
          <w:szCs w:val="28"/>
          <w:rtl/>
        </w:rPr>
        <w:t>زیر</w:t>
      </w:r>
      <w:r w:rsidRPr="009243C2">
        <w:rPr>
          <w:rFonts w:cs="B Compset" w:hint="cs"/>
          <w:sz w:val="28"/>
          <w:szCs w:val="28"/>
          <w:rtl/>
        </w:rPr>
        <w:t xml:space="preserve"> مشاهد می کنید در مجموع </w:t>
      </w:r>
      <w:r w:rsidR="00C1073F" w:rsidRPr="009243C2">
        <w:rPr>
          <w:rFonts w:cs="B Compset" w:hint="cs"/>
          <w:sz w:val="28"/>
          <w:szCs w:val="28"/>
          <w:rtl/>
        </w:rPr>
        <w:t>04</w:t>
      </w:r>
      <w:r w:rsidRPr="009243C2">
        <w:rPr>
          <w:rFonts w:cs="B Compset" w:hint="cs"/>
          <w:sz w:val="28"/>
          <w:szCs w:val="28"/>
          <w:rtl/>
        </w:rPr>
        <w:t>/</w:t>
      </w:r>
      <w:r w:rsidR="00C1073F" w:rsidRPr="009243C2">
        <w:rPr>
          <w:rFonts w:cs="B Compset" w:hint="cs"/>
          <w:sz w:val="28"/>
          <w:szCs w:val="28"/>
          <w:rtl/>
        </w:rPr>
        <w:t>7</w:t>
      </w:r>
      <w:r w:rsidRPr="009243C2">
        <w:rPr>
          <w:rFonts w:cs="B Compset" w:hint="cs"/>
          <w:sz w:val="28"/>
          <w:szCs w:val="28"/>
          <w:rtl/>
        </w:rPr>
        <w:t xml:space="preserve">9 درصد فراگیران از </w:t>
      </w:r>
      <w:r w:rsidR="00C1073F" w:rsidRPr="009243C2">
        <w:rPr>
          <w:rFonts w:cs="B Compset" w:hint="cs"/>
          <w:sz w:val="28"/>
          <w:szCs w:val="28"/>
          <w:rtl/>
        </w:rPr>
        <w:t xml:space="preserve">کیفیت و محتوای بسته آموزشی شامل کتاب « راهنمای آموزش نیروی انتظامی در زمینه دادرسی ویژه نوجوانان» رضایت داشته اند. اگر چه این میزان رضایت فراگیران از بسته آموزشی قابل قبول است اما در مقایسه با میزان رضایت آنان از سایر شاخص های مورد بررسی در این قسمت پایین ترین میزان رضایت را نشان می دهد. </w:t>
      </w:r>
    </w:p>
    <w:p w:rsidR="008B40F5" w:rsidRPr="009243C2" w:rsidRDefault="008B40F5" w:rsidP="009243C2">
      <w:pPr>
        <w:bidi/>
        <w:spacing w:line="240" w:lineRule="auto"/>
        <w:jc w:val="both"/>
        <w:rPr>
          <w:rFonts w:cs="B Compset"/>
          <w:b/>
          <w:bCs/>
          <w:sz w:val="28"/>
          <w:szCs w:val="28"/>
          <w:rtl/>
        </w:rPr>
      </w:pPr>
      <w:r w:rsidRPr="009243C2">
        <w:rPr>
          <w:rFonts w:cs="B Compset" w:hint="cs"/>
          <w:b/>
          <w:bCs/>
          <w:sz w:val="28"/>
          <w:szCs w:val="28"/>
          <w:rtl/>
          <w:lang w:bidi="fa-IR"/>
        </w:rPr>
        <w:t xml:space="preserve">میزان </w:t>
      </w:r>
      <w:r w:rsidRPr="009243C2">
        <w:rPr>
          <w:rFonts w:cs="B Compset" w:hint="cs"/>
          <w:b/>
          <w:bCs/>
          <w:sz w:val="28"/>
          <w:szCs w:val="28"/>
          <w:rtl/>
        </w:rPr>
        <w:t>رضایت فراگیران از منابع دوره (جزوه و راهنمای آموزشی)</w:t>
      </w:r>
    </w:p>
    <w:tbl>
      <w:tblPr>
        <w:tblStyle w:val="TableGrid"/>
        <w:tblW w:w="0" w:type="auto"/>
        <w:tblInd w:w="1638" w:type="dxa"/>
        <w:tblLook w:val="04A0" w:firstRow="1" w:lastRow="0" w:firstColumn="1" w:lastColumn="0" w:noHBand="0" w:noVBand="1"/>
      </w:tblPr>
      <w:tblGrid>
        <w:gridCol w:w="3330"/>
        <w:gridCol w:w="3733"/>
        <w:gridCol w:w="544"/>
      </w:tblGrid>
      <w:tr w:rsidR="008B40F5" w:rsidRPr="009243C2" w:rsidTr="006B75FA">
        <w:tc>
          <w:tcPr>
            <w:tcW w:w="3330" w:type="dxa"/>
          </w:tcPr>
          <w:p w:rsidR="008B40F5" w:rsidRPr="009243C2" w:rsidRDefault="008B40F5" w:rsidP="00C975BF">
            <w:pPr>
              <w:jc w:val="right"/>
              <w:rPr>
                <w:rFonts w:cs="B Compset"/>
                <w:b/>
                <w:bCs/>
                <w:sz w:val="28"/>
                <w:szCs w:val="28"/>
                <w:lang w:bidi="fa-IR"/>
              </w:rPr>
            </w:pPr>
            <w:r w:rsidRPr="009243C2">
              <w:rPr>
                <w:rFonts w:cs="B Compset" w:hint="cs"/>
                <w:b/>
                <w:bCs/>
                <w:sz w:val="28"/>
                <w:szCs w:val="28"/>
                <w:rtl/>
                <w:lang w:bidi="fa-IR"/>
              </w:rPr>
              <w:t>مقدار فراوانی  (درصد فراوانی)</w:t>
            </w:r>
          </w:p>
        </w:tc>
        <w:tc>
          <w:tcPr>
            <w:tcW w:w="3733" w:type="dxa"/>
          </w:tcPr>
          <w:p w:rsidR="008B40F5" w:rsidRPr="009243C2" w:rsidRDefault="008B40F5" w:rsidP="00C975BF">
            <w:pPr>
              <w:bidi/>
              <w:jc w:val="both"/>
              <w:rPr>
                <w:rFonts w:cs="B Compset"/>
                <w:b/>
                <w:bCs/>
                <w:sz w:val="28"/>
                <w:szCs w:val="28"/>
                <w:lang w:bidi="fa-IR"/>
              </w:rPr>
            </w:pPr>
            <w:r w:rsidRPr="009243C2">
              <w:rPr>
                <w:rFonts w:cs="B Compset" w:hint="cs"/>
                <w:b/>
                <w:bCs/>
                <w:sz w:val="28"/>
                <w:szCs w:val="28"/>
                <w:rtl/>
                <w:lang w:bidi="fa-IR"/>
              </w:rPr>
              <w:t>میزان رضایت  (10-0)</w:t>
            </w:r>
          </w:p>
        </w:tc>
        <w:tc>
          <w:tcPr>
            <w:tcW w:w="544" w:type="dxa"/>
          </w:tcPr>
          <w:p w:rsidR="008B40F5" w:rsidRPr="009243C2" w:rsidRDefault="008B40F5" w:rsidP="00C975BF">
            <w:pPr>
              <w:jc w:val="right"/>
              <w:rPr>
                <w:rFonts w:cs="B Compset"/>
                <w:b/>
                <w:bCs/>
                <w:sz w:val="28"/>
                <w:szCs w:val="28"/>
                <w:lang w:bidi="fa-IR"/>
              </w:rPr>
            </w:pPr>
          </w:p>
        </w:tc>
      </w:tr>
      <w:tr w:rsidR="008B40F5" w:rsidRPr="009243C2" w:rsidTr="006B75FA">
        <w:tc>
          <w:tcPr>
            <w:tcW w:w="3330" w:type="dxa"/>
          </w:tcPr>
          <w:p w:rsidR="008B40F5" w:rsidRPr="009243C2" w:rsidRDefault="001A034F" w:rsidP="00C975BF">
            <w:pPr>
              <w:jc w:val="center"/>
              <w:rPr>
                <w:rFonts w:cs="B Compset"/>
                <w:sz w:val="28"/>
                <w:szCs w:val="28"/>
                <w:lang w:bidi="fa-IR"/>
              </w:rPr>
            </w:pPr>
            <w:r w:rsidRPr="009243C2">
              <w:rPr>
                <w:rFonts w:cs="B Compset" w:hint="cs"/>
                <w:sz w:val="28"/>
                <w:szCs w:val="28"/>
                <w:rtl/>
                <w:lang w:bidi="fa-IR"/>
              </w:rPr>
              <w:t>3</w:t>
            </w:r>
            <w:r w:rsidR="008B40F5" w:rsidRPr="009243C2">
              <w:rPr>
                <w:rFonts w:cs="B Compset" w:hint="cs"/>
                <w:sz w:val="28"/>
                <w:szCs w:val="28"/>
                <w:rtl/>
                <w:lang w:bidi="fa-IR"/>
              </w:rPr>
              <w:t xml:space="preserve"> (</w:t>
            </w:r>
            <w:r w:rsidRPr="009243C2">
              <w:rPr>
                <w:rFonts w:cs="B Compset" w:hint="cs"/>
                <w:sz w:val="28"/>
                <w:szCs w:val="28"/>
                <w:rtl/>
                <w:lang w:bidi="fa-IR"/>
              </w:rPr>
              <w:t>78</w:t>
            </w:r>
            <w:r w:rsidR="008B40F5" w:rsidRPr="009243C2">
              <w:rPr>
                <w:rFonts w:cs="B Compset" w:hint="cs"/>
                <w:sz w:val="28"/>
                <w:szCs w:val="28"/>
                <w:rtl/>
                <w:lang w:bidi="fa-IR"/>
              </w:rPr>
              <w:t>/0)</w:t>
            </w:r>
          </w:p>
        </w:tc>
        <w:tc>
          <w:tcPr>
            <w:tcW w:w="3733" w:type="dxa"/>
          </w:tcPr>
          <w:p w:rsidR="008B40F5" w:rsidRPr="009243C2" w:rsidRDefault="008B40F5" w:rsidP="00C975BF">
            <w:pPr>
              <w:jc w:val="right"/>
              <w:rPr>
                <w:rFonts w:cs="B Compset"/>
                <w:sz w:val="28"/>
                <w:szCs w:val="28"/>
                <w:lang w:bidi="fa-IR"/>
              </w:rPr>
            </w:pPr>
            <w:r w:rsidRPr="009243C2">
              <w:rPr>
                <w:rFonts w:cs="B Compset" w:hint="cs"/>
                <w:sz w:val="28"/>
                <w:szCs w:val="28"/>
                <w:rtl/>
                <w:lang w:bidi="fa-IR"/>
              </w:rPr>
              <w:t xml:space="preserve">خیلی کم (1-0) </w:t>
            </w:r>
          </w:p>
        </w:tc>
        <w:tc>
          <w:tcPr>
            <w:tcW w:w="544" w:type="dxa"/>
          </w:tcPr>
          <w:p w:rsidR="008B40F5" w:rsidRPr="009243C2" w:rsidRDefault="008B40F5" w:rsidP="00C975BF">
            <w:pPr>
              <w:jc w:val="right"/>
              <w:rPr>
                <w:rFonts w:cs="B Compset"/>
                <w:sz w:val="28"/>
                <w:szCs w:val="28"/>
                <w:lang w:bidi="fa-IR"/>
              </w:rPr>
            </w:pPr>
            <w:r w:rsidRPr="009243C2">
              <w:rPr>
                <w:rFonts w:cs="B Compset" w:hint="cs"/>
                <w:sz w:val="28"/>
                <w:szCs w:val="28"/>
                <w:rtl/>
                <w:lang w:bidi="fa-IR"/>
              </w:rPr>
              <w:t>1</w:t>
            </w:r>
          </w:p>
        </w:tc>
      </w:tr>
      <w:tr w:rsidR="008B40F5" w:rsidRPr="009243C2" w:rsidTr="006B75FA">
        <w:tc>
          <w:tcPr>
            <w:tcW w:w="3330" w:type="dxa"/>
          </w:tcPr>
          <w:p w:rsidR="008B40F5" w:rsidRPr="009243C2" w:rsidRDefault="001A034F" w:rsidP="00C975BF">
            <w:pPr>
              <w:jc w:val="center"/>
              <w:rPr>
                <w:rFonts w:cs="B Compset"/>
                <w:sz w:val="28"/>
                <w:szCs w:val="28"/>
                <w:lang w:bidi="fa-IR"/>
              </w:rPr>
            </w:pPr>
            <w:r w:rsidRPr="009243C2">
              <w:rPr>
                <w:rFonts w:cs="B Compset" w:hint="cs"/>
                <w:sz w:val="28"/>
                <w:szCs w:val="28"/>
                <w:rtl/>
                <w:lang w:bidi="fa-IR"/>
              </w:rPr>
              <w:t>6</w:t>
            </w:r>
            <w:r w:rsidR="008B40F5" w:rsidRPr="009243C2">
              <w:rPr>
                <w:rFonts w:cs="B Compset" w:hint="cs"/>
                <w:sz w:val="28"/>
                <w:szCs w:val="28"/>
                <w:rtl/>
                <w:lang w:bidi="fa-IR"/>
              </w:rPr>
              <w:t xml:space="preserve"> (</w:t>
            </w:r>
            <w:r w:rsidRPr="009243C2">
              <w:rPr>
                <w:rFonts w:cs="B Compset" w:hint="cs"/>
                <w:sz w:val="28"/>
                <w:szCs w:val="28"/>
                <w:rtl/>
                <w:lang w:bidi="fa-IR"/>
              </w:rPr>
              <w:t>51/1</w:t>
            </w:r>
            <w:r w:rsidR="008B40F5" w:rsidRPr="009243C2">
              <w:rPr>
                <w:rFonts w:cs="B Compset" w:hint="cs"/>
                <w:sz w:val="28"/>
                <w:szCs w:val="28"/>
                <w:rtl/>
                <w:lang w:bidi="fa-IR"/>
              </w:rPr>
              <w:t>)</w:t>
            </w:r>
          </w:p>
        </w:tc>
        <w:tc>
          <w:tcPr>
            <w:tcW w:w="3733" w:type="dxa"/>
          </w:tcPr>
          <w:p w:rsidR="008B40F5" w:rsidRPr="009243C2" w:rsidRDefault="008B40F5" w:rsidP="00C975BF">
            <w:pPr>
              <w:jc w:val="right"/>
              <w:rPr>
                <w:rFonts w:cs="B Compset"/>
                <w:sz w:val="28"/>
                <w:szCs w:val="28"/>
                <w:lang w:bidi="fa-IR"/>
              </w:rPr>
            </w:pPr>
            <w:r w:rsidRPr="009243C2">
              <w:rPr>
                <w:rFonts w:cs="B Compset" w:hint="cs"/>
                <w:sz w:val="28"/>
                <w:szCs w:val="28"/>
                <w:rtl/>
                <w:lang w:bidi="fa-IR"/>
              </w:rPr>
              <w:t>کم (3-2)</w:t>
            </w:r>
          </w:p>
        </w:tc>
        <w:tc>
          <w:tcPr>
            <w:tcW w:w="544" w:type="dxa"/>
          </w:tcPr>
          <w:p w:rsidR="008B40F5" w:rsidRPr="009243C2" w:rsidRDefault="008B40F5" w:rsidP="00C975BF">
            <w:pPr>
              <w:jc w:val="right"/>
              <w:rPr>
                <w:rFonts w:cs="B Compset"/>
                <w:sz w:val="28"/>
                <w:szCs w:val="28"/>
                <w:lang w:bidi="fa-IR"/>
              </w:rPr>
            </w:pPr>
            <w:r w:rsidRPr="009243C2">
              <w:rPr>
                <w:rFonts w:cs="B Compset" w:hint="cs"/>
                <w:sz w:val="28"/>
                <w:szCs w:val="28"/>
                <w:rtl/>
                <w:lang w:bidi="fa-IR"/>
              </w:rPr>
              <w:t>2</w:t>
            </w:r>
          </w:p>
        </w:tc>
      </w:tr>
      <w:tr w:rsidR="008B40F5" w:rsidRPr="009243C2" w:rsidTr="006B75FA">
        <w:trPr>
          <w:trHeight w:val="563"/>
        </w:trPr>
        <w:tc>
          <w:tcPr>
            <w:tcW w:w="3330" w:type="dxa"/>
            <w:tcBorders>
              <w:bottom w:val="single" w:sz="4" w:space="0" w:color="auto"/>
            </w:tcBorders>
          </w:tcPr>
          <w:p w:rsidR="008B40F5" w:rsidRPr="009243C2" w:rsidRDefault="001A034F" w:rsidP="00C975BF">
            <w:pPr>
              <w:jc w:val="center"/>
              <w:rPr>
                <w:rFonts w:cs="B Compset"/>
                <w:sz w:val="28"/>
                <w:szCs w:val="28"/>
                <w:lang w:bidi="fa-IR"/>
              </w:rPr>
            </w:pPr>
            <w:r w:rsidRPr="009243C2">
              <w:rPr>
                <w:rFonts w:cs="B Compset" w:hint="cs"/>
                <w:sz w:val="28"/>
                <w:szCs w:val="28"/>
                <w:rtl/>
                <w:lang w:bidi="fa-IR"/>
              </w:rPr>
              <w:t>73</w:t>
            </w:r>
            <w:r w:rsidR="008B40F5" w:rsidRPr="009243C2">
              <w:rPr>
                <w:rFonts w:cs="B Compset" w:hint="cs"/>
                <w:sz w:val="28"/>
                <w:szCs w:val="28"/>
                <w:rtl/>
                <w:lang w:bidi="fa-IR"/>
              </w:rPr>
              <w:t xml:space="preserve"> (</w:t>
            </w:r>
            <w:r w:rsidRPr="009243C2">
              <w:rPr>
                <w:rFonts w:cs="B Compset" w:hint="cs"/>
                <w:sz w:val="28"/>
                <w:szCs w:val="28"/>
                <w:rtl/>
                <w:lang w:bidi="fa-IR"/>
              </w:rPr>
              <w:t>44</w:t>
            </w:r>
            <w:r w:rsidR="008B40F5" w:rsidRPr="009243C2">
              <w:rPr>
                <w:rFonts w:cs="B Compset" w:hint="cs"/>
                <w:sz w:val="28"/>
                <w:szCs w:val="28"/>
                <w:rtl/>
                <w:lang w:bidi="fa-IR"/>
              </w:rPr>
              <w:t>/</w:t>
            </w:r>
            <w:r w:rsidRPr="009243C2">
              <w:rPr>
                <w:rFonts w:cs="B Compset" w:hint="cs"/>
                <w:sz w:val="28"/>
                <w:szCs w:val="28"/>
                <w:rtl/>
                <w:lang w:bidi="fa-IR"/>
              </w:rPr>
              <w:t>18</w:t>
            </w:r>
            <w:r w:rsidR="008B40F5" w:rsidRPr="009243C2">
              <w:rPr>
                <w:rFonts w:cs="B Compset" w:hint="cs"/>
                <w:sz w:val="28"/>
                <w:szCs w:val="28"/>
                <w:rtl/>
                <w:lang w:bidi="fa-IR"/>
              </w:rPr>
              <w:t>)</w:t>
            </w:r>
          </w:p>
        </w:tc>
        <w:tc>
          <w:tcPr>
            <w:tcW w:w="3733" w:type="dxa"/>
            <w:tcBorders>
              <w:bottom w:val="single" w:sz="4" w:space="0" w:color="auto"/>
            </w:tcBorders>
          </w:tcPr>
          <w:p w:rsidR="008B40F5" w:rsidRPr="009243C2" w:rsidRDefault="008B40F5" w:rsidP="00C975BF">
            <w:pPr>
              <w:jc w:val="right"/>
              <w:rPr>
                <w:rFonts w:cs="B Compset"/>
                <w:sz w:val="28"/>
                <w:szCs w:val="28"/>
                <w:lang w:bidi="fa-IR"/>
              </w:rPr>
            </w:pPr>
            <w:r w:rsidRPr="009243C2">
              <w:rPr>
                <w:rFonts w:cs="B Compset" w:hint="cs"/>
                <w:sz w:val="28"/>
                <w:szCs w:val="28"/>
                <w:rtl/>
                <w:lang w:bidi="fa-IR"/>
              </w:rPr>
              <w:t xml:space="preserve">متوسط (6-4) </w:t>
            </w:r>
          </w:p>
        </w:tc>
        <w:tc>
          <w:tcPr>
            <w:tcW w:w="544" w:type="dxa"/>
            <w:tcBorders>
              <w:bottom w:val="single" w:sz="4" w:space="0" w:color="auto"/>
            </w:tcBorders>
          </w:tcPr>
          <w:p w:rsidR="008B40F5" w:rsidRPr="009243C2" w:rsidRDefault="008B40F5" w:rsidP="00C975BF">
            <w:pPr>
              <w:jc w:val="right"/>
              <w:rPr>
                <w:rFonts w:cs="B Compset"/>
                <w:sz w:val="28"/>
                <w:szCs w:val="28"/>
                <w:lang w:bidi="fa-IR"/>
              </w:rPr>
            </w:pPr>
            <w:r w:rsidRPr="009243C2">
              <w:rPr>
                <w:rFonts w:cs="B Compset" w:hint="cs"/>
                <w:sz w:val="28"/>
                <w:szCs w:val="28"/>
                <w:rtl/>
                <w:lang w:bidi="fa-IR"/>
              </w:rPr>
              <w:t>3</w:t>
            </w:r>
          </w:p>
        </w:tc>
      </w:tr>
      <w:tr w:rsidR="008B40F5" w:rsidRPr="009243C2" w:rsidTr="006B75FA">
        <w:trPr>
          <w:trHeight w:val="200"/>
        </w:trPr>
        <w:tc>
          <w:tcPr>
            <w:tcW w:w="3330" w:type="dxa"/>
            <w:tcBorders>
              <w:top w:val="single" w:sz="4" w:space="0" w:color="auto"/>
            </w:tcBorders>
          </w:tcPr>
          <w:p w:rsidR="008B40F5" w:rsidRPr="009243C2" w:rsidRDefault="008B40F5" w:rsidP="00C975BF">
            <w:pPr>
              <w:jc w:val="center"/>
              <w:rPr>
                <w:rFonts w:cs="B Compset"/>
                <w:sz w:val="28"/>
                <w:szCs w:val="28"/>
                <w:rtl/>
                <w:lang w:bidi="fa-IR"/>
              </w:rPr>
            </w:pPr>
            <w:r w:rsidRPr="009243C2">
              <w:rPr>
                <w:rFonts w:cs="B Compset" w:hint="cs"/>
                <w:sz w:val="28"/>
                <w:szCs w:val="28"/>
                <w:rtl/>
                <w:lang w:bidi="fa-IR"/>
              </w:rPr>
              <w:t>17</w:t>
            </w:r>
            <w:r w:rsidR="001A034F" w:rsidRPr="009243C2">
              <w:rPr>
                <w:rFonts w:cs="B Compset" w:hint="cs"/>
                <w:sz w:val="28"/>
                <w:szCs w:val="28"/>
                <w:rtl/>
                <w:lang w:bidi="fa-IR"/>
              </w:rPr>
              <w:t>0</w:t>
            </w:r>
            <w:r w:rsidRPr="009243C2">
              <w:rPr>
                <w:rFonts w:cs="B Compset" w:hint="cs"/>
                <w:sz w:val="28"/>
                <w:szCs w:val="28"/>
                <w:rtl/>
                <w:lang w:bidi="fa-IR"/>
              </w:rPr>
              <w:t xml:space="preserve"> (</w:t>
            </w:r>
            <w:r w:rsidR="001A034F" w:rsidRPr="009243C2">
              <w:rPr>
                <w:rFonts w:cs="B Compset" w:hint="cs"/>
                <w:sz w:val="28"/>
                <w:szCs w:val="28"/>
                <w:rtl/>
                <w:lang w:bidi="fa-IR"/>
              </w:rPr>
              <w:t>93</w:t>
            </w:r>
            <w:r w:rsidRPr="009243C2">
              <w:rPr>
                <w:rFonts w:cs="B Compset" w:hint="cs"/>
                <w:sz w:val="28"/>
                <w:szCs w:val="28"/>
                <w:rtl/>
                <w:lang w:bidi="fa-IR"/>
              </w:rPr>
              <w:t>/4</w:t>
            </w:r>
            <w:r w:rsidR="001A034F" w:rsidRPr="009243C2">
              <w:rPr>
                <w:rFonts w:cs="B Compset" w:hint="cs"/>
                <w:sz w:val="28"/>
                <w:szCs w:val="28"/>
                <w:rtl/>
                <w:lang w:bidi="fa-IR"/>
              </w:rPr>
              <w:t>2</w:t>
            </w:r>
            <w:r w:rsidRPr="009243C2">
              <w:rPr>
                <w:rFonts w:cs="B Compset" w:hint="cs"/>
                <w:sz w:val="28"/>
                <w:szCs w:val="28"/>
                <w:rtl/>
                <w:lang w:bidi="fa-IR"/>
              </w:rPr>
              <w:t>)</w:t>
            </w:r>
          </w:p>
        </w:tc>
        <w:tc>
          <w:tcPr>
            <w:tcW w:w="3733" w:type="dxa"/>
            <w:tcBorders>
              <w:top w:val="single" w:sz="4" w:space="0" w:color="auto"/>
            </w:tcBorders>
          </w:tcPr>
          <w:p w:rsidR="008B40F5" w:rsidRPr="009243C2" w:rsidRDefault="008B40F5" w:rsidP="00C975BF">
            <w:pPr>
              <w:jc w:val="right"/>
              <w:rPr>
                <w:rFonts w:cs="B Compset"/>
                <w:sz w:val="28"/>
                <w:szCs w:val="28"/>
                <w:rtl/>
                <w:lang w:bidi="fa-IR"/>
              </w:rPr>
            </w:pPr>
            <w:r w:rsidRPr="009243C2">
              <w:rPr>
                <w:rFonts w:cs="B Compset" w:hint="cs"/>
                <w:sz w:val="28"/>
                <w:szCs w:val="28"/>
                <w:rtl/>
                <w:lang w:bidi="fa-IR"/>
              </w:rPr>
              <w:t>زیاد (8-7)</w:t>
            </w:r>
          </w:p>
        </w:tc>
        <w:tc>
          <w:tcPr>
            <w:tcW w:w="544" w:type="dxa"/>
            <w:tcBorders>
              <w:top w:val="single" w:sz="4" w:space="0" w:color="auto"/>
            </w:tcBorders>
          </w:tcPr>
          <w:p w:rsidR="008B40F5" w:rsidRPr="009243C2" w:rsidRDefault="008B40F5" w:rsidP="00C975BF">
            <w:pPr>
              <w:jc w:val="right"/>
              <w:rPr>
                <w:rFonts w:cs="B Compset"/>
                <w:sz w:val="28"/>
                <w:szCs w:val="28"/>
                <w:rtl/>
                <w:lang w:bidi="fa-IR"/>
              </w:rPr>
            </w:pPr>
            <w:r w:rsidRPr="009243C2">
              <w:rPr>
                <w:rFonts w:cs="B Compset" w:hint="cs"/>
                <w:sz w:val="28"/>
                <w:szCs w:val="28"/>
                <w:rtl/>
                <w:lang w:bidi="fa-IR"/>
              </w:rPr>
              <w:t>4</w:t>
            </w:r>
          </w:p>
        </w:tc>
      </w:tr>
      <w:tr w:rsidR="008B40F5" w:rsidRPr="009243C2" w:rsidTr="006B75FA">
        <w:trPr>
          <w:trHeight w:val="557"/>
        </w:trPr>
        <w:tc>
          <w:tcPr>
            <w:tcW w:w="3330" w:type="dxa"/>
          </w:tcPr>
          <w:p w:rsidR="008B40F5" w:rsidRPr="009243C2" w:rsidRDefault="008B40F5" w:rsidP="00C975BF">
            <w:pPr>
              <w:jc w:val="center"/>
              <w:rPr>
                <w:rFonts w:cs="B Compset"/>
                <w:sz w:val="28"/>
                <w:szCs w:val="28"/>
                <w:lang w:bidi="fa-IR"/>
              </w:rPr>
            </w:pPr>
            <w:r w:rsidRPr="009243C2">
              <w:rPr>
                <w:rFonts w:cs="B Compset" w:hint="cs"/>
                <w:sz w:val="28"/>
                <w:szCs w:val="28"/>
                <w:rtl/>
                <w:lang w:bidi="fa-IR"/>
              </w:rPr>
              <w:t>1</w:t>
            </w:r>
            <w:r w:rsidR="001A034F" w:rsidRPr="009243C2">
              <w:rPr>
                <w:rFonts w:cs="B Compset" w:hint="cs"/>
                <w:sz w:val="28"/>
                <w:szCs w:val="28"/>
                <w:rtl/>
                <w:lang w:bidi="fa-IR"/>
              </w:rPr>
              <w:t>43</w:t>
            </w:r>
            <w:r w:rsidRPr="009243C2">
              <w:rPr>
                <w:rFonts w:cs="B Compset" w:hint="cs"/>
                <w:sz w:val="28"/>
                <w:szCs w:val="28"/>
                <w:rtl/>
                <w:lang w:bidi="fa-IR"/>
              </w:rPr>
              <w:t xml:space="preserve"> (</w:t>
            </w:r>
            <w:r w:rsidR="001A034F" w:rsidRPr="009243C2">
              <w:rPr>
                <w:rFonts w:cs="B Compset" w:hint="cs"/>
                <w:sz w:val="28"/>
                <w:szCs w:val="28"/>
                <w:rtl/>
                <w:lang w:bidi="fa-IR"/>
              </w:rPr>
              <w:t>11</w:t>
            </w:r>
            <w:r w:rsidRPr="009243C2">
              <w:rPr>
                <w:rFonts w:cs="B Compset" w:hint="cs"/>
                <w:sz w:val="28"/>
                <w:szCs w:val="28"/>
                <w:rtl/>
                <w:lang w:bidi="fa-IR"/>
              </w:rPr>
              <w:t>/</w:t>
            </w:r>
            <w:r w:rsidR="001A034F" w:rsidRPr="009243C2">
              <w:rPr>
                <w:rFonts w:cs="B Compset" w:hint="cs"/>
                <w:sz w:val="28"/>
                <w:szCs w:val="28"/>
                <w:rtl/>
                <w:lang w:bidi="fa-IR"/>
              </w:rPr>
              <w:t>36</w:t>
            </w:r>
            <w:r w:rsidRPr="009243C2">
              <w:rPr>
                <w:rFonts w:cs="B Compset" w:hint="cs"/>
                <w:sz w:val="28"/>
                <w:szCs w:val="28"/>
                <w:rtl/>
                <w:lang w:bidi="fa-IR"/>
              </w:rPr>
              <w:t>)</w:t>
            </w:r>
          </w:p>
        </w:tc>
        <w:tc>
          <w:tcPr>
            <w:tcW w:w="3733" w:type="dxa"/>
          </w:tcPr>
          <w:p w:rsidR="008B40F5" w:rsidRPr="009243C2" w:rsidRDefault="008B40F5" w:rsidP="00C975BF">
            <w:pPr>
              <w:jc w:val="right"/>
              <w:rPr>
                <w:rFonts w:cs="B Compset"/>
                <w:sz w:val="28"/>
                <w:szCs w:val="28"/>
                <w:lang w:bidi="fa-IR"/>
              </w:rPr>
            </w:pPr>
            <w:r w:rsidRPr="009243C2">
              <w:rPr>
                <w:rFonts w:cs="B Compset" w:hint="cs"/>
                <w:sz w:val="28"/>
                <w:szCs w:val="28"/>
                <w:rtl/>
                <w:lang w:bidi="fa-IR"/>
              </w:rPr>
              <w:t>خیلی زیاد (10-9)</w:t>
            </w:r>
          </w:p>
        </w:tc>
        <w:tc>
          <w:tcPr>
            <w:tcW w:w="544" w:type="dxa"/>
          </w:tcPr>
          <w:p w:rsidR="008B40F5" w:rsidRPr="009243C2" w:rsidRDefault="008B40F5" w:rsidP="00C975BF">
            <w:pPr>
              <w:jc w:val="right"/>
              <w:rPr>
                <w:rFonts w:cs="B Compset"/>
                <w:sz w:val="28"/>
                <w:szCs w:val="28"/>
                <w:lang w:bidi="fa-IR"/>
              </w:rPr>
            </w:pPr>
            <w:r w:rsidRPr="009243C2">
              <w:rPr>
                <w:rFonts w:cs="B Compset" w:hint="cs"/>
                <w:sz w:val="28"/>
                <w:szCs w:val="28"/>
                <w:rtl/>
                <w:lang w:bidi="fa-IR"/>
              </w:rPr>
              <w:t>5</w:t>
            </w:r>
          </w:p>
        </w:tc>
      </w:tr>
      <w:tr w:rsidR="008B40F5" w:rsidRPr="009243C2" w:rsidTr="006B75FA">
        <w:trPr>
          <w:trHeight w:val="272"/>
        </w:trPr>
        <w:tc>
          <w:tcPr>
            <w:tcW w:w="3330" w:type="dxa"/>
          </w:tcPr>
          <w:p w:rsidR="008B40F5" w:rsidRPr="009243C2" w:rsidRDefault="008B40F5" w:rsidP="00C975BF">
            <w:pPr>
              <w:jc w:val="center"/>
              <w:rPr>
                <w:rFonts w:cs="B Compset"/>
                <w:sz w:val="28"/>
                <w:szCs w:val="28"/>
                <w:rtl/>
                <w:lang w:bidi="fa-IR"/>
              </w:rPr>
            </w:pPr>
            <w:r w:rsidRPr="009243C2">
              <w:rPr>
                <w:rFonts w:cs="B Compset" w:hint="cs"/>
                <w:sz w:val="28"/>
                <w:szCs w:val="28"/>
                <w:rtl/>
                <w:lang w:bidi="fa-IR"/>
              </w:rPr>
              <w:t>1 (26/0)</w:t>
            </w:r>
          </w:p>
        </w:tc>
        <w:tc>
          <w:tcPr>
            <w:tcW w:w="3733" w:type="dxa"/>
          </w:tcPr>
          <w:p w:rsidR="008B40F5" w:rsidRPr="009243C2" w:rsidRDefault="008B40F5" w:rsidP="00C975BF">
            <w:pPr>
              <w:jc w:val="right"/>
              <w:rPr>
                <w:rFonts w:cs="B Compset"/>
                <w:sz w:val="28"/>
                <w:szCs w:val="28"/>
                <w:rtl/>
                <w:lang w:bidi="fa-IR"/>
              </w:rPr>
            </w:pPr>
            <w:r w:rsidRPr="009243C2">
              <w:rPr>
                <w:rFonts w:cs="B Compset" w:hint="cs"/>
                <w:sz w:val="28"/>
                <w:szCs w:val="28"/>
                <w:rtl/>
                <w:lang w:bidi="fa-IR"/>
              </w:rPr>
              <w:t xml:space="preserve">بی پاسخ </w:t>
            </w:r>
          </w:p>
        </w:tc>
        <w:tc>
          <w:tcPr>
            <w:tcW w:w="544" w:type="dxa"/>
          </w:tcPr>
          <w:p w:rsidR="008B40F5" w:rsidRPr="009243C2" w:rsidRDefault="008B40F5" w:rsidP="00C975BF">
            <w:pPr>
              <w:jc w:val="right"/>
              <w:rPr>
                <w:rFonts w:cs="B Compset"/>
                <w:sz w:val="28"/>
                <w:szCs w:val="28"/>
                <w:rtl/>
                <w:lang w:bidi="fa-IR"/>
              </w:rPr>
            </w:pPr>
            <w:r w:rsidRPr="009243C2">
              <w:rPr>
                <w:rFonts w:cs="B Compset" w:hint="cs"/>
                <w:sz w:val="28"/>
                <w:szCs w:val="28"/>
                <w:rtl/>
                <w:lang w:bidi="fa-IR"/>
              </w:rPr>
              <w:t>6</w:t>
            </w:r>
          </w:p>
        </w:tc>
      </w:tr>
      <w:tr w:rsidR="008B40F5" w:rsidRPr="009243C2" w:rsidTr="006B75FA">
        <w:tc>
          <w:tcPr>
            <w:tcW w:w="3330" w:type="dxa"/>
          </w:tcPr>
          <w:p w:rsidR="008B40F5" w:rsidRPr="009243C2" w:rsidRDefault="008B40F5" w:rsidP="00C975BF">
            <w:pPr>
              <w:jc w:val="center"/>
              <w:rPr>
                <w:rFonts w:cs="B Compset"/>
                <w:b/>
                <w:bCs/>
                <w:sz w:val="28"/>
                <w:szCs w:val="28"/>
                <w:lang w:bidi="fa-IR"/>
              </w:rPr>
            </w:pPr>
            <w:r w:rsidRPr="009243C2">
              <w:rPr>
                <w:rFonts w:cs="B Compset" w:hint="cs"/>
                <w:b/>
                <w:bCs/>
                <w:sz w:val="28"/>
                <w:szCs w:val="28"/>
                <w:rtl/>
                <w:lang w:bidi="fa-IR"/>
              </w:rPr>
              <w:t>396 (100%)</w:t>
            </w:r>
          </w:p>
        </w:tc>
        <w:tc>
          <w:tcPr>
            <w:tcW w:w="3733" w:type="dxa"/>
          </w:tcPr>
          <w:p w:rsidR="008B40F5" w:rsidRPr="009243C2" w:rsidRDefault="008B40F5" w:rsidP="00C975BF">
            <w:pPr>
              <w:jc w:val="right"/>
              <w:rPr>
                <w:rFonts w:cs="B Compset"/>
                <w:b/>
                <w:bCs/>
                <w:sz w:val="28"/>
                <w:szCs w:val="28"/>
                <w:lang w:bidi="fa-IR"/>
              </w:rPr>
            </w:pPr>
            <w:r w:rsidRPr="009243C2">
              <w:rPr>
                <w:rFonts w:cs="B Compset" w:hint="cs"/>
                <w:b/>
                <w:bCs/>
                <w:sz w:val="28"/>
                <w:szCs w:val="28"/>
                <w:rtl/>
                <w:lang w:bidi="fa-IR"/>
              </w:rPr>
              <w:t>جمع کل</w:t>
            </w:r>
          </w:p>
        </w:tc>
        <w:tc>
          <w:tcPr>
            <w:tcW w:w="544" w:type="dxa"/>
          </w:tcPr>
          <w:p w:rsidR="008B40F5" w:rsidRPr="009243C2" w:rsidRDefault="008B40F5" w:rsidP="00C975BF">
            <w:pPr>
              <w:jc w:val="right"/>
              <w:rPr>
                <w:rFonts w:cs="B Compset"/>
                <w:sz w:val="28"/>
                <w:szCs w:val="28"/>
                <w:lang w:bidi="fa-IR"/>
              </w:rPr>
            </w:pPr>
          </w:p>
        </w:tc>
      </w:tr>
    </w:tbl>
    <w:p w:rsidR="00FD32FF" w:rsidRPr="009243C2" w:rsidRDefault="00FD32FF" w:rsidP="00C975BF">
      <w:pPr>
        <w:bidi/>
        <w:spacing w:line="240" w:lineRule="auto"/>
        <w:jc w:val="both"/>
        <w:rPr>
          <w:rFonts w:cs="B Compset"/>
          <w:b/>
          <w:bCs/>
          <w:sz w:val="28"/>
          <w:szCs w:val="28"/>
          <w:rtl/>
        </w:rPr>
      </w:pPr>
    </w:p>
    <w:p w:rsidR="006B216E" w:rsidRPr="009243C2" w:rsidRDefault="00705203" w:rsidP="00C975BF">
      <w:pPr>
        <w:bidi/>
        <w:spacing w:line="240" w:lineRule="auto"/>
        <w:jc w:val="both"/>
        <w:rPr>
          <w:rFonts w:cs="B Compset"/>
          <w:b/>
          <w:bCs/>
          <w:sz w:val="28"/>
          <w:szCs w:val="28"/>
          <w:rtl/>
        </w:rPr>
      </w:pPr>
      <w:r w:rsidRPr="009243C2">
        <w:rPr>
          <w:rFonts w:cs="B Compset" w:hint="cs"/>
          <w:b/>
          <w:bCs/>
          <w:sz w:val="28"/>
          <w:szCs w:val="28"/>
          <w:rtl/>
        </w:rPr>
        <w:t>میزان رضایت فراگیران از زمان برگزاری دوره</w:t>
      </w:r>
    </w:p>
    <w:tbl>
      <w:tblPr>
        <w:tblStyle w:val="TableGrid"/>
        <w:tblW w:w="0" w:type="auto"/>
        <w:tblInd w:w="1638" w:type="dxa"/>
        <w:tblLook w:val="04A0" w:firstRow="1" w:lastRow="0" w:firstColumn="1" w:lastColumn="0" w:noHBand="0" w:noVBand="1"/>
      </w:tblPr>
      <w:tblGrid>
        <w:gridCol w:w="3330"/>
        <w:gridCol w:w="3733"/>
        <w:gridCol w:w="544"/>
      </w:tblGrid>
      <w:tr w:rsidR="006B216E" w:rsidRPr="009243C2" w:rsidTr="006B75FA">
        <w:tc>
          <w:tcPr>
            <w:tcW w:w="3330" w:type="dxa"/>
          </w:tcPr>
          <w:p w:rsidR="006B216E" w:rsidRPr="009243C2" w:rsidRDefault="006B216E" w:rsidP="00C975BF">
            <w:pPr>
              <w:jc w:val="right"/>
              <w:rPr>
                <w:rFonts w:cs="B Compset"/>
                <w:b/>
                <w:bCs/>
                <w:sz w:val="28"/>
                <w:szCs w:val="28"/>
                <w:lang w:bidi="fa-IR"/>
              </w:rPr>
            </w:pPr>
            <w:r w:rsidRPr="009243C2">
              <w:rPr>
                <w:rFonts w:cs="B Compset" w:hint="cs"/>
                <w:b/>
                <w:bCs/>
                <w:sz w:val="28"/>
                <w:szCs w:val="28"/>
                <w:rtl/>
                <w:lang w:bidi="fa-IR"/>
              </w:rPr>
              <w:t>مقدار فراوانی  (درصد فراوانی)</w:t>
            </w:r>
          </w:p>
        </w:tc>
        <w:tc>
          <w:tcPr>
            <w:tcW w:w="3733" w:type="dxa"/>
          </w:tcPr>
          <w:p w:rsidR="006B216E" w:rsidRPr="009243C2" w:rsidRDefault="006B216E" w:rsidP="00C975BF">
            <w:pPr>
              <w:bidi/>
              <w:jc w:val="both"/>
              <w:rPr>
                <w:rFonts w:cs="B Compset"/>
                <w:b/>
                <w:bCs/>
                <w:sz w:val="28"/>
                <w:szCs w:val="28"/>
                <w:lang w:bidi="fa-IR"/>
              </w:rPr>
            </w:pPr>
            <w:r w:rsidRPr="009243C2">
              <w:rPr>
                <w:rFonts w:cs="B Compset" w:hint="cs"/>
                <w:b/>
                <w:bCs/>
                <w:sz w:val="28"/>
                <w:szCs w:val="28"/>
                <w:rtl/>
                <w:lang w:bidi="fa-IR"/>
              </w:rPr>
              <w:t>میزان رضایت  (10-0)</w:t>
            </w:r>
          </w:p>
        </w:tc>
        <w:tc>
          <w:tcPr>
            <w:tcW w:w="544" w:type="dxa"/>
          </w:tcPr>
          <w:p w:rsidR="006B216E" w:rsidRPr="009243C2" w:rsidRDefault="006B216E" w:rsidP="00C975BF">
            <w:pPr>
              <w:jc w:val="right"/>
              <w:rPr>
                <w:rFonts w:cs="B Compset"/>
                <w:b/>
                <w:bCs/>
                <w:sz w:val="28"/>
                <w:szCs w:val="28"/>
                <w:lang w:bidi="fa-IR"/>
              </w:rPr>
            </w:pPr>
          </w:p>
        </w:tc>
      </w:tr>
      <w:tr w:rsidR="006B216E" w:rsidRPr="009243C2" w:rsidTr="006B75FA">
        <w:tc>
          <w:tcPr>
            <w:tcW w:w="3330" w:type="dxa"/>
          </w:tcPr>
          <w:p w:rsidR="006B216E" w:rsidRPr="009243C2" w:rsidRDefault="006B216E" w:rsidP="00C975BF">
            <w:pPr>
              <w:jc w:val="center"/>
              <w:rPr>
                <w:rFonts w:cs="B Compset"/>
                <w:sz w:val="28"/>
                <w:szCs w:val="28"/>
                <w:lang w:bidi="fa-IR"/>
              </w:rPr>
            </w:pPr>
            <w:r w:rsidRPr="009243C2">
              <w:rPr>
                <w:rFonts w:cs="B Compset" w:hint="cs"/>
                <w:sz w:val="28"/>
                <w:szCs w:val="28"/>
                <w:rtl/>
                <w:lang w:bidi="fa-IR"/>
              </w:rPr>
              <w:lastRenderedPageBreak/>
              <w:t>3 (78/0)</w:t>
            </w:r>
          </w:p>
        </w:tc>
        <w:tc>
          <w:tcPr>
            <w:tcW w:w="3733"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 xml:space="preserve">خیلی کم (1-0) </w:t>
            </w:r>
          </w:p>
        </w:tc>
        <w:tc>
          <w:tcPr>
            <w:tcW w:w="544"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1</w:t>
            </w:r>
          </w:p>
        </w:tc>
      </w:tr>
      <w:tr w:rsidR="006B216E" w:rsidRPr="009243C2" w:rsidTr="006B75FA">
        <w:tc>
          <w:tcPr>
            <w:tcW w:w="3330" w:type="dxa"/>
          </w:tcPr>
          <w:p w:rsidR="006B216E" w:rsidRPr="009243C2" w:rsidRDefault="006B216E" w:rsidP="00C975BF">
            <w:pPr>
              <w:jc w:val="center"/>
              <w:rPr>
                <w:rFonts w:cs="B Compset"/>
                <w:sz w:val="28"/>
                <w:szCs w:val="28"/>
                <w:lang w:bidi="fa-IR"/>
              </w:rPr>
            </w:pPr>
            <w:r w:rsidRPr="009243C2">
              <w:rPr>
                <w:rFonts w:cs="B Compset" w:hint="cs"/>
                <w:sz w:val="28"/>
                <w:szCs w:val="28"/>
                <w:rtl/>
                <w:lang w:bidi="fa-IR"/>
              </w:rPr>
              <w:t>9 (27/2)</w:t>
            </w:r>
          </w:p>
        </w:tc>
        <w:tc>
          <w:tcPr>
            <w:tcW w:w="3733"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کم (3-2)</w:t>
            </w:r>
          </w:p>
        </w:tc>
        <w:tc>
          <w:tcPr>
            <w:tcW w:w="544"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2</w:t>
            </w:r>
          </w:p>
        </w:tc>
      </w:tr>
      <w:tr w:rsidR="006B216E" w:rsidRPr="009243C2" w:rsidTr="006B75FA">
        <w:trPr>
          <w:trHeight w:val="563"/>
        </w:trPr>
        <w:tc>
          <w:tcPr>
            <w:tcW w:w="3330" w:type="dxa"/>
            <w:tcBorders>
              <w:bottom w:val="single" w:sz="4" w:space="0" w:color="auto"/>
            </w:tcBorders>
          </w:tcPr>
          <w:p w:rsidR="006B216E" w:rsidRPr="009243C2" w:rsidRDefault="006B216E" w:rsidP="00C975BF">
            <w:pPr>
              <w:jc w:val="center"/>
              <w:rPr>
                <w:rFonts w:cs="B Compset"/>
                <w:sz w:val="28"/>
                <w:szCs w:val="28"/>
                <w:lang w:bidi="fa-IR"/>
              </w:rPr>
            </w:pPr>
            <w:r w:rsidRPr="009243C2">
              <w:rPr>
                <w:rFonts w:cs="B Compset" w:hint="cs"/>
                <w:sz w:val="28"/>
                <w:szCs w:val="28"/>
                <w:rtl/>
                <w:lang w:bidi="fa-IR"/>
              </w:rPr>
              <w:t>60 (14/15)</w:t>
            </w:r>
          </w:p>
        </w:tc>
        <w:tc>
          <w:tcPr>
            <w:tcW w:w="3733" w:type="dxa"/>
            <w:tcBorders>
              <w:bottom w:val="single" w:sz="4" w:space="0" w:color="auto"/>
            </w:tcBorders>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 xml:space="preserve">متوسط (6-4) </w:t>
            </w:r>
          </w:p>
        </w:tc>
        <w:tc>
          <w:tcPr>
            <w:tcW w:w="544" w:type="dxa"/>
            <w:tcBorders>
              <w:bottom w:val="single" w:sz="4" w:space="0" w:color="auto"/>
            </w:tcBorders>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3</w:t>
            </w:r>
          </w:p>
        </w:tc>
      </w:tr>
      <w:tr w:rsidR="006B216E" w:rsidRPr="009243C2" w:rsidTr="006B75FA">
        <w:trPr>
          <w:trHeight w:val="200"/>
        </w:trPr>
        <w:tc>
          <w:tcPr>
            <w:tcW w:w="3330" w:type="dxa"/>
            <w:tcBorders>
              <w:top w:val="single" w:sz="4" w:space="0" w:color="auto"/>
            </w:tcBorders>
          </w:tcPr>
          <w:p w:rsidR="006B216E" w:rsidRPr="009243C2" w:rsidRDefault="006B216E" w:rsidP="00C975BF">
            <w:pPr>
              <w:jc w:val="center"/>
              <w:rPr>
                <w:rFonts w:cs="B Compset"/>
                <w:sz w:val="28"/>
                <w:szCs w:val="28"/>
                <w:rtl/>
                <w:lang w:bidi="fa-IR"/>
              </w:rPr>
            </w:pPr>
            <w:r w:rsidRPr="009243C2">
              <w:rPr>
                <w:rFonts w:cs="B Compset" w:hint="cs"/>
                <w:sz w:val="28"/>
                <w:szCs w:val="28"/>
                <w:rtl/>
                <w:lang w:bidi="fa-IR"/>
              </w:rPr>
              <w:t>160 (40/40)</w:t>
            </w:r>
          </w:p>
        </w:tc>
        <w:tc>
          <w:tcPr>
            <w:tcW w:w="3733" w:type="dxa"/>
            <w:tcBorders>
              <w:top w:val="single" w:sz="4" w:space="0" w:color="auto"/>
            </w:tcBorders>
          </w:tcPr>
          <w:p w:rsidR="006B216E" w:rsidRPr="009243C2" w:rsidRDefault="006B216E" w:rsidP="00C975BF">
            <w:pPr>
              <w:jc w:val="right"/>
              <w:rPr>
                <w:rFonts w:cs="B Compset"/>
                <w:sz w:val="28"/>
                <w:szCs w:val="28"/>
                <w:rtl/>
                <w:lang w:bidi="fa-IR"/>
              </w:rPr>
            </w:pPr>
            <w:r w:rsidRPr="009243C2">
              <w:rPr>
                <w:rFonts w:cs="B Compset" w:hint="cs"/>
                <w:sz w:val="28"/>
                <w:szCs w:val="28"/>
                <w:rtl/>
                <w:lang w:bidi="fa-IR"/>
              </w:rPr>
              <w:t>زیاد (8-7)</w:t>
            </w:r>
          </w:p>
        </w:tc>
        <w:tc>
          <w:tcPr>
            <w:tcW w:w="544" w:type="dxa"/>
            <w:tcBorders>
              <w:top w:val="single" w:sz="4" w:space="0" w:color="auto"/>
            </w:tcBorders>
          </w:tcPr>
          <w:p w:rsidR="006B216E" w:rsidRPr="009243C2" w:rsidRDefault="006B216E" w:rsidP="00C975BF">
            <w:pPr>
              <w:jc w:val="right"/>
              <w:rPr>
                <w:rFonts w:cs="B Compset"/>
                <w:sz w:val="28"/>
                <w:szCs w:val="28"/>
                <w:rtl/>
                <w:lang w:bidi="fa-IR"/>
              </w:rPr>
            </w:pPr>
            <w:r w:rsidRPr="009243C2">
              <w:rPr>
                <w:rFonts w:cs="B Compset" w:hint="cs"/>
                <w:sz w:val="28"/>
                <w:szCs w:val="28"/>
                <w:rtl/>
                <w:lang w:bidi="fa-IR"/>
              </w:rPr>
              <w:t>4</w:t>
            </w:r>
          </w:p>
        </w:tc>
      </w:tr>
      <w:tr w:rsidR="006B216E" w:rsidRPr="009243C2" w:rsidTr="006B75FA">
        <w:trPr>
          <w:trHeight w:val="557"/>
        </w:trPr>
        <w:tc>
          <w:tcPr>
            <w:tcW w:w="3330" w:type="dxa"/>
          </w:tcPr>
          <w:p w:rsidR="006B216E" w:rsidRPr="009243C2" w:rsidRDefault="006B216E" w:rsidP="00C975BF">
            <w:pPr>
              <w:jc w:val="center"/>
              <w:rPr>
                <w:rFonts w:cs="B Compset"/>
                <w:sz w:val="28"/>
                <w:szCs w:val="28"/>
                <w:lang w:bidi="fa-IR"/>
              </w:rPr>
            </w:pPr>
            <w:r w:rsidRPr="009243C2">
              <w:rPr>
                <w:rFonts w:cs="B Compset" w:hint="cs"/>
                <w:sz w:val="28"/>
                <w:szCs w:val="28"/>
                <w:rtl/>
                <w:lang w:bidi="fa-IR"/>
              </w:rPr>
              <w:t>163 (15/41)</w:t>
            </w:r>
          </w:p>
        </w:tc>
        <w:tc>
          <w:tcPr>
            <w:tcW w:w="3733"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خیلی زیاد (10-9)</w:t>
            </w:r>
          </w:p>
        </w:tc>
        <w:tc>
          <w:tcPr>
            <w:tcW w:w="544"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5</w:t>
            </w:r>
          </w:p>
        </w:tc>
      </w:tr>
      <w:tr w:rsidR="006B216E" w:rsidRPr="009243C2" w:rsidTr="006B75FA">
        <w:trPr>
          <w:trHeight w:val="272"/>
        </w:trPr>
        <w:tc>
          <w:tcPr>
            <w:tcW w:w="3330" w:type="dxa"/>
          </w:tcPr>
          <w:p w:rsidR="006B216E" w:rsidRPr="009243C2" w:rsidRDefault="006B216E" w:rsidP="00C975BF">
            <w:pPr>
              <w:jc w:val="center"/>
              <w:rPr>
                <w:rFonts w:cs="B Compset"/>
                <w:sz w:val="28"/>
                <w:szCs w:val="28"/>
                <w:rtl/>
                <w:lang w:bidi="fa-IR"/>
              </w:rPr>
            </w:pPr>
            <w:r w:rsidRPr="009243C2">
              <w:rPr>
                <w:rFonts w:cs="B Compset" w:hint="cs"/>
                <w:sz w:val="28"/>
                <w:szCs w:val="28"/>
                <w:rtl/>
                <w:lang w:bidi="fa-IR"/>
              </w:rPr>
              <w:t>1 (26/0)</w:t>
            </w:r>
          </w:p>
        </w:tc>
        <w:tc>
          <w:tcPr>
            <w:tcW w:w="3733" w:type="dxa"/>
          </w:tcPr>
          <w:p w:rsidR="006B216E" w:rsidRPr="009243C2" w:rsidRDefault="006B216E" w:rsidP="00C975BF">
            <w:pPr>
              <w:jc w:val="right"/>
              <w:rPr>
                <w:rFonts w:cs="B Compset"/>
                <w:sz w:val="28"/>
                <w:szCs w:val="28"/>
                <w:rtl/>
                <w:lang w:bidi="fa-IR"/>
              </w:rPr>
            </w:pPr>
            <w:r w:rsidRPr="009243C2">
              <w:rPr>
                <w:rFonts w:cs="B Compset" w:hint="cs"/>
                <w:sz w:val="28"/>
                <w:szCs w:val="28"/>
                <w:rtl/>
                <w:lang w:bidi="fa-IR"/>
              </w:rPr>
              <w:t xml:space="preserve">بی پاسخ </w:t>
            </w:r>
          </w:p>
        </w:tc>
        <w:tc>
          <w:tcPr>
            <w:tcW w:w="544" w:type="dxa"/>
          </w:tcPr>
          <w:p w:rsidR="006B216E" w:rsidRPr="009243C2" w:rsidRDefault="006B216E" w:rsidP="00C975BF">
            <w:pPr>
              <w:jc w:val="right"/>
              <w:rPr>
                <w:rFonts w:cs="B Compset"/>
                <w:sz w:val="28"/>
                <w:szCs w:val="28"/>
                <w:rtl/>
                <w:lang w:bidi="fa-IR"/>
              </w:rPr>
            </w:pPr>
            <w:r w:rsidRPr="009243C2">
              <w:rPr>
                <w:rFonts w:cs="B Compset" w:hint="cs"/>
                <w:sz w:val="28"/>
                <w:szCs w:val="28"/>
                <w:rtl/>
                <w:lang w:bidi="fa-IR"/>
              </w:rPr>
              <w:t>6</w:t>
            </w:r>
          </w:p>
        </w:tc>
      </w:tr>
      <w:tr w:rsidR="006B216E" w:rsidRPr="009243C2" w:rsidTr="006B75FA">
        <w:tc>
          <w:tcPr>
            <w:tcW w:w="3330" w:type="dxa"/>
          </w:tcPr>
          <w:p w:rsidR="006B216E" w:rsidRPr="009243C2" w:rsidRDefault="006B216E" w:rsidP="00C975BF">
            <w:pPr>
              <w:jc w:val="center"/>
              <w:rPr>
                <w:rFonts w:cs="B Compset"/>
                <w:b/>
                <w:bCs/>
                <w:sz w:val="28"/>
                <w:szCs w:val="28"/>
                <w:lang w:bidi="fa-IR"/>
              </w:rPr>
            </w:pPr>
            <w:r w:rsidRPr="009243C2">
              <w:rPr>
                <w:rFonts w:cs="B Compset" w:hint="cs"/>
                <w:b/>
                <w:bCs/>
                <w:sz w:val="28"/>
                <w:szCs w:val="28"/>
                <w:rtl/>
                <w:lang w:bidi="fa-IR"/>
              </w:rPr>
              <w:t>396 (100%)</w:t>
            </w:r>
          </w:p>
        </w:tc>
        <w:tc>
          <w:tcPr>
            <w:tcW w:w="3733" w:type="dxa"/>
          </w:tcPr>
          <w:p w:rsidR="006B216E" w:rsidRPr="009243C2" w:rsidRDefault="006B216E" w:rsidP="00C975BF">
            <w:pPr>
              <w:jc w:val="right"/>
              <w:rPr>
                <w:rFonts w:cs="B Compset"/>
                <w:b/>
                <w:bCs/>
                <w:sz w:val="28"/>
                <w:szCs w:val="28"/>
                <w:lang w:bidi="fa-IR"/>
              </w:rPr>
            </w:pPr>
            <w:r w:rsidRPr="009243C2">
              <w:rPr>
                <w:rFonts w:cs="B Compset" w:hint="cs"/>
                <w:b/>
                <w:bCs/>
                <w:sz w:val="28"/>
                <w:szCs w:val="28"/>
                <w:rtl/>
                <w:lang w:bidi="fa-IR"/>
              </w:rPr>
              <w:t>جمع کل</w:t>
            </w:r>
          </w:p>
        </w:tc>
        <w:tc>
          <w:tcPr>
            <w:tcW w:w="544" w:type="dxa"/>
          </w:tcPr>
          <w:p w:rsidR="006B216E" w:rsidRPr="009243C2" w:rsidRDefault="006B216E" w:rsidP="00C975BF">
            <w:pPr>
              <w:jc w:val="right"/>
              <w:rPr>
                <w:rFonts w:cs="B Compset"/>
                <w:sz w:val="28"/>
                <w:szCs w:val="28"/>
                <w:lang w:bidi="fa-IR"/>
              </w:rPr>
            </w:pPr>
          </w:p>
        </w:tc>
      </w:tr>
    </w:tbl>
    <w:p w:rsidR="00705203" w:rsidRPr="009243C2" w:rsidRDefault="00705203" w:rsidP="00C975BF">
      <w:pPr>
        <w:bidi/>
        <w:spacing w:line="240" w:lineRule="auto"/>
        <w:jc w:val="both"/>
        <w:rPr>
          <w:rFonts w:cs="B Compset"/>
          <w:b/>
          <w:bCs/>
          <w:sz w:val="28"/>
          <w:szCs w:val="28"/>
          <w:rtl/>
        </w:rPr>
      </w:pPr>
    </w:p>
    <w:p w:rsidR="00D47147" w:rsidRPr="009243C2" w:rsidRDefault="00D47147" w:rsidP="00C975BF">
      <w:pPr>
        <w:bidi/>
        <w:spacing w:line="240" w:lineRule="auto"/>
        <w:jc w:val="both"/>
        <w:rPr>
          <w:rFonts w:cs="B Compset"/>
          <w:b/>
          <w:bCs/>
          <w:sz w:val="28"/>
          <w:szCs w:val="28"/>
          <w:rtl/>
        </w:rPr>
      </w:pPr>
    </w:p>
    <w:p w:rsidR="006B216E" w:rsidRPr="009243C2" w:rsidRDefault="006B216E" w:rsidP="00C975BF">
      <w:pPr>
        <w:bidi/>
        <w:spacing w:line="240" w:lineRule="auto"/>
        <w:jc w:val="both"/>
        <w:rPr>
          <w:rFonts w:cs="B Compset"/>
          <w:b/>
          <w:bCs/>
          <w:sz w:val="28"/>
          <w:szCs w:val="28"/>
          <w:rtl/>
        </w:rPr>
      </w:pPr>
      <w:r w:rsidRPr="009243C2">
        <w:rPr>
          <w:rFonts w:cs="B Compset" w:hint="cs"/>
          <w:b/>
          <w:bCs/>
          <w:sz w:val="28"/>
          <w:szCs w:val="28"/>
          <w:rtl/>
        </w:rPr>
        <w:t>میزان رضایت فراگیران از مکان برگزاری دوره</w:t>
      </w:r>
    </w:p>
    <w:tbl>
      <w:tblPr>
        <w:tblStyle w:val="TableGrid"/>
        <w:tblW w:w="0" w:type="auto"/>
        <w:tblInd w:w="1638" w:type="dxa"/>
        <w:tblLook w:val="04A0" w:firstRow="1" w:lastRow="0" w:firstColumn="1" w:lastColumn="0" w:noHBand="0" w:noVBand="1"/>
      </w:tblPr>
      <w:tblGrid>
        <w:gridCol w:w="3330"/>
        <w:gridCol w:w="3733"/>
        <w:gridCol w:w="544"/>
      </w:tblGrid>
      <w:tr w:rsidR="006B216E" w:rsidRPr="009243C2" w:rsidTr="006B75FA">
        <w:tc>
          <w:tcPr>
            <w:tcW w:w="3330" w:type="dxa"/>
          </w:tcPr>
          <w:p w:rsidR="006B216E" w:rsidRPr="009243C2" w:rsidRDefault="006B216E" w:rsidP="00C975BF">
            <w:pPr>
              <w:jc w:val="right"/>
              <w:rPr>
                <w:rFonts w:cs="B Compset"/>
                <w:b/>
                <w:bCs/>
                <w:sz w:val="28"/>
                <w:szCs w:val="28"/>
                <w:lang w:bidi="fa-IR"/>
              </w:rPr>
            </w:pPr>
            <w:r w:rsidRPr="009243C2">
              <w:rPr>
                <w:rFonts w:cs="B Compset" w:hint="cs"/>
                <w:b/>
                <w:bCs/>
                <w:sz w:val="28"/>
                <w:szCs w:val="28"/>
                <w:rtl/>
                <w:lang w:bidi="fa-IR"/>
              </w:rPr>
              <w:t>مقدار فراوانی  (درصد فراوانی)</w:t>
            </w:r>
          </w:p>
        </w:tc>
        <w:tc>
          <w:tcPr>
            <w:tcW w:w="3733" w:type="dxa"/>
          </w:tcPr>
          <w:p w:rsidR="006B216E" w:rsidRPr="009243C2" w:rsidRDefault="006B216E" w:rsidP="00C975BF">
            <w:pPr>
              <w:bidi/>
              <w:jc w:val="both"/>
              <w:rPr>
                <w:rFonts w:cs="B Compset"/>
                <w:b/>
                <w:bCs/>
                <w:sz w:val="28"/>
                <w:szCs w:val="28"/>
                <w:lang w:bidi="fa-IR"/>
              </w:rPr>
            </w:pPr>
            <w:r w:rsidRPr="009243C2">
              <w:rPr>
                <w:rFonts w:cs="B Compset" w:hint="cs"/>
                <w:b/>
                <w:bCs/>
                <w:sz w:val="28"/>
                <w:szCs w:val="28"/>
                <w:rtl/>
                <w:lang w:bidi="fa-IR"/>
              </w:rPr>
              <w:t>میزان رضایت  (10-0)</w:t>
            </w:r>
          </w:p>
        </w:tc>
        <w:tc>
          <w:tcPr>
            <w:tcW w:w="544" w:type="dxa"/>
          </w:tcPr>
          <w:p w:rsidR="006B216E" w:rsidRPr="009243C2" w:rsidRDefault="006B216E" w:rsidP="00C975BF">
            <w:pPr>
              <w:jc w:val="right"/>
              <w:rPr>
                <w:rFonts w:cs="B Compset"/>
                <w:b/>
                <w:bCs/>
                <w:sz w:val="28"/>
                <w:szCs w:val="28"/>
                <w:lang w:bidi="fa-IR"/>
              </w:rPr>
            </w:pPr>
          </w:p>
        </w:tc>
      </w:tr>
      <w:tr w:rsidR="006B216E" w:rsidRPr="009243C2" w:rsidTr="006B75FA">
        <w:tc>
          <w:tcPr>
            <w:tcW w:w="3330" w:type="dxa"/>
          </w:tcPr>
          <w:p w:rsidR="006B216E" w:rsidRPr="009243C2" w:rsidRDefault="006B216E" w:rsidP="00C975BF">
            <w:pPr>
              <w:jc w:val="center"/>
              <w:rPr>
                <w:rFonts w:cs="B Compset"/>
                <w:sz w:val="28"/>
                <w:szCs w:val="28"/>
                <w:lang w:bidi="fa-IR"/>
              </w:rPr>
            </w:pPr>
            <w:r w:rsidRPr="009243C2">
              <w:rPr>
                <w:rFonts w:cs="B Compset" w:hint="cs"/>
                <w:sz w:val="28"/>
                <w:szCs w:val="28"/>
                <w:rtl/>
                <w:lang w:bidi="fa-IR"/>
              </w:rPr>
              <w:t>1 (26/0)</w:t>
            </w:r>
          </w:p>
        </w:tc>
        <w:tc>
          <w:tcPr>
            <w:tcW w:w="3733"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 xml:space="preserve">خیلی کم (1-0) </w:t>
            </w:r>
          </w:p>
        </w:tc>
        <w:tc>
          <w:tcPr>
            <w:tcW w:w="544"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1</w:t>
            </w:r>
          </w:p>
        </w:tc>
      </w:tr>
      <w:tr w:rsidR="006B216E" w:rsidRPr="009243C2" w:rsidTr="006B75FA">
        <w:tc>
          <w:tcPr>
            <w:tcW w:w="3330" w:type="dxa"/>
          </w:tcPr>
          <w:p w:rsidR="006B216E" w:rsidRPr="009243C2" w:rsidRDefault="006B75FA" w:rsidP="00C975BF">
            <w:pPr>
              <w:jc w:val="center"/>
              <w:rPr>
                <w:rFonts w:cs="B Compset"/>
                <w:sz w:val="28"/>
                <w:szCs w:val="28"/>
                <w:lang w:bidi="fa-IR"/>
              </w:rPr>
            </w:pPr>
            <w:r w:rsidRPr="009243C2">
              <w:rPr>
                <w:rFonts w:cs="B Compset" w:hint="cs"/>
                <w:sz w:val="28"/>
                <w:szCs w:val="28"/>
                <w:rtl/>
                <w:lang w:bidi="fa-IR"/>
              </w:rPr>
              <w:t>8</w:t>
            </w:r>
            <w:r w:rsidR="006B216E" w:rsidRPr="009243C2">
              <w:rPr>
                <w:rFonts w:cs="B Compset" w:hint="cs"/>
                <w:sz w:val="28"/>
                <w:szCs w:val="28"/>
                <w:rtl/>
                <w:lang w:bidi="fa-IR"/>
              </w:rPr>
              <w:t xml:space="preserve"> (</w:t>
            </w:r>
            <w:r w:rsidRPr="009243C2">
              <w:rPr>
                <w:rFonts w:cs="B Compset" w:hint="cs"/>
                <w:sz w:val="28"/>
                <w:szCs w:val="28"/>
                <w:rtl/>
                <w:lang w:bidi="fa-IR"/>
              </w:rPr>
              <w:t>2</w:t>
            </w:r>
            <w:r w:rsidR="006B216E" w:rsidRPr="009243C2">
              <w:rPr>
                <w:rFonts w:cs="B Compset" w:hint="cs"/>
                <w:sz w:val="28"/>
                <w:szCs w:val="28"/>
                <w:rtl/>
                <w:lang w:bidi="fa-IR"/>
              </w:rPr>
              <w:t>)</w:t>
            </w:r>
          </w:p>
        </w:tc>
        <w:tc>
          <w:tcPr>
            <w:tcW w:w="3733"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کم (3-2)</w:t>
            </w:r>
          </w:p>
        </w:tc>
        <w:tc>
          <w:tcPr>
            <w:tcW w:w="544"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2</w:t>
            </w:r>
          </w:p>
        </w:tc>
      </w:tr>
      <w:tr w:rsidR="006B216E" w:rsidRPr="009243C2" w:rsidTr="006B75FA">
        <w:trPr>
          <w:trHeight w:val="563"/>
        </w:trPr>
        <w:tc>
          <w:tcPr>
            <w:tcW w:w="3330" w:type="dxa"/>
            <w:tcBorders>
              <w:bottom w:val="single" w:sz="4" w:space="0" w:color="auto"/>
            </w:tcBorders>
          </w:tcPr>
          <w:p w:rsidR="006B216E" w:rsidRPr="009243C2" w:rsidRDefault="006B216E" w:rsidP="00C975BF">
            <w:pPr>
              <w:jc w:val="center"/>
              <w:rPr>
                <w:rFonts w:cs="B Compset"/>
                <w:sz w:val="28"/>
                <w:szCs w:val="28"/>
                <w:lang w:bidi="fa-IR"/>
              </w:rPr>
            </w:pPr>
            <w:r w:rsidRPr="009243C2">
              <w:rPr>
                <w:rFonts w:cs="B Compset" w:hint="cs"/>
                <w:sz w:val="28"/>
                <w:szCs w:val="28"/>
                <w:rtl/>
                <w:lang w:bidi="fa-IR"/>
              </w:rPr>
              <w:t>4</w:t>
            </w:r>
            <w:r w:rsidR="006B75FA" w:rsidRPr="009243C2">
              <w:rPr>
                <w:rFonts w:cs="B Compset" w:hint="cs"/>
                <w:sz w:val="28"/>
                <w:szCs w:val="28"/>
                <w:rtl/>
                <w:lang w:bidi="fa-IR"/>
              </w:rPr>
              <w:t>6</w:t>
            </w:r>
            <w:r w:rsidRPr="009243C2">
              <w:rPr>
                <w:rFonts w:cs="B Compset" w:hint="cs"/>
                <w:sz w:val="28"/>
                <w:szCs w:val="28"/>
                <w:rtl/>
                <w:lang w:bidi="fa-IR"/>
              </w:rPr>
              <w:t xml:space="preserve"> (</w:t>
            </w:r>
            <w:r w:rsidR="006B75FA" w:rsidRPr="009243C2">
              <w:rPr>
                <w:rFonts w:cs="B Compset" w:hint="cs"/>
                <w:sz w:val="28"/>
                <w:szCs w:val="28"/>
                <w:rtl/>
                <w:lang w:bidi="fa-IR"/>
              </w:rPr>
              <w:t>62</w:t>
            </w:r>
            <w:r w:rsidRPr="009243C2">
              <w:rPr>
                <w:rFonts w:cs="B Compset" w:hint="cs"/>
                <w:sz w:val="28"/>
                <w:szCs w:val="28"/>
                <w:rtl/>
                <w:lang w:bidi="fa-IR"/>
              </w:rPr>
              <w:t>/1</w:t>
            </w:r>
            <w:r w:rsidR="006B75FA" w:rsidRPr="009243C2">
              <w:rPr>
                <w:rFonts w:cs="B Compset" w:hint="cs"/>
                <w:sz w:val="28"/>
                <w:szCs w:val="28"/>
                <w:rtl/>
                <w:lang w:bidi="fa-IR"/>
              </w:rPr>
              <w:t>1</w:t>
            </w:r>
            <w:r w:rsidRPr="009243C2">
              <w:rPr>
                <w:rFonts w:cs="B Compset" w:hint="cs"/>
                <w:sz w:val="28"/>
                <w:szCs w:val="28"/>
                <w:rtl/>
                <w:lang w:bidi="fa-IR"/>
              </w:rPr>
              <w:t>)</w:t>
            </w:r>
          </w:p>
        </w:tc>
        <w:tc>
          <w:tcPr>
            <w:tcW w:w="3733" w:type="dxa"/>
            <w:tcBorders>
              <w:bottom w:val="single" w:sz="4" w:space="0" w:color="auto"/>
            </w:tcBorders>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 xml:space="preserve">متوسط (6-4) </w:t>
            </w:r>
          </w:p>
        </w:tc>
        <w:tc>
          <w:tcPr>
            <w:tcW w:w="544" w:type="dxa"/>
            <w:tcBorders>
              <w:bottom w:val="single" w:sz="4" w:space="0" w:color="auto"/>
            </w:tcBorders>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3</w:t>
            </w:r>
          </w:p>
        </w:tc>
      </w:tr>
      <w:tr w:rsidR="006B216E" w:rsidRPr="009243C2" w:rsidTr="006B75FA">
        <w:trPr>
          <w:trHeight w:val="200"/>
        </w:trPr>
        <w:tc>
          <w:tcPr>
            <w:tcW w:w="3330" w:type="dxa"/>
            <w:tcBorders>
              <w:top w:val="single" w:sz="4" w:space="0" w:color="auto"/>
            </w:tcBorders>
          </w:tcPr>
          <w:p w:rsidR="006B216E" w:rsidRPr="009243C2" w:rsidRDefault="006B216E" w:rsidP="00C975BF">
            <w:pPr>
              <w:jc w:val="center"/>
              <w:rPr>
                <w:rFonts w:cs="B Compset"/>
                <w:sz w:val="28"/>
                <w:szCs w:val="28"/>
                <w:rtl/>
                <w:lang w:bidi="fa-IR"/>
              </w:rPr>
            </w:pPr>
            <w:r w:rsidRPr="009243C2">
              <w:rPr>
                <w:rFonts w:cs="B Compset" w:hint="cs"/>
                <w:sz w:val="28"/>
                <w:szCs w:val="28"/>
                <w:rtl/>
                <w:lang w:bidi="fa-IR"/>
              </w:rPr>
              <w:t>1</w:t>
            </w:r>
            <w:r w:rsidR="006B75FA" w:rsidRPr="009243C2">
              <w:rPr>
                <w:rFonts w:cs="B Compset" w:hint="cs"/>
                <w:sz w:val="28"/>
                <w:szCs w:val="28"/>
                <w:rtl/>
                <w:lang w:bidi="fa-IR"/>
              </w:rPr>
              <w:t>31</w:t>
            </w:r>
            <w:r w:rsidRPr="009243C2">
              <w:rPr>
                <w:rFonts w:cs="B Compset" w:hint="cs"/>
                <w:sz w:val="28"/>
                <w:szCs w:val="28"/>
                <w:rtl/>
                <w:lang w:bidi="fa-IR"/>
              </w:rPr>
              <w:t xml:space="preserve"> (</w:t>
            </w:r>
            <w:r w:rsidR="00DF61E1" w:rsidRPr="009243C2">
              <w:rPr>
                <w:rFonts w:cs="B Compset" w:hint="cs"/>
                <w:sz w:val="28"/>
                <w:szCs w:val="28"/>
                <w:rtl/>
                <w:lang w:bidi="fa-IR"/>
              </w:rPr>
              <w:t>08</w:t>
            </w:r>
            <w:r w:rsidRPr="009243C2">
              <w:rPr>
                <w:rFonts w:cs="B Compset" w:hint="cs"/>
                <w:sz w:val="28"/>
                <w:szCs w:val="28"/>
                <w:rtl/>
                <w:lang w:bidi="fa-IR"/>
              </w:rPr>
              <w:t>/</w:t>
            </w:r>
            <w:r w:rsidR="006B75FA" w:rsidRPr="009243C2">
              <w:rPr>
                <w:rFonts w:cs="B Compset" w:hint="cs"/>
                <w:sz w:val="28"/>
                <w:szCs w:val="28"/>
                <w:rtl/>
                <w:lang w:bidi="fa-IR"/>
              </w:rPr>
              <w:t>3</w:t>
            </w:r>
            <w:r w:rsidRPr="009243C2">
              <w:rPr>
                <w:rFonts w:cs="B Compset" w:hint="cs"/>
                <w:sz w:val="28"/>
                <w:szCs w:val="28"/>
                <w:rtl/>
                <w:lang w:bidi="fa-IR"/>
              </w:rPr>
              <w:t>3)</w:t>
            </w:r>
          </w:p>
        </w:tc>
        <w:tc>
          <w:tcPr>
            <w:tcW w:w="3733" w:type="dxa"/>
            <w:tcBorders>
              <w:top w:val="single" w:sz="4" w:space="0" w:color="auto"/>
            </w:tcBorders>
          </w:tcPr>
          <w:p w:rsidR="006B216E" w:rsidRPr="009243C2" w:rsidRDefault="006B216E" w:rsidP="00C975BF">
            <w:pPr>
              <w:jc w:val="right"/>
              <w:rPr>
                <w:rFonts w:cs="B Compset"/>
                <w:sz w:val="28"/>
                <w:szCs w:val="28"/>
                <w:rtl/>
                <w:lang w:bidi="fa-IR"/>
              </w:rPr>
            </w:pPr>
            <w:r w:rsidRPr="009243C2">
              <w:rPr>
                <w:rFonts w:cs="B Compset" w:hint="cs"/>
                <w:sz w:val="28"/>
                <w:szCs w:val="28"/>
                <w:rtl/>
                <w:lang w:bidi="fa-IR"/>
              </w:rPr>
              <w:t>زیاد (8-7)</w:t>
            </w:r>
          </w:p>
        </w:tc>
        <w:tc>
          <w:tcPr>
            <w:tcW w:w="544" w:type="dxa"/>
            <w:tcBorders>
              <w:top w:val="single" w:sz="4" w:space="0" w:color="auto"/>
            </w:tcBorders>
          </w:tcPr>
          <w:p w:rsidR="006B216E" w:rsidRPr="009243C2" w:rsidRDefault="006B216E" w:rsidP="00C975BF">
            <w:pPr>
              <w:jc w:val="right"/>
              <w:rPr>
                <w:rFonts w:cs="B Compset"/>
                <w:sz w:val="28"/>
                <w:szCs w:val="28"/>
                <w:rtl/>
                <w:lang w:bidi="fa-IR"/>
              </w:rPr>
            </w:pPr>
            <w:r w:rsidRPr="009243C2">
              <w:rPr>
                <w:rFonts w:cs="B Compset" w:hint="cs"/>
                <w:sz w:val="28"/>
                <w:szCs w:val="28"/>
                <w:rtl/>
                <w:lang w:bidi="fa-IR"/>
              </w:rPr>
              <w:t>4</w:t>
            </w:r>
          </w:p>
        </w:tc>
      </w:tr>
      <w:tr w:rsidR="006B216E" w:rsidRPr="009243C2" w:rsidTr="006B75FA">
        <w:trPr>
          <w:trHeight w:val="557"/>
        </w:trPr>
        <w:tc>
          <w:tcPr>
            <w:tcW w:w="3330" w:type="dxa"/>
          </w:tcPr>
          <w:p w:rsidR="006B216E" w:rsidRPr="009243C2" w:rsidRDefault="006B75FA" w:rsidP="00C975BF">
            <w:pPr>
              <w:jc w:val="center"/>
              <w:rPr>
                <w:rFonts w:cs="B Compset"/>
                <w:sz w:val="28"/>
                <w:szCs w:val="28"/>
                <w:lang w:bidi="fa-IR"/>
              </w:rPr>
            </w:pPr>
            <w:r w:rsidRPr="009243C2">
              <w:rPr>
                <w:rFonts w:cs="B Compset" w:hint="cs"/>
                <w:sz w:val="28"/>
                <w:szCs w:val="28"/>
                <w:rtl/>
                <w:lang w:bidi="fa-IR"/>
              </w:rPr>
              <w:t>209</w:t>
            </w:r>
            <w:r w:rsidR="006B216E" w:rsidRPr="009243C2">
              <w:rPr>
                <w:rFonts w:cs="B Compset" w:hint="cs"/>
                <w:sz w:val="28"/>
                <w:szCs w:val="28"/>
                <w:rtl/>
                <w:lang w:bidi="fa-IR"/>
              </w:rPr>
              <w:t xml:space="preserve"> (</w:t>
            </w:r>
            <w:r w:rsidRPr="009243C2">
              <w:rPr>
                <w:rFonts w:cs="B Compset" w:hint="cs"/>
                <w:sz w:val="28"/>
                <w:szCs w:val="28"/>
                <w:rtl/>
                <w:lang w:bidi="fa-IR"/>
              </w:rPr>
              <w:t>78</w:t>
            </w:r>
            <w:r w:rsidR="006B216E" w:rsidRPr="009243C2">
              <w:rPr>
                <w:rFonts w:cs="B Compset" w:hint="cs"/>
                <w:sz w:val="28"/>
                <w:szCs w:val="28"/>
                <w:rtl/>
                <w:lang w:bidi="fa-IR"/>
              </w:rPr>
              <w:t>/</w:t>
            </w:r>
            <w:r w:rsidRPr="009243C2">
              <w:rPr>
                <w:rFonts w:cs="B Compset" w:hint="cs"/>
                <w:sz w:val="28"/>
                <w:szCs w:val="28"/>
                <w:rtl/>
                <w:lang w:bidi="fa-IR"/>
              </w:rPr>
              <w:t>52</w:t>
            </w:r>
            <w:r w:rsidR="006B216E" w:rsidRPr="009243C2">
              <w:rPr>
                <w:rFonts w:cs="B Compset" w:hint="cs"/>
                <w:sz w:val="28"/>
                <w:szCs w:val="28"/>
                <w:rtl/>
                <w:lang w:bidi="fa-IR"/>
              </w:rPr>
              <w:t>)</w:t>
            </w:r>
          </w:p>
        </w:tc>
        <w:tc>
          <w:tcPr>
            <w:tcW w:w="3733"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خیلی زیاد (10-9)</w:t>
            </w:r>
          </w:p>
        </w:tc>
        <w:tc>
          <w:tcPr>
            <w:tcW w:w="544" w:type="dxa"/>
          </w:tcPr>
          <w:p w:rsidR="006B216E" w:rsidRPr="009243C2" w:rsidRDefault="006B216E" w:rsidP="00C975BF">
            <w:pPr>
              <w:jc w:val="right"/>
              <w:rPr>
                <w:rFonts w:cs="B Compset"/>
                <w:sz w:val="28"/>
                <w:szCs w:val="28"/>
                <w:lang w:bidi="fa-IR"/>
              </w:rPr>
            </w:pPr>
            <w:r w:rsidRPr="009243C2">
              <w:rPr>
                <w:rFonts w:cs="B Compset" w:hint="cs"/>
                <w:sz w:val="28"/>
                <w:szCs w:val="28"/>
                <w:rtl/>
                <w:lang w:bidi="fa-IR"/>
              </w:rPr>
              <w:t>5</w:t>
            </w:r>
          </w:p>
        </w:tc>
      </w:tr>
      <w:tr w:rsidR="006B216E" w:rsidRPr="009243C2" w:rsidTr="006B75FA">
        <w:trPr>
          <w:trHeight w:val="272"/>
        </w:trPr>
        <w:tc>
          <w:tcPr>
            <w:tcW w:w="3330" w:type="dxa"/>
          </w:tcPr>
          <w:p w:rsidR="006B216E" w:rsidRPr="009243C2" w:rsidRDefault="006B216E" w:rsidP="00C975BF">
            <w:pPr>
              <w:jc w:val="center"/>
              <w:rPr>
                <w:rFonts w:cs="B Compset"/>
                <w:sz w:val="28"/>
                <w:szCs w:val="28"/>
                <w:rtl/>
                <w:lang w:bidi="fa-IR"/>
              </w:rPr>
            </w:pPr>
            <w:r w:rsidRPr="009243C2">
              <w:rPr>
                <w:rFonts w:cs="B Compset" w:hint="cs"/>
                <w:sz w:val="28"/>
                <w:szCs w:val="28"/>
                <w:rtl/>
                <w:lang w:bidi="fa-IR"/>
              </w:rPr>
              <w:t>1 (26/0)</w:t>
            </w:r>
          </w:p>
        </w:tc>
        <w:tc>
          <w:tcPr>
            <w:tcW w:w="3733" w:type="dxa"/>
          </w:tcPr>
          <w:p w:rsidR="006B216E" w:rsidRPr="009243C2" w:rsidRDefault="006B216E" w:rsidP="00C975BF">
            <w:pPr>
              <w:jc w:val="right"/>
              <w:rPr>
                <w:rFonts w:cs="B Compset"/>
                <w:sz w:val="28"/>
                <w:szCs w:val="28"/>
                <w:rtl/>
                <w:lang w:bidi="fa-IR"/>
              </w:rPr>
            </w:pPr>
            <w:r w:rsidRPr="009243C2">
              <w:rPr>
                <w:rFonts w:cs="B Compset" w:hint="cs"/>
                <w:sz w:val="28"/>
                <w:szCs w:val="28"/>
                <w:rtl/>
                <w:lang w:bidi="fa-IR"/>
              </w:rPr>
              <w:t xml:space="preserve">بی پاسخ </w:t>
            </w:r>
          </w:p>
        </w:tc>
        <w:tc>
          <w:tcPr>
            <w:tcW w:w="544" w:type="dxa"/>
          </w:tcPr>
          <w:p w:rsidR="006B216E" w:rsidRPr="009243C2" w:rsidRDefault="006B216E" w:rsidP="00C975BF">
            <w:pPr>
              <w:jc w:val="right"/>
              <w:rPr>
                <w:rFonts w:cs="B Compset"/>
                <w:sz w:val="28"/>
                <w:szCs w:val="28"/>
                <w:rtl/>
                <w:lang w:bidi="fa-IR"/>
              </w:rPr>
            </w:pPr>
            <w:r w:rsidRPr="009243C2">
              <w:rPr>
                <w:rFonts w:cs="B Compset" w:hint="cs"/>
                <w:sz w:val="28"/>
                <w:szCs w:val="28"/>
                <w:rtl/>
                <w:lang w:bidi="fa-IR"/>
              </w:rPr>
              <w:t>6</w:t>
            </w:r>
          </w:p>
        </w:tc>
      </w:tr>
      <w:tr w:rsidR="006B216E" w:rsidRPr="009243C2" w:rsidTr="006B75FA">
        <w:tc>
          <w:tcPr>
            <w:tcW w:w="3330" w:type="dxa"/>
          </w:tcPr>
          <w:p w:rsidR="006B216E" w:rsidRPr="009243C2" w:rsidRDefault="006B216E" w:rsidP="00C975BF">
            <w:pPr>
              <w:jc w:val="center"/>
              <w:rPr>
                <w:rFonts w:cs="B Compset"/>
                <w:b/>
                <w:bCs/>
                <w:sz w:val="28"/>
                <w:szCs w:val="28"/>
                <w:lang w:bidi="fa-IR"/>
              </w:rPr>
            </w:pPr>
            <w:r w:rsidRPr="009243C2">
              <w:rPr>
                <w:rFonts w:cs="B Compset" w:hint="cs"/>
                <w:b/>
                <w:bCs/>
                <w:sz w:val="28"/>
                <w:szCs w:val="28"/>
                <w:rtl/>
                <w:lang w:bidi="fa-IR"/>
              </w:rPr>
              <w:t>396 (100%)</w:t>
            </w:r>
          </w:p>
        </w:tc>
        <w:tc>
          <w:tcPr>
            <w:tcW w:w="3733" w:type="dxa"/>
          </w:tcPr>
          <w:p w:rsidR="006B216E" w:rsidRPr="009243C2" w:rsidRDefault="006B216E" w:rsidP="00C975BF">
            <w:pPr>
              <w:jc w:val="right"/>
              <w:rPr>
                <w:rFonts w:cs="B Compset"/>
                <w:b/>
                <w:bCs/>
                <w:sz w:val="28"/>
                <w:szCs w:val="28"/>
                <w:lang w:bidi="fa-IR"/>
              </w:rPr>
            </w:pPr>
            <w:r w:rsidRPr="009243C2">
              <w:rPr>
                <w:rFonts w:cs="B Compset" w:hint="cs"/>
                <w:b/>
                <w:bCs/>
                <w:sz w:val="28"/>
                <w:szCs w:val="28"/>
                <w:rtl/>
                <w:lang w:bidi="fa-IR"/>
              </w:rPr>
              <w:t>جمع کل</w:t>
            </w:r>
          </w:p>
        </w:tc>
        <w:tc>
          <w:tcPr>
            <w:tcW w:w="544" w:type="dxa"/>
          </w:tcPr>
          <w:p w:rsidR="006B216E" w:rsidRPr="009243C2" w:rsidRDefault="006B216E" w:rsidP="00C975BF">
            <w:pPr>
              <w:jc w:val="right"/>
              <w:rPr>
                <w:rFonts w:cs="B Compset"/>
                <w:sz w:val="28"/>
                <w:szCs w:val="28"/>
                <w:lang w:bidi="fa-IR"/>
              </w:rPr>
            </w:pPr>
          </w:p>
        </w:tc>
      </w:tr>
    </w:tbl>
    <w:p w:rsidR="006B216E" w:rsidRPr="009243C2" w:rsidRDefault="006B216E" w:rsidP="00C975BF">
      <w:pPr>
        <w:bidi/>
        <w:spacing w:line="240" w:lineRule="auto"/>
        <w:jc w:val="both"/>
        <w:rPr>
          <w:rFonts w:cs="B Compset"/>
          <w:b/>
          <w:bCs/>
          <w:sz w:val="28"/>
          <w:szCs w:val="28"/>
          <w:rtl/>
        </w:rPr>
      </w:pPr>
    </w:p>
    <w:p w:rsidR="002076F0" w:rsidRPr="009243C2" w:rsidRDefault="00CE14BA" w:rsidP="00C975BF">
      <w:pPr>
        <w:bidi/>
        <w:spacing w:line="240" w:lineRule="auto"/>
        <w:jc w:val="both"/>
        <w:rPr>
          <w:rFonts w:cs="B Compset"/>
          <w:b/>
          <w:bCs/>
          <w:sz w:val="28"/>
          <w:szCs w:val="28"/>
          <w:rtl/>
        </w:rPr>
      </w:pPr>
      <w:r w:rsidRPr="009243C2">
        <w:rPr>
          <w:rFonts w:cs="B Compset" w:hint="cs"/>
          <w:b/>
          <w:bCs/>
          <w:sz w:val="28"/>
          <w:szCs w:val="28"/>
          <w:rtl/>
        </w:rPr>
        <w:t xml:space="preserve">میزان رضایت </w:t>
      </w:r>
      <w:r w:rsidR="002076F0" w:rsidRPr="009243C2">
        <w:rPr>
          <w:rFonts w:cs="B Compset" w:hint="cs"/>
          <w:b/>
          <w:bCs/>
          <w:sz w:val="28"/>
          <w:szCs w:val="28"/>
          <w:rtl/>
        </w:rPr>
        <w:t xml:space="preserve">فراگیران </w:t>
      </w:r>
      <w:r w:rsidRPr="009243C2">
        <w:rPr>
          <w:rFonts w:cs="B Compset" w:hint="cs"/>
          <w:b/>
          <w:bCs/>
          <w:sz w:val="28"/>
          <w:szCs w:val="28"/>
          <w:rtl/>
        </w:rPr>
        <w:t>از عملکرد مجریان برگزاری دوره</w:t>
      </w:r>
    </w:p>
    <w:tbl>
      <w:tblPr>
        <w:tblStyle w:val="TableGrid"/>
        <w:tblW w:w="0" w:type="auto"/>
        <w:tblInd w:w="1638" w:type="dxa"/>
        <w:tblLook w:val="04A0" w:firstRow="1" w:lastRow="0" w:firstColumn="1" w:lastColumn="0" w:noHBand="0" w:noVBand="1"/>
      </w:tblPr>
      <w:tblGrid>
        <w:gridCol w:w="3330"/>
        <w:gridCol w:w="3733"/>
        <w:gridCol w:w="544"/>
      </w:tblGrid>
      <w:tr w:rsidR="002076F0" w:rsidRPr="009243C2" w:rsidTr="004E3579">
        <w:tc>
          <w:tcPr>
            <w:tcW w:w="3330" w:type="dxa"/>
          </w:tcPr>
          <w:p w:rsidR="002076F0" w:rsidRPr="009243C2" w:rsidRDefault="002076F0" w:rsidP="00C975BF">
            <w:pPr>
              <w:jc w:val="right"/>
              <w:rPr>
                <w:rFonts w:cs="B Compset"/>
                <w:b/>
                <w:bCs/>
                <w:sz w:val="28"/>
                <w:szCs w:val="28"/>
                <w:lang w:bidi="fa-IR"/>
              </w:rPr>
            </w:pPr>
            <w:r w:rsidRPr="009243C2">
              <w:rPr>
                <w:rFonts w:cs="B Compset" w:hint="cs"/>
                <w:b/>
                <w:bCs/>
                <w:sz w:val="28"/>
                <w:szCs w:val="28"/>
                <w:rtl/>
                <w:lang w:bidi="fa-IR"/>
              </w:rPr>
              <w:t>مقدار فراوانی  (درصد فراوانی)</w:t>
            </w:r>
          </w:p>
        </w:tc>
        <w:tc>
          <w:tcPr>
            <w:tcW w:w="3733" w:type="dxa"/>
          </w:tcPr>
          <w:p w:rsidR="002076F0" w:rsidRPr="009243C2" w:rsidRDefault="002076F0" w:rsidP="00C975BF">
            <w:pPr>
              <w:bidi/>
              <w:jc w:val="both"/>
              <w:rPr>
                <w:rFonts w:cs="B Compset"/>
                <w:b/>
                <w:bCs/>
                <w:sz w:val="28"/>
                <w:szCs w:val="28"/>
                <w:lang w:bidi="fa-IR"/>
              </w:rPr>
            </w:pPr>
            <w:r w:rsidRPr="009243C2">
              <w:rPr>
                <w:rFonts w:cs="B Compset" w:hint="cs"/>
                <w:b/>
                <w:bCs/>
                <w:sz w:val="28"/>
                <w:szCs w:val="28"/>
                <w:rtl/>
                <w:lang w:bidi="fa-IR"/>
              </w:rPr>
              <w:t>میزان رضایت  (10-0)</w:t>
            </w:r>
          </w:p>
        </w:tc>
        <w:tc>
          <w:tcPr>
            <w:tcW w:w="544" w:type="dxa"/>
          </w:tcPr>
          <w:p w:rsidR="002076F0" w:rsidRPr="009243C2" w:rsidRDefault="002076F0" w:rsidP="00C975BF">
            <w:pPr>
              <w:jc w:val="right"/>
              <w:rPr>
                <w:rFonts w:cs="B Compset"/>
                <w:b/>
                <w:bCs/>
                <w:sz w:val="28"/>
                <w:szCs w:val="28"/>
                <w:lang w:bidi="fa-IR"/>
              </w:rPr>
            </w:pPr>
          </w:p>
        </w:tc>
      </w:tr>
      <w:tr w:rsidR="002076F0" w:rsidRPr="009243C2" w:rsidTr="004E3579">
        <w:tc>
          <w:tcPr>
            <w:tcW w:w="3330" w:type="dxa"/>
          </w:tcPr>
          <w:p w:rsidR="002076F0" w:rsidRPr="009243C2" w:rsidRDefault="002076F0" w:rsidP="00C975BF">
            <w:pPr>
              <w:jc w:val="center"/>
              <w:rPr>
                <w:rFonts w:cs="B Compset"/>
                <w:sz w:val="28"/>
                <w:szCs w:val="28"/>
                <w:lang w:bidi="fa-IR"/>
              </w:rPr>
            </w:pPr>
            <w:r w:rsidRPr="009243C2">
              <w:rPr>
                <w:rFonts w:cs="B Compset" w:hint="cs"/>
                <w:sz w:val="28"/>
                <w:szCs w:val="28"/>
                <w:rtl/>
                <w:lang w:bidi="fa-IR"/>
              </w:rPr>
              <w:t>2 (52/0)</w:t>
            </w:r>
          </w:p>
        </w:tc>
        <w:tc>
          <w:tcPr>
            <w:tcW w:w="3733" w:type="dxa"/>
          </w:tcPr>
          <w:p w:rsidR="002076F0" w:rsidRPr="009243C2" w:rsidRDefault="002076F0" w:rsidP="00C975BF">
            <w:pPr>
              <w:jc w:val="right"/>
              <w:rPr>
                <w:rFonts w:cs="B Compset"/>
                <w:sz w:val="28"/>
                <w:szCs w:val="28"/>
                <w:lang w:bidi="fa-IR"/>
              </w:rPr>
            </w:pPr>
            <w:r w:rsidRPr="009243C2">
              <w:rPr>
                <w:rFonts w:cs="B Compset" w:hint="cs"/>
                <w:sz w:val="28"/>
                <w:szCs w:val="28"/>
                <w:rtl/>
                <w:lang w:bidi="fa-IR"/>
              </w:rPr>
              <w:t xml:space="preserve">خیلی کم (1-0) </w:t>
            </w:r>
          </w:p>
        </w:tc>
        <w:tc>
          <w:tcPr>
            <w:tcW w:w="544" w:type="dxa"/>
          </w:tcPr>
          <w:p w:rsidR="002076F0" w:rsidRPr="009243C2" w:rsidRDefault="002076F0" w:rsidP="00C975BF">
            <w:pPr>
              <w:jc w:val="right"/>
              <w:rPr>
                <w:rFonts w:cs="B Compset"/>
                <w:sz w:val="28"/>
                <w:szCs w:val="28"/>
                <w:lang w:bidi="fa-IR"/>
              </w:rPr>
            </w:pPr>
            <w:r w:rsidRPr="009243C2">
              <w:rPr>
                <w:rFonts w:cs="B Compset" w:hint="cs"/>
                <w:sz w:val="28"/>
                <w:szCs w:val="28"/>
                <w:rtl/>
                <w:lang w:bidi="fa-IR"/>
              </w:rPr>
              <w:t>1</w:t>
            </w:r>
          </w:p>
        </w:tc>
      </w:tr>
      <w:tr w:rsidR="002076F0" w:rsidRPr="009243C2" w:rsidTr="004E3579">
        <w:tc>
          <w:tcPr>
            <w:tcW w:w="3330" w:type="dxa"/>
          </w:tcPr>
          <w:p w:rsidR="002076F0" w:rsidRPr="009243C2" w:rsidRDefault="002076F0" w:rsidP="00C975BF">
            <w:pPr>
              <w:jc w:val="center"/>
              <w:rPr>
                <w:rFonts w:cs="B Compset"/>
                <w:sz w:val="28"/>
                <w:szCs w:val="28"/>
                <w:lang w:bidi="fa-IR"/>
              </w:rPr>
            </w:pPr>
            <w:r w:rsidRPr="009243C2">
              <w:rPr>
                <w:rFonts w:cs="B Compset" w:hint="cs"/>
                <w:sz w:val="28"/>
                <w:szCs w:val="28"/>
                <w:rtl/>
                <w:lang w:bidi="fa-IR"/>
              </w:rPr>
              <w:t>3 (78/0)</w:t>
            </w:r>
          </w:p>
        </w:tc>
        <w:tc>
          <w:tcPr>
            <w:tcW w:w="3733" w:type="dxa"/>
          </w:tcPr>
          <w:p w:rsidR="002076F0" w:rsidRPr="009243C2" w:rsidRDefault="002076F0" w:rsidP="00C975BF">
            <w:pPr>
              <w:jc w:val="right"/>
              <w:rPr>
                <w:rFonts w:cs="B Compset"/>
                <w:sz w:val="28"/>
                <w:szCs w:val="28"/>
                <w:lang w:bidi="fa-IR"/>
              </w:rPr>
            </w:pPr>
            <w:r w:rsidRPr="009243C2">
              <w:rPr>
                <w:rFonts w:cs="B Compset" w:hint="cs"/>
                <w:sz w:val="28"/>
                <w:szCs w:val="28"/>
                <w:rtl/>
                <w:lang w:bidi="fa-IR"/>
              </w:rPr>
              <w:t>کم (3-2)</w:t>
            </w:r>
          </w:p>
        </w:tc>
        <w:tc>
          <w:tcPr>
            <w:tcW w:w="544" w:type="dxa"/>
          </w:tcPr>
          <w:p w:rsidR="002076F0" w:rsidRPr="009243C2" w:rsidRDefault="002076F0" w:rsidP="00C975BF">
            <w:pPr>
              <w:jc w:val="right"/>
              <w:rPr>
                <w:rFonts w:cs="B Compset"/>
                <w:sz w:val="28"/>
                <w:szCs w:val="28"/>
                <w:lang w:bidi="fa-IR"/>
              </w:rPr>
            </w:pPr>
            <w:r w:rsidRPr="009243C2">
              <w:rPr>
                <w:rFonts w:cs="B Compset" w:hint="cs"/>
                <w:sz w:val="28"/>
                <w:szCs w:val="28"/>
                <w:rtl/>
                <w:lang w:bidi="fa-IR"/>
              </w:rPr>
              <w:t>2</w:t>
            </w:r>
          </w:p>
        </w:tc>
      </w:tr>
      <w:tr w:rsidR="002076F0" w:rsidRPr="009243C2" w:rsidTr="004E3579">
        <w:trPr>
          <w:trHeight w:val="563"/>
        </w:trPr>
        <w:tc>
          <w:tcPr>
            <w:tcW w:w="3330" w:type="dxa"/>
            <w:tcBorders>
              <w:bottom w:val="single" w:sz="4" w:space="0" w:color="auto"/>
            </w:tcBorders>
          </w:tcPr>
          <w:p w:rsidR="002076F0" w:rsidRPr="009243C2" w:rsidRDefault="002076F0" w:rsidP="00C975BF">
            <w:pPr>
              <w:jc w:val="center"/>
              <w:rPr>
                <w:rFonts w:cs="B Compset"/>
                <w:sz w:val="28"/>
                <w:szCs w:val="28"/>
                <w:lang w:bidi="fa-IR"/>
              </w:rPr>
            </w:pPr>
            <w:r w:rsidRPr="009243C2">
              <w:rPr>
                <w:rFonts w:cs="B Compset" w:hint="cs"/>
                <w:sz w:val="28"/>
                <w:szCs w:val="28"/>
                <w:rtl/>
                <w:lang w:bidi="fa-IR"/>
              </w:rPr>
              <w:t>31 (8</w:t>
            </w:r>
            <w:r w:rsidR="0098280E" w:rsidRPr="009243C2">
              <w:rPr>
                <w:rFonts w:cs="B Compset" w:hint="cs"/>
                <w:sz w:val="28"/>
                <w:szCs w:val="28"/>
                <w:rtl/>
                <w:lang w:bidi="fa-IR"/>
              </w:rPr>
              <w:t>2</w:t>
            </w:r>
            <w:r w:rsidRPr="009243C2">
              <w:rPr>
                <w:rFonts w:cs="B Compset" w:hint="cs"/>
                <w:sz w:val="28"/>
                <w:szCs w:val="28"/>
                <w:rtl/>
                <w:lang w:bidi="fa-IR"/>
              </w:rPr>
              <w:t>/</w:t>
            </w:r>
            <w:r w:rsidR="0098280E" w:rsidRPr="009243C2">
              <w:rPr>
                <w:rFonts w:cs="B Compset" w:hint="cs"/>
                <w:sz w:val="28"/>
                <w:szCs w:val="28"/>
                <w:rtl/>
                <w:lang w:bidi="fa-IR"/>
              </w:rPr>
              <w:t>7</w:t>
            </w:r>
            <w:r w:rsidRPr="009243C2">
              <w:rPr>
                <w:rFonts w:cs="B Compset" w:hint="cs"/>
                <w:sz w:val="28"/>
                <w:szCs w:val="28"/>
                <w:rtl/>
                <w:lang w:bidi="fa-IR"/>
              </w:rPr>
              <w:t>)</w:t>
            </w:r>
          </w:p>
        </w:tc>
        <w:tc>
          <w:tcPr>
            <w:tcW w:w="3733" w:type="dxa"/>
            <w:tcBorders>
              <w:bottom w:val="single" w:sz="4" w:space="0" w:color="auto"/>
            </w:tcBorders>
          </w:tcPr>
          <w:p w:rsidR="002076F0" w:rsidRPr="009243C2" w:rsidRDefault="002076F0" w:rsidP="00C975BF">
            <w:pPr>
              <w:jc w:val="right"/>
              <w:rPr>
                <w:rFonts w:cs="B Compset"/>
                <w:sz w:val="28"/>
                <w:szCs w:val="28"/>
                <w:lang w:bidi="fa-IR"/>
              </w:rPr>
            </w:pPr>
            <w:r w:rsidRPr="009243C2">
              <w:rPr>
                <w:rFonts w:cs="B Compset" w:hint="cs"/>
                <w:sz w:val="28"/>
                <w:szCs w:val="28"/>
                <w:rtl/>
                <w:lang w:bidi="fa-IR"/>
              </w:rPr>
              <w:t xml:space="preserve">متوسط (6-4) </w:t>
            </w:r>
          </w:p>
        </w:tc>
        <w:tc>
          <w:tcPr>
            <w:tcW w:w="544" w:type="dxa"/>
            <w:tcBorders>
              <w:bottom w:val="single" w:sz="4" w:space="0" w:color="auto"/>
            </w:tcBorders>
          </w:tcPr>
          <w:p w:rsidR="002076F0" w:rsidRPr="009243C2" w:rsidRDefault="002076F0" w:rsidP="00C975BF">
            <w:pPr>
              <w:jc w:val="right"/>
              <w:rPr>
                <w:rFonts w:cs="B Compset"/>
                <w:sz w:val="28"/>
                <w:szCs w:val="28"/>
                <w:lang w:bidi="fa-IR"/>
              </w:rPr>
            </w:pPr>
            <w:r w:rsidRPr="009243C2">
              <w:rPr>
                <w:rFonts w:cs="B Compset" w:hint="cs"/>
                <w:sz w:val="28"/>
                <w:szCs w:val="28"/>
                <w:rtl/>
                <w:lang w:bidi="fa-IR"/>
              </w:rPr>
              <w:t>3</w:t>
            </w:r>
          </w:p>
        </w:tc>
      </w:tr>
      <w:tr w:rsidR="002076F0" w:rsidRPr="009243C2" w:rsidTr="004E3579">
        <w:trPr>
          <w:trHeight w:val="200"/>
        </w:trPr>
        <w:tc>
          <w:tcPr>
            <w:tcW w:w="3330" w:type="dxa"/>
            <w:tcBorders>
              <w:top w:val="single" w:sz="4" w:space="0" w:color="auto"/>
            </w:tcBorders>
          </w:tcPr>
          <w:p w:rsidR="002076F0" w:rsidRPr="009243C2" w:rsidRDefault="002076F0" w:rsidP="00C975BF">
            <w:pPr>
              <w:jc w:val="center"/>
              <w:rPr>
                <w:rFonts w:cs="B Compset"/>
                <w:sz w:val="28"/>
                <w:szCs w:val="28"/>
                <w:rtl/>
                <w:lang w:bidi="fa-IR"/>
              </w:rPr>
            </w:pPr>
            <w:r w:rsidRPr="009243C2">
              <w:rPr>
                <w:rFonts w:cs="B Compset" w:hint="cs"/>
                <w:sz w:val="28"/>
                <w:szCs w:val="28"/>
                <w:rtl/>
                <w:lang w:bidi="fa-IR"/>
              </w:rPr>
              <w:t>128 (</w:t>
            </w:r>
            <w:r w:rsidR="0098280E" w:rsidRPr="009243C2">
              <w:rPr>
                <w:rFonts w:cs="B Compset" w:hint="cs"/>
                <w:sz w:val="28"/>
                <w:szCs w:val="28"/>
                <w:rtl/>
                <w:lang w:bidi="fa-IR"/>
              </w:rPr>
              <w:t>32</w:t>
            </w:r>
            <w:r w:rsidRPr="009243C2">
              <w:rPr>
                <w:rFonts w:cs="B Compset" w:hint="cs"/>
                <w:sz w:val="28"/>
                <w:szCs w:val="28"/>
                <w:rtl/>
                <w:lang w:bidi="fa-IR"/>
              </w:rPr>
              <w:t>/</w:t>
            </w:r>
            <w:r w:rsidR="0098280E" w:rsidRPr="009243C2">
              <w:rPr>
                <w:rFonts w:cs="B Compset" w:hint="cs"/>
                <w:sz w:val="28"/>
                <w:szCs w:val="28"/>
                <w:rtl/>
                <w:lang w:bidi="fa-IR"/>
              </w:rPr>
              <w:t>32</w:t>
            </w:r>
            <w:r w:rsidRPr="009243C2">
              <w:rPr>
                <w:rFonts w:cs="B Compset" w:hint="cs"/>
                <w:sz w:val="28"/>
                <w:szCs w:val="28"/>
                <w:rtl/>
                <w:lang w:bidi="fa-IR"/>
              </w:rPr>
              <w:t>)</w:t>
            </w:r>
          </w:p>
        </w:tc>
        <w:tc>
          <w:tcPr>
            <w:tcW w:w="3733" w:type="dxa"/>
            <w:tcBorders>
              <w:top w:val="single" w:sz="4" w:space="0" w:color="auto"/>
            </w:tcBorders>
          </w:tcPr>
          <w:p w:rsidR="002076F0" w:rsidRPr="009243C2" w:rsidRDefault="002076F0" w:rsidP="00C975BF">
            <w:pPr>
              <w:jc w:val="right"/>
              <w:rPr>
                <w:rFonts w:cs="B Compset"/>
                <w:sz w:val="28"/>
                <w:szCs w:val="28"/>
                <w:rtl/>
                <w:lang w:bidi="fa-IR"/>
              </w:rPr>
            </w:pPr>
            <w:r w:rsidRPr="009243C2">
              <w:rPr>
                <w:rFonts w:cs="B Compset" w:hint="cs"/>
                <w:sz w:val="28"/>
                <w:szCs w:val="28"/>
                <w:rtl/>
                <w:lang w:bidi="fa-IR"/>
              </w:rPr>
              <w:t>زیاد (8-7)</w:t>
            </w:r>
          </w:p>
        </w:tc>
        <w:tc>
          <w:tcPr>
            <w:tcW w:w="544" w:type="dxa"/>
            <w:tcBorders>
              <w:top w:val="single" w:sz="4" w:space="0" w:color="auto"/>
            </w:tcBorders>
          </w:tcPr>
          <w:p w:rsidR="002076F0" w:rsidRPr="009243C2" w:rsidRDefault="002076F0" w:rsidP="00C975BF">
            <w:pPr>
              <w:jc w:val="right"/>
              <w:rPr>
                <w:rFonts w:cs="B Compset"/>
                <w:sz w:val="28"/>
                <w:szCs w:val="28"/>
                <w:rtl/>
                <w:lang w:bidi="fa-IR"/>
              </w:rPr>
            </w:pPr>
            <w:r w:rsidRPr="009243C2">
              <w:rPr>
                <w:rFonts w:cs="B Compset" w:hint="cs"/>
                <w:sz w:val="28"/>
                <w:szCs w:val="28"/>
                <w:rtl/>
                <w:lang w:bidi="fa-IR"/>
              </w:rPr>
              <w:t>4</w:t>
            </w:r>
          </w:p>
        </w:tc>
      </w:tr>
      <w:tr w:rsidR="002076F0" w:rsidRPr="009243C2" w:rsidTr="004E3579">
        <w:trPr>
          <w:trHeight w:val="557"/>
        </w:trPr>
        <w:tc>
          <w:tcPr>
            <w:tcW w:w="3330" w:type="dxa"/>
          </w:tcPr>
          <w:p w:rsidR="002076F0" w:rsidRPr="009243C2" w:rsidRDefault="002076F0" w:rsidP="00C975BF">
            <w:pPr>
              <w:jc w:val="center"/>
              <w:rPr>
                <w:rFonts w:cs="B Compset"/>
                <w:sz w:val="28"/>
                <w:szCs w:val="28"/>
                <w:lang w:bidi="fa-IR"/>
              </w:rPr>
            </w:pPr>
            <w:r w:rsidRPr="009243C2">
              <w:rPr>
                <w:rFonts w:cs="B Compset" w:hint="cs"/>
                <w:sz w:val="28"/>
                <w:szCs w:val="28"/>
                <w:rtl/>
                <w:lang w:bidi="fa-IR"/>
              </w:rPr>
              <w:t>231 (</w:t>
            </w:r>
            <w:r w:rsidR="0098280E" w:rsidRPr="009243C2">
              <w:rPr>
                <w:rFonts w:cs="B Compset" w:hint="cs"/>
                <w:sz w:val="28"/>
                <w:szCs w:val="28"/>
                <w:rtl/>
                <w:lang w:bidi="fa-IR"/>
              </w:rPr>
              <w:t>32</w:t>
            </w:r>
            <w:r w:rsidRPr="009243C2">
              <w:rPr>
                <w:rFonts w:cs="B Compset" w:hint="cs"/>
                <w:sz w:val="28"/>
                <w:szCs w:val="28"/>
                <w:rtl/>
                <w:lang w:bidi="fa-IR"/>
              </w:rPr>
              <w:t>/</w:t>
            </w:r>
            <w:r w:rsidR="0098280E" w:rsidRPr="009243C2">
              <w:rPr>
                <w:rFonts w:cs="B Compset" w:hint="cs"/>
                <w:sz w:val="28"/>
                <w:szCs w:val="28"/>
                <w:rtl/>
                <w:lang w:bidi="fa-IR"/>
              </w:rPr>
              <w:t>58</w:t>
            </w:r>
            <w:r w:rsidRPr="009243C2">
              <w:rPr>
                <w:rFonts w:cs="B Compset" w:hint="cs"/>
                <w:sz w:val="28"/>
                <w:szCs w:val="28"/>
                <w:rtl/>
                <w:lang w:bidi="fa-IR"/>
              </w:rPr>
              <w:t>)</w:t>
            </w:r>
          </w:p>
        </w:tc>
        <w:tc>
          <w:tcPr>
            <w:tcW w:w="3733" w:type="dxa"/>
          </w:tcPr>
          <w:p w:rsidR="002076F0" w:rsidRPr="009243C2" w:rsidRDefault="002076F0" w:rsidP="00C975BF">
            <w:pPr>
              <w:jc w:val="right"/>
              <w:rPr>
                <w:rFonts w:cs="B Compset"/>
                <w:sz w:val="28"/>
                <w:szCs w:val="28"/>
                <w:lang w:bidi="fa-IR"/>
              </w:rPr>
            </w:pPr>
            <w:r w:rsidRPr="009243C2">
              <w:rPr>
                <w:rFonts w:cs="B Compset" w:hint="cs"/>
                <w:sz w:val="28"/>
                <w:szCs w:val="28"/>
                <w:rtl/>
                <w:lang w:bidi="fa-IR"/>
              </w:rPr>
              <w:t>خیلی زیاد (10-9)</w:t>
            </w:r>
          </w:p>
        </w:tc>
        <w:tc>
          <w:tcPr>
            <w:tcW w:w="544" w:type="dxa"/>
          </w:tcPr>
          <w:p w:rsidR="002076F0" w:rsidRPr="009243C2" w:rsidRDefault="002076F0" w:rsidP="00C975BF">
            <w:pPr>
              <w:jc w:val="right"/>
              <w:rPr>
                <w:rFonts w:cs="B Compset"/>
                <w:sz w:val="28"/>
                <w:szCs w:val="28"/>
                <w:lang w:bidi="fa-IR"/>
              </w:rPr>
            </w:pPr>
            <w:r w:rsidRPr="009243C2">
              <w:rPr>
                <w:rFonts w:cs="B Compset" w:hint="cs"/>
                <w:sz w:val="28"/>
                <w:szCs w:val="28"/>
                <w:rtl/>
                <w:lang w:bidi="fa-IR"/>
              </w:rPr>
              <w:t>5</w:t>
            </w:r>
          </w:p>
        </w:tc>
      </w:tr>
      <w:tr w:rsidR="002076F0" w:rsidRPr="009243C2" w:rsidTr="004E3579">
        <w:trPr>
          <w:trHeight w:val="272"/>
        </w:trPr>
        <w:tc>
          <w:tcPr>
            <w:tcW w:w="3330" w:type="dxa"/>
          </w:tcPr>
          <w:p w:rsidR="002076F0" w:rsidRPr="009243C2" w:rsidRDefault="002076F0" w:rsidP="00C975BF">
            <w:pPr>
              <w:jc w:val="center"/>
              <w:rPr>
                <w:rFonts w:cs="B Compset"/>
                <w:sz w:val="28"/>
                <w:szCs w:val="28"/>
                <w:rtl/>
                <w:lang w:bidi="fa-IR"/>
              </w:rPr>
            </w:pPr>
            <w:r w:rsidRPr="009243C2">
              <w:rPr>
                <w:rFonts w:cs="B Compset" w:hint="cs"/>
                <w:sz w:val="28"/>
                <w:szCs w:val="28"/>
                <w:rtl/>
                <w:lang w:bidi="fa-IR"/>
              </w:rPr>
              <w:lastRenderedPageBreak/>
              <w:t>1 (26/0)</w:t>
            </w:r>
          </w:p>
        </w:tc>
        <w:tc>
          <w:tcPr>
            <w:tcW w:w="3733" w:type="dxa"/>
          </w:tcPr>
          <w:p w:rsidR="002076F0" w:rsidRPr="009243C2" w:rsidRDefault="002076F0" w:rsidP="00C975BF">
            <w:pPr>
              <w:jc w:val="right"/>
              <w:rPr>
                <w:rFonts w:cs="B Compset"/>
                <w:sz w:val="28"/>
                <w:szCs w:val="28"/>
                <w:rtl/>
                <w:lang w:bidi="fa-IR"/>
              </w:rPr>
            </w:pPr>
            <w:r w:rsidRPr="009243C2">
              <w:rPr>
                <w:rFonts w:cs="B Compset" w:hint="cs"/>
                <w:sz w:val="28"/>
                <w:szCs w:val="28"/>
                <w:rtl/>
                <w:lang w:bidi="fa-IR"/>
              </w:rPr>
              <w:t xml:space="preserve">بی پاسخ </w:t>
            </w:r>
          </w:p>
        </w:tc>
        <w:tc>
          <w:tcPr>
            <w:tcW w:w="544" w:type="dxa"/>
          </w:tcPr>
          <w:p w:rsidR="002076F0" w:rsidRPr="009243C2" w:rsidRDefault="002076F0" w:rsidP="00C975BF">
            <w:pPr>
              <w:jc w:val="right"/>
              <w:rPr>
                <w:rFonts w:cs="B Compset"/>
                <w:sz w:val="28"/>
                <w:szCs w:val="28"/>
                <w:rtl/>
                <w:lang w:bidi="fa-IR"/>
              </w:rPr>
            </w:pPr>
            <w:r w:rsidRPr="009243C2">
              <w:rPr>
                <w:rFonts w:cs="B Compset" w:hint="cs"/>
                <w:sz w:val="28"/>
                <w:szCs w:val="28"/>
                <w:rtl/>
                <w:lang w:bidi="fa-IR"/>
              </w:rPr>
              <w:t>6</w:t>
            </w:r>
          </w:p>
        </w:tc>
      </w:tr>
      <w:tr w:rsidR="002076F0" w:rsidRPr="009243C2" w:rsidTr="004E3579">
        <w:tc>
          <w:tcPr>
            <w:tcW w:w="3330" w:type="dxa"/>
          </w:tcPr>
          <w:p w:rsidR="002076F0" w:rsidRPr="009243C2" w:rsidRDefault="002076F0" w:rsidP="00C975BF">
            <w:pPr>
              <w:jc w:val="center"/>
              <w:rPr>
                <w:rFonts w:cs="B Compset"/>
                <w:b/>
                <w:bCs/>
                <w:sz w:val="28"/>
                <w:szCs w:val="28"/>
                <w:lang w:bidi="fa-IR"/>
              </w:rPr>
            </w:pPr>
            <w:r w:rsidRPr="009243C2">
              <w:rPr>
                <w:rFonts w:cs="B Compset" w:hint="cs"/>
                <w:b/>
                <w:bCs/>
                <w:sz w:val="28"/>
                <w:szCs w:val="28"/>
                <w:rtl/>
                <w:lang w:bidi="fa-IR"/>
              </w:rPr>
              <w:t>396 (100%)</w:t>
            </w:r>
          </w:p>
        </w:tc>
        <w:tc>
          <w:tcPr>
            <w:tcW w:w="3733" w:type="dxa"/>
          </w:tcPr>
          <w:p w:rsidR="002076F0" w:rsidRPr="009243C2" w:rsidRDefault="002076F0" w:rsidP="00C975BF">
            <w:pPr>
              <w:jc w:val="right"/>
              <w:rPr>
                <w:rFonts w:cs="B Compset"/>
                <w:b/>
                <w:bCs/>
                <w:sz w:val="28"/>
                <w:szCs w:val="28"/>
                <w:lang w:bidi="fa-IR"/>
              </w:rPr>
            </w:pPr>
            <w:r w:rsidRPr="009243C2">
              <w:rPr>
                <w:rFonts w:cs="B Compset" w:hint="cs"/>
                <w:b/>
                <w:bCs/>
                <w:sz w:val="28"/>
                <w:szCs w:val="28"/>
                <w:rtl/>
                <w:lang w:bidi="fa-IR"/>
              </w:rPr>
              <w:t>جمع کل</w:t>
            </w:r>
          </w:p>
        </w:tc>
        <w:tc>
          <w:tcPr>
            <w:tcW w:w="544" w:type="dxa"/>
          </w:tcPr>
          <w:p w:rsidR="002076F0" w:rsidRPr="009243C2" w:rsidRDefault="002076F0" w:rsidP="00C975BF">
            <w:pPr>
              <w:jc w:val="right"/>
              <w:rPr>
                <w:rFonts w:cs="B Compset"/>
                <w:sz w:val="28"/>
                <w:szCs w:val="28"/>
                <w:lang w:bidi="fa-IR"/>
              </w:rPr>
            </w:pPr>
          </w:p>
        </w:tc>
      </w:tr>
    </w:tbl>
    <w:p w:rsidR="00CE14BA" w:rsidRPr="009243C2" w:rsidRDefault="00CE14BA" w:rsidP="00C975BF">
      <w:pPr>
        <w:bidi/>
        <w:spacing w:line="240" w:lineRule="auto"/>
        <w:jc w:val="both"/>
        <w:rPr>
          <w:rFonts w:cs="B Compset"/>
          <w:b/>
          <w:bCs/>
          <w:sz w:val="28"/>
          <w:szCs w:val="28"/>
          <w:rtl/>
        </w:rPr>
      </w:pPr>
    </w:p>
    <w:p w:rsidR="00C60017" w:rsidRPr="009243C2" w:rsidRDefault="00780EAA" w:rsidP="00C975BF">
      <w:pPr>
        <w:bidi/>
        <w:spacing w:line="240" w:lineRule="auto"/>
        <w:jc w:val="both"/>
        <w:rPr>
          <w:rFonts w:cs="B Compset"/>
          <w:sz w:val="28"/>
          <w:szCs w:val="28"/>
          <w:rtl/>
        </w:rPr>
      </w:pPr>
      <w:r w:rsidRPr="009243C2">
        <w:rPr>
          <w:rFonts w:cs="B Compset" w:hint="cs"/>
          <w:sz w:val="28"/>
          <w:szCs w:val="28"/>
          <w:rtl/>
        </w:rPr>
        <w:t xml:space="preserve">در مجموع، </w:t>
      </w:r>
      <w:r w:rsidR="002557AA" w:rsidRPr="009243C2">
        <w:rPr>
          <w:rFonts w:cs="B Compset" w:hint="cs"/>
          <w:sz w:val="28"/>
          <w:szCs w:val="28"/>
          <w:rtl/>
        </w:rPr>
        <w:t xml:space="preserve">نتایج تحلیل داده های </w:t>
      </w:r>
      <w:r w:rsidRPr="009243C2">
        <w:rPr>
          <w:rFonts w:cs="B Compset" w:hint="cs"/>
          <w:sz w:val="28"/>
          <w:szCs w:val="28"/>
          <w:rtl/>
        </w:rPr>
        <w:t>گردآوری شده</w:t>
      </w:r>
      <w:r w:rsidR="00CE26E5" w:rsidRPr="009243C2">
        <w:rPr>
          <w:rFonts w:cs="B Compset" w:hint="cs"/>
          <w:sz w:val="28"/>
          <w:szCs w:val="28"/>
          <w:rtl/>
        </w:rPr>
        <w:t xml:space="preserve"> از طریق پرسش نامه</w:t>
      </w:r>
      <w:r w:rsidRPr="009243C2">
        <w:rPr>
          <w:rFonts w:cs="B Compset" w:hint="cs"/>
          <w:sz w:val="28"/>
          <w:szCs w:val="28"/>
          <w:rtl/>
        </w:rPr>
        <w:t xml:space="preserve"> نشانگر </w:t>
      </w:r>
      <w:r w:rsidR="00CE26E5" w:rsidRPr="009243C2">
        <w:rPr>
          <w:rFonts w:cs="B Compset" w:hint="cs"/>
          <w:sz w:val="28"/>
          <w:szCs w:val="28"/>
          <w:rtl/>
        </w:rPr>
        <w:t xml:space="preserve">میزان </w:t>
      </w:r>
      <w:r w:rsidRPr="009243C2">
        <w:rPr>
          <w:rFonts w:cs="B Compset" w:hint="cs"/>
          <w:sz w:val="28"/>
          <w:szCs w:val="28"/>
          <w:rtl/>
        </w:rPr>
        <w:t xml:space="preserve">رضایت بالای </w:t>
      </w:r>
      <w:r w:rsidR="002557AA" w:rsidRPr="009243C2">
        <w:rPr>
          <w:rFonts w:cs="B Compset" w:hint="cs"/>
          <w:sz w:val="28"/>
          <w:szCs w:val="28"/>
          <w:rtl/>
        </w:rPr>
        <w:t xml:space="preserve">فراگیران از </w:t>
      </w:r>
      <w:r w:rsidR="00D47147" w:rsidRPr="009243C2">
        <w:rPr>
          <w:rFonts w:cs="B Compset" w:hint="cs"/>
          <w:sz w:val="28"/>
          <w:szCs w:val="28"/>
          <w:rtl/>
        </w:rPr>
        <w:t>همه</w:t>
      </w:r>
      <w:r w:rsidR="002557AA" w:rsidRPr="009243C2">
        <w:rPr>
          <w:rFonts w:cs="B Compset" w:hint="cs"/>
          <w:sz w:val="28"/>
          <w:szCs w:val="28"/>
          <w:rtl/>
        </w:rPr>
        <w:t xml:space="preserve"> </w:t>
      </w:r>
      <w:r w:rsidR="00D47147" w:rsidRPr="009243C2">
        <w:rPr>
          <w:rFonts w:cs="B Compset" w:hint="cs"/>
          <w:sz w:val="28"/>
          <w:szCs w:val="28"/>
          <w:rtl/>
        </w:rPr>
        <w:t>شاخص های</w:t>
      </w:r>
      <w:r w:rsidR="002557AA" w:rsidRPr="009243C2">
        <w:rPr>
          <w:rFonts w:cs="B Compset" w:hint="cs"/>
          <w:sz w:val="28"/>
          <w:szCs w:val="28"/>
          <w:rtl/>
        </w:rPr>
        <w:t xml:space="preserve"> </w:t>
      </w:r>
      <w:r w:rsidR="00D47147" w:rsidRPr="009243C2">
        <w:rPr>
          <w:rFonts w:cs="B Compset" w:hint="cs"/>
          <w:sz w:val="28"/>
          <w:szCs w:val="28"/>
          <w:rtl/>
        </w:rPr>
        <w:t>ده گانه فوق</w:t>
      </w:r>
      <w:r w:rsidR="002557AA" w:rsidRPr="009243C2">
        <w:rPr>
          <w:rFonts w:cs="B Compset" w:hint="cs"/>
          <w:sz w:val="28"/>
          <w:szCs w:val="28"/>
          <w:rtl/>
        </w:rPr>
        <w:t xml:space="preserve"> </w:t>
      </w:r>
      <w:r w:rsidRPr="009243C2">
        <w:rPr>
          <w:rFonts w:cs="B Compset" w:hint="cs"/>
          <w:sz w:val="28"/>
          <w:szCs w:val="28"/>
          <w:rtl/>
        </w:rPr>
        <w:t>است</w:t>
      </w:r>
      <w:r w:rsidR="002557AA" w:rsidRPr="009243C2">
        <w:rPr>
          <w:rFonts w:cs="B Compset" w:hint="cs"/>
          <w:sz w:val="28"/>
          <w:szCs w:val="28"/>
          <w:rtl/>
        </w:rPr>
        <w:t xml:space="preserve">. </w:t>
      </w:r>
      <w:r w:rsidRPr="009243C2">
        <w:rPr>
          <w:rFonts w:cs="B Compset" w:hint="cs"/>
          <w:sz w:val="28"/>
          <w:szCs w:val="28"/>
          <w:rtl/>
        </w:rPr>
        <w:t xml:space="preserve">نتایج مصاحبه های صورت گرفته با شماری از فراگیران در چند استان </w:t>
      </w:r>
      <w:r w:rsidR="005E78E0" w:rsidRPr="009243C2">
        <w:rPr>
          <w:rFonts w:cs="B Compset" w:hint="cs"/>
          <w:sz w:val="28"/>
          <w:szCs w:val="28"/>
          <w:rtl/>
        </w:rPr>
        <w:t xml:space="preserve">کشور </w:t>
      </w:r>
      <w:r w:rsidRPr="009243C2">
        <w:rPr>
          <w:rFonts w:cs="B Compset" w:hint="cs"/>
          <w:sz w:val="28"/>
          <w:szCs w:val="28"/>
          <w:rtl/>
        </w:rPr>
        <w:t xml:space="preserve">نیز </w:t>
      </w:r>
      <w:r w:rsidR="00CE26E5" w:rsidRPr="009243C2">
        <w:rPr>
          <w:rFonts w:cs="B Compset" w:hint="cs"/>
          <w:sz w:val="28"/>
          <w:szCs w:val="28"/>
          <w:rtl/>
        </w:rPr>
        <w:t>این واقعیت را تایید می کند.</w:t>
      </w:r>
    </w:p>
    <w:p w:rsidR="00C60017" w:rsidRPr="009243C2" w:rsidRDefault="00C60017" w:rsidP="00C975BF">
      <w:pPr>
        <w:bidi/>
        <w:spacing w:line="240" w:lineRule="auto"/>
        <w:jc w:val="both"/>
        <w:rPr>
          <w:rFonts w:cs="B Compset"/>
          <w:b/>
          <w:bCs/>
          <w:sz w:val="28"/>
          <w:szCs w:val="28"/>
          <w:rtl/>
        </w:rPr>
      </w:pPr>
      <w:r w:rsidRPr="009243C2">
        <w:rPr>
          <w:rFonts w:cs="B Compset" w:hint="cs"/>
          <w:b/>
          <w:bCs/>
          <w:sz w:val="28"/>
          <w:szCs w:val="28"/>
          <w:rtl/>
          <w:lang w:bidi="fa-IR"/>
        </w:rPr>
        <w:t xml:space="preserve">ب) </w:t>
      </w:r>
      <w:r w:rsidR="00372319" w:rsidRPr="009243C2">
        <w:rPr>
          <w:rFonts w:cs="B Compset" w:hint="cs"/>
          <w:b/>
          <w:bCs/>
          <w:sz w:val="28"/>
          <w:szCs w:val="28"/>
          <w:rtl/>
          <w:lang w:bidi="fa-IR"/>
        </w:rPr>
        <w:t>میزان تغییر دانش و نگرش</w:t>
      </w:r>
      <w:r w:rsidR="00641AE7" w:rsidRPr="009243C2">
        <w:rPr>
          <w:rFonts w:cs="B Compset" w:hint="cs"/>
          <w:b/>
          <w:bCs/>
          <w:sz w:val="28"/>
          <w:szCs w:val="28"/>
          <w:rtl/>
        </w:rPr>
        <w:t xml:space="preserve"> </w:t>
      </w:r>
      <w:r w:rsidRPr="009243C2">
        <w:rPr>
          <w:rFonts w:cs="B Compset" w:hint="cs"/>
          <w:b/>
          <w:bCs/>
          <w:sz w:val="28"/>
          <w:szCs w:val="28"/>
          <w:rtl/>
        </w:rPr>
        <w:t xml:space="preserve">فراگیران </w:t>
      </w:r>
    </w:p>
    <w:p w:rsidR="00641AE7" w:rsidRPr="009243C2" w:rsidRDefault="00641AE7" w:rsidP="00C975BF">
      <w:pPr>
        <w:tabs>
          <w:tab w:val="left" w:pos="5310"/>
        </w:tabs>
        <w:bidi/>
        <w:spacing w:line="240" w:lineRule="auto"/>
        <w:jc w:val="both"/>
        <w:rPr>
          <w:rFonts w:cs="B Compset"/>
          <w:sz w:val="28"/>
          <w:szCs w:val="28"/>
          <w:rtl/>
        </w:rPr>
      </w:pPr>
      <w:r w:rsidRPr="009243C2">
        <w:rPr>
          <w:rFonts w:cs="B Compset" w:hint="cs"/>
          <w:sz w:val="28"/>
          <w:szCs w:val="28"/>
          <w:rtl/>
        </w:rPr>
        <w:t xml:space="preserve">به منظور ارزیابی میزان یادگیری فراگیران، در مجموع 10 سئوال 4 گزینه ای با توجه به منابع درسی مورد استفاده مطرح و از پاسخ دهندگان خواسته شد بدون مراجعه به منابع درسی و یا بهره گیری از کمک فکری همکاران، به سئوالات پاسخ دهند. به پاسخ دهندگان اطمینان داده شد که هدف ارزیابی حاضر، اختصاص نمره به آنها نمی باشد. </w:t>
      </w:r>
      <w:r w:rsidR="00C6734D" w:rsidRPr="009243C2">
        <w:rPr>
          <w:rFonts w:cs="B Compset" w:hint="cs"/>
          <w:sz w:val="28"/>
          <w:szCs w:val="28"/>
          <w:rtl/>
        </w:rPr>
        <w:t>فراوانی و درصد پاسخ های صحیح به پرسسش های فوق را می توان در جدول زیر مشاهده نمود:</w:t>
      </w:r>
    </w:p>
    <w:tbl>
      <w:tblPr>
        <w:tblW w:w="8280" w:type="dxa"/>
        <w:tblInd w:w="378" w:type="dxa"/>
        <w:tblLayout w:type="fixed"/>
        <w:tblLook w:val="04A0" w:firstRow="1" w:lastRow="0" w:firstColumn="1" w:lastColumn="0" w:noHBand="0" w:noVBand="1"/>
      </w:tblPr>
      <w:tblGrid>
        <w:gridCol w:w="1800"/>
        <w:gridCol w:w="1980"/>
        <w:gridCol w:w="1580"/>
        <w:gridCol w:w="1840"/>
        <w:gridCol w:w="1080"/>
      </w:tblGrid>
      <w:tr w:rsidR="005C3809" w:rsidRPr="009243C2" w:rsidTr="00B652DA">
        <w:trPr>
          <w:trHeight w:val="630"/>
        </w:trPr>
        <w:tc>
          <w:tcPr>
            <w:tcW w:w="18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6734D" w:rsidRPr="009243C2" w:rsidRDefault="00C6734D" w:rsidP="00C975BF">
            <w:pPr>
              <w:bidi/>
              <w:spacing w:after="0" w:line="240" w:lineRule="auto"/>
              <w:jc w:val="center"/>
              <w:rPr>
                <w:rFonts w:cs="B Compset"/>
                <w:b/>
                <w:bCs/>
                <w:sz w:val="24"/>
                <w:szCs w:val="24"/>
              </w:rPr>
            </w:pPr>
            <w:r w:rsidRPr="009243C2">
              <w:rPr>
                <w:rFonts w:cs="B Compset"/>
                <w:b/>
                <w:bCs/>
                <w:sz w:val="24"/>
                <w:szCs w:val="24"/>
                <w:rtl/>
              </w:rPr>
              <w:t>تعداد کل</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bottom"/>
          </w:tcPr>
          <w:p w:rsidR="00C6734D" w:rsidRPr="009243C2" w:rsidRDefault="00C6734D" w:rsidP="00C975BF">
            <w:pPr>
              <w:bidi/>
              <w:spacing w:after="0" w:line="240" w:lineRule="auto"/>
              <w:rPr>
                <w:rFonts w:cs="B Compset"/>
                <w:b/>
                <w:bCs/>
                <w:sz w:val="24"/>
                <w:szCs w:val="24"/>
              </w:rPr>
            </w:pPr>
            <w:r w:rsidRPr="009243C2">
              <w:rPr>
                <w:rFonts w:cs="B Compset" w:hint="cs"/>
                <w:b/>
                <w:bCs/>
                <w:sz w:val="24"/>
                <w:szCs w:val="24"/>
                <w:rtl/>
              </w:rPr>
              <w:t>فراوانی (درصد) بی پاسخ</w:t>
            </w:r>
          </w:p>
        </w:tc>
        <w:tc>
          <w:tcPr>
            <w:tcW w:w="1580" w:type="dxa"/>
            <w:tcBorders>
              <w:top w:val="single" w:sz="4" w:space="0" w:color="auto"/>
              <w:left w:val="single" w:sz="4" w:space="0" w:color="auto"/>
              <w:bottom w:val="single" w:sz="4" w:space="0" w:color="auto"/>
              <w:right w:val="single" w:sz="4" w:space="0" w:color="auto"/>
            </w:tcBorders>
            <w:shd w:val="clear" w:color="auto" w:fill="auto"/>
            <w:vAlign w:val="bottom"/>
          </w:tcPr>
          <w:p w:rsidR="00C6734D" w:rsidRPr="009243C2" w:rsidRDefault="00C6734D" w:rsidP="00C975BF">
            <w:pPr>
              <w:bidi/>
              <w:spacing w:after="0" w:line="240" w:lineRule="auto"/>
              <w:rPr>
                <w:rFonts w:cs="B Compset"/>
                <w:b/>
                <w:bCs/>
                <w:sz w:val="24"/>
                <w:szCs w:val="24"/>
              </w:rPr>
            </w:pPr>
            <w:r w:rsidRPr="009243C2">
              <w:rPr>
                <w:rFonts w:cs="B Compset" w:hint="cs"/>
                <w:b/>
                <w:bCs/>
                <w:sz w:val="24"/>
                <w:szCs w:val="24"/>
                <w:rtl/>
              </w:rPr>
              <w:t>فراوانی (درصد) پاسخ های غلط</w:t>
            </w:r>
          </w:p>
        </w:tc>
        <w:tc>
          <w:tcPr>
            <w:tcW w:w="1840" w:type="dxa"/>
            <w:tcBorders>
              <w:top w:val="single" w:sz="4" w:space="0" w:color="auto"/>
              <w:left w:val="nil"/>
              <w:bottom w:val="single" w:sz="4" w:space="0" w:color="auto"/>
              <w:right w:val="single" w:sz="4" w:space="0" w:color="auto"/>
            </w:tcBorders>
            <w:shd w:val="clear" w:color="auto" w:fill="auto"/>
            <w:vAlign w:val="bottom"/>
            <w:hideMark/>
          </w:tcPr>
          <w:p w:rsidR="00C6734D" w:rsidRPr="009243C2" w:rsidRDefault="00C6734D" w:rsidP="00C975BF">
            <w:pPr>
              <w:bidi/>
              <w:spacing w:after="0" w:line="240" w:lineRule="auto"/>
              <w:rPr>
                <w:rFonts w:cs="B Compset"/>
                <w:b/>
                <w:bCs/>
                <w:sz w:val="24"/>
                <w:szCs w:val="24"/>
              </w:rPr>
            </w:pPr>
            <w:r w:rsidRPr="009243C2">
              <w:rPr>
                <w:rFonts w:cs="B Compset" w:hint="cs"/>
                <w:b/>
                <w:bCs/>
                <w:sz w:val="24"/>
                <w:szCs w:val="24"/>
                <w:rtl/>
              </w:rPr>
              <w:t>فراوانی (درصد)</w:t>
            </w:r>
            <w:r w:rsidRPr="009243C2">
              <w:rPr>
                <w:rFonts w:cs="B Compset"/>
                <w:b/>
                <w:bCs/>
                <w:sz w:val="24"/>
                <w:szCs w:val="24"/>
                <w:rtl/>
              </w:rPr>
              <w:t xml:space="preserve"> پاسخ</w:t>
            </w:r>
            <w:r w:rsidRPr="009243C2">
              <w:rPr>
                <w:rFonts w:cs="B Compset" w:hint="cs"/>
                <w:b/>
                <w:bCs/>
                <w:sz w:val="24"/>
                <w:szCs w:val="24"/>
                <w:rtl/>
              </w:rPr>
              <w:t xml:space="preserve"> های</w:t>
            </w:r>
            <w:r w:rsidRPr="009243C2">
              <w:rPr>
                <w:rFonts w:cs="B Compset"/>
                <w:b/>
                <w:bCs/>
                <w:sz w:val="24"/>
                <w:szCs w:val="24"/>
                <w:rtl/>
              </w:rPr>
              <w:t xml:space="preserve"> درست </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6734D" w:rsidRPr="009243C2" w:rsidRDefault="00C6734D" w:rsidP="00C975BF">
            <w:pPr>
              <w:bidi/>
              <w:spacing w:after="0" w:line="240" w:lineRule="auto"/>
              <w:rPr>
                <w:rFonts w:cs="B Compset"/>
                <w:b/>
                <w:bCs/>
                <w:sz w:val="24"/>
                <w:szCs w:val="24"/>
              </w:rPr>
            </w:pPr>
            <w:r w:rsidRPr="009243C2">
              <w:rPr>
                <w:rFonts w:cs="B Compset" w:hint="cs"/>
                <w:b/>
                <w:bCs/>
                <w:sz w:val="24"/>
                <w:szCs w:val="24"/>
                <w:rtl/>
              </w:rPr>
              <w:t xml:space="preserve">شماره </w:t>
            </w:r>
            <w:r w:rsidRPr="009243C2">
              <w:rPr>
                <w:rFonts w:cs="B Compset"/>
                <w:b/>
                <w:bCs/>
                <w:sz w:val="24"/>
                <w:szCs w:val="24"/>
                <w:rtl/>
              </w:rPr>
              <w:t>پرسش</w:t>
            </w:r>
          </w:p>
        </w:tc>
      </w:tr>
      <w:tr w:rsidR="008043F0" w:rsidRPr="009243C2" w:rsidTr="00B652DA">
        <w:trPr>
          <w:trHeight w:val="31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8043F0" w:rsidRPr="009243C2" w:rsidRDefault="00044EE1" w:rsidP="00C975BF">
            <w:pPr>
              <w:spacing w:after="0" w:line="240" w:lineRule="auto"/>
              <w:jc w:val="center"/>
              <w:rPr>
                <w:rFonts w:cs="B Compset"/>
                <w:sz w:val="24"/>
                <w:szCs w:val="24"/>
              </w:rPr>
            </w:pPr>
            <w:r w:rsidRPr="009243C2">
              <w:rPr>
                <w:rFonts w:cs="B Compset" w:hint="cs"/>
                <w:sz w:val="24"/>
                <w:szCs w:val="24"/>
                <w:rtl/>
              </w:rPr>
              <w:t>396</w:t>
            </w:r>
            <w:r w:rsidR="00884770" w:rsidRPr="009243C2">
              <w:rPr>
                <w:rFonts w:cs="B Compset" w:hint="cs"/>
                <w:sz w:val="24"/>
                <w:szCs w:val="24"/>
                <w:rtl/>
              </w:rPr>
              <w:t xml:space="preserve"> (100%)</w:t>
            </w:r>
          </w:p>
        </w:tc>
        <w:tc>
          <w:tcPr>
            <w:tcW w:w="1980" w:type="dxa"/>
            <w:tcBorders>
              <w:top w:val="nil"/>
              <w:left w:val="single" w:sz="4" w:space="0" w:color="auto"/>
              <w:bottom w:val="single" w:sz="4" w:space="0" w:color="auto"/>
              <w:right w:val="single" w:sz="4" w:space="0" w:color="auto"/>
            </w:tcBorders>
            <w:shd w:val="clear" w:color="auto" w:fill="auto"/>
            <w:vAlign w:val="center"/>
          </w:tcPr>
          <w:p w:rsidR="008043F0" w:rsidRPr="009243C2" w:rsidRDefault="00044EE1" w:rsidP="00C975BF">
            <w:pPr>
              <w:spacing w:after="0" w:line="240" w:lineRule="auto"/>
              <w:jc w:val="center"/>
              <w:rPr>
                <w:rFonts w:cs="B Compset"/>
                <w:sz w:val="24"/>
                <w:szCs w:val="24"/>
              </w:rPr>
            </w:pPr>
            <w:r w:rsidRPr="009243C2">
              <w:rPr>
                <w:rFonts w:cs="B Compset" w:hint="cs"/>
                <w:sz w:val="24"/>
                <w:szCs w:val="24"/>
                <w:rtl/>
              </w:rPr>
              <w:t>8 (2)</w:t>
            </w:r>
          </w:p>
        </w:tc>
        <w:tc>
          <w:tcPr>
            <w:tcW w:w="1580" w:type="dxa"/>
            <w:tcBorders>
              <w:top w:val="nil"/>
              <w:left w:val="single" w:sz="4" w:space="0" w:color="auto"/>
              <w:bottom w:val="single" w:sz="4" w:space="0" w:color="auto"/>
              <w:right w:val="single" w:sz="4" w:space="0" w:color="auto"/>
            </w:tcBorders>
            <w:shd w:val="clear" w:color="auto" w:fill="auto"/>
            <w:vAlign w:val="center"/>
          </w:tcPr>
          <w:p w:rsidR="008043F0" w:rsidRPr="009243C2" w:rsidRDefault="00044EE1" w:rsidP="00C975BF">
            <w:pPr>
              <w:spacing w:after="0" w:line="240" w:lineRule="auto"/>
              <w:jc w:val="center"/>
              <w:rPr>
                <w:rFonts w:cs="B Compset"/>
                <w:sz w:val="24"/>
                <w:szCs w:val="24"/>
              </w:rPr>
            </w:pPr>
            <w:r w:rsidRPr="009243C2">
              <w:rPr>
                <w:rFonts w:cs="B Compset" w:hint="cs"/>
                <w:sz w:val="24"/>
                <w:szCs w:val="24"/>
                <w:rtl/>
              </w:rPr>
              <w:t>204 (5/5</w:t>
            </w:r>
            <w:r w:rsidR="00A30A18" w:rsidRPr="009243C2">
              <w:rPr>
                <w:rFonts w:cs="B Compset" w:hint="cs"/>
                <w:sz w:val="24"/>
                <w:szCs w:val="24"/>
                <w:rtl/>
              </w:rPr>
              <w:t>1</w:t>
            </w:r>
            <w:r w:rsidRPr="009243C2">
              <w:rPr>
                <w:rFonts w:cs="B Compset" w:hint="cs"/>
                <w:sz w:val="24"/>
                <w:szCs w:val="24"/>
                <w:rtl/>
              </w:rPr>
              <w:t>)</w:t>
            </w:r>
          </w:p>
        </w:tc>
        <w:tc>
          <w:tcPr>
            <w:tcW w:w="1840" w:type="dxa"/>
            <w:tcBorders>
              <w:top w:val="nil"/>
              <w:left w:val="nil"/>
              <w:bottom w:val="single" w:sz="4" w:space="0" w:color="auto"/>
              <w:right w:val="single" w:sz="4" w:space="0" w:color="auto"/>
            </w:tcBorders>
            <w:shd w:val="clear" w:color="auto" w:fill="auto"/>
            <w:vAlign w:val="center"/>
          </w:tcPr>
          <w:p w:rsidR="008043F0" w:rsidRPr="009243C2" w:rsidRDefault="008043F0" w:rsidP="00C975BF">
            <w:pPr>
              <w:spacing w:after="0" w:line="240" w:lineRule="auto"/>
              <w:jc w:val="center"/>
              <w:rPr>
                <w:rFonts w:cs="B Compset"/>
                <w:sz w:val="24"/>
                <w:szCs w:val="24"/>
              </w:rPr>
            </w:pPr>
            <w:r w:rsidRPr="009243C2">
              <w:rPr>
                <w:rFonts w:cs="B Compset" w:hint="cs"/>
                <w:sz w:val="24"/>
                <w:szCs w:val="24"/>
                <w:rtl/>
              </w:rPr>
              <w:t>184 (5/46)</w:t>
            </w:r>
          </w:p>
        </w:tc>
        <w:tc>
          <w:tcPr>
            <w:tcW w:w="1080" w:type="dxa"/>
            <w:tcBorders>
              <w:top w:val="nil"/>
              <w:left w:val="nil"/>
              <w:bottom w:val="single" w:sz="4" w:space="0" w:color="auto"/>
              <w:right w:val="single" w:sz="4" w:space="0" w:color="auto"/>
            </w:tcBorders>
            <w:shd w:val="clear" w:color="auto" w:fill="auto"/>
            <w:vAlign w:val="center"/>
          </w:tcPr>
          <w:p w:rsidR="008043F0" w:rsidRPr="009243C2" w:rsidRDefault="0022162A" w:rsidP="00C975BF">
            <w:pPr>
              <w:spacing w:after="0" w:line="240" w:lineRule="auto"/>
              <w:jc w:val="center"/>
              <w:rPr>
                <w:rFonts w:cs="B Compset"/>
                <w:sz w:val="24"/>
                <w:szCs w:val="24"/>
              </w:rPr>
            </w:pPr>
            <w:r w:rsidRPr="009243C2">
              <w:rPr>
                <w:rFonts w:cs="B Compset" w:hint="cs"/>
                <w:sz w:val="24"/>
                <w:szCs w:val="24"/>
                <w:rtl/>
              </w:rPr>
              <w:t>1</w:t>
            </w:r>
          </w:p>
        </w:tc>
      </w:tr>
      <w:tr w:rsidR="00884770" w:rsidRPr="009243C2" w:rsidTr="00B652DA">
        <w:trPr>
          <w:trHeight w:val="31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884770" w:rsidRPr="009243C2" w:rsidRDefault="00884770" w:rsidP="00C975BF">
            <w:pPr>
              <w:spacing w:line="240" w:lineRule="auto"/>
              <w:jc w:val="center"/>
            </w:pPr>
            <w:r w:rsidRPr="009243C2">
              <w:rPr>
                <w:rFonts w:cs="B Compset" w:hint="cs"/>
                <w:sz w:val="24"/>
                <w:szCs w:val="24"/>
                <w:rtl/>
              </w:rPr>
              <w:t>396 (100%)</w:t>
            </w:r>
          </w:p>
        </w:tc>
        <w:tc>
          <w:tcPr>
            <w:tcW w:w="19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10 (5/2)</w:t>
            </w:r>
          </w:p>
        </w:tc>
        <w:tc>
          <w:tcPr>
            <w:tcW w:w="15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44 (1/11)</w:t>
            </w:r>
          </w:p>
        </w:tc>
        <w:tc>
          <w:tcPr>
            <w:tcW w:w="184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342 (4/86)</w:t>
            </w:r>
          </w:p>
        </w:tc>
        <w:tc>
          <w:tcPr>
            <w:tcW w:w="108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2</w:t>
            </w:r>
          </w:p>
        </w:tc>
      </w:tr>
      <w:tr w:rsidR="00884770" w:rsidRPr="009243C2" w:rsidTr="00B652DA">
        <w:trPr>
          <w:trHeight w:val="31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884770" w:rsidRPr="009243C2" w:rsidRDefault="00884770" w:rsidP="00C975BF">
            <w:pPr>
              <w:spacing w:line="240" w:lineRule="auto"/>
              <w:jc w:val="center"/>
            </w:pPr>
            <w:r w:rsidRPr="009243C2">
              <w:rPr>
                <w:rFonts w:cs="B Compset" w:hint="cs"/>
                <w:sz w:val="24"/>
                <w:szCs w:val="24"/>
                <w:rtl/>
              </w:rPr>
              <w:t>396 (100%)</w:t>
            </w:r>
          </w:p>
        </w:tc>
        <w:tc>
          <w:tcPr>
            <w:tcW w:w="19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12 (3)</w:t>
            </w:r>
          </w:p>
        </w:tc>
        <w:tc>
          <w:tcPr>
            <w:tcW w:w="15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71 (18)</w:t>
            </w:r>
          </w:p>
        </w:tc>
        <w:tc>
          <w:tcPr>
            <w:tcW w:w="184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313 (79)</w:t>
            </w:r>
          </w:p>
        </w:tc>
        <w:tc>
          <w:tcPr>
            <w:tcW w:w="108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3</w:t>
            </w:r>
          </w:p>
        </w:tc>
      </w:tr>
      <w:tr w:rsidR="00884770" w:rsidRPr="009243C2" w:rsidTr="00B652DA">
        <w:trPr>
          <w:trHeight w:val="31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884770" w:rsidRPr="009243C2" w:rsidRDefault="00884770" w:rsidP="00C975BF">
            <w:pPr>
              <w:spacing w:line="240" w:lineRule="auto"/>
              <w:jc w:val="center"/>
            </w:pPr>
            <w:r w:rsidRPr="009243C2">
              <w:rPr>
                <w:rFonts w:cs="B Compset" w:hint="cs"/>
                <w:sz w:val="24"/>
                <w:szCs w:val="24"/>
                <w:rtl/>
              </w:rPr>
              <w:t>396 (100%)</w:t>
            </w:r>
          </w:p>
        </w:tc>
        <w:tc>
          <w:tcPr>
            <w:tcW w:w="19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15 (8/3)</w:t>
            </w:r>
          </w:p>
        </w:tc>
        <w:tc>
          <w:tcPr>
            <w:tcW w:w="15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83 (21)</w:t>
            </w:r>
          </w:p>
        </w:tc>
        <w:tc>
          <w:tcPr>
            <w:tcW w:w="184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298 (2/75)</w:t>
            </w:r>
          </w:p>
        </w:tc>
        <w:tc>
          <w:tcPr>
            <w:tcW w:w="108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4</w:t>
            </w:r>
          </w:p>
        </w:tc>
      </w:tr>
      <w:tr w:rsidR="00884770" w:rsidRPr="009243C2" w:rsidTr="00B652DA">
        <w:trPr>
          <w:trHeight w:val="31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884770" w:rsidRPr="009243C2" w:rsidRDefault="00884770" w:rsidP="00C975BF">
            <w:pPr>
              <w:spacing w:line="240" w:lineRule="auto"/>
              <w:jc w:val="center"/>
            </w:pPr>
            <w:r w:rsidRPr="009243C2">
              <w:rPr>
                <w:rFonts w:cs="B Compset" w:hint="cs"/>
                <w:sz w:val="24"/>
                <w:szCs w:val="24"/>
                <w:rtl/>
              </w:rPr>
              <w:t>396 (100%)</w:t>
            </w:r>
          </w:p>
        </w:tc>
        <w:tc>
          <w:tcPr>
            <w:tcW w:w="19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23 (8/5)</w:t>
            </w:r>
          </w:p>
        </w:tc>
        <w:tc>
          <w:tcPr>
            <w:tcW w:w="15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110 (8/27)</w:t>
            </w:r>
          </w:p>
        </w:tc>
        <w:tc>
          <w:tcPr>
            <w:tcW w:w="184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263 (4/66)</w:t>
            </w:r>
          </w:p>
        </w:tc>
        <w:tc>
          <w:tcPr>
            <w:tcW w:w="108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5</w:t>
            </w:r>
          </w:p>
        </w:tc>
      </w:tr>
      <w:tr w:rsidR="00884770" w:rsidRPr="009243C2" w:rsidTr="00B652DA">
        <w:trPr>
          <w:trHeight w:val="31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884770" w:rsidRPr="009243C2" w:rsidRDefault="00884770" w:rsidP="00C975BF">
            <w:pPr>
              <w:spacing w:line="240" w:lineRule="auto"/>
              <w:jc w:val="center"/>
            </w:pPr>
            <w:r w:rsidRPr="009243C2">
              <w:rPr>
                <w:rFonts w:cs="B Compset" w:hint="cs"/>
                <w:sz w:val="24"/>
                <w:szCs w:val="24"/>
                <w:rtl/>
              </w:rPr>
              <w:t>396 (100%)</w:t>
            </w:r>
          </w:p>
        </w:tc>
        <w:tc>
          <w:tcPr>
            <w:tcW w:w="19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14 (5/3)</w:t>
            </w:r>
          </w:p>
        </w:tc>
        <w:tc>
          <w:tcPr>
            <w:tcW w:w="15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212 (1/57)</w:t>
            </w:r>
          </w:p>
        </w:tc>
        <w:tc>
          <w:tcPr>
            <w:tcW w:w="184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170 (9/42)</w:t>
            </w:r>
          </w:p>
        </w:tc>
        <w:tc>
          <w:tcPr>
            <w:tcW w:w="108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6</w:t>
            </w:r>
          </w:p>
        </w:tc>
      </w:tr>
      <w:tr w:rsidR="00884770" w:rsidRPr="009243C2" w:rsidTr="00B652DA">
        <w:trPr>
          <w:trHeight w:val="31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884770" w:rsidRPr="009243C2" w:rsidRDefault="00884770" w:rsidP="00C975BF">
            <w:pPr>
              <w:spacing w:line="240" w:lineRule="auto"/>
              <w:jc w:val="center"/>
            </w:pPr>
            <w:r w:rsidRPr="009243C2">
              <w:rPr>
                <w:rFonts w:cs="B Compset" w:hint="cs"/>
                <w:sz w:val="24"/>
                <w:szCs w:val="24"/>
                <w:rtl/>
              </w:rPr>
              <w:t>396 (100%)</w:t>
            </w:r>
          </w:p>
        </w:tc>
        <w:tc>
          <w:tcPr>
            <w:tcW w:w="19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11 (8/2)</w:t>
            </w:r>
          </w:p>
        </w:tc>
        <w:tc>
          <w:tcPr>
            <w:tcW w:w="15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57 (4/14)</w:t>
            </w:r>
          </w:p>
        </w:tc>
        <w:tc>
          <w:tcPr>
            <w:tcW w:w="184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328 (8/82)</w:t>
            </w:r>
          </w:p>
        </w:tc>
        <w:tc>
          <w:tcPr>
            <w:tcW w:w="108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7</w:t>
            </w:r>
          </w:p>
        </w:tc>
      </w:tr>
      <w:tr w:rsidR="00884770" w:rsidRPr="009243C2" w:rsidTr="00B652DA">
        <w:trPr>
          <w:trHeight w:val="31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884770" w:rsidRPr="009243C2" w:rsidRDefault="00884770" w:rsidP="00C975BF">
            <w:pPr>
              <w:spacing w:line="240" w:lineRule="auto"/>
              <w:jc w:val="center"/>
            </w:pPr>
            <w:r w:rsidRPr="009243C2">
              <w:rPr>
                <w:rFonts w:cs="B Compset" w:hint="cs"/>
                <w:sz w:val="24"/>
                <w:szCs w:val="24"/>
                <w:rtl/>
              </w:rPr>
              <w:t>396 (100%)</w:t>
            </w:r>
          </w:p>
        </w:tc>
        <w:tc>
          <w:tcPr>
            <w:tcW w:w="19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14 (5/3)</w:t>
            </w:r>
          </w:p>
        </w:tc>
        <w:tc>
          <w:tcPr>
            <w:tcW w:w="15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77 (5/19)</w:t>
            </w:r>
          </w:p>
        </w:tc>
        <w:tc>
          <w:tcPr>
            <w:tcW w:w="184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305 (77)</w:t>
            </w:r>
          </w:p>
        </w:tc>
        <w:tc>
          <w:tcPr>
            <w:tcW w:w="108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8</w:t>
            </w:r>
          </w:p>
        </w:tc>
      </w:tr>
      <w:tr w:rsidR="00884770" w:rsidRPr="009243C2" w:rsidTr="00B652DA">
        <w:trPr>
          <w:trHeight w:val="31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884770" w:rsidRPr="009243C2" w:rsidRDefault="00884770" w:rsidP="00C975BF">
            <w:pPr>
              <w:spacing w:line="240" w:lineRule="auto"/>
              <w:jc w:val="center"/>
            </w:pPr>
            <w:r w:rsidRPr="009243C2">
              <w:rPr>
                <w:rFonts w:cs="B Compset" w:hint="cs"/>
                <w:sz w:val="24"/>
                <w:szCs w:val="24"/>
                <w:rtl/>
              </w:rPr>
              <w:t>396 (100%)</w:t>
            </w:r>
          </w:p>
        </w:tc>
        <w:tc>
          <w:tcPr>
            <w:tcW w:w="19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14 (5/3)</w:t>
            </w:r>
          </w:p>
        </w:tc>
        <w:tc>
          <w:tcPr>
            <w:tcW w:w="15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102 (8/25)</w:t>
            </w:r>
          </w:p>
        </w:tc>
        <w:tc>
          <w:tcPr>
            <w:tcW w:w="184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280 (7/70)</w:t>
            </w:r>
          </w:p>
        </w:tc>
        <w:tc>
          <w:tcPr>
            <w:tcW w:w="108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9</w:t>
            </w:r>
          </w:p>
        </w:tc>
      </w:tr>
      <w:tr w:rsidR="00884770" w:rsidRPr="009243C2" w:rsidTr="00B652DA">
        <w:trPr>
          <w:trHeight w:val="31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884770" w:rsidRPr="009243C2" w:rsidRDefault="00884770" w:rsidP="00C975BF">
            <w:pPr>
              <w:spacing w:line="240" w:lineRule="auto"/>
              <w:jc w:val="center"/>
            </w:pPr>
            <w:r w:rsidRPr="009243C2">
              <w:rPr>
                <w:rFonts w:cs="B Compset" w:hint="cs"/>
                <w:sz w:val="24"/>
                <w:szCs w:val="24"/>
                <w:rtl/>
              </w:rPr>
              <w:t>396 (100%)</w:t>
            </w:r>
          </w:p>
        </w:tc>
        <w:tc>
          <w:tcPr>
            <w:tcW w:w="19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10 (5/2)</w:t>
            </w:r>
          </w:p>
        </w:tc>
        <w:tc>
          <w:tcPr>
            <w:tcW w:w="1580" w:type="dxa"/>
            <w:tcBorders>
              <w:top w:val="nil"/>
              <w:left w:val="single" w:sz="4" w:space="0" w:color="auto"/>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13 (3/3)</w:t>
            </w:r>
          </w:p>
        </w:tc>
        <w:tc>
          <w:tcPr>
            <w:tcW w:w="184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373 (2/94)</w:t>
            </w:r>
          </w:p>
        </w:tc>
        <w:tc>
          <w:tcPr>
            <w:tcW w:w="1080" w:type="dxa"/>
            <w:tcBorders>
              <w:top w:val="nil"/>
              <w:left w:val="nil"/>
              <w:bottom w:val="single" w:sz="4" w:space="0" w:color="auto"/>
              <w:right w:val="single" w:sz="4" w:space="0" w:color="auto"/>
            </w:tcBorders>
            <w:shd w:val="clear" w:color="auto" w:fill="auto"/>
            <w:vAlign w:val="center"/>
          </w:tcPr>
          <w:p w:rsidR="00884770" w:rsidRPr="009243C2" w:rsidRDefault="00884770" w:rsidP="00C975BF">
            <w:pPr>
              <w:spacing w:after="0" w:line="240" w:lineRule="auto"/>
              <w:jc w:val="center"/>
              <w:rPr>
                <w:rFonts w:cs="B Compset"/>
                <w:sz w:val="24"/>
                <w:szCs w:val="24"/>
              </w:rPr>
            </w:pPr>
            <w:r w:rsidRPr="009243C2">
              <w:rPr>
                <w:rFonts w:cs="B Compset" w:hint="cs"/>
                <w:sz w:val="24"/>
                <w:szCs w:val="24"/>
                <w:rtl/>
              </w:rPr>
              <w:t>10</w:t>
            </w:r>
          </w:p>
        </w:tc>
      </w:tr>
      <w:tr w:rsidR="00884770" w:rsidRPr="009243C2" w:rsidTr="00B652DA">
        <w:trPr>
          <w:trHeight w:val="315"/>
        </w:trPr>
        <w:tc>
          <w:tcPr>
            <w:tcW w:w="1800" w:type="dxa"/>
            <w:tcBorders>
              <w:top w:val="nil"/>
              <w:left w:val="single" w:sz="4" w:space="0" w:color="auto"/>
              <w:bottom w:val="single" w:sz="4" w:space="0" w:color="auto"/>
              <w:right w:val="single" w:sz="4" w:space="0" w:color="auto"/>
            </w:tcBorders>
            <w:shd w:val="clear" w:color="auto" w:fill="auto"/>
            <w:hideMark/>
          </w:tcPr>
          <w:p w:rsidR="00884770" w:rsidRPr="009243C2" w:rsidRDefault="00884770" w:rsidP="00C975BF">
            <w:pPr>
              <w:spacing w:line="240" w:lineRule="auto"/>
              <w:jc w:val="center"/>
              <w:rPr>
                <w:b/>
                <w:bCs/>
              </w:rPr>
            </w:pPr>
            <w:r w:rsidRPr="009243C2">
              <w:rPr>
                <w:rFonts w:cs="B Compset" w:hint="cs"/>
                <w:b/>
                <w:bCs/>
                <w:sz w:val="24"/>
                <w:szCs w:val="24"/>
                <w:rtl/>
              </w:rPr>
              <w:t>396 (100%)</w:t>
            </w:r>
          </w:p>
        </w:tc>
        <w:tc>
          <w:tcPr>
            <w:tcW w:w="1980" w:type="dxa"/>
            <w:tcBorders>
              <w:top w:val="nil"/>
              <w:left w:val="single" w:sz="4" w:space="0" w:color="auto"/>
              <w:bottom w:val="single" w:sz="4" w:space="0" w:color="auto"/>
              <w:right w:val="single" w:sz="4" w:space="0" w:color="auto"/>
            </w:tcBorders>
            <w:shd w:val="clear" w:color="auto" w:fill="auto"/>
          </w:tcPr>
          <w:p w:rsidR="00884770" w:rsidRPr="009243C2" w:rsidRDefault="00884770" w:rsidP="00C975BF">
            <w:pPr>
              <w:spacing w:after="0" w:line="240" w:lineRule="auto"/>
              <w:jc w:val="center"/>
              <w:rPr>
                <w:rFonts w:cs="B Compset"/>
                <w:b/>
                <w:bCs/>
                <w:sz w:val="24"/>
                <w:szCs w:val="24"/>
              </w:rPr>
            </w:pPr>
            <w:r w:rsidRPr="009243C2">
              <w:rPr>
                <w:rFonts w:cs="B Compset" w:hint="cs"/>
                <w:b/>
                <w:bCs/>
                <w:sz w:val="24"/>
                <w:szCs w:val="24"/>
                <w:rtl/>
              </w:rPr>
              <w:t>1/13 (4/3)</w:t>
            </w:r>
          </w:p>
        </w:tc>
        <w:tc>
          <w:tcPr>
            <w:tcW w:w="1580" w:type="dxa"/>
            <w:tcBorders>
              <w:top w:val="nil"/>
              <w:left w:val="single" w:sz="4" w:space="0" w:color="auto"/>
              <w:bottom w:val="single" w:sz="4" w:space="0" w:color="auto"/>
              <w:right w:val="single" w:sz="4" w:space="0" w:color="auto"/>
            </w:tcBorders>
            <w:shd w:val="clear" w:color="auto" w:fill="auto"/>
          </w:tcPr>
          <w:p w:rsidR="00884770" w:rsidRPr="009243C2" w:rsidRDefault="00884770" w:rsidP="00C975BF">
            <w:pPr>
              <w:spacing w:after="0" w:line="240" w:lineRule="auto"/>
              <w:jc w:val="center"/>
              <w:rPr>
                <w:rFonts w:cs="B Compset"/>
                <w:b/>
                <w:bCs/>
                <w:sz w:val="24"/>
                <w:szCs w:val="24"/>
              </w:rPr>
            </w:pPr>
            <w:r w:rsidRPr="009243C2">
              <w:rPr>
                <w:rFonts w:cs="B Compset" w:hint="cs"/>
                <w:b/>
                <w:bCs/>
                <w:sz w:val="24"/>
                <w:szCs w:val="24"/>
                <w:rtl/>
              </w:rPr>
              <w:t>3/97 (5/24)</w:t>
            </w:r>
          </w:p>
        </w:tc>
        <w:tc>
          <w:tcPr>
            <w:tcW w:w="1840" w:type="dxa"/>
            <w:tcBorders>
              <w:top w:val="nil"/>
              <w:left w:val="nil"/>
              <w:bottom w:val="single" w:sz="4" w:space="0" w:color="auto"/>
              <w:right w:val="single" w:sz="4" w:space="0" w:color="auto"/>
            </w:tcBorders>
            <w:shd w:val="clear" w:color="auto" w:fill="auto"/>
            <w:hideMark/>
          </w:tcPr>
          <w:p w:rsidR="00884770" w:rsidRPr="009243C2" w:rsidRDefault="00884770" w:rsidP="00C975BF">
            <w:pPr>
              <w:spacing w:after="0" w:line="240" w:lineRule="auto"/>
              <w:jc w:val="center"/>
              <w:rPr>
                <w:rFonts w:cs="B Compset"/>
                <w:b/>
                <w:bCs/>
                <w:sz w:val="24"/>
                <w:szCs w:val="24"/>
              </w:rPr>
            </w:pPr>
            <w:r w:rsidRPr="009243C2">
              <w:rPr>
                <w:rFonts w:cs="B Compset" w:hint="cs"/>
                <w:b/>
                <w:bCs/>
                <w:sz w:val="24"/>
                <w:szCs w:val="24"/>
                <w:rtl/>
              </w:rPr>
              <w:t>(1/72)</w:t>
            </w:r>
            <w:r w:rsidRPr="009243C2">
              <w:rPr>
                <w:rFonts w:cs="B Compset"/>
                <w:b/>
                <w:bCs/>
                <w:sz w:val="24"/>
                <w:szCs w:val="24"/>
              </w:rPr>
              <w:t> </w:t>
            </w:r>
            <w:r w:rsidRPr="009243C2">
              <w:rPr>
                <w:rFonts w:cs="B Compset" w:hint="cs"/>
                <w:b/>
                <w:bCs/>
                <w:sz w:val="24"/>
                <w:szCs w:val="24"/>
                <w:rtl/>
              </w:rPr>
              <w:t xml:space="preserve"> 6/285</w:t>
            </w:r>
          </w:p>
        </w:tc>
        <w:tc>
          <w:tcPr>
            <w:tcW w:w="1080" w:type="dxa"/>
            <w:tcBorders>
              <w:top w:val="nil"/>
              <w:left w:val="nil"/>
              <w:bottom w:val="single" w:sz="4" w:space="0" w:color="auto"/>
              <w:right w:val="single" w:sz="4" w:space="0" w:color="auto"/>
            </w:tcBorders>
            <w:shd w:val="clear" w:color="auto" w:fill="auto"/>
            <w:hideMark/>
          </w:tcPr>
          <w:p w:rsidR="00884770" w:rsidRPr="009243C2" w:rsidRDefault="00884770" w:rsidP="00C975BF">
            <w:pPr>
              <w:spacing w:after="0" w:line="240" w:lineRule="auto"/>
              <w:jc w:val="center"/>
              <w:rPr>
                <w:rFonts w:cs="B Compset"/>
                <w:b/>
                <w:bCs/>
                <w:sz w:val="24"/>
                <w:szCs w:val="24"/>
              </w:rPr>
            </w:pPr>
            <w:r w:rsidRPr="009243C2">
              <w:rPr>
                <w:rFonts w:cs="B Compset" w:hint="cs"/>
                <w:b/>
                <w:bCs/>
                <w:sz w:val="24"/>
                <w:szCs w:val="24"/>
                <w:rtl/>
              </w:rPr>
              <w:t>کل</w:t>
            </w:r>
            <w:r w:rsidRPr="009243C2">
              <w:rPr>
                <w:rFonts w:cs="B Compset"/>
                <w:b/>
                <w:bCs/>
                <w:sz w:val="24"/>
                <w:szCs w:val="24"/>
              </w:rPr>
              <w:t> </w:t>
            </w:r>
            <w:r w:rsidRPr="009243C2">
              <w:rPr>
                <w:rFonts w:cs="B Compset" w:hint="cs"/>
                <w:b/>
                <w:bCs/>
                <w:sz w:val="24"/>
                <w:szCs w:val="24"/>
                <w:rtl/>
              </w:rPr>
              <w:t>میانگین</w:t>
            </w:r>
          </w:p>
        </w:tc>
      </w:tr>
    </w:tbl>
    <w:p w:rsidR="00C6734D" w:rsidRPr="009243C2" w:rsidRDefault="00C6734D" w:rsidP="00C975BF">
      <w:pPr>
        <w:tabs>
          <w:tab w:val="left" w:pos="5310"/>
        </w:tabs>
        <w:bidi/>
        <w:spacing w:line="240" w:lineRule="auto"/>
        <w:jc w:val="both"/>
        <w:rPr>
          <w:rFonts w:cs="B Compset"/>
          <w:sz w:val="28"/>
          <w:szCs w:val="28"/>
          <w:rtl/>
        </w:rPr>
      </w:pPr>
    </w:p>
    <w:p w:rsidR="00372319" w:rsidRDefault="002878B2" w:rsidP="002878B2">
      <w:pPr>
        <w:tabs>
          <w:tab w:val="left" w:pos="5310"/>
        </w:tabs>
        <w:bidi/>
        <w:spacing w:line="240" w:lineRule="auto"/>
        <w:jc w:val="both"/>
        <w:rPr>
          <w:rFonts w:cs="B Compset"/>
          <w:sz w:val="28"/>
          <w:szCs w:val="28"/>
          <w:rtl/>
          <w:lang w:bidi="fa-IR"/>
        </w:rPr>
      </w:pPr>
      <w:r>
        <w:rPr>
          <w:rFonts w:cs="B Compset" w:hint="cs"/>
          <w:sz w:val="28"/>
          <w:szCs w:val="28"/>
          <w:rtl/>
          <w:lang w:bidi="fa-IR"/>
        </w:rPr>
        <w:lastRenderedPageBreak/>
        <w:t>همانگونه که در جدول فوق مشاهده می شود</w:t>
      </w:r>
      <w:r w:rsidR="00641AE7" w:rsidRPr="009243C2">
        <w:rPr>
          <w:rFonts w:cs="B Compset" w:hint="cs"/>
          <w:sz w:val="28"/>
          <w:szCs w:val="28"/>
          <w:rtl/>
          <w:lang w:bidi="fa-IR"/>
        </w:rPr>
        <w:t xml:space="preserve"> </w:t>
      </w:r>
      <w:r w:rsidR="00C6734D" w:rsidRPr="009243C2">
        <w:rPr>
          <w:rFonts w:cs="B Compset" w:hint="cs"/>
          <w:sz w:val="28"/>
          <w:szCs w:val="28"/>
          <w:rtl/>
          <w:lang w:bidi="fa-IR"/>
        </w:rPr>
        <w:t xml:space="preserve">در مجموع 72 درصد </w:t>
      </w:r>
      <w:r>
        <w:rPr>
          <w:rFonts w:cs="B Compset" w:hint="cs"/>
          <w:sz w:val="28"/>
          <w:szCs w:val="28"/>
          <w:rtl/>
          <w:lang w:bidi="fa-IR"/>
        </w:rPr>
        <w:t>فراگیران</w:t>
      </w:r>
      <w:r w:rsidR="00641AE7" w:rsidRPr="009243C2">
        <w:rPr>
          <w:rFonts w:cs="B Compset" w:hint="cs"/>
          <w:sz w:val="28"/>
          <w:szCs w:val="28"/>
          <w:rtl/>
          <w:lang w:bidi="fa-IR"/>
        </w:rPr>
        <w:t xml:space="preserve"> </w:t>
      </w:r>
      <w:r w:rsidR="00C6734D" w:rsidRPr="009243C2">
        <w:rPr>
          <w:rFonts w:cs="B Compset" w:hint="cs"/>
          <w:sz w:val="28"/>
          <w:szCs w:val="28"/>
          <w:rtl/>
          <w:lang w:bidi="fa-IR"/>
        </w:rPr>
        <w:t xml:space="preserve">به </w:t>
      </w:r>
      <w:r w:rsidR="00641AE7" w:rsidRPr="009243C2">
        <w:rPr>
          <w:rFonts w:cs="B Compset" w:hint="cs"/>
          <w:sz w:val="28"/>
          <w:szCs w:val="28"/>
          <w:rtl/>
          <w:lang w:bidi="fa-IR"/>
        </w:rPr>
        <w:t xml:space="preserve"> پ</w:t>
      </w:r>
      <w:r w:rsidR="009243C2">
        <w:rPr>
          <w:rFonts w:cs="B Compset" w:hint="cs"/>
          <w:sz w:val="28"/>
          <w:szCs w:val="28"/>
          <w:rtl/>
          <w:lang w:bidi="fa-IR"/>
        </w:rPr>
        <w:t>رسش ها پاسخ</w:t>
      </w:r>
      <w:r w:rsidR="00641AE7" w:rsidRPr="009243C2">
        <w:rPr>
          <w:rFonts w:cs="B Compset" w:hint="cs"/>
          <w:sz w:val="28"/>
          <w:szCs w:val="28"/>
          <w:rtl/>
          <w:lang w:bidi="fa-IR"/>
        </w:rPr>
        <w:t xml:space="preserve"> صحیح داده اند. با توجه به اینکه مدت زمانی نسبتا" طولانی ( بیش از 3 سال) از زمان شرکت برخی از پاسخ دهندگان در دوره آموزشی می گذرد این میزان پاسخگویی صحیح قابل قبول قلمداد </w:t>
      </w:r>
      <w:r w:rsidR="00036C8F" w:rsidRPr="009243C2">
        <w:rPr>
          <w:rFonts w:cs="B Compset" w:hint="cs"/>
          <w:sz w:val="28"/>
          <w:szCs w:val="28"/>
          <w:rtl/>
          <w:lang w:bidi="fa-IR"/>
        </w:rPr>
        <w:t>می شود</w:t>
      </w:r>
      <w:r w:rsidR="00641AE7" w:rsidRPr="009243C2">
        <w:rPr>
          <w:rFonts w:cs="B Compset" w:hint="cs"/>
          <w:sz w:val="28"/>
          <w:szCs w:val="28"/>
          <w:rtl/>
          <w:lang w:bidi="fa-IR"/>
        </w:rPr>
        <w:t xml:space="preserve">. </w:t>
      </w:r>
      <w:r>
        <w:rPr>
          <w:rFonts w:cs="B Compset" w:hint="cs"/>
          <w:sz w:val="28"/>
          <w:szCs w:val="28"/>
          <w:rtl/>
          <w:lang w:bidi="fa-IR"/>
        </w:rPr>
        <w:t>در نتیجه دوره آموزش دادرسی ویژه کودکان و نوجوانان</w:t>
      </w:r>
      <w:r w:rsidR="00641AE7" w:rsidRPr="009243C2">
        <w:rPr>
          <w:rFonts w:cs="B Compset" w:hint="cs"/>
          <w:sz w:val="28"/>
          <w:szCs w:val="28"/>
          <w:rtl/>
          <w:lang w:bidi="fa-IR"/>
        </w:rPr>
        <w:t xml:space="preserve"> </w:t>
      </w:r>
      <w:r>
        <w:rPr>
          <w:rFonts w:cs="B Compset" w:hint="cs"/>
          <w:sz w:val="28"/>
          <w:szCs w:val="28"/>
          <w:rtl/>
          <w:lang w:bidi="fa-IR"/>
        </w:rPr>
        <w:t>باعث افزایش آگاهی و تغییر نگرش فراگیران شده است</w:t>
      </w:r>
      <w:r w:rsidR="00641AE7" w:rsidRPr="009243C2">
        <w:rPr>
          <w:rFonts w:cs="B Compset" w:hint="cs"/>
          <w:sz w:val="28"/>
          <w:szCs w:val="28"/>
          <w:rtl/>
          <w:lang w:bidi="fa-IR"/>
        </w:rPr>
        <w:t>.</w:t>
      </w:r>
    </w:p>
    <w:p w:rsidR="002878B2" w:rsidRDefault="002878B2" w:rsidP="002878B2">
      <w:pPr>
        <w:tabs>
          <w:tab w:val="left" w:pos="5310"/>
        </w:tabs>
        <w:bidi/>
        <w:spacing w:line="240" w:lineRule="auto"/>
        <w:jc w:val="both"/>
        <w:rPr>
          <w:rFonts w:cs="B Compset"/>
          <w:sz w:val="28"/>
          <w:szCs w:val="28"/>
          <w:rtl/>
          <w:lang w:bidi="fa-IR"/>
        </w:rPr>
      </w:pPr>
    </w:p>
    <w:p w:rsidR="002878B2" w:rsidRPr="009243C2" w:rsidRDefault="002878B2" w:rsidP="002878B2">
      <w:pPr>
        <w:tabs>
          <w:tab w:val="left" w:pos="5310"/>
        </w:tabs>
        <w:bidi/>
        <w:spacing w:line="240" w:lineRule="auto"/>
        <w:jc w:val="both"/>
        <w:rPr>
          <w:rFonts w:cs="B Compset"/>
          <w:sz w:val="28"/>
          <w:szCs w:val="28"/>
          <w:lang w:bidi="fa-IR"/>
        </w:rPr>
      </w:pPr>
    </w:p>
    <w:p w:rsidR="002075AD" w:rsidRDefault="002075AD" w:rsidP="00C975BF">
      <w:pPr>
        <w:bidi/>
        <w:spacing w:line="240" w:lineRule="auto"/>
        <w:jc w:val="both"/>
        <w:rPr>
          <w:rFonts w:cs="B Compset"/>
          <w:b/>
          <w:bCs/>
          <w:sz w:val="28"/>
          <w:szCs w:val="28"/>
          <w:rtl/>
          <w:lang w:bidi="fa-IR"/>
        </w:rPr>
      </w:pPr>
      <w:r w:rsidRPr="009243C2">
        <w:rPr>
          <w:rFonts w:cs="B Compset" w:hint="cs"/>
          <w:b/>
          <w:bCs/>
          <w:sz w:val="28"/>
          <w:szCs w:val="28"/>
          <w:rtl/>
          <w:lang w:bidi="fa-IR"/>
        </w:rPr>
        <w:t xml:space="preserve">تاثیر برنامه آموزش دادرسی نوجوانان بر رفتار </w:t>
      </w:r>
      <w:r w:rsidR="002878B2">
        <w:rPr>
          <w:rFonts w:cs="B Compset" w:hint="cs"/>
          <w:b/>
          <w:bCs/>
          <w:sz w:val="28"/>
          <w:szCs w:val="28"/>
          <w:rtl/>
          <w:lang w:bidi="fa-IR"/>
        </w:rPr>
        <w:t xml:space="preserve">و عملکرد </w:t>
      </w:r>
      <w:r w:rsidRPr="009243C2">
        <w:rPr>
          <w:rFonts w:cs="B Compset" w:hint="cs"/>
          <w:b/>
          <w:bCs/>
          <w:sz w:val="28"/>
          <w:szCs w:val="28"/>
          <w:rtl/>
          <w:lang w:bidi="fa-IR"/>
        </w:rPr>
        <w:t>فراگیران</w:t>
      </w:r>
    </w:p>
    <w:p w:rsidR="002878B2" w:rsidRPr="002878B2" w:rsidRDefault="002878B2" w:rsidP="002878B2">
      <w:pPr>
        <w:bidi/>
        <w:spacing w:line="240" w:lineRule="auto"/>
        <w:jc w:val="both"/>
        <w:rPr>
          <w:rFonts w:cs="B Compset"/>
          <w:sz w:val="28"/>
          <w:szCs w:val="28"/>
          <w:rtl/>
          <w:lang w:bidi="fa-IR"/>
        </w:rPr>
      </w:pPr>
      <w:r w:rsidRPr="002878B2">
        <w:rPr>
          <w:rFonts w:cs="B Compset" w:hint="cs"/>
          <w:sz w:val="28"/>
          <w:szCs w:val="28"/>
          <w:rtl/>
          <w:lang w:bidi="fa-IR"/>
        </w:rPr>
        <w:t>برای بررسی میزان تغییر رفتار و عملکرد فراگیران در اثر شرکت در این دوره آموزشی داده های بدست آمده از طریق پرسشنامه با استفاده از آزمون کمولموگوروف-اسمیرنوف و آزمون زوج نمونه ای به شرح زیر مورد تحلیل قرار گرفت:</w:t>
      </w:r>
    </w:p>
    <w:p w:rsidR="00194A73" w:rsidRPr="002878B2" w:rsidRDefault="00194A73" w:rsidP="002878B2">
      <w:pPr>
        <w:bidi/>
        <w:spacing w:line="240" w:lineRule="auto"/>
        <w:rPr>
          <w:rFonts w:cs="B Compset"/>
          <w:b/>
          <w:bCs/>
          <w:sz w:val="28"/>
          <w:szCs w:val="28"/>
          <w:rtl/>
        </w:rPr>
      </w:pPr>
      <w:r w:rsidRPr="002878B2">
        <w:rPr>
          <w:rFonts w:cs="B Compset" w:hint="cs"/>
          <w:b/>
          <w:bCs/>
          <w:sz w:val="28"/>
          <w:szCs w:val="28"/>
          <w:rtl/>
        </w:rPr>
        <w:t xml:space="preserve">آزمون كولموگوروف </w:t>
      </w:r>
      <w:r w:rsidRPr="002878B2">
        <w:rPr>
          <w:rFonts w:ascii="Times New Roman" w:hAnsi="Times New Roman" w:cs="Times New Roman" w:hint="cs"/>
          <w:b/>
          <w:bCs/>
          <w:sz w:val="28"/>
          <w:szCs w:val="28"/>
          <w:rtl/>
        </w:rPr>
        <w:t>–</w:t>
      </w:r>
      <w:r w:rsidRPr="002878B2">
        <w:rPr>
          <w:rFonts w:cs="B Compset" w:hint="cs"/>
          <w:b/>
          <w:bCs/>
          <w:sz w:val="28"/>
          <w:szCs w:val="28"/>
          <w:rtl/>
        </w:rPr>
        <w:t xml:space="preserve"> اسميرنوف (</w:t>
      </w:r>
      <w:r w:rsidRPr="002878B2">
        <w:rPr>
          <w:rFonts w:cs="B Compset"/>
          <w:b/>
          <w:bCs/>
          <w:sz w:val="28"/>
          <w:szCs w:val="28"/>
        </w:rPr>
        <w:t>KS</w:t>
      </w:r>
      <w:r w:rsidRPr="002878B2">
        <w:rPr>
          <w:rFonts w:cs="B Compset" w:hint="cs"/>
          <w:b/>
          <w:bCs/>
          <w:sz w:val="28"/>
          <w:szCs w:val="28"/>
          <w:rtl/>
        </w:rPr>
        <w:t>):</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اين آزمون جهت بررسي ادعاي مطرح شده در مورد توزيع داده هاي يك متغير كمي مورد استفاده قرار مي گيرد. فرض های موردنظر به شرح زیر می باشد:</w:t>
      </w:r>
    </w:p>
    <w:p w:rsidR="00194A73" w:rsidRPr="009243C2" w:rsidRDefault="003C6CBD" w:rsidP="00C975BF">
      <w:pPr>
        <w:spacing w:line="240" w:lineRule="auto"/>
        <w:rPr>
          <w:rFonts w:cs="B Compset"/>
          <w:sz w:val="28"/>
          <w:szCs w:val="28"/>
          <w:rtl/>
          <w:lang w:bidi="fa-IR"/>
        </w:rPr>
      </w:pPr>
      <m:oMathPara>
        <m:oMath>
          <m:d>
            <m:dPr>
              <m:begChr m:val="{"/>
              <m:endChr m:val=""/>
              <m:ctrlPr>
                <w:rPr>
                  <w:rFonts w:ascii="Cambria Math" w:hAnsi="Cambria Math" w:cs="B Compset"/>
                  <w:sz w:val="28"/>
                  <w:szCs w:val="28"/>
                  <w:lang w:bidi="fa-IR"/>
                </w:rPr>
              </m:ctrlPr>
            </m:dPr>
            <m:e>
              <m:eqArr>
                <m:eqArrPr>
                  <m:ctrlPr>
                    <w:rPr>
                      <w:rFonts w:ascii="Cambria Math" w:hAnsi="Cambria Math" w:cs="B Compset"/>
                      <w:sz w:val="28"/>
                      <w:szCs w:val="28"/>
                      <w:lang w:bidi="fa-IR"/>
                    </w:rPr>
                  </m:ctrlPr>
                </m:eqArrPr>
                <m:e>
                  <m:sSub>
                    <m:sSubPr>
                      <m:ctrlPr>
                        <w:rPr>
                          <w:rFonts w:ascii="Cambria Math" w:hAnsi="Cambria Math" w:cs="B Compset"/>
                          <w:sz w:val="28"/>
                          <w:szCs w:val="28"/>
                          <w:lang w:bidi="fa-IR"/>
                        </w:rPr>
                      </m:ctrlPr>
                    </m:sSubPr>
                    <m:e>
                      <m:r>
                        <w:rPr>
                          <w:rFonts w:ascii="Cambria Math" w:hAnsi="Cambria Math" w:cs="B Compset"/>
                          <w:sz w:val="28"/>
                          <w:szCs w:val="28"/>
                          <w:lang w:bidi="fa-IR"/>
                        </w:rPr>
                        <m:t>H</m:t>
                      </m:r>
                    </m:e>
                    <m:sub>
                      <m:r>
                        <m:rPr>
                          <m:sty m:val="p"/>
                        </m:rPr>
                        <w:rPr>
                          <w:rFonts w:ascii="Cambria Math" w:hAnsi="Cambria Math" w:cs="B Compset"/>
                          <w:sz w:val="28"/>
                          <w:szCs w:val="28"/>
                          <w:lang w:bidi="fa-IR"/>
                        </w:rPr>
                        <m:t>0</m:t>
                      </m:r>
                    </m:sub>
                  </m:sSub>
                  <m:r>
                    <m:rPr>
                      <m:sty m:val="p"/>
                    </m:rPr>
                    <w:rPr>
                      <w:rFonts w:ascii="Cambria Math" w:hAnsi="Cambria Math" w:cs="B Compset"/>
                      <w:sz w:val="28"/>
                      <w:szCs w:val="28"/>
                      <w:lang w:bidi="fa-IR"/>
                    </w:rPr>
                    <m:t>=</m:t>
                  </m:r>
                  <m:r>
                    <m:rPr>
                      <m:sty m:val="p"/>
                    </m:rPr>
                    <w:rPr>
                      <w:rFonts w:ascii="Cambria Math" w:hAnsi="Cambria Math" w:cs="B Compset"/>
                      <w:sz w:val="28"/>
                      <w:szCs w:val="28"/>
                      <w:rtl/>
                      <w:lang w:bidi="fa-IR"/>
                    </w:rPr>
                    <m:t>است نرمال موردنظر توزيع</m:t>
                  </m:r>
                </m:e>
                <m:e>
                  <m:sSub>
                    <m:sSubPr>
                      <m:ctrlPr>
                        <w:rPr>
                          <w:rFonts w:ascii="Cambria Math" w:hAnsi="Cambria Math" w:cs="B Compset"/>
                          <w:sz w:val="28"/>
                          <w:szCs w:val="28"/>
                          <w:lang w:bidi="fa-IR"/>
                        </w:rPr>
                      </m:ctrlPr>
                    </m:sSubPr>
                    <m:e>
                      <m:r>
                        <m:rPr>
                          <m:sty m:val="p"/>
                        </m:rPr>
                        <w:rPr>
                          <w:rFonts w:ascii="Cambria Math" w:hAnsi="Cambria Math" w:cs="B Compset"/>
                          <w:sz w:val="28"/>
                          <w:szCs w:val="28"/>
                          <w:lang w:bidi="fa-IR"/>
                        </w:rPr>
                        <m:t>H</m:t>
                      </m:r>
                    </m:e>
                    <m:sub>
                      <m:r>
                        <m:rPr>
                          <m:sty m:val="p"/>
                        </m:rPr>
                        <w:rPr>
                          <w:rFonts w:ascii="Cambria Math" w:hAnsi="Cambria Math" w:cs="B Compset"/>
                          <w:sz w:val="28"/>
                          <w:szCs w:val="28"/>
                          <w:lang w:bidi="fa-IR"/>
                        </w:rPr>
                        <m:t>1</m:t>
                      </m:r>
                    </m:sub>
                  </m:sSub>
                  <m:r>
                    <m:rPr>
                      <m:sty m:val="p"/>
                    </m:rPr>
                    <w:rPr>
                      <w:rFonts w:ascii="Cambria Math" w:hAnsi="Cambria Math" w:cs="B Compset"/>
                      <w:sz w:val="28"/>
                      <w:szCs w:val="28"/>
                      <w:lang w:bidi="fa-IR"/>
                    </w:rPr>
                    <m:t>=</m:t>
                  </m:r>
                  <m:r>
                    <m:rPr>
                      <m:sty m:val="p"/>
                    </m:rPr>
                    <w:rPr>
                      <w:rFonts w:ascii="Cambria Math" w:hAnsi="Cambria Math" w:cs="B Compset"/>
                      <w:sz w:val="28"/>
                      <w:szCs w:val="28"/>
                      <w:rtl/>
                      <w:lang w:bidi="fa-IR"/>
                    </w:rPr>
                    <m:t>نيست نرمال موردنظر توزيع</m:t>
                  </m:r>
                </m:e>
              </m:eqArr>
            </m:e>
          </m:d>
        </m:oMath>
      </m:oMathPara>
    </w:p>
    <w:p w:rsidR="00194A73" w:rsidRPr="009243C2" w:rsidRDefault="00194A73" w:rsidP="00C975BF">
      <w:pPr>
        <w:bidi/>
        <w:spacing w:line="240" w:lineRule="auto"/>
        <w:rPr>
          <w:rFonts w:cs="B Compset"/>
          <w:b/>
          <w:bCs/>
          <w:sz w:val="28"/>
          <w:szCs w:val="28"/>
          <w:rtl/>
          <w:lang w:bidi="fa-IR"/>
        </w:rPr>
      </w:pPr>
      <w:r w:rsidRPr="009243C2">
        <w:rPr>
          <w:rFonts w:cs="B Compset" w:hint="cs"/>
          <w:b/>
          <w:bCs/>
          <w:sz w:val="28"/>
          <w:szCs w:val="28"/>
          <w:rtl/>
          <w:lang w:bidi="fa-IR"/>
        </w:rPr>
        <w:t xml:space="preserve">نتايج آزمون </w:t>
      </w:r>
      <w:r w:rsidRPr="009243C2">
        <w:rPr>
          <w:rFonts w:cs="B Compset" w:hint="cs"/>
          <w:b/>
          <w:bCs/>
          <w:sz w:val="28"/>
          <w:szCs w:val="28"/>
          <w:rtl/>
        </w:rPr>
        <w:t xml:space="preserve">كولوموگروف اسميرنف </w:t>
      </w:r>
      <w:r w:rsidRPr="009243C2">
        <w:rPr>
          <w:rFonts w:cs="B Compset" w:hint="cs"/>
          <w:b/>
          <w:bCs/>
          <w:sz w:val="28"/>
          <w:szCs w:val="28"/>
          <w:rtl/>
          <w:lang w:bidi="fa-IR"/>
        </w:rPr>
        <w:t>براي وضعيت رفتارها قبل از دوره</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 xml:space="preserve">نتيجه آزمون، يك خروجي است كه به ترتيب تعداد داده ها، پارامترهاي موردنظر در بررسي وجود توزيع (مانند ميانگين و انحراف معيار در توزيع نرمال)، قدر مطلق مقدار بيشترين انحراف، بيشترين انحراف مثبت، بيشترين انحراف منفي، مقدار آماره </w:t>
      </w:r>
      <w:r w:rsidRPr="009243C2">
        <w:rPr>
          <w:rFonts w:cs="B Compset"/>
          <w:sz w:val="28"/>
          <w:szCs w:val="28"/>
          <w:lang w:bidi="fa-IR"/>
        </w:rPr>
        <w:t>Z</w:t>
      </w:r>
      <w:r w:rsidRPr="009243C2">
        <w:rPr>
          <w:rFonts w:cs="B Compset" w:hint="cs"/>
          <w:sz w:val="28"/>
          <w:szCs w:val="28"/>
          <w:rtl/>
          <w:lang w:bidi="fa-IR"/>
        </w:rPr>
        <w:t xml:space="preserve"> و مقدار </w:t>
      </w:r>
      <w:r w:rsidRPr="009243C2">
        <w:rPr>
          <w:rFonts w:cs="B Compset"/>
          <w:sz w:val="28"/>
          <w:szCs w:val="28"/>
          <w:lang w:bidi="fa-IR"/>
        </w:rPr>
        <w:t>sig</w:t>
      </w:r>
      <w:r w:rsidRPr="009243C2">
        <w:rPr>
          <w:rFonts w:cs="B Compset" w:hint="cs"/>
          <w:sz w:val="28"/>
          <w:szCs w:val="28"/>
          <w:rtl/>
          <w:lang w:bidi="fa-IR"/>
        </w:rPr>
        <w:t xml:space="preserve"> را ارايه مي كند. به دليل اينكه </w:t>
      </w:r>
      <w:r w:rsidRPr="009243C2">
        <w:rPr>
          <w:rFonts w:cs="B Compset"/>
          <w:sz w:val="28"/>
          <w:szCs w:val="28"/>
          <w:lang w:bidi="fa-IR"/>
        </w:rPr>
        <w:t>sig</w:t>
      </w:r>
      <w:r w:rsidRPr="009243C2">
        <w:rPr>
          <w:rFonts w:cs="B Compset" w:hint="cs"/>
          <w:sz w:val="28"/>
          <w:szCs w:val="28"/>
          <w:rtl/>
          <w:lang w:bidi="fa-IR"/>
        </w:rPr>
        <w:t xml:space="preserve"> كمتر از 5 درصد است </w:t>
      </w:r>
      <w:r w:rsidRPr="009243C2">
        <w:rPr>
          <w:rFonts w:cs="B Compset"/>
          <w:sz w:val="28"/>
          <w:szCs w:val="28"/>
          <w:lang w:bidi="fa-IR"/>
        </w:rPr>
        <w:t>H</w:t>
      </w:r>
      <w:r w:rsidRPr="009243C2">
        <w:rPr>
          <w:rFonts w:cs="B Compset"/>
          <w:sz w:val="28"/>
          <w:szCs w:val="28"/>
          <w:vertAlign w:val="subscript"/>
          <w:lang w:bidi="fa-IR"/>
        </w:rPr>
        <w:t>0</w:t>
      </w:r>
      <w:r w:rsidRPr="009243C2">
        <w:rPr>
          <w:rFonts w:cs="B Compset" w:hint="cs"/>
          <w:sz w:val="28"/>
          <w:szCs w:val="28"/>
          <w:rtl/>
          <w:lang w:bidi="fa-IR"/>
        </w:rPr>
        <w:t xml:space="preserve"> رد شده و </w:t>
      </w:r>
      <w:r w:rsidRPr="009243C2">
        <w:rPr>
          <w:rFonts w:cs="B Compset"/>
          <w:sz w:val="28"/>
          <w:szCs w:val="28"/>
          <w:lang w:bidi="fa-IR"/>
        </w:rPr>
        <w:t>H</w:t>
      </w:r>
      <w:r w:rsidRPr="009243C2">
        <w:rPr>
          <w:rFonts w:cs="B Compset"/>
          <w:sz w:val="28"/>
          <w:szCs w:val="28"/>
          <w:vertAlign w:val="subscript"/>
          <w:lang w:bidi="fa-IR"/>
        </w:rPr>
        <w:t>1</w:t>
      </w:r>
      <w:r w:rsidRPr="009243C2">
        <w:rPr>
          <w:rFonts w:cs="B Compset" w:hint="cs"/>
          <w:sz w:val="28"/>
          <w:szCs w:val="28"/>
          <w:rtl/>
          <w:lang w:bidi="fa-IR"/>
        </w:rPr>
        <w:t xml:space="preserve"> پذيرفته مي شود. بنابراين، در تمام عاملها (سوالات) توزيع غيرنرمال است. نتايج آزمون كولوموگروف اسميرنف براي وضعيت رفتارها قبل از دوره در جدول شماره 23 و  به تفکیک سئوالات در جدول شماره22 ارائه شده است.</w:t>
      </w:r>
    </w:p>
    <w:p w:rsidR="00194A73" w:rsidRPr="009243C2" w:rsidRDefault="00194A73" w:rsidP="00C975BF">
      <w:pPr>
        <w:bidi/>
        <w:spacing w:line="240" w:lineRule="auto"/>
        <w:jc w:val="both"/>
        <w:rPr>
          <w:rFonts w:cs="B Compset"/>
          <w:sz w:val="28"/>
          <w:szCs w:val="28"/>
          <w:rtl/>
          <w:lang w:bidi="fa-IR"/>
        </w:rPr>
      </w:pPr>
    </w:p>
    <w:p w:rsidR="00194A73" w:rsidRPr="009243C2" w:rsidRDefault="00194A73" w:rsidP="00C975BF">
      <w:pPr>
        <w:bidi/>
        <w:spacing w:line="240" w:lineRule="auto"/>
        <w:jc w:val="both"/>
        <w:rPr>
          <w:rFonts w:cs="B Compset"/>
          <w:sz w:val="28"/>
          <w:szCs w:val="28"/>
          <w:rtl/>
          <w:lang w:bidi="fa-IR"/>
        </w:rPr>
      </w:pPr>
    </w:p>
    <w:p w:rsidR="00194A73" w:rsidRPr="009243C2" w:rsidRDefault="00194A73" w:rsidP="00C975BF">
      <w:pPr>
        <w:bidi/>
        <w:spacing w:line="240" w:lineRule="auto"/>
        <w:jc w:val="both"/>
        <w:rPr>
          <w:rFonts w:cs="B Compset"/>
          <w:sz w:val="28"/>
          <w:szCs w:val="28"/>
          <w:rtl/>
          <w:lang w:bidi="fa-IR"/>
        </w:rPr>
      </w:pPr>
    </w:p>
    <w:p w:rsidR="00194A73" w:rsidRPr="009243C2" w:rsidRDefault="00194A73" w:rsidP="00C975BF">
      <w:pPr>
        <w:bidi/>
        <w:spacing w:line="240" w:lineRule="auto"/>
        <w:jc w:val="both"/>
        <w:rPr>
          <w:rFonts w:cs="B Compset"/>
          <w:sz w:val="28"/>
          <w:szCs w:val="28"/>
          <w:rtl/>
          <w:lang w:bidi="fa-IR"/>
        </w:rPr>
      </w:pPr>
    </w:p>
    <w:p w:rsidR="00194A73" w:rsidRPr="009243C2" w:rsidRDefault="00194A73" w:rsidP="00C975BF">
      <w:pPr>
        <w:bidi/>
        <w:spacing w:line="240" w:lineRule="auto"/>
        <w:jc w:val="both"/>
        <w:rPr>
          <w:rFonts w:cs="B Compset"/>
          <w:sz w:val="28"/>
          <w:szCs w:val="28"/>
          <w:rtl/>
          <w:lang w:bidi="fa-IR"/>
        </w:rPr>
      </w:pPr>
    </w:p>
    <w:p w:rsidR="00194A73" w:rsidRPr="009243C2" w:rsidRDefault="00194A73" w:rsidP="00C975BF">
      <w:pPr>
        <w:bidi/>
        <w:spacing w:line="240" w:lineRule="auto"/>
        <w:jc w:val="both"/>
        <w:rPr>
          <w:rFonts w:cs="B Compset"/>
          <w:sz w:val="28"/>
          <w:szCs w:val="28"/>
          <w:rtl/>
          <w:lang w:bidi="fa-IR"/>
        </w:rPr>
      </w:pPr>
    </w:p>
    <w:p w:rsidR="00194A73" w:rsidRPr="009243C2" w:rsidRDefault="00194A73" w:rsidP="00C975BF">
      <w:pPr>
        <w:bidi/>
        <w:spacing w:line="240" w:lineRule="auto"/>
        <w:jc w:val="both"/>
        <w:rPr>
          <w:rFonts w:cs="B Compset"/>
          <w:sz w:val="28"/>
          <w:szCs w:val="28"/>
          <w:rtl/>
          <w:lang w:bidi="fa-IR"/>
        </w:rPr>
      </w:pPr>
    </w:p>
    <w:p w:rsidR="00194A73" w:rsidRPr="009243C2" w:rsidRDefault="00194A73" w:rsidP="00C975BF">
      <w:pPr>
        <w:bidi/>
        <w:spacing w:line="240" w:lineRule="auto"/>
        <w:jc w:val="both"/>
        <w:rPr>
          <w:rFonts w:cs="B Compset"/>
          <w:sz w:val="28"/>
          <w:szCs w:val="28"/>
          <w:rtl/>
          <w:lang w:bidi="fa-IR"/>
        </w:rPr>
      </w:pPr>
    </w:p>
    <w:tbl>
      <w:tblPr>
        <w:tblStyle w:val="TableGrid"/>
        <w:tblpPr w:leftFromText="180" w:rightFromText="180" w:vertAnchor="text" w:horzAnchor="margin" w:tblpXSpec="center" w:tblpY="819"/>
        <w:bidiVisual/>
        <w:tblW w:w="9065" w:type="dxa"/>
        <w:tblLook w:val="01E0" w:firstRow="1" w:lastRow="1" w:firstColumn="1" w:lastColumn="1" w:noHBand="0" w:noVBand="0"/>
      </w:tblPr>
      <w:tblGrid>
        <w:gridCol w:w="1098"/>
        <w:gridCol w:w="3720"/>
        <w:gridCol w:w="1942"/>
        <w:gridCol w:w="2305"/>
      </w:tblGrid>
      <w:tr w:rsidR="00194A73" w:rsidRPr="009243C2" w:rsidTr="00194A73">
        <w:trPr>
          <w:trHeight w:val="1069"/>
        </w:trPr>
        <w:tc>
          <w:tcPr>
            <w:tcW w:w="9065" w:type="dxa"/>
            <w:gridSpan w:val="4"/>
            <w:vAlign w:val="center"/>
          </w:tcPr>
          <w:p w:rsidR="00194A73" w:rsidRPr="009243C2" w:rsidRDefault="00194A73" w:rsidP="00C975BF">
            <w:pPr>
              <w:bidi/>
              <w:jc w:val="center"/>
              <w:rPr>
                <w:rFonts w:cs="B Compset"/>
                <w:sz w:val="28"/>
                <w:szCs w:val="28"/>
                <w:rtl/>
              </w:rPr>
            </w:pPr>
            <w:r w:rsidRPr="009243C2">
              <w:rPr>
                <w:rFonts w:cs="B Compset" w:hint="cs"/>
                <w:b/>
                <w:bCs/>
                <w:sz w:val="24"/>
                <w:szCs w:val="24"/>
                <w:rtl/>
              </w:rPr>
              <w:t xml:space="preserve">جدول شماره 22: نتایج آزمون کولموگروف </w:t>
            </w:r>
            <w:r w:rsidRPr="009243C2">
              <w:rPr>
                <w:rFonts w:ascii="Times New Roman" w:hAnsi="Times New Roman" w:cs="Times New Roman" w:hint="cs"/>
                <w:b/>
                <w:bCs/>
                <w:sz w:val="24"/>
                <w:szCs w:val="24"/>
                <w:rtl/>
              </w:rPr>
              <w:t>–</w:t>
            </w:r>
            <w:r w:rsidRPr="009243C2">
              <w:rPr>
                <w:rFonts w:cs="B Compset" w:hint="cs"/>
                <w:b/>
                <w:bCs/>
                <w:sz w:val="24"/>
                <w:szCs w:val="24"/>
                <w:rtl/>
              </w:rPr>
              <w:t xml:space="preserve"> اسمیرنوف برای هر یک از گویه های ارزیابی رفتار قبل از دوره</w:t>
            </w:r>
          </w:p>
        </w:tc>
      </w:tr>
      <w:tr w:rsidR="009243C2" w:rsidRPr="009243C2" w:rsidTr="00194A73">
        <w:trPr>
          <w:trHeight w:val="1069"/>
        </w:trPr>
        <w:tc>
          <w:tcPr>
            <w:tcW w:w="0" w:type="auto"/>
            <w:vAlign w:val="center"/>
          </w:tcPr>
          <w:p w:rsidR="00194A73" w:rsidRPr="009243C2" w:rsidRDefault="00194A73" w:rsidP="00C975BF">
            <w:pPr>
              <w:bidi/>
              <w:jc w:val="center"/>
              <w:rPr>
                <w:rFonts w:cs="B Compset"/>
                <w:sz w:val="28"/>
                <w:szCs w:val="28"/>
                <w:lang w:bidi="fa-IR"/>
              </w:rPr>
            </w:pPr>
            <w:r w:rsidRPr="009243C2">
              <w:rPr>
                <w:rFonts w:cs="B Compset" w:hint="cs"/>
                <w:sz w:val="28"/>
                <w:szCs w:val="28"/>
                <w:rtl/>
              </w:rPr>
              <w:t>گویه ها</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 xml:space="preserve">آماره </w:t>
            </w:r>
            <w:r w:rsidRPr="009243C2">
              <w:rPr>
                <w:rFonts w:cs="B Compset"/>
                <w:sz w:val="28"/>
                <w:szCs w:val="28"/>
              </w:rPr>
              <w:t>Z</w:t>
            </w:r>
            <w:r w:rsidRPr="009243C2">
              <w:rPr>
                <w:rFonts w:cs="B Compset" w:hint="cs"/>
                <w:sz w:val="28"/>
                <w:szCs w:val="28"/>
                <w:rtl/>
              </w:rPr>
              <w:t xml:space="preserve"> کولوموگروف-اسميرنف</w:t>
            </w:r>
          </w:p>
        </w:tc>
        <w:tc>
          <w:tcPr>
            <w:tcW w:w="0" w:type="auto"/>
            <w:vAlign w:val="center"/>
          </w:tcPr>
          <w:p w:rsidR="00194A73" w:rsidRPr="009243C2" w:rsidRDefault="00194A73" w:rsidP="00C975BF">
            <w:pPr>
              <w:bidi/>
              <w:jc w:val="center"/>
              <w:rPr>
                <w:rFonts w:cs="B Compset"/>
                <w:sz w:val="28"/>
                <w:szCs w:val="28"/>
                <w:lang w:bidi="fa-IR"/>
              </w:rPr>
            </w:pPr>
            <w:r w:rsidRPr="009243C2">
              <w:rPr>
                <w:rFonts w:cs="B Compset" w:hint="cs"/>
                <w:sz w:val="28"/>
                <w:szCs w:val="28"/>
                <w:rtl/>
              </w:rPr>
              <w:t>سطح معني داري</w:t>
            </w:r>
          </w:p>
        </w:tc>
        <w:tc>
          <w:tcPr>
            <w:tcW w:w="1858" w:type="dxa"/>
            <w:vAlign w:val="center"/>
          </w:tcPr>
          <w:p w:rsidR="00194A73" w:rsidRPr="009243C2" w:rsidRDefault="00194A73" w:rsidP="00C975BF">
            <w:pPr>
              <w:bidi/>
              <w:jc w:val="center"/>
              <w:rPr>
                <w:rFonts w:cs="B Compset"/>
                <w:sz w:val="28"/>
                <w:szCs w:val="28"/>
                <w:rtl/>
              </w:rPr>
            </w:pPr>
          </w:p>
          <w:p w:rsidR="00194A73" w:rsidRPr="009243C2" w:rsidRDefault="00194A73" w:rsidP="00C975BF">
            <w:pPr>
              <w:bidi/>
              <w:jc w:val="center"/>
              <w:rPr>
                <w:rFonts w:cs="B Compset"/>
                <w:sz w:val="28"/>
                <w:szCs w:val="28"/>
                <w:rtl/>
              </w:rPr>
            </w:pPr>
            <w:r w:rsidRPr="009243C2">
              <w:rPr>
                <w:rFonts w:cs="B Compset" w:hint="cs"/>
                <w:sz w:val="28"/>
                <w:szCs w:val="28"/>
                <w:rtl/>
              </w:rPr>
              <w:t>نتيجه</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314/2</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bidi/>
              <w:jc w:val="center"/>
              <w:rPr>
                <w:rFonts w:cs="B Compset"/>
                <w:sz w:val="28"/>
                <w:szCs w:val="28"/>
                <w:rtl/>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2</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393/3</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3</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780/2</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028/3</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5</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054/3</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6</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450/2</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7</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522/3</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8</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464/3</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9</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004/3</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10</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689/2</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11</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829/2</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12</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634/2</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13</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912/2</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14</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575/8</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15</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978/2</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16</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618/2</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1858" w:type="dxa"/>
            <w:vAlign w:val="center"/>
          </w:tcPr>
          <w:p w:rsidR="00194A73" w:rsidRPr="009243C2" w:rsidRDefault="00194A73" w:rsidP="00C975BF">
            <w:pPr>
              <w:jc w:val="center"/>
              <w:rPr>
                <w:rFonts w:cs="B Compset"/>
              </w:rPr>
            </w:pPr>
            <w:r w:rsidRPr="009243C2">
              <w:rPr>
                <w:rFonts w:cs="B Compset" w:hint="cs"/>
                <w:sz w:val="28"/>
                <w:szCs w:val="28"/>
                <w:rtl/>
              </w:rPr>
              <w:t>غيرنرمال</w:t>
            </w:r>
          </w:p>
        </w:tc>
      </w:tr>
    </w:tbl>
    <w:p w:rsidR="00194A73" w:rsidRPr="009243C2" w:rsidRDefault="00194A73" w:rsidP="00C975BF">
      <w:pPr>
        <w:autoSpaceDE w:val="0"/>
        <w:autoSpaceDN w:val="0"/>
        <w:bidi/>
        <w:adjustRightInd w:val="0"/>
        <w:spacing w:after="0" w:line="240" w:lineRule="auto"/>
        <w:ind w:right="60"/>
        <w:rPr>
          <w:rFonts w:ascii="Arial" w:hAnsi="Arial" w:cs="B Compset"/>
          <w:b/>
          <w:bCs/>
          <w:sz w:val="18"/>
          <w:szCs w:val="18"/>
        </w:rPr>
        <w:sectPr w:rsidR="00194A73" w:rsidRPr="009243C2" w:rsidSect="00194A73">
          <w:footerReference w:type="default" r:id="rId9"/>
          <w:pgSz w:w="11909" w:h="16834" w:code="9"/>
          <w:pgMar w:top="1440" w:right="1872" w:bottom="288" w:left="1008" w:header="288" w:footer="288" w:gutter="0"/>
          <w:cols w:space="720"/>
          <w:docGrid w:linePitch="360"/>
        </w:sectPr>
      </w:pPr>
    </w:p>
    <w:tbl>
      <w:tblPr>
        <w:tblW w:w="15300" w:type="dxa"/>
        <w:tblInd w:w="-1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738"/>
        <w:gridCol w:w="1013"/>
        <w:gridCol w:w="804"/>
        <w:gridCol w:w="717"/>
        <w:gridCol w:w="789"/>
        <w:gridCol w:w="789"/>
        <w:gridCol w:w="690"/>
        <w:gridCol w:w="687"/>
        <w:gridCol w:w="773"/>
        <w:gridCol w:w="861"/>
        <w:gridCol w:w="784"/>
        <w:gridCol w:w="717"/>
        <w:gridCol w:w="719"/>
        <w:gridCol w:w="719"/>
        <w:gridCol w:w="719"/>
        <w:gridCol w:w="995"/>
        <w:gridCol w:w="926"/>
        <w:gridCol w:w="860"/>
      </w:tblGrid>
      <w:tr w:rsidR="00194A73" w:rsidRPr="009243C2" w:rsidTr="00194A73">
        <w:trPr>
          <w:cantSplit/>
          <w:tblHeader/>
        </w:trPr>
        <w:tc>
          <w:tcPr>
            <w:tcW w:w="15300" w:type="dxa"/>
            <w:gridSpan w:val="18"/>
            <w:tcBorders>
              <w:top w:val="nil"/>
              <w:left w:val="nil"/>
              <w:bottom w:val="nil"/>
              <w:right w:val="nil"/>
            </w:tcBorders>
            <w:shd w:val="clear" w:color="auto" w:fill="FFFFFF"/>
            <w:vAlign w:val="center"/>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8"/>
                <w:szCs w:val="18"/>
              </w:rPr>
            </w:pPr>
            <w:r w:rsidRPr="009243C2">
              <w:rPr>
                <w:rFonts w:cs="B Nazanin" w:hint="cs"/>
                <w:b/>
                <w:bCs/>
                <w:sz w:val="24"/>
                <w:szCs w:val="24"/>
                <w:rtl/>
              </w:rPr>
              <w:lastRenderedPageBreak/>
              <w:t xml:space="preserve">جدول شماره24: نتایج آزمون کولموگروف </w:t>
            </w:r>
            <w:r w:rsidRPr="009243C2">
              <w:rPr>
                <w:rFonts w:ascii="Times New Roman" w:hAnsi="Times New Roman" w:cs="Times New Roman" w:hint="cs"/>
                <w:b/>
                <w:bCs/>
                <w:sz w:val="24"/>
                <w:szCs w:val="24"/>
                <w:rtl/>
              </w:rPr>
              <w:t>–</w:t>
            </w:r>
            <w:r w:rsidRPr="009243C2">
              <w:rPr>
                <w:rFonts w:cs="B Nazanin" w:hint="cs"/>
                <w:b/>
                <w:bCs/>
                <w:sz w:val="24"/>
                <w:szCs w:val="24"/>
                <w:rtl/>
              </w:rPr>
              <w:t xml:space="preserve"> اسمیرنوف برای پرسشنامه ارزیابی رفتار قبل از دوره</w:t>
            </w:r>
          </w:p>
        </w:tc>
      </w:tr>
      <w:tr w:rsidR="00194A73" w:rsidRPr="009243C2" w:rsidTr="00194A73">
        <w:trPr>
          <w:cantSplit/>
          <w:trHeight w:val="2012"/>
          <w:tblHeader/>
        </w:trPr>
        <w:tc>
          <w:tcPr>
            <w:tcW w:w="2952"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194A73" w:rsidRPr="009243C2" w:rsidRDefault="00194A73" w:rsidP="00C975BF">
            <w:pPr>
              <w:autoSpaceDE w:val="0"/>
              <w:autoSpaceDN w:val="0"/>
              <w:adjustRightInd w:val="0"/>
              <w:spacing w:after="0" w:line="240" w:lineRule="auto"/>
              <w:jc w:val="center"/>
              <w:rPr>
                <w:rFonts w:ascii="Times New Roman" w:hAnsi="Times New Roman" w:cs="Times New Roman"/>
                <w:sz w:val="24"/>
                <w:szCs w:val="24"/>
              </w:rPr>
            </w:pPr>
          </w:p>
        </w:tc>
        <w:tc>
          <w:tcPr>
            <w:tcW w:w="828" w:type="dxa"/>
            <w:tcBorders>
              <w:top w:val="single" w:sz="16" w:space="0" w:color="000000"/>
              <w:left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بازداشت کودکان و نوجوانان به عنوان آخرین راه چاره و کوتاه ترین زمان ممکن</w:t>
            </w:r>
          </w:p>
        </w:tc>
        <w:tc>
          <w:tcPr>
            <w:tcW w:w="63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نگهداری کودکان و نوجوانان جدای از بزه کاران بزرگسال</w:t>
            </w:r>
          </w:p>
        </w:tc>
        <w:tc>
          <w:tcPr>
            <w:tcW w:w="72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انجام اقدامات حمایتی و پیشگیرانه در خصوص کودکی که شاهد و یا مطلع از وقوع قتل بوده است.</w:t>
            </w:r>
          </w:p>
        </w:tc>
        <w:tc>
          <w:tcPr>
            <w:tcW w:w="63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اتخاذ اقدامات حمایتی و پیشگیرانه درخصوص کودکان بزه دیده یا قربانی جرم</w:t>
            </w:r>
          </w:p>
        </w:tc>
        <w:tc>
          <w:tcPr>
            <w:tcW w:w="72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کسب رضایت کودک شاهد و یا مطلع از جرم و والدین یا سرپرست قانونی وی برای مصاحبه</w:t>
            </w:r>
          </w:p>
        </w:tc>
        <w:tc>
          <w:tcPr>
            <w:tcW w:w="716"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حضور والدین یا سرپرست قانونی یا فرد مورد اعتماد کودک شاهد و یا مطلع از جرم در جریان مصاحبه</w:t>
            </w:r>
          </w:p>
        </w:tc>
        <w:tc>
          <w:tcPr>
            <w:tcW w:w="79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تعامل و همکاری با قضات و مددکاران اجتماعی در فرایند دادرسی ویژه کودکان و نوجوانان</w:t>
            </w:r>
          </w:p>
        </w:tc>
        <w:tc>
          <w:tcPr>
            <w:tcW w:w="75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توجه به «مصالح عالیه کودک»هنگام تصمیم گیری پیرامون کودکان و نوجوانان در تماس با قانون</w:t>
            </w:r>
          </w:p>
        </w:tc>
        <w:tc>
          <w:tcPr>
            <w:tcW w:w="804"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توجه به حقوق و نیازهای کودکان و نوجوانان در تماس با قانون هنگام مصاحبه و بازجویی</w:t>
            </w:r>
          </w:p>
        </w:tc>
        <w:tc>
          <w:tcPr>
            <w:tcW w:w="63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توجه به سن و جنس کودکان و نوجوانان هنگام مصاحبه و بازجویی</w:t>
            </w:r>
          </w:p>
        </w:tc>
        <w:tc>
          <w:tcPr>
            <w:tcW w:w="72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محرمانه نگه داشتن اطلاعات کودکان و نوجوانان در تماس با قانون</w:t>
            </w:r>
          </w:p>
        </w:tc>
        <w:tc>
          <w:tcPr>
            <w:tcW w:w="72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اجازه بیان نظر و دیدگاه به کودکان و نوجوانان در تماس با قانون هنگام برخورد با آنها</w:t>
            </w:r>
          </w:p>
        </w:tc>
        <w:tc>
          <w:tcPr>
            <w:tcW w:w="72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مشارکت کودکان و نوجوانان در اتخاذ تصمیمات پیرامون آنها</w:t>
            </w:r>
          </w:p>
        </w:tc>
        <w:tc>
          <w:tcPr>
            <w:tcW w:w="108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استفاده از جایگزین های دستگیری درباره  آن دسته ازکودکان و نوجوانان معارض قانون (بزه کار) که واجد شرایط استفاده از جایگزین های دستگیری بوده اند.</w:t>
            </w:r>
          </w:p>
        </w:tc>
        <w:tc>
          <w:tcPr>
            <w:tcW w:w="99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استفاده از جایگزین های بازداشت درباره  آن دسته ازکودکان معارض قانون (بزه کار) که واجد شرایط استفاده از جایگزین های بازداشت بوده اند.</w:t>
            </w:r>
          </w:p>
        </w:tc>
        <w:tc>
          <w:tcPr>
            <w:tcW w:w="900" w:type="dxa"/>
            <w:tcBorders>
              <w:top w:val="single" w:sz="16" w:space="0" w:color="000000"/>
              <w:bottom w:val="single" w:sz="16" w:space="0" w:color="000000"/>
              <w:right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2"/>
                <w:szCs w:val="12"/>
              </w:rPr>
            </w:pPr>
            <w:r w:rsidRPr="009243C2">
              <w:rPr>
                <w:rFonts w:cs="B Mitra" w:hint="cs"/>
                <w:sz w:val="12"/>
                <w:szCs w:val="12"/>
                <w:rtl/>
                <w:lang w:bidi="fa-IR"/>
              </w:rPr>
              <w:t>استفاده از برنامه های قضازدایی پیرامون کودکان و نوجوانان ناقض قانون (بزه کار) که واجد شرایط اعمال برنامه قضازدایی بوده اند.</w:t>
            </w:r>
          </w:p>
        </w:tc>
      </w:tr>
      <w:tr w:rsidR="00194A73" w:rsidRPr="009243C2" w:rsidTr="00194A73">
        <w:trPr>
          <w:cantSplit/>
          <w:trHeight w:val="356"/>
          <w:tblHeader/>
        </w:trPr>
        <w:tc>
          <w:tcPr>
            <w:tcW w:w="2952" w:type="dxa"/>
            <w:gridSpan w:val="2"/>
            <w:tcBorders>
              <w:top w:val="single" w:sz="16" w:space="0" w:color="000000"/>
              <w:left w:val="single" w:sz="16" w:space="0" w:color="000000"/>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N</w:t>
            </w:r>
          </w:p>
        </w:tc>
        <w:tc>
          <w:tcPr>
            <w:tcW w:w="828" w:type="dxa"/>
            <w:tcBorders>
              <w:top w:val="single" w:sz="16" w:space="0" w:color="000000"/>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361</w:t>
            </w:r>
          </w:p>
        </w:tc>
        <w:tc>
          <w:tcPr>
            <w:tcW w:w="63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359</w:t>
            </w:r>
          </w:p>
        </w:tc>
        <w:tc>
          <w:tcPr>
            <w:tcW w:w="72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358</w:t>
            </w:r>
          </w:p>
        </w:tc>
        <w:tc>
          <w:tcPr>
            <w:tcW w:w="63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357</w:t>
            </w:r>
          </w:p>
        </w:tc>
        <w:tc>
          <w:tcPr>
            <w:tcW w:w="72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333</w:t>
            </w:r>
          </w:p>
        </w:tc>
        <w:tc>
          <w:tcPr>
            <w:tcW w:w="716"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336</w:t>
            </w:r>
          </w:p>
        </w:tc>
        <w:tc>
          <w:tcPr>
            <w:tcW w:w="79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348</w:t>
            </w:r>
          </w:p>
        </w:tc>
        <w:tc>
          <w:tcPr>
            <w:tcW w:w="75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348</w:t>
            </w:r>
          </w:p>
        </w:tc>
        <w:tc>
          <w:tcPr>
            <w:tcW w:w="804"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348</w:t>
            </w:r>
          </w:p>
        </w:tc>
        <w:tc>
          <w:tcPr>
            <w:tcW w:w="63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350</w:t>
            </w:r>
          </w:p>
        </w:tc>
        <w:tc>
          <w:tcPr>
            <w:tcW w:w="72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347</w:t>
            </w:r>
          </w:p>
        </w:tc>
        <w:tc>
          <w:tcPr>
            <w:tcW w:w="72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348</w:t>
            </w:r>
          </w:p>
        </w:tc>
        <w:tc>
          <w:tcPr>
            <w:tcW w:w="72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350</w:t>
            </w:r>
          </w:p>
        </w:tc>
        <w:tc>
          <w:tcPr>
            <w:tcW w:w="108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350</w:t>
            </w:r>
          </w:p>
        </w:tc>
        <w:tc>
          <w:tcPr>
            <w:tcW w:w="99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350</w:t>
            </w:r>
          </w:p>
        </w:tc>
        <w:tc>
          <w:tcPr>
            <w:tcW w:w="900" w:type="dxa"/>
            <w:tcBorders>
              <w:top w:val="single" w:sz="16" w:space="0" w:color="000000"/>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349</w:t>
            </w:r>
          </w:p>
        </w:tc>
      </w:tr>
      <w:tr w:rsidR="00194A73" w:rsidRPr="009243C2" w:rsidTr="00194A73">
        <w:trPr>
          <w:cantSplit/>
          <w:tblHeader/>
        </w:trPr>
        <w:tc>
          <w:tcPr>
            <w:tcW w:w="1890" w:type="dxa"/>
            <w:vMerge w:val="restart"/>
            <w:tcBorders>
              <w:top w:val="nil"/>
              <w:left w:val="single" w:sz="16" w:space="0" w:color="000000"/>
              <w:bottom w:val="nil"/>
              <w:right w:val="nil"/>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Normal Parameters</w:t>
            </w:r>
            <w:r w:rsidRPr="009243C2">
              <w:rPr>
                <w:rFonts w:ascii="Arial" w:hAnsi="Arial" w:cs="Arial"/>
                <w:sz w:val="18"/>
                <w:szCs w:val="18"/>
                <w:vertAlign w:val="superscript"/>
              </w:rPr>
              <w:t>a,b</w:t>
            </w:r>
          </w:p>
        </w:tc>
        <w:tc>
          <w:tcPr>
            <w:tcW w:w="1062" w:type="dxa"/>
            <w:tcBorders>
              <w:top w:val="nil"/>
              <w:left w:val="nil"/>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Mean</w:t>
            </w:r>
          </w:p>
        </w:tc>
        <w:tc>
          <w:tcPr>
            <w:tcW w:w="828"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5.89</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6.70</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6.23</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6.35</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6.09</w:t>
            </w:r>
          </w:p>
        </w:tc>
        <w:tc>
          <w:tcPr>
            <w:tcW w:w="716"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6.27</w:t>
            </w:r>
          </w:p>
        </w:tc>
        <w:tc>
          <w:tcPr>
            <w:tcW w:w="7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6.26</w:t>
            </w:r>
          </w:p>
        </w:tc>
        <w:tc>
          <w:tcPr>
            <w:tcW w:w="75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6.00</w:t>
            </w:r>
          </w:p>
        </w:tc>
        <w:tc>
          <w:tcPr>
            <w:tcW w:w="804"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6.07</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6.49</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6.82</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6.14</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5.72</w:t>
            </w:r>
          </w:p>
        </w:tc>
        <w:tc>
          <w:tcPr>
            <w:tcW w:w="108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7.37</w:t>
            </w:r>
          </w:p>
        </w:tc>
        <w:tc>
          <w:tcPr>
            <w:tcW w:w="9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5.92</w:t>
            </w:r>
          </w:p>
        </w:tc>
        <w:tc>
          <w:tcPr>
            <w:tcW w:w="900"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6.04</w:t>
            </w:r>
          </w:p>
        </w:tc>
      </w:tr>
      <w:tr w:rsidR="00194A73" w:rsidRPr="009243C2" w:rsidTr="00194A73">
        <w:trPr>
          <w:cantSplit/>
          <w:tblHeader/>
        </w:trPr>
        <w:tc>
          <w:tcPr>
            <w:tcW w:w="1890" w:type="dxa"/>
            <w:vMerge/>
            <w:tcBorders>
              <w:top w:val="nil"/>
              <w:left w:val="single" w:sz="16" w:space="0" w:color="000000"/>
              <w:bottom w:val="nil"/>
              <w:right w:val="nil"/>
            </w:tcBorders>
            <w:shd w:val="clear" w:color="auto" w:fill="FFFFFF"/>
          </w:tcPr>
          <w:p w:rsidR="00194A73" w:rsidRPr="009243C2" w:rsidRDefault="00194A73" w:rsidP="00C975BF">
            <w:pPr>
              <w:autoSpaceDE w:val="0"/>
              <w:autoSpaceDN w:val="0"/>
              <w:adjustRightInd w:val="0"/>
              <w:spacing w:after="0" w:line="240" w:lineRule="auto"/>
              <w:rPr>
                <w:rFonts w:ascii="Arial" w:hAnsi="Arial" w:cs="Arial"/>
                <w:sz w:val="18"/>
                <w:szCs w:val="18"/>
              </w:rPr>
            </w:pPr>
          </w:p>
        </w:tc>
        <w:tc>
          <w:tcPr>
            <w:tcW w:w="1062" w:type="dxa"/>
            <w:tcBorders>
              <w:top w:val="nil"/>
              <w:left w:val="nil"/>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6"/>
                <w:szCs w:val="16"/>
              </w:rPr>
            </w:pPr>
            <w:r w:rsidRPr="009243C2">
              <w:rPr>
                <w:rFonts w:ascii="Arial" w:hAnsi="Arial" w:cs="Arial"/>
                <w:sz w:val="16"/>
                <w:szCs w:val="16"/>
              </w:rPr>
              <w:t>Std. Deviation</w:t>
            </w:r>
          </w:p>
        </w:tc>
        <w:tc>
          <w:tcPr>
            <w:tcW w:w="828"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2.553</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2.536</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2.372</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2.415</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2.398</w:t>
            </w:r>
          </w:p>
        </w:tc>
        <w:tc>
          <w:tcPr>
            <w:tcW w:w="716"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2.468</w:t>
            </w:r>
          </w:p>
        </w:tc>
        <w:tc>
          <w:tcPr>
            <w:tcW w:w="7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2.482</w:t>
            </w:r>
          </w:p>
        </w:tc>
        <w:tc>
          <w:tcPr>
            <w:tcW w:w="75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2.530</w:t>
            </w:r>
          </w:p>
        </w:tc>
        <w:tc>
          <w:tcPr>
            <w:tcW w:w="804"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2.417</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2.432</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2.462</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2.529</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2.546</w:t>
            </w:r>
          </w:p>
        </w:tc>
        <w:tc>
          <w:tcPr>
            <w:tcW w:w="108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27.068</w:t>
            </w:r>
          </w:p>
        </w:tc>
        <w:tc>
          <w:tcPr>
            <w:tcW w:w="9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2.633</w:t>
            </w:r>
          </w:p>
        </w:tc>
        <w:tc>
          <w:tcPr>
            <w:tcW w:w="900"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2.600</w:t>
            </w:r>
          </w:p>
        </w:tc>
      </w:tr>
      <w:tr w:rsidR="00194A73" w:rsidRPr="009243C2" w:rsidTr="00194A73">
        <w:trPr>
          <w:cantSplit/>
          <w:tblHeader/>
        </w:trPr>
        <w:tc>
          <w:tcPr>
            <w:tcW w:w="1890" w:type="dxa"/>
            <w:vMerge w:val="restart"/>
            <w:tcBorders>
              <w:top w:val="nil"/>
              <w:left w:val="single" w:sz="16" w:space="0" w:color="000000"/>
              <w:bottom w:val="nil"/>
              <w:right w:val="nil"/>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Most Extreme Differences</w:t>
            </w:r>
          </w:p>
        </w:tc>
        <w:tc>
          <w:tcPr>
            <w:tcW w:w="1062" w:type="dxa"/>
            <w:tcBorders>
              <w:top w:val="nil"/>
              <w:left w:val="nil"/>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Absolute</w:t>
            </w:r>
          </w:p>
        </w:tc>
        <w:tc>
          <w:tcPr>
            <w:tcW w:w="828"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.122</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.179</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.147</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.160</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.167</w:t>
            </w:r>
          </w:p>
        </w:tc>
        <w:tc>
          <w:tcPr>
            <w:tcW w:w="716"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.134</w:t>
            </w:r>
          </w:p>
        </w:tc>
        <w:tc>
          <w:tcPr>
            <w:tcW w:w="7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.189</w:t>
            </w:r>
          </w:p>
        </w:tc>
        <w:tc>
          <w:tcPr>
            <w:tcW w:w="75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.186</w:t>
            </w:r>
          </w:p>
        </w:tc>
        <w:tc>
          <w:tcPr>
            <w:tcW w:w="804"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.161</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.144</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.152</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.141</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.156</w:t>
            </w:r>
          </w:p>
        </w:tc>
        <w:tc>
          <w:tcPr>
            <w:tcW w:w="108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.458</w:t>
            </w:r>
          </w:p>
        </w:tc>
        <w:tc>
          <w:tcPr>
            <w:tcW w:w="9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.159</w:t>
            </w:r>
          </w:p>
        </w:tc>
        <w:tc>
          <w:tcPr>
            <w:tcW w:w="900"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.140</w:t>
            </w:r>
          </w:p>
        </w:tc>
      </w:tr>
      <w:tr w:rsidR="00194A73" w:rsidRPr="009243C2" w:rsidTr="00194A73">
        <w:trPr>
          <w:cantSplit/>
          <w:tblHeader/>
        </w:trPr>
        <w:tc>
          <w:tcPr>
            <w:tcW w:w="1890" w:type="dxa"/>
            <w:vMerge/>
            <w:tcBorders>
              <w:top w:val="nil"/>
              <w:left w:val="single" w:sz="16" w:space="0" w:color="000000"/>
              <w:bottom w:val="nil"/>
              <w:right w:val="nil"/>
            </w:tcBorders>
            <w:shd w:val="clear" w:color="auto" w:fill="FFFFFF"/>
          </w:tcPr>
          <w:p w:rsidR="00194A73" w:rsidRPr="009243C2" w:rsidRDefault="00194A73" w:rsidP="00C975BF">
            <w:pPr>
              <w:autoSpaceDE w:val="0"/>
              <w:autoSpaceDN w:val="0"/>
              <w:adjustRightInd w:val="0"/>
              <w:spacing w:after="0" w:line="240" w:lineRule="auto"/>
              <w:rPr>
                <w:rFonts w:ascii="Arial" w:hAnsi="Arial" w:cs="Arial"/>
                <w:sz w:val="18"/>
                <w:szCs w:val="18"/>
              </w:rPr>
            </w:pPr>
          </w:p>
        </w:tc>
        <w:tc>
          <w:tcPr>
            <w:tcW w:w="1062" w:type="dxa"/>
            <w:tcBorders>
              <w:top w:val="nil"/>
              <w:left w:val="nil"/>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Positive</w:t>
            </w:r>
          </w:p>
        </w:tc>
        <w:tc>
          <w:tcPr>
            <w:tcW w:w="828"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.077</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.097</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.068</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.068</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.069</w:t>
            </w:r>
          </w:p>
        </w:tc>
        <w:tc>
          <w:tcPr>
            <w:tcW w:w="716"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.065</w:t>
            </w:r>
          </w:p>
        </w:tc>
        <w:tc>
          <w:tcPr>
            <w:tcW w:w="7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.084</w:t>
            </w:r>
          </w:p>
        </w:tc>
        <w:tc>
          <w:tcPr>
            <w:tcW w:w="75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.079</w:t>
            </w:r>
          </w:p>
        </w:tc>
        <w:tc>
          <w:tcPr>
            <w:tcW w:w="804"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.086</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.074</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.098</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.065</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.065</w:t>
            </w:r>
          </w:p>
        </w:tc>
        <w:tc>
          <w:tcPr>
            <w:tcW w:w="108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.458</w:t>
            </w:r>
          </w:p>
        </w:tc>
        <w:tc>
          <w:tcPr>
            <w:tcW w:w="9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.069</w:t>
            </w:r>
          </w:p>
        </w:tc>
        <w:tc>
          <w:tcPr>
            <w:tcW w:w="900"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.069</w:t>
            </w:r>
          </w:p>
        </w:tc>
      </w:tr>
      <w:tr w:rsidR="00194A73" w:rsidRPr="009243C2" w:rsidTr="00194A73">
        <w:trPr>
          <w:cantSplit/>
          <w:tblHeader/>
        </w:trPr>
        <w:tc>
          <w:tcPr>
            <w:tcW w:w="1890" w:type="dxa"/>
            <w:vMerge/>
            <w:tcBorders>
              <w:top w:val="nil"/>
              <w:left w:val="single" w:sz="16" w:space="0" w:color="000000"/>
              <w:bottom w:val="nil"/>
              <w:right w:val="nil"/>
            </w:tcBorders>
            <w:shd w:val="clear" w:color="auto" w:fill="FFFFFF"/>
          </w:tcPr>
          <w:p w:rsidR="00194A73" w:rsidRPr="009243C2" w:rsidRDefault="00194A73" w:rsidP="00C975BF">
            <w:pPr>
              <w:autoSpaceDE w:val="0"/>
              <w:autoSpaceDN w:val="0"/>
              <w:adjustRightInd w:val="0"/>
              <w:spacing w:after="0" w:line="240" w:lineRule="auto"/>
              <w:rPr>
                <w:rFonts w:ascii="Arial" w:hAnsi="Arial" w:cs="Arial"/>
                <w:sz w:val="18"/>
                <w:szCs w:val="18"/>
              </w:rPr>
            </w:pPr>
          </w:p>
        </w:tc>
        <w:tc>
          <w:tcPr>
            <w:tcW w:w="1062" w:type="dxa"/>
            <w:tcBorders>
              <w:top w:val="nil"/>
              <w:left w:val="nil"/>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Negative</w:t>
            </w:r>
          </w:p>
        </w:tc>
        <w:tc>
          <w:tcPr>
            <w:tcW w:w="828"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-.122</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-.179</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-.147</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-.160</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-.167</w:t>
            </w:r>
          </w:p>
        </w:tc>
        <w:tc>
          <w:tcPr>
            <w:tcW w:w="716"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-.134</w:t>
            </w:r>
          </w:p>
        </w:tc>
        <w:tc>
          <w:tcPr>
            <w:tcW w:w="7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-.189</w:t>
            </w:r>
          </w:p>
        </w:tc>
        <w:tc>
          <w:tcPr>
            <w:tcW w:w="75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-.186</w:t>
            </w:r>
          </w:p>
        </w:tc>
        <w:tc>
          <w:tcPr>
            <w:tcW w:w="804"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-.161</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-.144</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-.152</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-.141</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-.156</w:t>
            </w:r>
          </w:p>
        </w:tc>
        <w:tc>
          <w:tcPr>
            <w:tcW w:w="108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-.393</w:t>
            </w:r>
          </w:p>
        </w:tc>
        <w:tc>
          <w:tcPr>
            <w:tcW w:w="9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-.159</w:t>
            </w:r>
          </w:p>
        </w:tc>
        <w:tc>
          <w:tcPr>
            <w:tcW w:w="900"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-.140</w:t>
            </w:r>
          </w:p>
        </w:tc>
      </w:tr>
      <w:tr w:rsidR="00194A73" w:rsidRPr="009243C2" w:rsidTr="00194A73">
        <w:trPr>
          <w:cantSplit/>
          <w:tblHeader/>
        </w:trPr>
        <w:tc>
          <w:tcPr>
            <w:tcW w:w="2952" w:type="dxa"/>
            <w:gridSpan w:val="2"/>
            <w:tcBorders>
              <w:top w:val="nil"/>
              <w:left w:val="single" w:sz="16" w:space="0" w:color="000000"/>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Kolmogorov-Smirnov Z</w:t>
            </w:r>
          </w:p>
        </w:tc>
        <w:tc>
          <w:tcPr>
            <w:tcW w:w="828"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2.314</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3.393</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2.780</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3.028</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3.054</w:t>
            </w:r>
          </w:p>
        </w:tc>
        <w:tc>
          <w:tcPr>
            <w:tcW w:w="716"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2.450</w:t>
            </w:r>
          </w:p>
        </w:tc>
        <w:tc>
          <w:tcPr>
            <w:tcW w:w="7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3.522</w:t>
            </w:r>
          </w:p>
        </w:tc>
        <w:tc>
          <w:tcPr>
            <w:tcW w:w="75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3.464</w:t>
            </w:r>
          </w:p>
        </w:tc>
        <w:tc>
          <w:tcPr>
            <w:tcW w:w="804"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3.004</w:t>
            </w:r>
          </w:p>
        </w:tc>
        <w:tc>
          <w:tcPr>
            <w:tcW w:w="63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2.689</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2.829</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2.634</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2.912</w:t>
            </w:r>
          </w:p>
        </w:tc>
        <w:tc>
          <w:tcPr>
            <w:tcW w:w="108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8.575</w:t>
            </w:r>
          </w:p>
        </w:tc>
        <w:tc>
          <w:tcPr>
            <w:tcW w:w="99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2.978</w:t>
            </w:r>
          </w:p>
        </w:tc>
        <w:tc>
          <w:tcPr>
            <w:tcW w:w="900"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2.618</w:t>
            </w:r>
          </w:p>
        </w:tc>
      </w:tr>
      <w:tr w:rsidR="00194A73" w:rsidRPr="009243C2" w:rsidTr="00194A73">
        <w:trPr>
          <w:cantSplit/>
          <w:tblHeader/>
        </w:trPr>
        <w:tc>
          <w:tcPr>
            <w:tcW w:w="2952" w:type="dxa"/>
            <w:gridSpan w:val="2"/>
            <w:tcBorders>
              <w:top w:val="nil"/>
              <w:left w:val="single" w:sz="16" w:space="0" w:color="000000"/>
              <w:bottom w:val="single" w:sz="16" w:space="0" w:color="000000"/>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Asymp. Sig. (2-tailed)</w:t>
            </w:r>
          </w:p>
        </w:tc>
        <w:tc>
          <w:tcPr>
            <w:tcW w:w="828" w:type="dxa"/>
            <w:tcBorders>
              <w:top w:val="nil"/>
              <w:left w:val="single" w:sz="16" w:space="0" w:color="000000"/>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63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72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63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72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716"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79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75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804"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63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72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72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72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108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99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c>
          <w:tcPr>
            <w:tcW w:w="900" w:type="dxa"/>
            <w:tcBorders>
              <w:top w:val="nil"/>
              <w:bottom w:val="single" w:sz="16" w:space="0" w:color="000000"/>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Mitra"/>
                <w:sz w:val="18"/>
                <w:szCs w:val="18"/>
              </w:rPr>
            </w:pPr>
            <w:r w:rsidRPr="009243C2">
              <w:rPr>
                <w:rFonts w:ascii="Arial" w:hAnsi="Arial" w:cs="B Mitra"/>
                <w:sz w:val="18"/>
                <w:szCs w:val="18"/>
              </w:rPr>
              <w:t>.000</w:t>
            </w:r>
          </w:p>
        </w:tc>
      </w:tr>
      <w:tr w:rsidR="00194A73" w:rsidRPr="009243C2" w:rsidTr="00194A73">
        <w:trPr>
          <w:cantSplit/>
        </w:trPr>
        <w:tc>
          <w:tcPr>
            <w:tcW w:w="15300" w:type="dxa"/>
            <w:gridSpan w:val="18"/>
            <w:tcBorders>
              <w:top w:val="nil"/>
              <w:left w:val="nil"/>
              <w:bottom w:val="nil"/>
              <w:right w:val="nil"/>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a. Test distribution is Normal.</w:t>
            </w:r>
          </w:p>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b. Calculated from data.</w:t>
            </w:r>
          </w:p>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p>
        </w:tc>
      </w:tr>
    </w:tbl>
    <w:p w:rsidR="00194A73" w:rsidRPr="009243C2" w:rsidRDefault="00194A73" w:rsidP="00C975BF">
      <w:pPr>
        <w:autoSpaceDE w:val="0"/>
        <w:autoSpaceDN w:val="0"/>
        <w:adjustRightInd w:val="0"/>
        <w:spacing w:after="0" w:line="240" w:lineRule="auto"/>
        <w:rPr>
          <w:rFonts w:ascii="Times New Roman" w:hAnsi="Times New Roman" w:cs="Times New Roman"/>
          <w:sz w:val="24"/>
          <w:szCs w:val="24"/>
        </w:rPr>
        <w:sectPr w:rsidR="00194A73" w:rsidRPr="009243C2" w:rsidSect="00194A73">
          <w:pgSz w:w="15840" w:h="12240" w:orient="landscape"/>
          <w:pgMar w:top="1440" w:right="1440" w:bottom="1440" w:left="1440" w:header="720" w:footer="720" w:gutter="0"/>
          <w:cols w:space="720"/>
          <w:docGrid w:linePitch="360"/>
        </w:sectPr>
      </w:pPr>
    </w:p>
    <w:p w:rsidR="00194A73" w:rsidRPr="009243C2" w:rsidRDefault="00194A73" w:rsidP="00C975BF">
      <w:pPr>
        <w:bidi/>
        <w:spacing w:line="240" w:lineRule="auto"/>
        <w:rPr>
          <w:rFonts w:cs="B Compset"/>
          <w:b/>
          <w:bCs/>
          <w:sz w:val="28"/>
          <w:szCs w:val="28"/>
          <w:rtl/>
          <w:lang w:bidi="fa-IR"/>
        </w:rPr>
      </w:pPr>
      <w:r w:rsidRPr="009243C2">
        <w:rPr>
          <w:rFonts w:cs="B Compset" w:hint="cs"/>
          <w:b/>
          <w:bCs/>
          <w:sz w:val="28"/>
          <w:szCs w:val="28"/>
          <w:rtl/>
          <w:lang w:bidi="fa-IR"/>
        </w:rPr>
        <w:lastRenderedPageBreak/>
        <w:t xml:space="preserve">نتايج آزمون </w:t>
      </w:r>
      <w:r w:rsidRPr="009243C2">
        <w:rPr>
          <w:rFonts w:cs="B Compset" w:hint="cs"/>
          <w:b/>
          <w:bCs/>
          <w:sz w:val="28"/>
          <w:szCs w:val="28"/>
          <w:rtl/>
        </w:rPr>
        <w:t xml:space="preserve">كولوموگروف اسميرنف </w:t>
      </w:r>
      <w:r w:rsidRPr="009243C2">
        <w:rPr>
          <w:rFonts w:cs="B Compset" w:hint="cs"/>
          <w:b/>
          <w:bCs/>
          <w:sz w:val="28"/>
          <w:szCs w:val="28"/>
          <w:rtl/>
          <w:lang w:bidi="fa-IR"/>
        </w:rPr>
        <w:t>براي وضعيت رفتار بعد از دوره</w:t>
      </w:r>
    </w:p>
    <w:p w:rsidR="00194A73" w:rsidRPr="009243C2" w:rsidRDefault="00194A73" w:rsidP="00C975BF">
      <w:pPr>
        <w:bidi/>
        <w:spacing w:line="240" w:lineRule="auto"/>
        <w:jc w:val="both"/>
        <w:rPr>
          <w:rFonts w:cs="B Compset"/>
          <w:sz w:val="28"/>
          <w:szCs w:val="28"/>
          <w:lang w:bidi="fa-IR"/>
        </w:rPr>
      </w:pPr>
      <w:r w:rsidRPr="009243C2">
        <w:rPr>
          <w:rFonts w:cs="B Compset" w:hint="cs"/>
          <w:sz w:val="28"/>
          <w:szCs w:val="28"/>
          <w:rtl/>
          <w:lang w:bidi="fa-IR"/>
        </w:rPr>
        <w:t xml:space="preserve">نتيجه آزمون، يك خروجي است كه به ترتيب تعداد داده ها، پارامترهاي موردنظر در بررسي وجود توزيع (مانند ميانگين و انحراف معيار در توزيع نرمال)، قدر مطلق مقدار بيشترين انحراف، بيشترين انحراف مثبت، بيشترين انحراف منفي، مقدار آماره </w:t>
      </w:r>
      <w:r w:rsidRPr="009243C2">
        <w:rPr>
          <w:rFonts w:cs="B Compset"/>
          <w:sz w:val="28"/>
          <w:szCs w:val="28"/>
          <w:lang w:bidi="fa-IR"/>
        </w:rPr>
        <w:t>Z</w:t>
      </w:r>
      <w:r w:rsidRPr="009243C2">
        <w:rPr>
          <w:rFonts w:cs="B Compset" w:hint="cs"/>
          <w:sz w:val="28"/>
          <w:szCs w:val="28"/>
          <w:rtl/>
          <w:lang w:bidi="fa-IR"/>
        </w:rPr>
        <w:t xml:space="preserve"> و مقدار </w:t>
      </w:r>
      <w:r w:rsidRPr="009243C2">
        <w:rPr>
          <w:rFonts w:cs="B Compset"/>
          <w:sz w:val="28"/>
          <w:szCs w:val="28"/>
          <w:lang w:bidi="fa-IR"/>
        </w:rPr>
        <w:t>sig</w:t>
      </w:r>
      <w:r w:rsidRPr="009243C2">
        <w:rPr>
          <w:rFonts w:cs="B Compset" w:hint="cs"/>
          <w:sz w:val="28"/>
          <w:szCs w:val="28"/>
          <w:rtl/>
          <w:lang w:bidi="fa-IR"/>
        </w:rPr>
        <w:t xml:space="preserve"> را ارايه مي كند. به دليل اينكه </w:t>
      </w:r>
      <w:r w:rsidRPr="009243C2">
        <w:rPr>
          <w:rFonts w:cs="B Compset"/>
          <w:sz w:val="28"/>
          <w:szCs w:val="28"/>
          <w:lang w:bidi="fa-IR"/>
        </w:rPr>
        <w:t>sig</w:t>
      </w:r>
      <w:r w:rsidRPr="009243C2">
        <w:rPr>
          <w:rFonts w:cs="B Compset" w:hint="cs"/>
          <w:sz w:val="28"/>
          <w:szCs w:val="28"/>
          <w:rtl/>
          <w:lang w:bidi="fa-IR"/>
        </w:rPr>
        <w:t xml:space="preserve"> كمتر از 5 درصد است </w:t>
      </w:r>
      <w:r w:rsidRPr="009243C2">
        <w:rPr>
          <w:rFonts w:cs="B Compset"/>
          <w:sz w:val="28"/>
          <w:szCs w:val="28"/>
          <w:lang w:bidi="fa-IR"/>
        </w:rPr>
        <w:t>H</w:t>
      </w:r>
      <w:r w:rsidRPr="009243C2">
        <w:rPr>
          <w:rFonts w:cs="B Compset"/>
          <w:sz w:val="28"/>
          <w:szCs w:val="28"/>
          <w:vertAlign w:val="subscript"/>
          <w:lang w:bidi="fa-IR"/>
        </w:rPr>
        <w:t>0</w:t>
      </w:r>
      <w:r w:rsidRPr="009243C2">
        <w:rPr>
          <w:rFonts w:cs="B Compset" w:hint="cs"/>
          <w:sz w:val="28"/>
          <w:szCs w:val="28"/>
          <w:rtl/>
          <w:lang w:bidi="fa-IR"/>
        </w:rPr>
        <w:t xml:space="preserve"> رد شده و </w:t>
      </w:r>
      <w:r w:rsidRPr="009243C2">
        <w:rPr>
          <w:rFonts w:cs="B Compset"/>
          <w:sz w:val="28"/>
          <w:szCs w:val="28"/>
          <w:lang w:bidi="fa-IR"/>
        </w:rPr>
        <w:t>H</w:t>
      </w:r>
      <w:r w:rsidRPr="009243C2">
        <w:rPr>
          <w:rFonts w:cs="B Compset"/>
          <w:sz w:val="28"/>
          <w:szCs w:val="28"/>
          <w:vertAlign w:val="subscript"/>
          <w:lang w:bidi="fa-IR"/>
        </w:rPr>
        <w:t>1</w:t>
      </w:r>
      <w:r w:rsidRPr="009243C2">
        <w:rPr>
          <w:rFonts w:cs="B Compset" w:hint="cs"/>
          <w:sz w:val="28"/>
          <w:szCs w:val="28"/>
          <w:rtl/>
          <w:lang w:bidi="fa-IR"/>
        </w:rPr>
        <w:t xml:space="preserve"> پذيرفته مي شود. بنابراين، در تمام عاملها (سوالات) توزيع غيرنرمال است. نتايج آزمون كولوموگروف اسميرنف براي وضعيت رفتارها بعد از دوره در جدول شماره 25 و  به تفکیک سئوالات در جدول شماره24 ارائه شده است.</w:t>
      </w:r>
    </w:p>
    <w:tbl>
      <w:tblPr>
        <w:tblStyle w:val="TableGrid"/>
        <w:tblpPr w:leftFromText="180" w:rightFromText="180" w:vertAnchor="text" w:horzAnchor="margin" w:tblpXSpec="center" w:tblpY="819"/>
        <w:bidiVisual/>
        <w:tblW w:w="0" w:type="auto"/>
        <w:tblLook w:val="01E0" w:firstRow="1" w:lastRow="1" w:firstColumn="1" w:lastColumn="1" w:noHBand="0" w:noVBand="0"/>
      </w:tblPr>
      <w:tblGrid>
        <w:gridCol w:w="1161"/>
        <w:gridCol w:w="3933"/>
        <w:gridCol w:w="2053"/>
        <w:gridCol w:w="1256"/>
      </w:tblGrid>
      <w:tr w:rsidR="009243C2" w:rsidRPr="009243C2" w:rsidTr="00194A73">
        <w:trPr>
          <w:trHeight w:val="1069"/>
        </w:trPr>
        <w:tc>
          <w:tcPr>
            <w:tcW w:w="0" w:type="auto"/>
            <w:gridSpan w:val="4"/>
            <w:vAlign w:val="center"/>
          </w:tcPr>
          <w:p w:rsidR="00194A73" w:rsidRPr="009243C2" w:rsidRDefault="00194A73" w:rsidP="00C975BF">
            <w:pPr>
              <w:bidi/>
              <w:jc w:val="center"/>
              <w:rPr>
                <w:rFonts w:cs="B Compset"/>
                <w:sz w:val="28"/>
                <w:szCs w:val="28"/>
                <w:rtl/>
              </w:rPr>
            </w:pPr>
            <w:r w:rsidRPr="009243C2">
              <w:rPr>
                <w:rFonts w:cs="B Compset" w:hint="cs"/>
                <w:b/>
                <w:bCs/>
                <w:sz w:val="24"/>
                <w:szCs w:val="24"/>
                <w:rtl/>
              </w:rPr>
              <w:t xml:space="preserve">جدول شماره 24: نتایج آزمون کولموگروف </w:t>
            </w:r>
            <w:r w:rsidRPr="009243C2">
              <w:rPr>
                <w:rFonts w:ascii="Times New Roman" w:hAnsi="Times New Roman" w:cs="Times New Roman" w:hint="cs"/>
                <w:b/>
                <w:bCs/>
                <w:sz w:val="24"/>
                <w:szCs w:val="24"/>
                <w:rtl/>
              </w:rPr>
              <w:t>–</w:t>
            </w:r>
            <w:r w:rsidRPr="009243C2">
              <w:rPr>
                <w:rFonts w:cs="B Compset" w:hint="cs"/>
                <w:b/>
                <w:bCs/>
                <w:sz w:val="24"/>
                <w:szCs w:val="24"/>
                <w:rtl/>
              </w:rPr>
              <w:t xml:space="preserve"> اسمیرنوف برای هر یک از گویه های ارزیابی رفتار قبل از دوره</w:t>
            </w:r>
          </w:p>
        </w:tc>
      </w:tr>
      <w:tr w:rsidR="009243C2" w:rsidRPr="009243C2" w:rsidTr="00194A73">
        <w:trPr>
          <w:trHeight w:val="1069"/>
        </w:trPr>
        <w:tc>
          <w:tcPr>
            <w:tcW w:w="0" w:type="auto"/>
            <w:vAlign w:val="center"/>
          </w:tcPr>
          <w:p w:rsidR="00194A73" w:rsidRPr="009243C2" w:rsidRDefault="00194A73" w:rsidP="00C975BF">
            <w:pPr>
              <w:bidi/>
              <w:jc w:val="center"/>
              <w:rPr>
                <w:rFonts w:cs="B Compset"/>
                <w:sz w:val="28"/>
                <w:szCs w:val="28"/>
                <w:lang w:bidi="fa-IR"/>
              </w:rPr>
            </w:pPr>
            <w:r w:rsidRPr="009243C2">
              <w:rPr>
                <w:rFonts w:cs="B Compset" w:hint="cs"/>
                <w:sz w:val="28"/>
                <w:szCs w:val="28"/>
                <w:rtl/>
              </w:rPr>
              <w:t>گویه ها</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 xml:space="preserve">آماره </w:t>
            </w:r>
            <w:r w:rsidRPr="009243C2">
              <w:rPr>
                <w:rFonts w:cs="B Compset"/>
                <w:sz w:val="28"/>
                <w:szCs w:val="28"/>
              </w:rPr>
              <w:t>Z</w:t>
            </w:r>
            <w:r w:rsidRPr="009243C2">
              <w:rPr>
                <w:rFonts w:cs="B Compset" w:hint="cs"/>
                <w:sz w:val="28"/>
                <w:szCs w:val="28"/>
                <w:rtl/>
              </w:rPr>
              <w:t xml:space="preserve"> کولوموگروف-اسميرنف</w:t>
            </w:r>
          </w:p>
        </w:tc>
        <w:tc>
          <w:tcPr>
            <w:tcW w:w="0" w:type="auto"/>
            <w:vAlign w:val="center"/>
          </w:tcPr>
          <w:p w:rsidR="00194A73" w:rsidRPr="009243C2" w:rsidRDefault="00194A73" w:rsidP="00C975BF">
            <w:pPr>
              <w:bidi/>
              <w:jc w:val="center"/>
              <w:rPr>
                <w:rFonts w:cs="B Compset"/>
                <w:sz w:val="28"/>
                <w:szCs w:val="28"/>
                <w:lang w:bidi="fa-IR"/>
              </w:rPr>
            </w:pPr>
            <w:r w:rsidRPr="009243C2">
              <w:rPr>
                <w:rFonts w:cs="B Compset" w:hint="cs"/>
                <w:sz w:val="28"/>
                <w:szCs w:val="28"/>
                <w:rtl/>
              </w:rPr>
              <w:t>سطح معني داري</w:t>
            </w:r>
          </w:p>
        </w:tc>
        <w:tc>
          <w:tcPr>
            <w:tcW w:w="0" w:type="auto"/>
            <w:vAlign w:val="center"/>
          </w:tcPr>
          <w:p w:rsidR="00194A73" w:rsidRPr="009243C2" w:rsidRDefault="00194A73" w:rsidP="00C975BF">
            <w:pPr>
              <w:bidi/>
              <w:jc w:val="center"/>
              <w:rPr>
                <w:rFonts w:cs="B Compset"/>
                <w:sz w:val="28"/>
                <w:szCs w:val="28"/>
                <w:rtl/>
              </w:rPr>
            </w:pPr>
          </w:p>
          <w:p w:rsidR="00194A73" w:rsidRPr="009243C2" w:rsidRDefault="00194A73" w:rsidP="00C975BF">
            <w:pPr>
              <w:bidi/>
              <w:jc w:val="center"/>
              <w:rPr>
                <w:rFonts w:cs="B Compset"/>
                <w:sz w:val="28"/>
                <w:szCs w:val="28"/>
                <w:rtl/>
              </w:rPr>
            </w:pPr>
            <w:r w:rsidRPr="009243C2">
              <w:rPr>
                <w:rFonts w:cs="B Compset" w:hint="cs"/>
                <w:sz w:val="28"/>
                <w:szCs w:val="28"/>
                <w:rtl/>
              </w:rPr>
              <w:t>نتيجه</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851/4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2</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572/5</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3</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801/4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4</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686/4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5</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161/4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6</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417/4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7</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327/4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8</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450/4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9</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624/7</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10</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690/4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11</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013/5</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12</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803/4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lastRenderedPageBreak/>
              <w:t>13</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025/4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14</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453/4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15</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302/4</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r w:rsidR="009243C2" w:rsidRPr="009243C2" w:rsidTr="00194A73">
        <w:trPr>
          <w:trHeight w:val="338"/>
        </w:trPr>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16</w:t>
            </w:r>
          </w:p>
        </w:tc>
        <w:tc>
          <w:tcPr>
            <w:tcW w:w="0" w:type="auto"/>
            <w:vAlign w:val="center"/>
          </w:tcPr>
          <w:p w:rsidR="00194A73" w:rsidRPr="009243C2" w:rsidRDefault="00194A73" w:rsidP="00C975BF">
            <w:pPr>
              <w:bidi/>
              <w:jc w:val="center"/>
              <w:rPr>
                <w:rFonts w:cs="B Compset"/>
                <w:sz w:val="28"/>
                <w:szCs w:val="28"/>
                <w:rtl/>
              </w:rPr>
            </w:pPr>
            <w:r w:rsidRPr="009243C2">
              <w:rPr>
                <w:rFonts w:cs="B Compset" w:hint="cs"/>
                <w:sz w:val="28"/>
                <w:szCs w:val="28"/>
                <w:rtl/>
              </w:rPr>
              <w:t>010/5</w:t>
            </w:r>
          </w:p>
        </w:tc>
        <w:tc>
          <w:tcPr>
            <w:tcW w:w="0" w:type="auto"/>
            <w:vAlign w:val="center"/>
          </w:tcPr>
          <w:p w:rsidR="00194A73" w:rsidRPr="009243C2" w:rsidRDefault="00194A73" w:rsidP="00C975BF">
            <w:pPr>
              <w:bidi/>
              <w:jc w:val="center"/>
              <w:rPr>
                <w:rFonts w:cs="B Compset"/>
                <w:sz w:val="28"/>
                <w:szCs w:val="28"/>
              </w:rPr>
            </w:pPr>
            <w:r w:rsidRPr="009243C2">
              <w:rPr>
                <w:rFonts w:cs="B Compset" w:hint="cs"/>
                <w:sz w:val="28"/>
                <w:szCs w:val="28"/>
                <w:rtl/>
              </w:rPr>
              <w:t>000/0</w:t>
            </w:r>
          </w:p>
        </w:tc>
        <w:tc>
          <w:tcPr>
            <w:tcW w:w="0" w:type="auto"/>
            <w:vAlign w:val="center"/>
          </w:tcPr>
          <w:p w:rsidR="00194A73" w:rsidRPr="009243C2" w:rsidRDefault="00194A73" w:rsidP="00C975BF">
            <w:pPr>
              <w:jc w:val="center"/>
              <w:rPr>
                <w:rFonts w:cs="B Compset"/>
              </w:rPr>
            </w:pPr>
            <w:r w:rsidRPr="009243C2">
              <w:rPr>
                <w:rFonts w:cs="B Compset" w:hint="cs"/>
                <w:sz w:val="28"/>
                <w:szCs w:val="28"/>
                <w:rtl/>
              </w:rPr>
              <w:t>غيرنرمال</w:t>
            </w:r>
          </w:p>
        </w:tc>
      </w:tr>
    </w:tbl>
    <w:p w:rsidR="00194A73" w:rsidRPr="009243C2" w:rsidRDefault="00194A73" w:rsidP="00C975BF">
      <w:pPr>
        <w:bidi/>
        <w:spacing w:line="240" w:lineRule="auto"/>
        <w:rPr>
          <w:rFonts w:cs="B Compset"/>
          <w:sz w:val="28"/>
          <w:szCs w:val="28"/>
          <w:lang w:bidi="fa-IR"/>
        </w:rPr>
      </w:pPr>
    </w:p>
    <w:p w:rsidR="000E1553" w:rsidRPr="009243C2" w:rsidRDefault="000E1553" w:rsidP="00C975BF">
      <w:pPr>
        <w:bidi/>
        <w:spacing w:line="240" w:lineRule="auto"/>
        <w:rPr>
          <w:rFonts w:cs="B Compset"/>
          <w:sz w:val="28"/>
          <w:szCs w:val="28"/>
          <w:lang w:bidi="fa-IR"/>
        </w:rPr>
      </w:pPr>
    </w:p>
    <w:p w:rsidR="000E1553" w:rsidRPr="009243C2" w:rsidRDefault="000E1553" w:rsidP="00C975BF">
      <w:pPr>
        <w:bidi/>
        <w:spacing w:line="240" w:lineRule="auto"/>
        <w:rPr>
          <w:rFonts w:cs="B Compset"/>
          <w:sz w:val="28"/>
          <w:szCs w:val="28"/>
          <w:lang w:bidi="fa-IR"/>
        </w:rPr>
      </w:pPr>
    </w:p>
    <w:p w:rsidR="000E1553" w:rsidRPr="009243C2" w:rsidRDefault="000E1553" w:rsidP="00C975BF">
      <w:pPr>
        <w:bidi/>
        <w:spacing w:line="240" w:lineRule="auto"/>
        <w:rPr>
          <w:rFonts w:cs="B Compset"/>
          <w:sz w:val="28"/>
          <w:szCs w:val="28"/>
          <w:lang w:bidi="fa-IR"/>
        </w:rPr>
      </w:pPr>
    </w:p>
    <w:p w:rsidR="000E1553" w:rsidRPr="009243C2" w:rsidRDefault="000E1553" w:rsidP="00C975BF">
      <w:pPr>
        <w:bidi/>
        <w:spacing w:line="240" w:lineRule="auto"/>
        <w:rPr>
          <w:rFonts w:cs="B Compset"/>
          <w:sz w:val="28"/>
          <w:szCs w:val="28"/>
          <w:lang w:bidi="fa-IR"/>
        </w:rPr>
      </w:pPr>
    </w:p>
    <w:p w:rsidR="000E1553" w:rsidRPr="009243C2" w:rsidRDefault="000E1553" w:rsidP="00C975BF">
      <w:pPr>
        <w:bidi/>
        <w:spacing w:line="240" w:lineRule="auto"/>
        <w:rPr>
          <w:rFonts w:cs="B Compset"/>
          <w:sz w:val="28"/>
          <w:szCs w:val="28"/>
          <w:lang w:bidi="fa-IR"/>
        </w:rPr>
      </w:pPr>
    </w:p>
    <w:p w:rsidR="000E1553" w:rsidRPr="009243C2" w:rsidRDefault="000E1553" w:rsidP="00C975BF">
      <w:pPr>
        <w:bidi/>
        <w:spacing w:line="240" w:lineRule="auto"/>
        <w:rPr>
          <w:rFonts w:cs="B Compset"/>
          <w:sz w:val="28"/>
          <w:szCs w:val="28"/>
          <w:lang w:bidi="fa-IR"/>
        </w:rPr>
      </w:pPr>
    </w:p>
    <w:p w:rsidR="000E1553" w:rsidRPr="009243C2" w:rsidRDefault="000E1553" w:rsidP="00C975BF">
      <w:pPr>
        <w:bidi/>
        <w:spacing w:line="240" w:lineRule="auto"/>
        <w:rPr>
          <w:rFonts w:cs="B Compset"/>
          <w:sz w:val="28"/>
          <w:szCs w:val="28"/>
          <w:lang w:bidi="fa-IR"/>
        </w:rPr>
      </w:pPr>
    </w:p>
    <w:p w:rsidR="000E1553" w:rsidRPr="009243C2" w:rsidRDefault="000E1553" w:rsidP="00C975BF">
      <w:pPr>
        <w:bidi/>
        <w:spacing w:line="240" w:lineRule="auto"/>
        <w:rPr>
          <w:rFonts w:cs="B Compset"/>
          <w:sz w:val="28"/>
          <w:szCs w:val="28"/>
          <w:rtl/>
          <w:lang w:bidi="fa-IR"/>
        </w:rPr>
        <w:sectPr w:rsidR="000E1553" w:rsidRPr="009243C2" w:rsidSect="00194A73">
          <w:pgSz w:w="12240" w:h="15840"/>
          <w:pgMar w:top="1440" w:right="1440" w:bottom="1440" w:left="1440" w:header="720" w:footer="720" w:gutter="0"/>
          <w:cols w:space="720"/>
          <w:docGrid w:linePitch="360"/>
        </w:sectPr>
      </w:pPr>
    </w:p>
    <w:tbl>
      <w:tblPr>
        <w:tblW w:w="14490" w:type="dxa"/>
        <w:tblInd w:w="-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8"/>
        <w:gridCol w:w="891"/>
        <w:gridCol w:w="1021"/>
        <w:gridCol w:w="735"/>
        <w:gridCol w:w="795"/>
        <w:gridCol w:w="720"/>
        <w:gridCol w:w="823"/>
        <w:gridCol w:w="707"/>
        <w:gridCol w:w="789"/>
        <w:gridCol w:w="861"/>
        <w:gridCol w:w="717"/>
        <w:gridCol w:w="749"/>
        <w:gridCol w:w="717"/>
        <w:gridCol w:w="717"/>
        <w:gridCol w:w="717"/>
        <w:gridCol w:w="749"/>
        <w:gridCol w:w="789"/>
        <w:gridCol w:w="755"/>
      </w:tblGrid>
      <w:tr w:rsidR="009243C2" w:rsidRPr="009243C2" w:rsidTr="00EC610B">
        <w:trPr>
          <w:cantSplit/>
          <w:tblHeader/>
        </w:trPr>
        <w:tc>
          <w:tcPr>
            <w:tcW w:w="14490" w:type="dxa"/>
            <w:gridSpan w:val="18"/>
            <w:tcBorders>
              <w:top w:val="nil"/>
              <w:left w:val="nil"/>
              <w:bottom w:val="nil"/>
              <w:right w:val="nil"/>
            </w:tcBorders>
            <w:shd w:val="clear" w:color="auto" w:fill="FFFFFF"/>
            <w:vAlign w:val="center"/>
          </w:tcPr>
          <w:p w:rsidR="00194A73" w:rsidRPr="009243C2" w:rsidRDefault="00194A73" w:rsidP="00C975BF">
            <w:pPr>
              <w:autoSpaceDE w:val="0"/>
              <w:autoSpaceDN w:val="0"/>
              <w:bidi/>
              <w:adjustRightInd w:val="0"/>
              <w:spacing w:after="0" w:line="240" w:lineRule="auto"/>
              <w:ind w:left="60" w:right="60"/>
              <w:jc w:val="center"/>
              <w:rPr>
                <w:rFonts w:ascii="Arial" w:hAnsi="Arial" w:cs="Arial"/>
                <w:sz w:val="18"/>
                <w:szCs w:val="18"/>
              </w:rPr>
            </w:pPr>
            <w:r w:rsidRPr="009243C2">
              <w:rPr>
                <w:rFonts w:cs="B Nazanin" w:hint="cs"/>
                <w:b/>
                <w:bCs/>
                <w:sz w:val="24"/>
                <w:szCs w:val="24"/>
                <w:rtl/>
              </w:rPr>
              <w:lastRenderedPageBreak/>
              <w:t xml:space="preserve">جدول شماره 25: نتایج آزمون کولموگروف </w:t>
            </w:r>
            <w:r w:rsidRPr="009243C2">
              <w:rPr>
                <w:rFonts w:ascii="Times New Roman" w:hAnsi="Times New Roman" w:cs="Times New Roman" w:hint="cs"/>
                <w:b/>
                <w:bCs/>
                <w:sz w:val="24"/>
                <w:szCs w:val="24"/>
                <w:rtl/>
              </w:rPr>
              <w:t>–</w:t>
            </w:r>
            <w:r w:rsidRPr="009243C2">
              <w:rPr>
                <w:rFonts w:cs="B Nazanin" w:hint="cs"/>
                <w:b/>
                <w:bCs/>
                <w:sz w:val="24"/>
                <w:szCs w:val="24"/>
                <w:rtl/>
              </w:rPr>
              <w:t xml:space="preserve"> اسمیرنوف برای پرسشنامه ارزیابی رفتار بعد از دوره</w:t>
            </w:r>
          </w:p>
        </w:tc>
      </w:tr>
      <w:tr w:rsidR="009243C2" w:rsidRPr="009243C2" w:rsidTr="00EC610B">
        <w:trPr>
          <w:cantSplit/>
          <w:tblHeader/>
        </w:trPr>
        <w:tc>
          <w:tcPr>
            <w:tcW w:w="2129"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194A73" w:rsidRPr="009243C2" w:rsidRDefault="00194A73" w:rsidP="00C975BF">
            <w:pPr>
              <w:autoSpaceDE w:val="0"/>
              <w:autoSpaceDN w:val="0"/>
              <w:adjustRightInd w:val="0"/>
              <w:spacing w:after="0" w:line="240" w:lineRule="auto"/>
              <w:jc w:val="center"/>
              <w:rPr>
                <w:rFonts w:ascii="Times New Roman" w:hAnsi="Times New Roman" w:cs="Times New Roman"/>
                <w:sz w:val="24"/>
                <w:szCs w:val="24"/>
              </w:rPr>
            </w:pPr>
          </w:p>
        </w:tc>
        <w:tc>
          <w:tcPr>
            <w:tcW w:w="1021" w:type="dxa"/>
            <w:tcBorders>
              <w:top w:val="single" w:sz="16" w:space="0" w:color="000000"/>
              <w:left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بازداشت کودکان و نوجوانان به عنوان آخرین راه چاره و کوتاه ترین زمان ممکن</w:t>
            </w:r>
          </w:p>
        </w:tc>
        <w:tc>
          <w:tcPr>
            <w:tcW w:w="735"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نگهداری کودکان و نوجوانان جدای از بزه کاران بزرگسال</w:t>
            </w:r>
          </w:p>
        </w:tc>
        <w:tc>
          <w:tcPr>
            <w:tcW w:w="795"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انجام اقدامات حمایتی و پیشگیرانه در خصوص کودکی که شاهد و یا مطلع از وقوع قتل بوده است.</w:t>
            </w:r>
          </w:p>
        </w:tc>
        <w:tc>
          <w:tcPr>
            <w:tcW w:w="720"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اتخاذ اقدامات حمایتی و پیشگیرانه درخصوص کودکان بزه دیده یا قربانی جرم</w:t>
            </w:r>
          </w:p>
        </w:tc>
        <w:tc>
          <w:tcPr>
            <w:tcW w:w="823"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کسب رضایت کودک شاهد و یا مطلع از جرم و والدین یا سرپرست قانونی وی برای مصاحبه</w:t>
            </w:r>
          </w:p>
        </w:tc>
        <w:tc>
          <w:tcPr>
            <w:tcW w:w="707"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حضور والدین یا فرد مورد اعتماد کودک شاهد و یا مطلع از جرم در جریان مصاحبه</w:t>
            </w:r>
          </w:p>
        </w:tc>
        <w:tc>
          <w:tcPr>
            <w:tcW w:w="789"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تعامل و همکاری با قضات و مددکاران اجتماعی در فرایند دادرسی ویژه کودکان و نوجوانان</w:t>
            </w:r>
          </w:p>
        </w:tc>
        <w:tc>
          <w:tcPr>
            <w:tcW w:w="861"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توجه به «مصالح عالیه کودک»هنگام تصمیم گیری پیرامون کودکان و نوجوانان در تماس با قانون</w:t>
            </w:r>
          </w:p>
        </w:tc>
        <w:tc>
          <w:tcPr>
            <w:tcW w:w="717"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توجه به حقوق و نیازهای کودکان و نوجوانان در تماس با قانون هنگام مصاحبه و بازجویی</w:t>
            </w:r>
          </w:p>
        </w:tc>
        <w:tc>
          <w:tcPr>
            <w:tcW w:w="749"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توجه به سن و جنس کودکان و نوجوانان هنگام مصاحبه و بازجویی</w:t>
            </w:r>
          </w:p>
        </w:tc>
        <w:tc>
          <w:tcPr>
            <w:tcW w:w="717"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محرمانه نگه داشتن اطلاعات کودکان و نوجوانان در تماس با قانون</w:t>
            </w:r>
          </w:p>
        </w:tc>
        <w:tc>
          <w:tcPr>
            <w:tcW w:w="717"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 xml:space="preserve">اجازه بیان نظر و دیدگاه به کودکان و نوجوانان در تماس با قانون </w:t>
            </w:r>
          </w:p>
        </w:tc>
        <w:tc>
          <w:tcPr>
            <w:tcW w:w="717"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مشارکت کودکان و نوجوانان در اتخاذ تصمیمات پیرامون آنها</w:t>
            </w:r>
          </w:p>
        </w:tc>
        <w:tc>
          <w:tcPr>
            <w:tcW w:w="749"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 xml:space="preserve">استفاده از جایگزین های دستگیری درباره  آن دسته ازکودکان و نوجوانان معارض قانون </w:t>
            </w:r>
          </w:p>
        </w:tc>
        <w:tc>
          <w:tcPr>
            <w:tcW w:w="789" w:type="dxa"/>
            <w:tcBorders>
              <w:top w:val="single" w:sz="16" w:space="0" w:color="000000"/>
              <w:bottom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 xml:space="preserve">استفاده از جایگزین های بازداشت درباره  آن دسته ازکودکان معارض قانون </w:t>
            </w:r>
          </w:p>
        </w:tc>
        <w:tc>
          <w:tcPr>
            <w:tcW w:w="755" w:type="dxa"/>
            <w:tcBorders>
              <w:top w:val="single" w:sz="16" w:space="0" w:color="000000"/>
              <w:bottom w:val="single" w:sz="16" w:space="0" w:color="000000"/>
              <w:right w:val="single" w:sz="16" w:space="0" w:color="000000"/>
            </w:tcBorders>
            <w:shd w:val="clear" w:color="auto" w:fill="FFFFFF"/>
            <w:vAlign w:val="bottom"/>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6"/>
                <w:szCs w:val="16"/>
              </w:rPr>
            </w:pPr>
            <w:r w:rsidRPr="009243C2">
              <w:rPr>
                <w:rFonts w:cs="B Compset" w:hint="cs"/>
                <w:sz w:val="16"/>
                <w:szCs w:val="16"/>
                <w:rtl/>
                <w:lang w:bidi="fa-IR"/>
              </w:rPr>
              <w:t>استفاده از برنامه های قضازدایی پیرامو</w:t>
            </w:r>
            <w:r w:rsidR="00D540FD" w:rsidRPr="009243C2">
              <w:rPr>
                <w:rFonts w:cs="B Compset" w:hint="cs"/>
                <w:sz w:val="16"/>
                <w:szCs w:val="16"/>
                <w:rtl/>
                <w:lang w:bidi="fa-IR"/>
              </w:rPr>
              <w:t xml:space="preserve">ن کودکان و نوجوانان ناقض قانون </w:t>
            </w:r>
          </w:p>
        </w:tc>
      </w:tr>
      <w:tr w:rsidR="009243C2" w:rsidRPr="009243C2" w:rsidTr="00EC610B">
        <w:trPr>
          <w:cantSplit/>
          <w:tblHeader/>
        </w:trPr>
        <w:tc>
          <w:tcPr>
            <w:tcW w:w="2129" w:type="dxa"/>
            <w:gridSpan w:val="2"/>
            <w:tcBorders>
              <w:top w:val="single" w:sz="16" w:space="0" w:color="000000"/>
              <w:left w:val="single" w:sz="16" w:space="0" w:color="000000"/>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N</w:t>
            </w:r>
          </w:p>
        </w:tc>
        <w:tc>
          <w:tcPr>
            <w:tcW w:w="1021" w:type="dxa"/>
            <w:tcBorders>
              <w:top w:val="single" w:sz="16" w:space="0" w:color="000000"/>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378</w:t>
            </w:r>
          </w:p>
        </w:tc>
        <w:tc>
          <w:tcPr>
            <w:tcW w:w="735"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381</w:t>
            </w:r>
          </w:p>
        </w:tc>
        <w:tc>
          <w:tcPr>
            <w:tcW w:w="795"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380</w:t>
            </w:r>
          </w:p>
        </w:tc>
        <w:tc>
          <w:tcPr>
            <w:tcW w:w="720"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381</w:t>
            </w:r>
          </w:p>
        </w:tc>
        <w:tc>
          <w:tcPr>
            <w:tcW w:w="823"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354</w:t>
            </w:r>
          </w:p>
        </w:tc>
        <w:tc>
          <w:tcPr>
            <w:tcW w:w="707"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357</w:t>
            </w:r>
          </w:p>
        </w:tc>
        <w:tc>
          <w:tcPr>
            <w:tcW w:w="789"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372</w:t>
            </w:r>
          </w:p>
        </w:tc>
        <w:tc>
          <w:tcPr>
            <w:tcW w:w="861"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372</w:t>
            </w:r>
          </w:p>
        </w:tc>
        <w:tc>
          <w:tcPr>
            <w:tcW w:w="717"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372</w:t>
            </w:r>
          </w:p>
        </w:tc>
        <w:tc>
          <w:tcPr>
            <w:tcW w:w="749"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370</w:t>
            </w:r>
          </w:p>
        </w:tc>
        <w:tc>
          <w:tcPr>
            <w:tcW w:w="717"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371</w:t>
            </w:r>
          </w:p>
        </w:tc>
        <w:tc>
          <w:tcPr>
            <w:tcW w:w="717"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372</w:t>
            </w:r>
          </w:p>
        </w:tc>
        <w:tc>
          <w:tcPr>
            <w:tcW w:w="717"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370</w:t>
            </w:r>
          </w:p>
        </w:tc>
        <w:tc>
          <w:tcPr>
            <w:tcW w:w="749"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371</w:t>
            </w:r>
          </w:p>
        </w:tc>
        <w:tc>
          <w:tcPr>
            <w:tcW w:w="789" w:type="dxa"/>
            <w:tcBorders>
              <w:top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370</w:t>
            </w:r>
          </w:p>
        </w:tc>
        <w:tc>
          <w:tcPr>
            <w:tcW w:w="755" w:type="dxa"/>
            <w:tcBorders>
              <w:top w:val="single" w:sz="16" w:space="0" w:color="000000"/>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368</w:t>
            </w:r>
          </w:p>
        </w:tc>
      </w:tr>
      <w:tr w:rsidR="009243C2" w:rsidRPr="009243C2" w:rsidTr="00EC610B">
        <w:trPr>
          <w:cantSplit/>
          <w:tblHeader/>
        </w:trPr>
        <w:tc>
          <w:tcPr>
            <w:tcW w:w="1238" w:type="dxa"/>
            <w:vMerge w:val="restart"/>
            <w:tcBorders>
              <w:top w:val="nil"/>
              <w:left w:val="single" w:sz="16" w:space="0" w:color="000000"/>
              <w:bottom w:val="nil"/>
              <w:right w:val="nil"/>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Normal Parameters</w:t>
            </w:r>
            <w:r w:rsidRPr="009243C2">
              <w:rPr>
                <w:rFonts w:ascii="Arial" w:hAnsi="Arial" w:cs="Arial"/>
                <w:sz w:val="18"/>
                <w:szCs w:val="18"/>
                <w:vertAlign w:val="superscript"/>
              </w:rPr>
              <w:t>a,b</w:t>
            </w:r>
          </w:p>
        </w:tc>
        <w:tc>
          <w:tcPr>
            <w:tcW w:w="891" w:type="dxa"/>
            <w:tcBorders>
              <w:top w:val="nil"/>
              <w:left w:val="nil"/>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Mean</w:t>
            </w:r>
          </w:p>
        </w:tc>
        <w:tc>
          <w:tcPr>
            <w:tcW w:w="1021"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7.61</w:t>
            </w:r>
          </w:p>
        </w:tc>
        <w:tc>
          <w:tcPr>
            <w:tcW w:w="73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8.53</w:t>
            </w:r>
          </w:p>
        </w:tc>
        <w:tc>
          <w:tcPr>
            <w:tcW w:w="79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8.44</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8.56</w:t>
            </w:r>
          </w:p>
        </w:tc>
        <w:tc>
          <w:tcPr>
            <w:tcW w:w="823"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8.64</w:t>
            </w:r>
          </w:p>
        </w:tc>
        <w:tc>
          <w:tcPr>
            <w:tcW w:w="70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8.71</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8.54</w:t>
            </w:r>
          </w:p>
        </w:tc>
        <w:tc>
          <w:tcPr>
            <w:tcW w:w="861"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8.38</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8.73</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8.76</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8.83</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8.54</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8.25</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8.41</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8.49</w:t>
            </w:r>
          </w:p>
        </w:tc>
        <w:tc>
          <w:tcPr>
            <w:tcW w:w="755"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8.55</w:t>
            </w:r>
          </w:p>
        </w:tc>
      </w:tr>
      <w:tr w:rsidR="009243C2" w:rsidRPr="009243C2" w:rsidTr="00EC610B">
        <w:trPr>
          <w:cantSplit/>
          <w:tblHeader/>
        </w:trPr>
        <w:tc>
          <w:tcPr>
            <w:tcW w:w="1238" w:type="dxa"/>
            <w:vMerge/>
            <w:tcBorders>
              <w:top w:val="nil"/>
              <w:left w:val="single" w:sz="16" w:space="0" w:color="000000"/>
              <w:bottom w:val="nil"/>
              <w:right w:val="nil"/>
            </w:tcBorders>
            <w:shd w:val="clear" w:color="auto" w:fill="FFFFFF"/>
          </w:tcPr>
          <w:p w:rsidR="00194A73" w:rsidRPr="009243C2" w:rsidRDefault="00194A73" w:rsidP="00C975BF">
            <w:pPr>
              <w:autoSpaceDE w:val="0"/>
              <w:autoSpaceDN w:val="0"/>
              <w:adjustRightInd w:val="0"/>
              <w:spacing w:after="0" w:line="240" w:lineRule="auto"/>
              <w:rPr>
                <w:rFonts w:ascii="Arial" w:hAnsi="Arial" w:cs="Arial"/>
                <w:sz w:val="18"/>
                <w:szCs w:val="18"/>
              </w:rPr>
            </w:pPr>
          </w:p>
        </w:tc>
        <w:tc>
          <w:tcPr>
            <w:tcW w:w="891" w:type="dxa"/>
            <w:tcBorders>
              <w:top w:val="nil"/>
              <w:left w:val="nil"/>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Std. Deviation</w:t>
            </w:r>
          </w:p>
        </w:tc>
        <w:tc>
          <w:tcPr>
            <w:tcW w:w="1021"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3.049</w:t>
            </w:r>
          </w:p>
        </w:tc>
        <w:tc>
          <w:tcPr>
            <w:tcW w:w="73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2.439</w:t>
            </w:r>
          </w:p>
        </w:tc>
        <w:tc>
          <w:tcPr>
            <w:tcW w:w="79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2.111</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2.044</w:t>
            </w:r>
          </w:p>
        </w:tc>
        <w:tc>
          <w:tcPr>
            <w:tcW w:w="823"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1.704</w:t>
            </w:r>
          </w:p>
        </w:tc>
        <w:tc>
          <w:tcPr>
            <w:tcW w:w="70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1.770</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1.916</w:t>
            </w:r>
          </w:p>
        </w:tc>
        <w:tc>
          <w:tcPr>
            <w:tcW w:w="861"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1.970</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4.917</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1.791</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1.758</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1.906</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2.037</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2.048</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1.988</w:t>
            </w:r>
          </w:p>
        </w:tc>
        <w:tc>
          <w:tcPr>
            <w:tcW w:w="755"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1.924</w:t>
            </w:r>
          </w:p>
        </w:tc>
      </w:tr>
      <w:tr w:rsidR="009243C2" w:rsidRPr="009243C2" w:rsidTr="00EC610B">
        <w:trPr>
          <w:cantSplit/>
          <w:tblHeader/>
        </w:trPr>
        <w:tc>
          <w:tcPr>
            <w:tcW w:w="1238" w:type="dxa"/>
            <w:vMerge w:val="restart"/>
            <w:tcBorders>
              <w:top w:val="nil"/>
              <w:left w:val="single" w:sz="16" w:space="0" w:color="000000"/>
              <w:bottom w:val="nil"/>
              <w:right w:val="nil"/>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Most Extreme Differences</w:t>
            </w:r>
          </w:p>
        </w:tc>
        <w:tc>
          <w:tcPr>
            <w:tcW w:w="891" w:type="dxa"/>
            <w:tcBorders>
              <w:top w:val="nil"/>
              <w:left w:val="nil"/>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Absolute</w:t>
            </w:r>
          </w:p>
        </w:tc>
        <w:tc>
          <w:tcPr>
            <w:tcW w:w="1021"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.250</w:t>
            </w:r>
          </w:p>
        </w:tc>
        <w:tc>
          <w:tcPr>
            <w:tcW w:w="73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.285</w:t>
            </w:r>
          </w:p>
        </w:tc>
        <w:tc>
          <w:tcPr>
            <w:tcW w:w="79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.246</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.240</w:t>
            </w:r>
          </w:p>
        </w:tc>
        <w:tc>
          <w:tcPr>
            <w:tcW w:w="823"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.221</w:t>
            </w:r>
          </w:p>
        </w:tc>
        <w:tc>
          <w:tcPr>
            <w:tcW w:w="70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.234</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.224</w:t>
            </w:r>
          </w:p>
        </w:tc>
        <w:tc>
          <w:tcPr>
            <w:tcW w:w="861"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.231</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.395</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.244</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.260</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.249</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.209</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.231</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.224</w:t>
            </w:r>
          </w:p>
        </w:tc>
        <w:tc>
          <w:tcPr>
            <w:tcW w:w="755"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.261</w:t>
            </w:r>
          </w:p>
        </w:tc>
      </w:tr>
      <w:tr w:rsidR="009243C2" w:rsidRPr="009243C2" w:rsidTr="00EC610B">
        <w:trPr>
          <w:cantSplit/>
          <w:tblHeader/>
        </w:trPr>
        <w:tc>
          <w:tcPr>
            <w:tcW w:w="1238" w:type="dxa"/>
            <w:vMerge/>
            <w:tcBorders>
              <w:top w:val="nil"/>
              <w:left w:val="single" w:sz="16" w:space="0" w:color="000000"/>
              <w:bottom w:val="nil"/>
              <w:right w:val="nil"/>
            </w:tcBorders>
            <w:shd w:val="clear" w:color="auto" w:fill="FFFFFF"/>
          </w:tcPr>
          <w:p w:rsidR="00194A73" w:rsidRPr="009243C2" w:rsidRDefault="00194A73" w:rsidP="00C975BF">
            <w:pPr>
              <w:autoSpaceDE w:val="0"/>
              <w:autoSpaceDN w:val="0"/>
              <w:adjustRightInd w:val="0"/>
              <w:spacing w:after="0" w:line="240" w:lineRule="auto"/>
              <w:rPr>
                <w:rFonts w:ascii="Arial" w:hAnsi="Arial" w:cs="Arial"/>
                <w:sz w:val="18"/>
                <w:szCs w:val="18"/>
              </w:rPr>
            </w:pPr>
          </w:p>
        </w:tc>
        <w:tc>
          <w:tcPr>
            <w:tcW w:w="891" w:type="dxa"/>
            <w:tcBorders>
              <w:top w:val="nil"/>
              <w:left w:val="nil"/>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Positive</w:t>
            </w:r>
          </w:p>
        </w:tc>
        <w:tc>
          <w:tcPr>
            <w:tcW w:w="1021"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.216</w:t>
            </w:r>
          </w:p>
        </w:tc>
        <w:tc>
          <w:tcPr>
            <w:tcW w:w="73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.273</w:t>
            </w:r>
          </w:p>
        </w:tc>
        <w:tc>
          <w:tcPr>
            <w:tcW w:w="79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.230</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.240</w:t>
            </w:r>
          </w:p>
        </w:tc>
        <w:tc>
          <w:tcPr>
            <w:tcW w:w="823"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.213</w:t>
            </w:r>
          </w:p>
        </w:tc>
        <w:tc>
          <w:tcPr>
            <w:tcW w:w="70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.234</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.223</w:t>
            </w:r>
          </w:p>
        </w:tc>
        <w:tc>
          <w:tcPr>
            <w:tcW w:w="861"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.206</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.395</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.244</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.253</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.222</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.195</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.218</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.224</w:t>
            </w:r>
          </w:p>
        </w:tc>
        <w:tc>
          <w:tcPr>
            <w:tcW w:w="755"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.225</w:t>
            </w:r>
          </w:p>
        </w:tc>
      </w:tr>
      <w:tr w:rsidR="009243C2" w:rsidRPr="009243C2" w:rsidTr="00EC610B">
        <w:trPr>
          <w:cantSplit/>
          <w:tblHeader/>
        </w:trPr>
        <w:tc>
          <w:tcPr>
            <w:tcW w:w="1238" w:type="dxa"/>
            <w:vMerge/>
            <w:tcBorders>
              <w:top w:val="nil"/>
              <w:left w:val="single" w:sz="16" w:space="0" w:color="000000"/>
              <w:bottom w:val="nil"/>
              <w:right w:val="nil"/>
            </w:tcBorders>
            <w:shd w:val="clear" w:color="auto" w:fill="FFFFFF"/>
          </w:tcPr>
          <w:p w:rsidR="00194A73" w:rsidRPr="009243C2" w:rsidRDefault="00194A73" w:rsidP="00C975BF">
            <w:pPr>
              <w:autoSpaceDE w:val="0"/>
              <w:autoSpaceDN w:val="0"/>
              <w:adjustRightInd w:val="0"/>
              <w:spacing w:after="0" w:line="240" w:lineRule="auto"/>
              <w:rPr>
                <w:rFonts w:ascii="Arial" w:hAnsi="Arial" w:cs="Arial"/>
                <w:sz w:val="18"/>
                <w:szCs w:val="18"/>
              </w:rPr>
            </w:pPr>
          </w:p>
        </w:tc>
        <w:tc>
          <w:tcPr>
            <w:tcW w:w="891" w:type="dxa"/>
            <w:tcBorders>
              <w:top w:val="nil"/>
              <w:left w:val="nil"/>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Negative</w:t>
            </w:r>
          </w:p>
        </w:tc>
        <w:tc>
          <w:tcPr>
            <w:tcW w:w="1021"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-.250</w:t>
            </w:r>
          </w:p>
        </w:tc>
        <w:tc>
          <w:tcPr>
            <w:tcW w:w="73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-.285</w:t>
            </w:r>
          </w:p>
        </w:tc>
        <w:tc>
          <w:tcPr>
            <w:tcW w:w="79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-.246</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-.237</w:t>
            </w:r>
          </w:p>
        </w:tc>
        <w:tc>
          <w:tcPr>
            <w:tcW w:w="823"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-.221</w:t>
            </w:r>
          </w:p>
        </w:tc>
        <w:tc>
          <w:tcPr>
            <w:tcW w:w="70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-.228</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-.224</w:t>
            </w:r>
          </w:p>
        </w:tc>
        <w:tc>
          <w:tcPr>
            <w:tcW w:w="861"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-.231</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-.244</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-.240</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-.260</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-.249</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-.209</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-.231</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-.214</w:t>
            </w:r>
          </w:p>
        </w:tc>
        <w:tc>
          <w:tcPr>
            <w:tcW w:w="755"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-.261</w:t>
            </w:r>
          </w:p>
        </w:tc>
      </w:tr>
      <w:tr w:rsidR="009243C2" w:rsidRPr="009243C2" w:rsidTr="00EC610B">
        <w:trPr>
          <w:cantSplit/>
          <w:tblHeader/>
        </w:trPr>
        <w:tc>
          <w:tcPr>
            <w:tcW w:w="2129" w:type="dxa"/>
            <w:gridSpan w:val="2"/>
            <w:tcBorders>
              <w:top w:val="nil"/>
              <w:left w:val="single" w:sz="16" w:space="0" w:color="000000"/>
              <w:bottom w:val="nil"/>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Kolmogorov-Smirnov Z</w:t>
            </w:r>
          </w:p>
        </w:tc>
        <w:tc>
          <w:tcPr>
            <w:tcW w:w="1021" w:type="dxa"/>
            <w:tcBorders>
              <w:top w:val="nil"/>
              <w:left w:val="single" w:sz="16" w:space="0" w:color="000000"/>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4.851</w:t>
            </w:r>
          </w:p>
        </w:tc>
        <w:tc>
          <w:tcPr>
            <w:tcW w:w="73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5.572</w:t>
            </w:r>
          </w:p>
        </w:tc>
        <w:tc>
          <w:tcPr>
            <w:tcW w:w="795"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4.801</w:t>
            </w:r>
          </w:p>
        </w:tc>
        <w:tc>
          <w:tcPr>
            <w:tcW w:w="720"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4.686</w:t>
            </w:r>
          </w:p>
        </w:tc>
        <w:tc>
          <w:tcPr>
            <w:tcW w:w="823"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4.161</w:t>
            </w:r>
          </w:p>
        </w:tc>
        <w:tc>
          <w:tcPr>
            <w:tcW w:w="70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4.417</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4.327</w:t>
            </w:r>
          </w:p>
        </w:tc>
        <w:tc>
          <w:tcPr>
            <w:tcW w:w="861"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4.450</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7.624</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4.690</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5.013</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4.803</w:t>
            </w:r>
          </w:p>
        </w:tc>
        <w:tc>
          <w:tcPr>
            <w:tcW w:w="717"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4.025</w:t>
            </w:r>
          </w:p>
        </w:tc>
        <w:tc>
          <w:tcPr>
            <w:tcW w:w="74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4.453</w:t>
            </w:r>
          </w:p>
        </w:tc>
        <w:tc>
          <w:tcPr>
            <w:tcW w:w="789" w:type="dxa"/>
            <w:tcBorders>
              <w:top w:val="nil"/>
              <w:bottom w:val="nil"/>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4.302</w:t>
            </w:r>
          </w:p>
        </w:tc>
        <w:tc>
          <w:tcPr>
            <w:tcW w:w="755" w:type="dxa"/>
            <w:tcBorders>
              <w:top w:val="nil"/>
              <w:bottom w:val="nil"/>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5.010</w:t>
            </w:r>
          </w:p>
        </w:tc>
      </w:tr>
      <w:tr w:rsidR="009243C2" w:rsidRPr="009243C2" w:rsidTr="00EC610B">
        <w:trPr>
          <w:cantSplit/>
          <w:tblHeader/>
        </w:trPr>
        <w:tc>
          <w:tcPr>
            <w:tcW w:w="2129" w:type="dxa"/>
            <w:gridSpan w:val="2"/>
            <w:tcBorders>
              <w:top w:val="nil"/>
              <w:left w:val="single" w:sz="16" w:space="0" w:color="000000"/>
              <w:bottom w:val="single" w:sz="16" w:space="0" w:color="000000"/>
              <w:right w:val="single" w:sz="16" w:space="0" w:color="000000"/>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Asymp. Sig. (2-tailed)</w:t>
            </w:r>
          </w:p>
        </w:tc>
        <w:tc>
          <w:tcPr>
            <w:tcW w:w="1021" w:type="dxa"/>
            <w:tcBorders>
              <w:top w:val="nil"/>
              <w:left w:val="single" w:sz="16" w:space="0" w:color="000000"/>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35"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95"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20"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823"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07"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89"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861"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17"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49"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17"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17"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17"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49"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89" w:type="dxa"/>
            <w:tcBorders>
              <w:top w:val="nil"/>
              <w:bottom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c>
          <w:tcPr>
            <w:tcW w:w="755" w:type="dxa"/>
            <w:tcBorders>
              <w:top w:val="nil"/>
              <w:bottom w:val="single" w:sz="16" w:space="0" w:color="000000"/>
              <w:right w:val="single" w:sz="16" w:space="0" w:color="000000"/>
            </w:tcBorders>
            <w:shd w:val="clear" w:color="auto" w:fill="FFFFFF"/>
          </w:tcPr>
          <w:p w:rsidR="00194A73" w:rsidRPr="009243C2" w:rsidRDefault="00194A73" w:rsidP="00C975BF">
            <w:pPr>
              <w:autoSpaceDE w:val="0"/>
              <w:autoSpaceDN w:val="0"/>
              <w:bidi/>
              <w:adjustRightInd w:val="0"/>
              <w:spacing w:after="0" w:line="240" w:lineRule="auto"/>
              <w:ind w:left="60" w:right="60"/>
              <w:jc w:val="center"/>
              <w:rPr>
                <w:rFonts w:ascii="Arial" w:hAnsi="Arial" w:cs="B Compset"/>
                <w:sz w:val="18"/>
                <w:szCs w:val="18"/>
              </w:rPr>
            </w:pPr>
            <w:r w:rsidRPr="009243C2">
              <w:rPr>
                <w:rFonts w:ascii="Arial" w:hAnsi="Arial" w:cs="B Compset"/>
                <w:sz w:val="18"/>
                <w:szCs w:val="18"/>
              </w:rPr>
              <w:t>.000</w:t>
            </w:r>
          </w:p>
        </w:tc>
      </w:tr>
      <w:tr w:rsidR="009243C2" w:rsidRPr="009243C2" w:rsidTr="00EC610B">
        <w:trPr>
          <w:cantSplit/>
        </w:trPr>
        <w:tc>
          <w:tcPr>
            <w:tcW w:w="14490" w:type="dxa"/>
            <w:gridSpan w:val="18"/>
            <w:tcBorders>
              <w:top w:val="nil"/>
              <w:left w:val="nil"/>
              <w:bottom w:val="nil"/>
              <w:right w:val="nil"/>
            </w:tcBorders>
            <w:shd w:val="clear" w:color="auto" w:fill="FFFFFF"/>
          </w:tcPr>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a. Test distribution is Normal.</w:t>
            </w:r>
          </w:p>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r w:rsidRPr="009243C2">
              <w:rPr>
                <w:rFonts w:ascii="Arial" w:hAnsi="Arial" w:cs="Arial"/>
                <w:sz w:val="18"/>
                <w:szCs w:val="18"/>
              </w:rPr>
              <w:t>b. Calculated from data.</w:t>
            </w:r>
          </w:p>
          <w:p w:rsidR="00194A73" w:rsidRPr="009243C2" w:rsidRDefault="00194A73" w:rsidP="00C975BF">
            <w:pPr>
              <w:autoSpaceDE w:val="0"/>
              <w:autoSpaceDN w:val="0"/>
              <w:adjustRightInd w:val="0"/>
              <w:spacing w:after="0" w:line="240" w:lineRule="auto"/>
              <w:ind w:left="60" w:right="60"/>
              <w:rPr>
                <w:rFonts w:ascii="Arial" w:hAnsi="Arial" w:cs="Arial"/>
                <w:sz w:val="18"/>
                <w:szCs w:val="18"/>
              </w:rPr>
            </w:pPr>
          </w:p>
        </w:tc>
      </w:tr>
    </w:tbl>
    <w:p w:rsidR="00194A73" w:rsidRPr="009243C2" w:rsidRDefault="00194A73" w:rsidP="00C975BF">
      <w:pPr>
        <w:bidi/>
        <w:spacing w:line="240" w:lineRule="auto"/>
        <w:rPr>
          <w:rFonts w:cs="B Titr"/>
          <w:sz w:val="28"/>
          <w:szCs w:val="28"/>
          <w:rtl/>
          <w:lang w:bidi="fa-IR"/>
        </w:rPr>
      </w:pPr>
    </w:p>
    <w:p w:rsidR="00194A73" w:rsidRPr="009243C2" w:rsidRDefault="00194A73" w:rsidP="00C975BF">
      <w:pPr>
        <w:bidi/>
        <w:spacing w:line="240" w:lineRule="auto"/>
        <w:rPr>
          <w:rFonts w:cs="B Titr"/>
          <w:sz w:val="28"/>
          <w:szCs w:val="28"/>
          <w:rtl/>
          <w:lang w:bidi="fa-IR"/>
        </w:rPr>
        <w:sectPr w:rsidR="00194A73" w:rsidRPr="009243C2" w:rsidSect="00194A73">
          <w:pgSz w:w="15840" w:h="12240" w:orient="landscape"/>
          <w:pgMar w:top="1440" w:right="1440" w:bottom="1440" w:left="1440" w:header="720" w:footer="720" w:gutter="0"/>
          <w:cols w:space="720"/>
          <w:docGrid w:linePitch="360"/>
        </w:sectPr>
      </w:pPr>
    </w:p>
    <w:p w:rsidR="00194A73" w:rsidRPr="009243C2" w:rsidRDefault="00194A73" w:rsidP="00C975BF">
      <w:pPr>
        <w:bidi/>
        <w:spacing w:line="240" w:lineRule="auto"/>
        <w:rPr>
          <w:rFonts w:cs="B Compset"/>
          <w:b/>
          <w:bCs/>
          <w:sz w:val="28"/>
          <w:szCs w:val="28"/>
          <w:rtl/>
          <w:lang w:bidi="fa-IR"/>
        </w:rPr>
      </w:pPr>
      <w:r w:rsidRPr="009243C2">
        <w:rPr>
          <w:rFonts w:cs="B Compset" w:hint="cs"/>
          <w:b/>
          <w:bCs/>
          <w:sz w:val="28"/>
          <w:szCs w:val="28"/>
          <w:rtl/>
          <w:lang w:bidi="fa-IR"/>
        </w:rPr>
        <w:lastRenderedPageBreak/>
        <w:t>آزمون زوج نمونه اي (آزمون ويلكاكسون)</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از اين آزمون نيز همانند آزمون پارامتري مقايسه زوجي براي داده هاي زوجي استفاده مي شود با اين تفاوت كه فرض نرمال بودن توزيع برقرار نمي باشد. از نظر تئوري آزمون ويلكاكسون به صورت زير است:</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اينكه داده ها به صورت زوج (</w:t>
      </w:r>
      <w:r w:rsidRPr="009243C2">
        <w:rPr>
          <w:rFonts w:cs="B Compset"/>
          <w:sz w:val="28"/>
          <w:szCs w:val="28"/>
          <w:lang w:bidi="fa-IR"/>
        </w:rPr>
        <w:t>X</w:t>
      </w:r>
      <w:r w:rsidRPr="009243C2">
        <w:rPr>
          <w:rFonts w:cs="B Compset"/>
          <w:sz w:val="28"/>
          <w:szCs w:val="28"/>
          <w:vertAlign w:val="subscript"/>
          <w:lang w:bidi="fa-IR"/>
        </w:rPr>
        <w:t>I</w:t>
      </w:r>
      <w:r w:rsidRPr="009243C2">
        <w:rPr>
          <w:rFonts w:cs="B Compset"/>
          <w:sz w:val="28"/>
          <w:szCs w:val="28"/>
          <w:lang w:bidi="fa-IR"/>
        </w:rPr>
        <w:t xml:space="preserve"> </w:t>
      </w:r>
      <w:r w:rsidRPr="009243C2">
        <w:rPr>
          <w:rFonts w:cs="B Compset" w:hint="cs"/>
          <w:sz w:val="28"/>
          <w:szCs w:val="28"/>
          <w:rtl/>
          <w:lang w:bidi="fa-IR"/>
        </w:rPr>
        <w:t xml:space="preserve"> و </w:t>
      </w:r>
      <w:r w:rsidRPr="009243C2">
        <w:rPr>
          <w:rFonts w:cs="B Compset"/>
          <w:sz w:val="28"/>
          <w:szCs w:val="28"/>
          <w:lang w:bidi="fa-IR"/>
        </w:rPr>
        <w:t>Y</w:t>
      </w:r>
      <w:r w:rsidRPr="009243C2">
        <w:rPr>
          <w:rFonts w:cs="B Compset"/>
          <w:sz w:val="28"/>
          <w:szCs w:val="28"/>
          <w:vertAlign w:val="subscript"/>
          <w:lang w:bidi="fa-IR"/>
        </w:rPr>
        <w:t>I</w:t>
      </w:r>
      <w:r w:rsidRPr="009243C2">
        <w:rPr>
          <w:rFonts w:cs="B Compset" w:hint="cs"/>
          <w:sz w:val="28"/>
          <w:szCs w:val="28"/>
          <w:rtl/>
          <w:lang w:bidi="fa-IR"/>
        </w:rPr>
        <w:t xml:space="preserve">) است، ابتدا </w:t>
      </w:r>
      <m:oMath>
        <m:d>
          <m:dPr>
            <m:begChr m:val="|"/>
            <m:endChr m:val="|"/>
            <m:ctrlPr>
              <w:rPr>
                <w:rFonts w:ascii="Cambria Math" w:hAnsi="Cambria Math" w:cs="B Compset"/>
                <w:sz w:val="28"/>
                <w:szCs w:val="28"/>
                <w:lang w:bidi="fa-IR"/>
              </w:rPr>
            </m:ctrlPr>
          </m:dPr>
          <m:e>
            <m:sSub>
              <m:sSubPr>
                <m:ctrlPr>
                  <w:rPr>
                    <w:rFonts w:ascii="Cambria Math" w:hAnsi="Cambria Math" w:cs="B Compset"/>
                    <w:sz w:val="28"/>
                    <w:szCs w:val="28"/>
                    <w:lang w:bidi="fa-IR"/>
                  </w:rPr>
                </m:ctrlPr>
              </m:sSubPr>
              <m:e>
                <m:r>
                  <w:rPr>
                    <w:rFonts w:ascii="Cambria Math" w:hAnsi="Cambria Math" w:cs="B Compset"/>
                    <w:sz w:val="28"/>
                    <w:szCs w:val="28"/>
                    <w:lang w:bidi="fa-IR"/>
                  </w:rPr>
                  <m:t>D</m:t>
                </m:r>
              </m:e>
              <m:sub>
                <m:r>
                  <m:rPr>
                    <m:sty m:val="p"/>
                  </m:rPr>
                  <w:rPr>
                    <w:rFonts w:ascii="Cambria Math" w:hAnsi="Cambria Math" w:cs="B Compset"/>
                    <w:sz w:val="28"/>
                    <w:szCs w:val="28"/>
                    <w:lang w:bidi="fa-IR"/>
                  </w:rPr>
                  <m:t>i</m:t>
                </m:r>
              </m:sub>
            </m:sSub>
          </m:e>
        </m:d>
      </m:oMath>
      <w:r w:rsidRPr="009243C2">
        <w:rPr>
          <w:rFonts w:cs="B Compset" w:hint="cs"/>
          <w:sz w:val="28"/>
          <w:szCs w:val="28"/>
          <w:rtl/>
          <w:lang w:bidi="fa-IR"/>
        </w:rPr>
        <w:t xml:space="preserve"> را به صورت زير به دست مي آوريم:</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 xml:space="preserve"> </w:t>
      </w:r>
      <m:oMath>
        <m:d>
          <m:dPr>
            <m:begChr m:val="|"/>
            <m:endChr m:val="|"/>
            <m:ctrlPr>
              <w:rPr>
                <w:rFonts w:ascii="Cambria Math" w:hAnsi="Cambria Math" w:cs="B Compset"/>
                <w:sz w:val="28"/>
                <w:szCs w:val="28"/>
                <w:lang w:bidi="fa-IR"/>
              </w:rPr>
            </m:ctrlPr>
          </m:dPr>
          <m:e>
            <m:sSub>
              <m:sSubPr>
                <m:ctrlPr>
                  <w:rPr>
                    <w:rFonts w:ascii="Cambria Math" w:hAnsi="Cambria Math" w:cs="B Compset"/>
                    <w:sz w:val="28"/>
                    <w:szCs w:val="28"/>
                    <w:lang w:bidi="fa-IR"/>
                  </w:rPr>
                </m:ctrlPr>
              </m:sSubPr>
              <m:e>
                <m:r>
                  <w:rPr>
                    <w:rFonts w:ascii="Cambria Math" w:hAnsi="Cambria Math" w:cs="B Compset"/>
                    <w:sz w:val="28"/>
                    <w:szCs w:val="28"/>
                    <w:lang w:bidi="fa-IR"/>
                  </w:rPr>
                  <m:t>D</m:t>
                </m:r>
              </m:e>
              <m:sub>
                <m:r>
                  <m:rPr>
                    <m:sty m:val="p"/>
                  </m:rPr>
                  <w:rPr>
                    <w:rFonts w:ascii="Cambria Math" w:hAnsi="Cambria Math" w:cs="B Compset"/>
                    <w:sz w:val="28"/>
                    <w:szCs w:val="28"/>
                    <w:lang w:bidi="fa-IR"/>
                  </w:rPr>
                  <m:t>i</m:t>
                </m:r>
              </m:sub>
            </m:sSub>
          </m:e>
        </m:d>
        <m:r>
          <m:rPr>
            <m:sty m:val="p"/>
          </m:rPr>
          <w:rPr>
            <w:rFonts w:ascii="Cambria Math" w:hAnsi="Cambria Math" w:cs="B Compset"/>
            <w:sz w:val="28"/>
            <w:szCs w:val="28"/>
            <w:lang w:bidi="fa-IR"/>
          </w:rPr>
          <m:t>=</m:t>
        </m:r>
        <m:d>
          <m:dPr>
            <m:begChr m:val="|"/>
            <m:endChr m:val="|"/>
            <m:ctrlPr>
              <w:rPr>
                <w:rFonts w:ascii="Cambria Math" w:hAnsi="Cambria Math" w:cs="B Compset"/>
                <w:sz w:val="28"/>
                <w:szCs w:val="28"/>
                <w:lang w:bidi="fa-IR"/>
              </w:rPr>
            </m:ctrlPr>
          </m:dPr>
          <m:e>
            <m:sSub>
              <m:sSubPr>
                <m:ctrlPr>
                  <w:rPr>
                    <w:rFonts w:ascii="Cambria Math" w:hAnsi="Cambria Math" w:cs="B Compset"/>
                    <w:sz w:val="28"/>
                    <w:szCs w:val="28"/>
                    <w:lang w:bidi="fa-IR"/>
                  </w:rPr>
                </m:ctrlPr>
              </m:sSubPr>
              <m:e>
                <m:r>
                  <m:rPr>
                    <m:sty m:val="p"/>
                  </m:rPr>
                  <w:rPr>
                    <w:rFonts w:ascii="Cambria Math" w:hAnsi="Cambria Math" w:cs="B Compset"/>
                    <w:sz w:val="28"/>
                    <w:szCs w:val="28"/>
                    <w:lang w:bidi="fa-IR"/>
                  </w:rPr>
                  <m:t>Y</m:t>
                </m:r>
              </m:e>
              <m:sub>
                <m:r>
                  <m:rPr>
                    <m:sty m:val="p"/>
                  </m:rPr>
                  <w:rPr>
                    <w:rFonts w:ascii="Cambria Math" w:hAnsi="Cambria Math" w:cs="B Compset"/>
                    <w:sz w:val="28"/>
                    <w:szCs w:val="28"/>
                    <w:lang w:bidi="fa-IR"/>
                  </w:rPr>
                  <m:t>i</m:t>
                </m:r>
              </m:sub>
            </m:sSub>
            <m:r>
              <m:rPr>
                <m:sty m:val="p"/>
              </m:rPr>
              <w:rPr>
                <w:rFonts w:ascii="Cambria Math" w:hAnsi="Cambria Math" w:cs="B Compset"/>
                <w:sz w:val="28"/>
                <w:szCs w:val="28"/>
                <w:lang w:bidi="fa-IR"/>
              </w:rPr>
              <m:t>-</m:t>
            </m:r>
            <m:sSub>
              <m:sSubPr>
                <m:ctrlPr>
                  <w:rPr>
                    <w:rFonts w:ascii="Cambria Math" w:hAnsi="Cambria Math" w:cs="B Compset"/>
                    <w:sz w:val="28"/>
                    <w:szCs w:val="28"/>
                    <w:lang w:bidi="fa-IR"/>
                  </w:rPr>
                </m:ctrlPr>
              </m:sSubPr>
              <m:e>
                <m:r>
                  <m:rPr>
                    <m:sty m:val="p"/>
                  </m:rPr>
                  <w:rPr>
                    <w:rFonts w:ascii="Cambria Math" w:hAnsi="Cambria Math" w:cs="B Compset"/>
                    <w:sz w:val="28"/>
                    <w:szCs w:val="28"/>
                    <w:lang w:bidi="fa-IR"/>
                  </w:rPr>
                  <m:t>X</m:t>
                </m:r>
              </m:e>
              <m:sub>
                <m:r>
                  <m:rPr>
                    <m:sty m:val="p"/>
                  </m:rPr>
                  <w:rPr>
                    <w:rFonts w:ascii="Cambria Math" w:hAnsi="Cambria Math" w:cs="B Compset"/>
                    <w:sz w:val="28"/>
                    <w:szCs w:val="28"/>
                    <w:lang w:bidi="fa-IR"/>
                  </w:rPr>
                  <m:t>i</m:t>
                </m:r>
              </m:sub>
            </m:sSub>
          </m:e>
        </m:d>
      </m:oMath>
      <w:r w:rsidRPr="009243C2">
        <w:rPr>
          <w:rFonts w:cs="B Compset" w:hint="cs"/>
          <w:sz w:val="28"/>
          <w:szCs w:val="28"/>
          <w:rtl/>
          <w:lang w:bidi="fa-IR"/>
        </w:rPr>
        <w:t xml:space="preserve">. اين كار را براي كليه زوج ها انجام مي دهيم (از بررسي زوج هايي كه اختلاف آنها صفر است صرف نظر مي كنيم). سپس رتبه 1 را به كوچك ترين </w:t>
      </w:r>
      <m:oMath>
        <m:d>
          <m:dPr>
            <m:begChr m:val="|"/>
            <m:endChr m:val="|"/>
            <m:ctrlPr>
              <w:rPr>
                <w:rFonts w:ascii="Cambria Math" w:hAnsi="Cambria Math" w:cs="B Compset"/>
                <w:sz w:val="28"/>
                <w:szCs w:val="28"/>
                <w:lang w:bidi="fa-IR"/>
              </w:rPr>
            </m:ctrlPr>
          </m:dPr>
          <m:e>
            <m:sSub>
              <m:sSubPr>
                <m:ctrlPr>
                  <w:rPr>
                    <w:rFonts w:ascii="Cambria Math" w:hAnsi="Cambria Math" w:cs="B Compset"/>
                    <w:sz w:val="28"/>
                    <w:szCs w:val="28"/>
                    <w:lang w:bidi="fa-IR"/>
                  </w:rPr>
                </m:ctrlPr>
              </m:sSubPr>
              <m:e>
                <m:r>
                  <w:rPr>
                    <w:rFonts w:ascii="Cambria Math" w:hAnsi="Cambria Math" w:cs="B Compset"/>
                    <w:sz w:val="28"/>
                    <w:szCs w:val="28"/>
                    <w:lang w:bidi="fa-IR"/>
                  </w:rPr>
                  <m:t>D</m:t>
                </m:r>
              </m:e>
              <m:sub>
                <m:r>
                  <m:rPr>
                    <m:sty m:val="p"/>
                  </m:rPr>
                  <w:rPr>
                    <w:rFonts w:ascii="Cambria Math" w:hAnsi="Cambria Math" w:cs="B Compset"/>
                    <w:sz w:val="28"/>
                    <w:szCs w:val="28"/>
                    <w:lang w:bidi="fa-IR"/>
                  </w:rPr>
                  <m:t>i</m:t>
                </m:r>
              </m:sub>
            </m:sSub>
          </m:e>
        </m:d>
      </m:oMath>
      <w:r w:rsidRPr="009243C2">
        <w:rPr>
          <w:rFonts w:cs="B Compset" w:hint="cs"/>
          <w:sz w:val="28"/>
          <w:szCs w:val="28"/>
          <w:rtl/>
          <w:lang w:bidi="fa-IR"/>
        </w:rPr>
        <w:t xml:space="preserve">، رتبه 2 را به دومين كوچك ترين </w:t>
      </w:r>
      <m:oMath>
        <m:d>
          <m:dPr>
            <m:begChr m:val="|"/>
            <m:endChr m:val="|"/>
            <m:ctrlPr>
              <w:rPr>
                <w:rFonts w:ascii="Cambria Math" w:hAnsi="Cambria Math" w:cs="B Compset"/>
                <w:sz w:val="28"/>
                <w:szCs w:val="28"/>
                <w:lang w:bidi="fa-IR"/>
              </w:rPr>
            </m:ctrlPr>
          </m:dPr>
          <m:e>
            <m:sSub>
              <m:sSubPr>
                <m:ctrlPr>
                  <w:rPr>
                    <w:rFonts w:ascii="Cambria Math" w:hAnsi="Cambria Math" w:cs="B Compset"/>
                    <w:sz w:val="28"/>
                    <w:szCs w:val="28"/>
                    <w:lang w:bidi="fa-IR"/>
                  </w:rPr>
                </m:ctrlPr>
              </m:sSubPr>
              <m:e>
                <m:r>
                  <w:rPr>
                    <w:rFonts w:ascii="Cambria Math" w:hAnsi="Cambria Math" w:cs="B Compset"/>
                    <w:sz w:val="28"/>
                    <w:szCs w:val="28"/>
                    <w:lang w:bidi="fa-IR"/>
                  </w:rPr>
                  <m:t>D</m:t>
                </m:r>
              </m:e>
              <m:sub>
                <m:r>
                  <m:rPr>
                    <m:sty m:val="p"/>
                  </m:rPr>
                  <w:rPr>
                    <w:rFonts w:ascii="Cambria Math" w:hAnsi="Cambria Math" w:cs="B Compset"/>
                    <w:sz w:val="28"/>
                    <w:szCs w:val="28"/>
                    <w:lang w:bidi="fa-IR"/>
                  </w:rPr>
                  <m:t>i</m:t>
                </m:r>
              </m:sub>
            </m:sSub>
          </m:e>
        </m:d>
      </m:oMath>
      <w:r w:rsidRPr="009243C2">
        <w:rPr>
          <w:rFonts w:cs="B Compset" w:hint="cs"/>
          <w:sz w:val="28"/>
          <w:szCs w:val="28"/>
          <w:rtl/>
          <w:lang w:bidi="fa-IR"/>
        </w:rPr>
        <w:t xml:space="preserve"> و سرانجام رتبه آخر </w:t>
      </w:r>
      <w:r w:rsidRPr="009243C2">
        <w:rPr>
          <w:rFonts w:cs="B Compset"/>
          <w:sz w:val="28"/>
          <w:szCs w:val="28"/>
          <w:lang w:bidi="fa-IR"/>
        </w:rPr>
        <w:t>n</w:t>
      </w:r>
      <w:r w:rsidRPr="009243C2">
        <w:rPr>
          <w:rFonts w:cs="B Compset" w:hint="cs"/>
          <w:sz w:val="28"/>
          <w:szCs w:val="28"/>
          <w:rtl/>
          <w:lang w:bidi="fa-IR"/>
        </w:rPr>
        <w:t xml:space="preserve"> ام را به بزرگ ترين </w:t>
      </w:r>
      <m:oMath>
        <m:d>
          <m:dPr>
            <m:begChr m:val="|"/>
            <m:endChr m:val="|"/>
            <m:ctrlPr>
              <w:rPr>
                <w:rFonts w:ascii="Cambria Math" w:hAnsi="Cambria Math" w:cs="B Compset"/>
                <w:sz w:val="28"/>
                <w:szCs w:val="28"/>
                <w:lang w:bidi="fa-IR"/>
              </w:rPr>
            </m:ctrlPr>
          </m:dPr>
          <m:e>
            <m:sSub>
              <m:sSubPr>
                <m:ctrlPr>
                  <w:rPr>
                    <w:rFonts w:ascii="Cambria Math" w:hAnsi="Cambria Math" w:cs="B Compset"/>
                    <w:sz w:val="28"/>
                    <w:szCs w:val="28"/>
                    <w:lang w:bidi="fa-IR"/>
                  </w:rPr>
                </m:ctrlPr>
              </m:sSubPr>
              <m:e>
                <m:r>
                  <w:rPr>
                    <w:rFonts w:ascii="Cambria Math" w:hAnsi="Cambria Math" w:cs="B Compset"/>
                    <w:sz w:val="28"/>
                    <w:szCs w:val="28"/>
                    <w:lang w:bidi="fa-IR"/>
                  </w:rPr>
                  <m:t>D</m:t>
                </m:r>
              </m:e>
              <m:sub>
                <m:r>
                  <m:rPr>
                    <m:sty m:val="p"/>
                  </m:rPr>
                  <w:rPr>
                    <w:rFonts w:ascii="Cambria Math" w:hAnsi="Cambria Math" w:cs="B Compset"/>
                    <w:sz w:val="28"/>
                    <w:szCs w:val="28"/>
                    <w:lang w:bidi="fa-IR"/>
                  </w:rPr>
                  <m:t>i</m:t>
                </m:r>
              </m:sub>
            </m:sSub>
          </m:e>
        </m:d>
      </m:oMath>
      <w:r w:rsidRPr="009243C2">
        <w:rPr>
          <w:rFonts w:cs="B Compset" w:hint="cs"/>
          <w:sz w:val="28"/>
          <w:szCs w:val="28"/>
          <w:rtl/>
          <w:lang w:bidi="fa-IR"/>
        </w:rPr>
        <w:t xml:space="preserve"> اختصاص مي دهيم. اگر چندين زوج داشتيم كه </w:t>
      </w:r>
      <m:oMath>
        <m:d>
          <m:dPr>
            <m:begChr m:val="|"/>
            <m:endChr m:val="|"/>
            <m:ctrlPr>
              <w:rPr>
                <w:rFonts w:ascii="Cambria Math" w:hAnsi="Cambria Math" w:cs="B Compset"/>
                <w:sz w:val="28"/>
                <w:szCs w:val="28"/>
                <w:lang w:bidi="fa-IR"/>
              </w:rPr>
            </m:ctrlPr>
          </m:dPr>
          <m:e>
            <m:sSub>
              <m:sSubPr>
                <m:ctrlPr>
                  <w:rPr>
                    <w:rFonts w:ascii="Cambria Math" w:hAnsi="Cambria Math" w:cs="B Compset"/>
                    <w:sz w:val="28"/>
                    <w:szCs w:val="28"/>
                    <w:lang w:bidi="fa-IR"/>
                  </w:rPr>
                </m:ctrlPr>
              </m:sSubPr>
              <m:e>
                <m:r>
                  <w:rPr>
                    <w:rFonts w:ascii="Cambria Math" w:hAnsi="Cambria Math" w:cs="B Compset"/>
                    <w:sz w:val="28"/>
                    <w:szCs w:val="28"/>
                    <w:lang w:bidi="fa-IR"/>
                  </w:rPr>
                  <m:t>D</m:t>
                </m:r>
              </m:e>
              <m:sub>
                <m:r>
                  <m:rPr>
                    <m:sty m:val="p"/>
                  </m:rPr>
                  <w:rPr>
                    <w:rFonts w:ascii="Cambria Math" w:hAnsi="Cambria Math" w:cs="B Compset"/>
                    <w:sz w:val="28"/>
                    <w:szCs w:val="28"/>
                    <w:lang w:bidi="fa-IR"/>
                  </w:rPr>
                  <m:t>i</m:t>
                </m:r>
              </m:sub>
            </m:sSub>
          </m:e>
        </m:d>
      </m:oMath>
      <w:r w:rsidRPr="009243C2">
        <w:rPr>
          <w:rFonts w:cs="B Compset" w:hint="cs"/>
          <w:sz w:val="28"/>
          <w:szCs w:val="28"/>
          <w:rtl/>
          <w:lang w:bidi="fa-IR"/>
        </w:rPr>
        <w:t xml:space="preserve"> آنها با هم برابر بود به آنها ميانگين رتبه هايي را مي دهيم كه در صورت مساوي نبودن به آنها تعلق مي گرفت. مثلاً اگر چهار زوج داشته باشيم با </w:t>
      </w:r>
      <m:oMath>
        <m:d>
          <m:dPr>
            <m:begChr m:val="|"/>
            <m:endChr m:val="|"/>
            <m:ctrlPr>
              <w:rPr>
                <w:rFonts w:ascii="Cambria Math" w:hAnsi="Cambria Math" w:cs="B Compset"/>
                <w:sz w:val="28"/>
                <w:szCs w:val="28"/>
                <w:lang w:bidi="fa-IR"/>
              </w:rPr>
            </m:ctrlPr>
          </m:dPr>
          <m:e>
            <m:sSub>
              <m:sSubPr>
                <m:ctrlPr>
                  <w:rPr>
                    <w:rFonts w:ascii="Cambria Math" w:hAnsi="Cambria Math" w:cs="B Compset"/>
                    <w:sz w:val="28"/>
                    <w:szCs w:val="28"/>
                    <w:lang w:bidi="fa-IR"/>
                  </w:rPr>
                </m:ctrlPr>
              </m:sSubPr>
              <m:e>
                <m:r>
                  <w:rPr>
                    <w:rFonts w:ascii="Cambria Math" w:hAnsi="Cambria Math" w:cs="B Compset"/>
                    <w:sz w:val="28"/>
                    <w:szCs w:val="28"/>
                    <w:lang w:bidi="fa-IR"/>
                  </w:rPr>
                  <m:t>D</m:t>
                </m:r>
              </m:e>
              <m:sub>
                <m:r>
                  <m:rPr>
                    <m:sty m:val="p"/>
                  </m:rPr>
                  <w:rPr>
                    <w:rFonts w:ascii="Cambria Math" w:hAnsi="Cambria Math" w:cs="B Compset"/>
                    <w:sz w:val="28"/>
                    <w:szCs w:val="28"/>
                    <w:lang w:bidi="fa-IR"/>
                  </w:rPr>
                  <m:t>i</m:t>
                </m:r>
              </m:sub>
            </m:sSub>
          </m:e>
        </m:d>
      </m:oMath>
      <w:r w:rsidRPr="009243C2">
        <w:rPr>
          <w:rFonts w:cs="B Compset" w:hint="cs"/>
          <w:sz w:val="28"/>
          <w:szCs w:val="28"/>
          <w:rtl/>
          <w:lang w:bidi="fa-IR"/>
        </w:rPr>
        <w:t xml:space="preserve"> برابر و رتبه هاي 3، 4، 5 و 6 به آنها تعلق مي گرفته است به آنها رتبه هاي 5/4 تعلق مي گيرد.</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آماره آزمون به صورت زير است:</w:t>
      </w:r>
    </w:p>
    <w:p w:rsidR="00194A73" w:rsidRPr="009243C2" w:rsidRDefault="00194A73" w:rsidP="00C975BF">
      <w:pPr>
        <w:bidi/>
        <w:spacing w:line="240" w:lineRule="auto"/>
        <w:jc w:val="both"/>
        <w:rPr>
          <w:rFonts w:cs="B Compset"/>
          <w:sz w:val="28"/>
          <w:szCs w:val="28"/>
          <w:rtl/>
          <w:lang w:bidi="fa-IR"/>
        </w:rPr>
      </w:pPr>
      <m:oMathPara>
        <m:oMath>
          <m:r>
            <w:rPr>
              <w:rFonts w:ascii="Cambria Math" w:hAnsi="Cambria Math" w:cs="B Compset"/>
              <w:sz w:val="28"/>
              <w:szCs w:val="28"/>
              <w:lang w:bidi="fa-IR"/>
            </w:rPr>
            <m:t>T=</m:t>
          </m:r>
          <m:f>
            <m:fPr>
              <m:ctrlPr>
                <w:rPr>
                  <w:rFonts w:ascii="Cambria Math" w:hAnsi="Cambria Math" w:cs="B Compset"/>
                  <w:i/>
                  <w:sz w:val="28"/>
                  <w:szCs w:val="28"/>
                  <w:lang w:bidi="fa-IR"/>
                </w:rPr>
              </m:ctrlPr>
            </m:fPr>
            <m:num>
              <m:nary>
                <m:naryPr>
                  <m:chr m:val="∑"/>
                  <m:limLoc m:val="undOvr"/>
                  <m:ctrlPr>
                    <w:rPr>
                      <w:rFonts w:ascii="Cambria Math" w:hAnsi="Cambria Math" w:cs="B Compset"/>
                      <w:i/>
                      <w:sz w:val="28"/>
                      <w:szCs w:val="28"/>
                      <w:lang w:bidi="fa-IR"/>
                    </w:rPr>
                  </m:ctrlPr>
                </m:naryPr>
                <m:sub>
                  <m:r>
                    <w:rPr>
                      <w:rFonts w:ascii="Cambria Math" w:hAnsi="Cambria Math" w:cs="B Compset"/>
                      <w:sz w:val="28"/>
                      <w:szCs w:val="28"/>
                      <w:lang w:bidi="fa-IR"/>
                    </w:rPr>
                    <m:t>i=1</m:t>
                  </m:r>
                </m:sub>
                <m:sup>
                  <m:r>
                    <w:rPr>
                      <w:rFonts w:ascii="Cambria Math" w:hAnsi="Cambria Math" w:cs="B Compset"/>
                      <w:sz w:val="28"/>
                      <w:szCs w:val="28"/>
                      <w:lang w:bidi="fa-IR"/>
                    </w:rPr>
                    <m:t>n</m:t>
                  </m:r>
                </m:sup>
                <m:e>
                  <m:sSub>
                    <m:sSubPr>
                      <m:ctrlPr>
                        <w:rPr>
                          <w:rFonts w:ascii="Cambria Math" w:hAnsi="Cambria Math" w:cs="B Compset"/>
                          <w:i/>
                          <w:sz w:val="28"/>
                          <w:szCs w:val="28"/>
                          <w:lang w:bidi="fa-IR"/>
                        </w:rPr>
                      </m:ctrlPr>
                    </m:sSubPr>
                    <m:e>
                      <m:r>
                        <w:rPr>
                          <w:rFonts w:ascii="Cambria Math" w:hAnsi="Cambria Math" w:cs="B Compset"/>
                          <w:sz w:val="28"/>
                          <w:szCs w:val="28"/>
                          <w:lang w:bidi="fa-IR"/>
                        </w:rPr>
                        <m:t>R</m:t>
                      </m:r>
                    </m:e>
                    <m:sub>
                      <m:r>
                        <w:rPr>
                          <w:rFonts w:ascii="Cambria Math" w:hAnsi="Cambria Math" w:cs="B Compset"/>
                          <w:sz w:val="28"/>
                          <w:szCs w:val="28"/>
                          <w:lang w:bidi="fa-IR"/>
                        </w:rPr>
                        <m:t>i</m:t>
                      </m:r>
                    </m:sub>
                  </m:sSub>
                </m:e>
              </m:nary>
            </m:num>
            <m:den>
              <m:rad>
                <m:radPr>
                  <m:degHide m:val="1"/>
                  <m:ctrlPr>
                    <w:rPr>
                      <w:rFonts w:ascii="Cambria Math" w:hAnsi="Cambria Math" w:cs="B Compset"/>
                      <w:i/>
                      <w:sz w:val="28"/>
                      <w:szCs w:val="28"/>
                      <w:lang w:bidi="fa-IR"/>
                    </w:rPr>
                  </m:ctrlPr>
                </m:radPr>
                <m:deg/>
                <m:e>
                  <m:nary>
                    <m:naryPr>
                      <m:chr m:val="∑"/>
                      <m:limLoc m:val="undOvr"/>
                      <m:ctrlPr>
                        <w:rPr>
                          <w:rFonts w:ascii="Cambria Math" w:hAnsi="Cambria Math" w:cs="B Compset"/>
                          <w:i/>
                          <w:sz w:val="28"/>
                          <w:szCs w:val="28"/>
                          <w:lang w:bidi="fa-IR"/>
                        </w:rPr>
                      </m:ctrlPr>
                    </m:naryPr>
                    <m:sub>
                      <m:r>
                        <w:rPr>
                          <w:rFonts w:ascii="Cambria Math" w:hAnsi="Cambria Math" w:cs="B Compset"/>
                          <w:sz w:val="28"/>
                          <w:szCs w:val="28"/>
                          <w:lang w:bidi="fa-IR"/>
                        </w:rPr>
                        <m:t>i=1</m:t>
                      </m:r>
                    </m:sub>
                    <m:sup>
                      <m:r>
                        <w:rPr>
                          <w:rFonts w:ascii="Cambria Math" w:hAnsi="Cambria Math" w:cs="B Compset"/>
                          <w:sz w:val="28"/>
                          <w:szCs w:val="28"/>
                          <w:lang w:bidi="fa-IR"/>
                        </w:rPr>
                        <m:t>n</m:t>
                      </m:r>
                    </m:sup>
                    <m:e>
                      <m:sSubSup>
                        <m:sSubSupPr>
                          <m:ctrlPr>
                            <w:rPr>
                              <w:rFonts w:ascii="Cambria Math" w:hAnsi="Cambria Math" w:cs="B Compset"/>
                              <w:i/>
                              <w:sz w:val="28"/>
                              <w:szCs w:val="28"/>
                              <w:lang w:bidi="fa-IR"/>
                            </w:rPr>
                          </m:ctrlPr>
                        </m:sSubSupPr>
                        <m:e>
                          <m:r>
                            <w:rPr>
                              <w:rFonts w:ascii="Cambria Math" w:hAnsi="Cambria Math" w:cs="B Compset"/>
                              <w:sz w:val="28"/>
                              <w:szCs w:val="28"/>
                              <w:lang w:bidi="fa-IR"/>
                            </w:rPr>
                            <m:t>R</m:t>
                          </m:r>
                        </m:e>
                        <m:sub>
                          <m:r>
                            <w:rPr>
                              <w:rFonts w:ascii="Cambria Math" w:hAnsi="Cambria Math" w:cs="B Compset"/>
                              <w:sz w:val="28"/>
                              <w:szCs w:val="28"/>
                              <w:lang w:bidi="fa-IR"/>
                            </w:rPr>
                            <m:t>i</m:t>
                          </m:r>
                        </m:sub>
                        <m:sup>
                          <m:r>
                            <w:rPr>
                              <w:rFonts w:ascii="Cambria Math" w:hAnsi="Cambria Math" w:cs="B Compset"/>
                              <w:sz w:val="28"/>
                              <w:szCs w:val="28"/>
                              <w:lang w:bidi="fa-IR"/>
                            </w:rPr>
                            <m:t>2</m:t>
                          </m:r>
                        </m:sup>
                      </m:sSubSup>
                    </m:e>
                  </m:nary>
                </m:e>
              </m:rad>
            </m:den>
          </m:f>
        </m:oMath>
      </m:oMathPara>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 xml:space="preserve">مقدار </w:t>
      </w:r>
      <w:r w:rsidRPr="009243C2">
        <w:rPr>
          <w:rFonts w:cs="B Compset"/>
          <w:sz w:val="28"/>
          <w:szCs w:val="28"/>
          <w:lang w:bidi="fa-IR"/>
        </w:rPr>
        <w:t>R</w:t>
      </w:r>
      <w:r w:rsidRPr="009243C2">
        <w:rPr>
          <w:rFonts w:cs="B Compset"/>
          <w:sz w:val="28"/>
          <w:szCs w:val="28"/>
          <w:vertAlign w:val="subscript"/>
          <w:lang w:bidi="fa-IR"/>
        </w:rPr>
        <w:t>i</w:t>
      </w:r>
      <w:r w:rsidRPr="009243C2">
        <w:rPr>
          <w:rFonts w:cs="B Compset" w:hint="cs"/>
          <w:sz w:val="28"/>
          <w:szCs w:val="28"/>
          <w:rtl/>
          <w:lang w:bidi="fa-IR"/>
        </w:rPr>
        <w:t xml:space="preserve"> براي هر زوج (</w:t>
      </w:r>
      <w:r w:rsidRPr="009243C2">
        <w:rPr>
          <w:rFonts w:cs="B Compset"/>
          <w:sz w:val="28"/>
          <w:szCs w:val="28"/>
          <w:lang w:bidi="fa-IR"/>
        </w:rPr>
        <w:t>X</w:t>
      </w:r>
      <w:r w:rsidRPr="009243C2">
        <w:rPr>
          <w:rFonts w:cs="B Compset"/>
          <w:sz w:val="28"/>
          <w:szCs w:val="28"/>
          <w:vertAlign w:val="subscript"/>
          <w:lang w:bidi="fa-IR"/>
        </w:rPr>
        <w:t>I</w:t>
      </w:r>
      <w:r w:rsidRPr="009243C2">
        <w:rPr>
          <w:rFonts w:cs="B Compset"/>
          <w:sz w:val="28"/>
          <w:szCs w:val="28"/>
          <w:lang w:bidi="fa-IR"/>
        </w:rPr>
        <w:t xml:space="preserve"> </w:t>
      </w:r>
      <w:r w:rsidRPr="009243C2">
        <w:rPr>
          <w:rFonts w:cs="B Compset" w:hint="cs"/>
          <w:sz w:val="28"/>
          <w:szCs w:val="28"/>
          <w:rtl/>
          <w:lang w:bidi="fa-IR"/>
        </w:rPr>
        <w:t xml:space="preserve"> و </w:t>
      </w:r>
      <w:r w:rsidRPr="009243C2">
        <w:rPr>
          <w:rFonts w:cs="B Compset"/>
          <w:sz w:val="28"/>
          <w:szCs w:val="28"/>
          <w:lang w:bidi="fa-IR"/>
        </w:rPr>
        <w:t>Y</w:t>
      </w:r>
      <w:r w:rsidRPr="009243C2">
        <w:rPr>
          <w:rFonts w:cs="B Compset"/>
          <w:sz w:val="28"/>
          <w:szCs w:val="28"/>
          <w:vertAlign w:val="subscript"/>
          <w:lang w:bidi="fa-IR"/>
        </w:rPr>
        <w:t>I</w:t>
      </w:r>
      <w:r w:rsidRPr="009243C2">
        <w:rPr>
          <w:rFonts w:cs="B Compset" w:hint="cs"/>
          <w:sz w:val="28"/>
          <w:szCs w:val="28"/>
          <w:rtl/>
          <w:lang w:bidi="fa-IR"/>
        </w:rPr>
        <w:t>) به صورت زير تعريف مي شود:</w:t>
      </w:r>
    </w:p>
    <w:p w:rsidR="00194A73" w:rsidRPr="009243C2" w:rsidRDefault="00194A73" w:rsidP="00C975BF">
      <w:pPr>
        <w:bidi/>
        <w:spacing w:line="240" w:lineRule="auto"/>
        <w:jc w:val="both"/>
        <w:rPr>
          <w:rFonts w:cs="B Compset"/>
          <w:sz w:val="28"/>
          <w:szCs w:val="28"/>
          <w:vertAlign w:val="subscript"/>
          <w:lang w:bidi="fa-IR"/>
        </w:rPr>
      </w:pPr>
      <w:r w:rsidRPr="009243C2">
        <w:rPr>
          <w:rFonts w:cs="B Compset" w:hint="cs"/>
          <w:sz w:val="28"/>
          <w:szCs w:val="28"/>
          <w:rtl/>
          <w:lang w:bidi="fa-IR"/>
        </w:rPr>
        <w:t xml:space="preserve">اگر </w:t>
      </w:r>
      <w:r w:rsidRPr="009243C2">
        <w:rPr>
          <w:rFonts w:cs="B Compset"/>
          <w:sz w:val="28"/>
          <w:szCs w:val="28"/>
          <w:lang w:bidi="fa-IR"/>
        </w:rPr>
        <w:t>D</w:t>
      </w:r>
      <w:r w:rsidRPr="009243C2">
        <w:rPr>
          <w:rFonts w:cs="B Compset"/>
          <w:sz w:val="28"/>
          <w:szCs w:val="28"/>
          <w:vertAlign w:val="subscript"/>
          <w:lang w:bidi="fa-IR"/>
        </w:rPr>
        <w:t>i</w:t>
      </w:r>
      <w:r w:rsidRPr="009243C2">
        <w:rPr>
          <w:rFonts w:cs="B Compset" w:hint="cs"/>
          <w:sz w:val="28"/>
          <w:szCs w:val="28"/>
          <w:rtl/>
          <w:lang w:bidi="fa-IR"/>
        </w:rPr>
        <w:t xml:space="preserve"> مثبت باشد همان رتبه اي كه به زوج (</w:t>
      </w:r>
      <w:r w:rsidRPr="009243C2">
        <w:rPr>
          <w:rFonts w:cs="B Compset"/>
          <w:sz w:val="28"/>
          <w:szCs w:val="28"/>
          <w:lang w:bidi="fa-IR"/>
        </w:rPr>
        <w:t>X</w:t>
      </w:r>
      <w:r w:rsidRPr="009243C2">
        <w:rPr>
          <w:rFonts w:cs="B Compset"/>
          <w:sz w:val="28"/>
          <w:szCs w:val="28"/>
          <w:vertAlign w:val="subscript"/>
          <w:lang w:bidi="fa-IR"/>
        </w:rPr>
        <w:t>I</w:t>
      </w:r>
      <w:r w:rsidRPr="009243C2">
        <w:rPr>
          <w:rFonts w:cs="B Compset"/>
          <w:sz w:val="28"/>
          <w:szCs w:val="28"/>
          <w:lang w:bidi="fa-IR"/>
        </w:rPr>
        <w:t xml:space="preserve"> </w:t>
      </w:r>
      <w:r w:rsidRPr="009243C2">
        <w:rPr>
          <w:rFonts w:cs="B Compset" w:hint="cs"/>
          <w:sz w:val="28"/>
          <w:szCs w:val="28"/>
          <w:rtl/>
          <w:lang w:bidi="fa-IR"/>
        </w:rPr>
        <w:t xml:space="preserve"> و </w:t>
      </w:r>
      <w:r w:rsidRPr="009243C2">
        <w:rPr>
          <w:rFonts w:cs="B Compset"/>
          <w:sz w:val="28"/>
          <w:szCs w:val="28"/>
          <w:lang w:bidi="fa-IR"/>
        </w:rPr>
        <w:t>Y</w:t>
      </w:r>
      <w:r w:rsidRPr="009243C2">
        <w:rPr>
          <w:rFonts w:cs="B Compset"/>
          <w:sz w:val="28"/>
          <w:szCs w:val="28"/>
          <w:vertAlign w:val="subscript"/>
          <w:lang w:bidi="fa-IR"/>
        </w:rPr>
        <w:t>I</w:t>
      </w:r>
      <w:r w:rsidRPr="009243C2">
        <w:rPr>
          <w:rFonts w:cs="B Compset" w:hint="cs"/>
          <w:sz w:val="28"/>
          <w:szCs w:val="28"/>
          <w:rtl/>
          <w:lang w:bidi="fa-IR"/>
        </w:rPr>
        <w:t xml:space="preserve">) تعلق مي گيرد = </w:t>
      </w:r>
      <w:r w:rsidRPr="009243C2">
        <w:rPr>
          <w:rFonts w:cs="B Compset"/>
          <w:sz w:val="28"/>
          <w:szCs w:val="28"/>
          <w:lang w:bidi="fa-IR"/>
        </w:rPr>
        <w:t>R</w:t>
      </w:r>
      <w:r w:rsidRPr="009243C2">
        <w:rPr>
          <w:rFonts w:cs="B Compset"/>
          <w:sz w:val="28"/>
          <w:szCs w:val="28"/>
          <w:vertAlign w:val="subscript"/>
          <w:lang w:bidi="fa-IR"/>
        </w:rPr>
        <w:t>i</w:t>
      </w:r>
    </w:p>
    <w:p w:rsidR="00194A73" w:rsidRPr="009243C2" w:rsidRDefault="00194A73" w:rsidP="00C975BF">
      <w:pPr>
        <w:bidi/>
        <w:spacing w:line="240" w:lineRule="auto"/>
        <w:jc w:val="both"/>
        <w:rPr>
          <w:rFonts w:cs="B Compset"/>
          <w:sz w:val="28"/>
          <w:szCs w:val="28"/>
          <w:vertAlign w:val="subscript"/>
          <w:rtl/>
          <w:lang w:bidi="fa-IR"/>
        </w:rPr>
      </w:pPr>
      <w:r w:rsidRPr="009243C2">
        <w:rPr>
          <w:rFonts w:cs="B Compset" w:hint="cs"/>
          <w:sz w:val="28"/>
          <w:szCs w:val="28"/>
          <w:rtl/>
          <w:lang w:bidi="fa-IR"/>
        </w:rPr>
        <w:t xml:space="preserve">اگر </w:t>
      </w:r>
      <w:r w:rsidRPr="009243C2">
        <w:rPr>
          <w:rFonts w:cs="B Compset"/>
          <w:sz w:val="28"/>
          <w:szCs w:val="28"/>
          <w:lang w:bidi="fa-IR"/>
        </w:rPr>
        <w:t>D</w:t>
      </w:r>
      <w:r w:rsidRPr="009243C2">
        <w:rPr>
          <w:rFonts w:cs="B Compset"/>
          <w:sz w:val="28"/>
          <w:szCs w:val="28"/>
          <w:vertAlign w:val="subscript"/>
          <w:lang w:bidi="fa-IR"/>
        </w:rPr>
        <w:t>i</w:t>
      </w:r>
      <w:r w:rsidRPr="009243C2">
        <w:rPr>
          <w:rFonts w:cs="B Compset" w:hint="cs"/>
          <w:sz w:val="28"/>
          <w:szCs w:val="28"/>
          <w:rtl/>
          <w:lang w:bidi="fa-IR"/>
        </w:rPr>
        <w:t xml:space="preserve"> مثبت باشد همان رتبه اي كه به زوج (</w:t>
      </w:r>
      <w:r w:rsidRPr="009243C2">
        <w:rPr>
          <w:rFonts w:cs="B Compset"/>
          <w:sz w:val="28"/>
          <w:szCs w:val="28"/>
          <w:lang w:bidi="fa-IR"/>
        </w:rPr>
        <w:t>X</w:t>
      </w:r>
      <w:r w:rsidRPr="009243C2">
        <w:rPr>
          <w:rFonts w:cs="B Compset"/>
          <w:sz w:val="28"/>
          <w:szCs w:val="28"/>
          <w:vertAlign w:val="subscript"/>
          <w:lang w:bidi="fa-IR"/>
        </w:rPr>
        <w:t>I</w:t>
      </w:r>
      <w:r w:rsidRPr="009243C2">
        <w:rPr>
          <w:rFonts w:cs="B Compset"/>
          <w:sz w:val="28"/>
          <w:szCs w:val="28"/>
          <w:lang w:bidi="fa-IR"/>
        </w:rPr>
        <w:t xml:space="preserve"> </w:t>
      </w:r>
      <w:r w:rsidRPr="009243C2">
        <w:rPr>
          <w:rFonts w:cs="B Compset" w:hint="cs"/>
          <w:sz w:val="28"/>
          <w:szCs w:val="28"/>
          <w:rtl/>
          <w:lang w:bidi="fa-IR"/>
        </w:rPr>
        <w:t xml:space="preserve"> و </w:t>
      </w:r>
      <w:r w:rsidRPr="009243C2">
        <w:rPr>
          <w:rFonts w:cs="B Compset"/>
          <w:sz w:val="28"/>
          <w:szCs w:val="28"/>
          <w:lang w:bidi="fa-IR"/>
        </w:rPr>
        <w:t>Y</w:t>
      </w:r>
      <w:r w:rsidRPr="009243C2">
        <w:rPr>
          <w:rFonts w:cs="B Compset"/>
          <w:sz w:val="28"/>
          <w:szCs w:val="28"/>
          <w:vertAlign w:val="subscript"/>
          <w:lang w:bidi="fa-IR"/>
        </w:rPr>
        <w:t>I</w:t>
      </w:r>
      <w:r w:rsidRPr="009243C2">
        <w:rPr>
          <w:rFonts w:cs="B Compset" w:hint="cs"/>
          <w:sz w:val="28"/>
          <w:szCs w:val="28"/>
          <w:rtl/>
          <w:lang w:bidi="fa-IR"/>
        </w:rPr>
        <w:t>) تعلق مي گيرد =</w:t>
      </w:r>
      <w:r w:rsidRPr="009243C2">
        <w:rPr>
          <w:rFonts w:cs="B Compset"/>
          <w:sz w:val="28"/>
          <w:szCs w:val="28"/>
          <w:lang w:bidi="fa-IR"/>
        </w:rPr>
        <w:t xml:space="preserve"> R</w:t>
      </w:r>
      <w:r w:rsidRPr="009243C2">
        <w:rPr>
          <w:rFonts w:cs="B Compset"/>
          <w:sz w:val="28"/>
          <w:szCs w:val="28"/>
          <w:vertAlign w:val="subscript"/>
          <w:lang w:bidi="fa-IR"/>
        </w:rPr>
        <w:t>i</w:t>
      </w:r>
    </w:p>
    <w:p w:rsidR="00194A73" w:rsidRPr="009243C2" w:rsidRDefault="00194A73" w:rsidP="00C975BF">
      <w:pPr>
        <w:bidi/>
        <w:spacing w:line="240" w:lineRule="auto"/>
        <w:rPr>
          <w:rFonts w:cs="B Compset"/>
          <w:sz w:val="28"/>
          <w:szCs w:val="28"/>
          <w:rtl/>
          <w:lang w:bidi="fa-IR"/>
        </w:rPr>
      </w:pPr>
      <w:r w:rsidRPr="009243C2">
        <w:rPr>
          <w:rFonts w:cs="B Compset" w:hint="cs"/>
          <w:sz w:val="28"/>
          <w:szCs w:val="28"/>
          <w:rtl/>
          <w:lang w:bidi="fa-IR"/>
        </w:rPr>
        <w:t>جهت بررسي اين ادعا كه وضعيت رفتار قبل از دوره با وضعيت رفتار بعد دوره تفاوت قابل توجهي ندارد به ترتيب زير عمل مي كنيم:</w:t>
      </w:r>
    </w:p>
    <w:p w:rsidR="00194A73" w:rsidRPr="009243C2" w:rsidRDefault="003C6CBD" w:rsidP="00C975BF">
      <w:pPr>
        <w:spacing w:line="240" w:lineRule="auto"/>
        <w:rPr>
          <w:rFonts w:cs="B Compset"/>
          <w:sz w:val="28"/>
          <w:szCs w:val="28"/>
          <w:lang w:bidi="fa-IR"/>
        </w:rPr>
      </w:pPr>
      <m:oMathPara>
        <m:oMath>
          <m:d>
            <m:dPr>
              <m:begChr m:val="{"/>
              <m:endChr m:val=""/>
              <m:ctrlPr>
                <w:rPr>
                  <w:rFonts w:ascii="Cambria Math" w:hAnsi="Cambria Math" w:cs="B Compset"/>
                  <w:sz w:val="28"/>
                  <w:szCs w:val="28"/>
                  <w:lang w:bidi="fa-IR"/>
                </w:rPr>
              </m:ctrlPr>
            </m:dPr>
            <m:e>
              <m:eqArr>
                <m:eqArrPr>
                  <m:ctrlPr>
                    <w:rPr>
                      <w:rFonts w:ascii="Cambria Math" w:hAnsi="Cambria Math" w:cs="B Compset"/>
                      <w:sz w:val="28"/>
                      <w:szCs w:val="28"/>
                      <w:lang w:bidi="fa-IR"/>
                    </w:rPr>
                  </m:ctrlPr>
                </m:eqArrPr>
                <m:e>
                  <m:sSub>
                    <m:sSubPr>
                      <m:ctrlPr>
                        <w:rPr>
                          <w:rFonts w:ascii="Cambria Math" w:hAnsi="Cambria Math" w:cs="B Compset"/>
                          <w:sz w:val="28"/>
                          <w:szCs w:val="28"/>
                          <w:lang w:bidi="fa-IR"/>
                        </w:rPr>
                      </m:ctrlPr>
                    </m:sSubPr>
                    <m:e>
                      <m:r>
                        <w:rPr>
                          <w:rFonts w:ascii="Cambria Math" w:hAnsi="Cambria Math" w:cs="B Compset"/>
                          <w:sz w:val="28"/>
                          <w:szCs w:val="28"/>
                          <w:lang w:bidi="fa-IR"/>
                        </w:rPr>
                        <m:t>H</m:t>
                      </m:r>
                    </m:e>
                    <m:sub>
                      <m:r>
                        <m:rPr>
                          <m:sty m:val="p"/>
                        </m:rPr>
                        <w:rPr>
                          <w:rFonts w:ascii="Cambria Math" w:hAnsi="Cambria Math" w:cs="B Compset"/>
                          <w:sz w:val="28"/>
                          <w:szCs w:val="28"/>
                          <w:lang w:bidi="fa-IR"/>
                        </w:rPr>
                        <m:t>0</m:t>
                      </m:r>
                    </m:sub>
                  </m:sSub>
                  <m:r>
                    <m:rPr>
                      <m:sty m:val="p"/>
                    </m:rPr>
                    <w:rPr>
                      <w:rFonts w:ascii="Cambria Math" w:hAnsi="Cambria Math" w:cs="B Compset"/>
                      <w:sz w:val="28"/>
                      <w:szCs w:val="28"/>
                      <w:lang w:bidi="fa-IR"/>
                    </w:rPr>
                    <m:t xml:space="preserve"> : </m:t>
                  </m:r>
                  <m:sSub>
                    <m:sSubPr>
                      <m:ctrlPr>
                        <w:rPr>
                          <w:rFonts w:ascii="Cambria Math" w:hAnsi="Cambria Math" w:cs="B Compset"/>
                          <w:sz w:val="28"/>
                          <w:szCs w:val="28"/>
                          <w:lang w:bidi="fa-IR"/>
                        </w:rPr>
                      </m:ctrlPr>
                    </m:sSubPr>
                    <m:e>
                      <m:r>
                        <m:rPr>
                          <m:sty m:val="p"/>
                        </m:rPr>
                        <w:rPr>
                          <w:rFonts w:ascii="Cambria Math" w:hAnsi="Cambria Math" w:cs="B Compset"/>
                          <w:sz w:val="28"/>
                          <w:szCs w:val="28"/>
                          <w:lang w:bidi="fa-IR"/>
                        </w:rPr>
                        <m:t>μ</m:t>
                      </m:r>
                    </m:e>
                    <m:sub>
                      <m:r>
                        <m:rPr>
                          <m:sty m:val="p"/>
                        </m:rPr>
                        <w:rPr>
                          <w:rFonts w:ascii="Cambria Math" w:hAnsi="Cambria Math" w:cs="B Compset"/>
                          <w:sz w:val="28"/>
                          <w:szCs w:val="28"/>
                          <w:lang w:bidi="fa-IR"/>
                        </w:rPr>
                        <m:t>d</m:t>
                      </m:r>
                    </m:sub>
                  </m:sSub>
                  <m:r>
                    <m:rPr>
                      <m:sty m:val="p"/>
                    </m:rPr>
                    <w:rPr>
                      <w:rFonts w:ascii="Cambria Math" w:hAnsi="Cambria Math" w:cs="B Compset"/>
                      <w:sz w:val="28"/>
                      <w:szCs w:val="28"/>
                      <w:lang w:bidi="fa-IR"/>
                    </w:rPr>
                    <m:t>=0</m:t>
                  </m:r>
                </m:e>
                <m:e>
                  <m:sSub>
                    <m:sSubPr>
                      <m:ctrlPr>
                        <w:rPr>
                          <w:rFonts w:ascii="Cambria Math" w:hAnsi="Cambria Math" w:cs="B Compset"/>
                          <w:sz w:val="28"/>
                          <w:szCs w:val="28"/>
                          <w:lang w:bidi="fa-IR"/>
                        </w:rPr>
                      </m:ctrlPr>
                    </m:sSubPr>
                    <m:e>
                      <m:r>
                        <m:rPr>
                          <m:sty m:val="p"/>
                        </m:rPr>
                        <w:rPr>
                          <w:rFonts w:ascii="Cambria Math" w:hAnsi="Cambria Math" w:cs="B Compset"/>
                          <w:sz w:val="28"/>
                          <w:szCs w:val="28"/>
                          <w:lang w:bidi="fa-IR"/>
                        </w:rPr>
                        <m:t>H</m:t>
                      </m:r>
                    </m:e>
                    <m:sub>
                      <m:r>
                        <m:rPr>
                          <m:sty m:val="p"/>
                        </m:rPr>
                        <w:rPr>
                          <w:rFonts w:ascii="Cambria Math" w:hAnsi="Cambria Math" w:cs="B Compset"/>
                          <w:sz w:val="28"/>
                          <w:szCs w:val="28"/>
                          <w:lang w:bidi="fa-IR"/>
                        </w:rPr>
                        <m:t>1</m:t>
                      </m:r>
                    </m:sub>
                  </m:sSub>
                  <m:r>
                    <m:rPr>
                      <m:sty m:val="p"/>
                    </m:rPr>
                    <w:rPr>
                      <w:rFonts w:ascii="Cambria Math" w:hAnsi="Cambria Math" w:cs="B Compset"/>
                      <w:sz w:val="28"/>
                      <w:szCs w:val="28"/>
                      <w:lang w:bidi="fa-IR"/>
                    </w:rPr>
                    <m:t xml:space="preserve"> : </m:t>
                  </m:r>
                  <m:sSub>
                    <m:sSubPr>
                      <m:ctrlPr>
                        <w:rPr>
                          <w:rFonts w:ascii="Cambria Math" w:hAnsi="Cambria Math" w:cs="B Compset"/>
                          <w:sz w:val="28"/>
                          <w:szCs w:val="28"/>
                          <w:lang w:bidi="fa-IR"/>
                        </w:rPr>
                      </m:ctrlPr>
                    </m:sSubPr>
                    <m:e>
                      <m:r>
                        <m:rPr>
                          <m:sty m:val="p"/>
                        </m:rPr>
                        <w:rPr>
                          <w:rFonts w:ascii="Cambria Math" w:hAnsi="Cambria Math" w:cs="B Compset"/>
                          <w:sz w:val="28"/>
                          <w:szCs w:val="28"/>
                          <w:lang w:bidi="fa-IR"/>
                        </w:rPr>
                        <m:t>μ</m:t>
                      </m:r>
                    </m:e>
                    <m:sub>
                      <m:r>
                        <m:rPr>
                          <m:sty m:val="p"/>
                        </m:rPr>
                        <w:rPr>
                          <w:rFonts w:ascii="Cambria Math" w:hAnsi="Cambria Math" w:cs="B Compset"/>
                          <w:sz w:val="28"/>
                          <w:szCs w:val="28"/>
                          <w:lang w:bidi="fa-IR"/>
                        </w:rPr>
                        <m:t>d</m:t>
                      </m:r>
                    </m:sub>
                  </m:sSub>
                  <m:r>
                    <m:rPr>
                      <m:sty m:val="p"/>
                    </m:rPr>
                    <w:rPr>
                      <w:rFonts w:ascii="Cambria Math" w:hAnsi="Cambria Math" w:cs="B Compset"/>
                      <w:sz w:val="28"/>
                      <w:szCs w:val="28"/>
                      <w:lang w:bidi="fa-IR"/>
                    </w:rPr>
                    <m:t>≠0</m:t>
                  </m:r>
                </m:e>
              </m:eqArr>
            </m:e>
          </m:d>
        </m:oMath>
      </m:oMathPara>
    </w:p>
    <w:p w:rsidR="00194A73" w:rsidRPr="009243C2" w:rsidRDefault="00194A73" w:rsidP="00C975BF">
      <w:pPr>
        <w:bidi/>
        <w:spacing w:line="240" w:lineRule="auto"/>
        <w:rPr>
          <w:rFonts w:cs="B Compset"/>
          <w:sz w:val="28"/>
          <w:szCs w:val="28"/>
          <w:rtl/>
          <w:lang w:bidi="fa-IR"/>
        </w:rPr>
      </w:pPr>
      <w:r w:rsidRPr="009243C2">
        <w:rPr>
          <w:rFonts w:cs="B Compset" w:hint="cs"/>
          <w:sz w:val="28"/>
          <w:szCs w:val="28"/>
          <w:rtl/>
          <w:lang w:bidi="fa-IR"/>
        </w:rPr>
        <w:t>نتيجه آزمون شامل دو خروجي مي باشد. خروجي اول به ترتيب تعداد حالاتي كه وضعيت رفتار قبل از دوره بهتر از وضعيت رفتار بعد از دوره است، تعداد حالاتي كه وضعيت رفتار بعد از دوره بهتر از وضعيت رفتار قبل از دوره است، تعداد حالاتي كه وضعيت رفتار قبل از دوره و وضعيت رفتار بعد از دوره برابر است و تعداد كل داده ها را نشان مي دهد. ستون بعدي شامل ميانگين رتبه ها است و ستون آخر مجموع رتبه هاي مثبت و منفي را نشان مي دهد.</w:t>
      </w: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lang w:bidi="fa-IR"/>
        </w:rPr>
      </w:pPr>
      <w:r w:rsidRPr="009243C2">
        <w:rPr>
          <w:rFonts w:ascii="Times New Roman" w:hAnsi="Times New Roman" w:cs="B Compset" w:hint="cs"/>
          <w:sz w:val="28"/>
          <w:szCs w:val="28"/>
          <w:rtl/>
        </w:rPr>
        <w:lastRenderedPageBreak/>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اگر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باشد،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در نتيجه تفاوت معني داري بين وضعيت رفتار قبل از دوره و وضعيت رفتار بعد از دوره وجود دارد. به عبارت دیگر، در این حالت از منظر پاسخ دهندگان آموزش موجب بهبود رفتار شده است.</w:t>
      </w:r>
    </w:p>
    <w:p w:rsidR="00194A73" w:rsidRPr="009243C2" w:rsidRDefault="00194A73" w:rsidP="00C975BF">
      <w:pPr>
        <w:bidi/>
        <w:spacing w:line="240" w:lineRule="auto"/>
        <w:rPr>
          <w:rFonts w:cs="B Compset"/>
          <w:b/>
          <w:bCs/>
          <w:sz w:val="28"/>
          <w:szCs w:val="28"/>
          <w:rtl/>
          <w:lang w:bidi="fa-IR"/>
        </w:rPr>
      </w:pPr>
      <w:r w:rsidRPr="009243C2">
        <w:rPr>
          <w:rFonts w:cs="B Compset" w:hint="cs"/>
          <w:b/>
          <w:bCs/>
          <w:sz w:val="28"/>
          <w:szCs w:val="28"/>
          <w:rtl/>
          <w:lang w:bidi="fa-IR"/>
        </w:rPr>
        <w:t>نتايج آزمون زوج - نمونه اي</w:t>
      </w: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بررسي گویه 1: بازداشت کودکان و نوجوانان به عنوان آخرین راه چاره و کوتاه ترین زمان ممکن</w:t>
      </w:r>
    </w:p>
    <w:p w:rsidR="000E1553" w:rsidRPr="009243C2" w:rsidRDefault="00194A73" w:rsidP="00C975BF">
      <w:pPr>
        <w:bidi/>
        <w:spacing w:line="240" w:lineRule="auto"/>
        <w:jc w:val="both"/>
        <w:rPr>
          <w:rFonts w:cs="B Compset"/>
          <w:sz w:val="28"/>
          <w:szCs w:val="28"/>
          <w:lang w:bidi="fa-IR"/>
        </w:rPr>
      </w:pPr>
      <w:r w:rsidRPr="009243C2">
        <w:rPr>
          <w:rFonts w:cs="B Compset" w:hint="cs"/>
          <w:sz w:val="28"/>
          <w:szCs w:val="28"/>
          <w:rtl/>
          <w:lang w:bidi="fa-IR"/>
        </w:rPr>
        <w:t>با توجه به نتايج جدول شماره 26 مشاهده مي شود كه تعداد حالاتي كه وضعيت رفتار قبل از دوره بهتر از وضعيت رفتار بعد از دوره است، برابر 53 است؛ يعني 53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255 است؛ يعني 255 نفر از پاسخ دهندگان پاسخ مثبت به بهبود وضعيت رفتار بعد از دوره داده اند. تعداد حالاتي كه وضعيت رفتار قبل از دوره و وضعيت رفتار بعد از دوره برابر است برابر 50 است؛ يعني از نظر 50 نفر از پاسخ دهندگان وضعيت رفتار بعد از دوره در مقايسه با قبل از دوره بدون تغيير بوده است. تعداد پاسخ دهندگان به اين سوال نيز 358 نفر است.</w:t>
      </w:r>
    </w:p>
    <w:tbl>
      <w:tblPr>
        <w:tblStyle w:val="TableGrid"/>
        <w:tblW w:w="10147" w:type="dxa"/>
        <w:jc w:val="center"/>
        <w:tblLayout w:type="fixed"/>
        <w:tblLook w:val="0000" w:firstRow="0" w:lastRow="0" w:firstColumn="0" w:lastColumn="0" w:noHBand="0" w:noVBand="0"/>
      </w:tblPr>
      <w:tblGrid>
        <w:gridCol w:w="6544"/>
        <w:gridCol w:w="810"/>
        <w:gridCol w:w="1325"/>
        <w:gridCol w:w="1468"/>
      </w:tblGrid>
      <w:tr w:rsidR="009243C2" w:rsidRPr="009243C2" w:rsidTr="00AA072B">
        <w:trPr>
          <w:jc w:val="center"/>
        </w:trPr>
        <w:tc>
          <w:tcPr>
            <w:tcW w:w="10147"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26: نتایج آزمون زوج نمونه ای بر گویه شماره 1</w:t>
            </w:r>
          </w:p>
        </w:tc>
      </w:tr>
      <w:tr w:rsidR="009243C2" w:rsidRPr="009243C2" w:rsidTr="00AA072B">
        <w:trPr>
          <w:jc w:val="center"/>
        </w:trPr>
        <w:tc>
          <w:tcPr>
            <w:tcW w:w="6544"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325"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r w:rsidRPr="009243C2">
              <w:rPr>
                <w:rStyle w:val="FootnoteReference"/>
                <w:rFonts w:ascii="Arial" w:hAnsi="Arial" w:cs="B Compset"/>
                <w:b/>
                <w:bCs/>
                <w:sz w:val="24"/>
                <w:szCs w:val="24"/>
                <w:rtl/>
              </w:rPr>
              <w:footnoteReference w:id="9"/>
            </w:r>
          </w:p>
        </w:tc>
        <w:tc>
          <w:tcPr>
            <w:tcW w:w="1468"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r w:rsidRPr="009243C2">
              <w:rPr>
                <w:rStyle w:val="FootnoteReference"/>
                <w:rFonts w:ascii="Arial" w:hAnsi="Arial" w:cs="B Compset"/>
                <w:b/>
                <w:bCs/>
                <w:sz w:val="24"/>
                <w:szCs w:val="24"/>
                <w:rtl/>
                <w:lang w:bidi="fa-IR"/>
              </w:rPr>
              <w:footnoteReference w:id="10"/>
            </w:r>
          </w:p>
        </w:tc>
      </w:tr>
      <w:tr w:rsidR="009243C2" w:rsidRPr="009243C2" w:rsidTr="00AA072B">
        <w:trPr>
          <w:jc w:val="center"/>
        </w:trPr>
        <w:tc>
          <w:tcPr>
            <w:tcW w:w="6544"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sz w:val="24"/>
                <w:szCs w:val="24"/>
                <w:rtl/>
                <w:lang w:bidi="fa-IR"/>
              </w:rPr>
              <w:footnoteReference w:id="11"/>
            </w:r>
            <w:r w:rsidRPr="009243C2">
              <w:rPr>
                <w:rFonts w:cs="B Compset" w:hint="cs"/>
                <w:sz w:val="24"/>
                <w:szCs w:val="24"/>
                <w:rtl/>
                <w:lang w:bidi="fa-IR"/>
              </w:rPr>
              <w:t>.</w:t>
            </w:r>
          </w:p>
        </w:tc>
        <w:tc>
          <w:tcPr>
            <w:tcW w:w="810" w:type="dxa"/>
          </w:tcPr>
          <w:p w:rsidR="00194A73" w:rsidRPr="009243C2" w:rsidRDefault="000E155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53</w:t>
            </w:r>
          </w:p>
        </w:tc>
        <w:tc>
          <w:tcPr>
            <w:tcW w:w="1325"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06/163</w:t>
            </w:r>
          </w:p>
        </w:tc>
        <w:tc>
          <w:tcPr>
            <w:tcW w:w="1468"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8642</w:t>
            </w:r>
          </w:p>
        </w:tc>
      </w:tr>
      <w:tr w:rsidR="009243C2" w:rsidRPr="009243C2" w:rsidTr="006F6E85">
        <w:trPr>
          <w:trHeight w:val="557"/>
          <w:jc w:val="center"/>
        </w:trPr>
        <w:tc>
          <w:tcPr>
            <w:tcW w:w="6544"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sz w:val="24"/>
                <w:szCs w:val="24"/>
                <w:rtl/>
                <w:lang w:bidi="fa-IR"/>
              </w:rPr>
              <w:footnoteReference w:id="12"/>
            </w:r>
            <w:r w:rsidRPr="009243C2">
              <w:rPr>
                <w:rFonts w:cs="B Compset" w:hint="cs"/>
                <w:sz w:val="24"/>
                <w:szCs w:val="24"/>
                <w:rtl/>
                <w:lang w:bidi="fa-IR"/>
              </w:rPr>
              <w:t>.</w:t>
            </w:r>
          </w:p>
        </w:tc>
        <w:tc>
          <w:tcPr>
            <w:tcW w:w="810" w:type="dxa"/>
          </w:tcPr>
          <w:p w:rsidR="00194A73" w:rsidRPr="009243C2" w:rsidRDefault="000E155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255</w:t>
            </w:r>
          </w:p>
        </w:tc>
        <w:tc>
          <w:tcPr>
            <w:tcW w:w="1325"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72/152</w:t>
            </w:r>
          </w:p>
        </w:tc>
        <w:tc>
          <w:tcPr>
            <w:tcW w:w="1468"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38944</w:t>
            </w:r>
          </w:p>
        </w:tc>
      </w:tr>
      <w:tr w:rsidR="009243C2" w:rsidRPr="009243C2" w:rsidTr="00AA072B">
        <w:trPr>
          <w:jc w:val="center"/>
        </w:trPr>
        <w:tc>
          <w:tcPr>
            <w:tcW w:w="6544"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r w:rsidRPr="009243C2">
              <w:rPr>
                <w:rStyle w:val="FootnoteReference"/>
                <w:rFonts w:cs="B Compset"/>
                <w:sz w:val="24"/>
                <w:szCs w:val="24"/>
                <w:rtl/>
                <w:lang w:bidi="fa-IR"/>
              </w:rPr>
              <w:footnoteReference w:id="13"/>
            </w:r>
            <w:r w:rsidRPr="009243C2">
              <w:rPr>
                <w:rFonts w:cs="B Compset" w:hint="cs"/>
                <w:sz w:val="24"/>
                <w:szCs w:val="24"/>
                <w:rtl/>
                <w:lang w:bidi="fa-IR"/>
              </w:rPr>
              <w:t>.</w:t>
            </w:r>
          </w:p>
        </w:tc>
        <w:tc>
          <w:tcPr>
            <w:tcW w:w="810" w:type="dxa"/>
          </w:tcPr>
          <w:p w:rsidR="00194A73" w:rsidRPr="009243C2" w:rsidRDefault="000E155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w:t>
            </w:r>
          </w:p>
        </w:tc>
        <w:tc>
          <w:tcPr>
            <w:tcW w:w="279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AA072B">
        <w:trPr>
          <w:jc w:val="center"/>
        </w:trPr>
        <w:tc>
          <w:tcPr>
            <w:tcW w:w="6544"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18"/>
                <w:szCs w:val="18"/>
              </w:rPr>
            </w:pPr>
            <w:r w:rsidRPr="009243C2">
              <w:rPr>
                <w:rFonts w:ascii="Arial" w:hAnsi="Arial" w:cs="B Compset" w:hint="cs"/>
                <w:sz w:val="28"/>
                <w:szCs w:val="28"/>
                <w:rtl/>
              </w:rPr>
              <w:t>358</w:t>
            </w:r>
          </w:p>
        </w:tc>
        <w:tc>
          <w:tcPr>
            <w:tcW w:w="2793" w:type="dxa"/>
            <w:gridSpan w:val="2"/>
            <w:vMerge/>
          </w:tcPr>
          <w:p w:rsidR="00194A73" w:rsidRPr="009243C2" w:rsidRDefault="00194A73" w:rsidP="00C975BF">
            <w:pPr>
              <w:autoSpaceDE w:val="0"/>
              <w:autoSpaceDN w:val="0"/>
              <w:adjustRightInd w:val="0"/>
              <w:jc w:val="center"/>
              <w:rPr>
                <w:rFonts w:ascii="Times New Roman" w:hAnsi="Times New Roman" w:cs="B Compset"/>
                <w:sz w:val="24"/>
                <w:szCs w:val="24"/>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tbl>
      <w:tblPr>
        <w:tblStyle w:val="TableGrid"/>
        <w:tblW w:w="5953" w:type="dxa"/>
        <w:jc w:val="center"/>
        <w:tblLayout w:type="fixed"/>
        <w:tblLook w:val="0000" w:firstRow="0" w:lastRow="0" w:firstColumn="0" w:lastColumn="0" w:noHBand="0" w:noVBand="0"/>
      </w:tblPr>
      <w:tblGrid>
        <w:gridCol w:w="4544"/>
        <w:gridCol w:w="1409"/>
      </w:tblGrid>
      <w:tr w:rsidR="00194A73" w:rsidRPr="009243C2" w:rsidTr="00194A73">
        <w:trPr>
          <w:jc w:val="center"/>
        </w:trPr>
        <w:tc>
          <w:tcPr>
            <w:tcW w:w="5953"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544"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-9.734a</w:t>
            </w:r>
          </w:p>
        </w:tc>
      </w:tr>
      <w:tr w:rsidR="00194A73" w:rsidRPr="009243C2" w:rsidTr="00194A73">
        <w:trPr>
          <w:jc w:val="center"/>
        </w:trPr>
        <w:tc>
          <w:tcPr>
            <w:tcW w:w="4544"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5953"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lastRenderedPageBreak/>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Nazanin"/>
          <w:b/>
          <w:bCs/>
          <w:sz w:val="28"/>
          <w:szCs w:val="28"/>
          <w:rtl/>
          <w:lang w:bidi="fa-IR"/>
        </w:rPr>
      </w:pPr>
    </w:p>
    <w:p w:rsidR="006F6E85" w:rsidRPr="009243C2" w:rsidRDefault="006F6E85" w:rsidP="00C975BF">
      <w:pPr>
        <w:bidi/>
        <w:spacing w:line="240" w:lineRule="auto"/>
        <w:jc w:val="both"/>
        <w:rPr>
          <w:rFonts w:cs="B Nazanin"/>
          <w:b/>
          <w:bCs/>
          <w:sz w:val="28"/>
          <w:szCs w:val="28"/>
          <w:rtl/>
          <w:lang w:bidi="fa-IR"/>
        </w:rPr>
      </w:pPr>
    </w:p>
    <w:p w:rsidR="006F6E85" w:rsidRPr="009243C2" w:rsidRDefault="006F6E85" w:rsidP="00C975BF">
      <w:pPr>
        <w:bidi/>
        <w:spacing w:line="240" w:lineRule="auto"/>
        <w:jc w:val="both"/>
        <w:rPr>
          <w:rFonts w:cs="B Nazanin"/>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گویه 2: نگهداری کودکان و نوجوانان جدای از بزه کاران بزرگسال</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27 مشاهده مي شود كه تعداد حالاتي كه وضعيت رفتار قبل از دوره بهتر از وضعيت رفتار بعد از دوره است، برابر 39 است؛ يعني 39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242 است؛ يعني 242 نفر از پاسخ دهندگان پاسخ مثبت به بهبود وضعيت رفتار بعد از دوره داده اند. تعداد حالاتي كه وضعيت رفتار قبل از دوره و وضعيت رفتار بعد از دوره برابر است برابر 77 است؛ يعني از نظر 77 نفر از پاسخ دهندگان وضعيت رفتار بعد از دوره در مقايسه با قبل از دوره بدون تغيير بوده است. تعداد پاسخ دهندگان به اين سوال نيز 358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27: نتایج آزمون زوج نمونه ای بر گویه شماره 2</w:t>
            </w:r>
          </w:p>
        </w:tc>
      </w:tr>
      <w:tr w:rsidR="009243C2" w:rsidRPr="009243C2" w:rsidTr="006F6E85">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6F6E85">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39</w:t>
            </w:r>
          </w:p>
        </w:tc>
        <w:tc>
          <w:tcPr>
            <w:tcW w:w="126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46/123</w:t>
            </w:r>
          </w:p>
        </w:tc>
        <w:tc>
          <w:tcPr>
            <w:tcW w:w="1263"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4815</w:t>
            </w:r>
          </w:p>
        </w:tc>
      </w:tr>
      <w:tr w:rsidR="009243C2" w:rsidRPr="009243C2" w:rsidTr="006F6E85">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242</w:t>
            </w:r>
          </w:p>
        </w:tc>
        <w:tc>
          <w:tcPr>
            <w:tcW w:w="126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83/143</w:t>
            </w:r>
          </w:p>
        </w:tc>
        <w:tc>
          <w:tcPr>
            <w:tcW w:w="1263"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34806</w:t>
            </w:r>
          </w:p>
        </w:tc>
      </w:tr>
      <w:tr w:rsidR="009243C2" w:rsidRPr="009243C2" w:rsidTr="006F6E85">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77</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6F6E85">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358</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p w:rsidR="00194A73" w:rsidRPr="009243C2" w:rsidRDefault="00194A73" w:rsidP="00C975BF">
      <w:pPr>
        <w:autoSpaceDE w:val="0"/>
        <w:autoSpaceDN w:val="0"/>
        <w:adjustRightInd w:val="0"/>
        <w:spacing w:after="0" w:line="240" w:lineRule="auto"/>
        <w:rPr>
          <w:rFonts w:ascii="Times New Roman" w:hAnsi="Times New Roman" w:cs="Times New Roman"/>
          <w:sz w:val="24"/>
          <w:szCs w:val="24"/>
        </w:rPr>
      </w:pPr>
    </w:p>
    <w:tbl>
      <w:tblPr>
        <w:tblStyle w:val="TableGrid"/>
        <w:tblW w:w="5413" w:type="dxa"/>
        <w:jc w:val="center"/>
        <w:tblLayout w:type="fixed"/>
        <w:tblLook w:val="0000" w:firstRow="0" w:lastRow="0" w:firstColumn="0" w:lastColumn="0" w:noHBand="0" w:noVBand="0"/>
      </w:tblPr>
      <w:tblGrid>
        <w:gridCol w:w="4004"/>
        <w:gridCol w:w="1409"/>
      </w:tblGrid>
      <w:tr w:rsidR="00194A73" w:rsidRPr="009243C2" w:rsidTr="00194A73">
        <w:trPr>
          <w:jc w:val="center"/>
        </w:trPr>
        <w:tc>
          <w:tcPr>
            <w:tcW w:w="5413"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004"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-11.064a</w:t>
            </w:r>
          </w:p>
        </w:tc>
      </w:tr>
      <w:tr w:rsidR="00194A73" w:rsidRPr="009243C2" w:rsidTr="00194A73">
        <w:trPr>
          <w:jc w:val="center"/>
        </w:trPr>
        <w:tc>
          <w:tcPr>
            <w:tcW w:w="4004"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5413"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autoSpaceDE w:val="0"/>
        <w:autoSpaceDN w:val="0"/>
        <w:adjustRightInd w:val="0"/>
        <w:spacing w:after="0" w:line="240" w:lineRule="auto"/>
        <w:rPr>
          <w:rFonts w:ascii="Times New Roman" w:hAnsi="Times New Roman" w:cs="Times New Roman"/>
          <w:sz w:val="24"/>
          <w:szCs w:val="24"/>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lastRenderedPageBreak/>
        <w:t>گویه 3: انجام اقدامات حمایتی و پیشگیرانه در خصوص کودکی که شاهد و یا مطلع از وقوع قتل بوده است.</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28 مشاهده مي شود كه تعداد حالاتي كه وضعيت رفتار قبل از دوره بهتر از وضعيت رفتار بعد از دوره است، برابر 29 است؛ يعني 29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276 است؛ يعني 276 نفر از پاسخ دهندگان پاسخ مثبت به بهبود وضعيت رفتار بعد از دوره داده اند. تعداد حالاتي كه وضعيت رفتار قبل از دوره و وضعيت رفتار بعد از دوره برابر است برابر 52 است؛ يعني از نظر 52 نفر از پاسخ دهندگان وضعيت رفتار بعد از دوره در مقايسه با قبل از دوره بدون تغيير بوده است. تعداد پاسخ دهندگان به اين سوال نيز 357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28: نتایج آزمون زوج نمونه ای بر گویه شماره 3</w:t>
            </w:r>
          </w:p>
        </w:tc>
      </w:tr>
      <w:tr w:rsidR="009243C2" w:rsidRPr="009243C2" w:rsidTr="004D235E">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4D235E">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29</w:t>
            </w:r>
          </w:p>
        </w:tc>
        <w:tc>
          <w:tcPr>
            <w:tcW w:w="126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45/130</w:t>
            </w:r>
          </w:p>
        </w:tc>
        <w:tc>
          <w:tcPr>
            <w:tcW w:w="1263"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3783</w:t>
            </w:r>
          </w:p>
        </w:tc>
      </w:tr>
      <w:tr w:rsidR="009243C2" w:rsidRPr="009243C2" w:rsidTr="004D235E">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276</w:t>
            </w:r>
          </w:p>
        </w:tc>
        <w:tc>
          <w:tcPr>
            <w:tcW w:w="126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37/155</w:t>
            </w:r>
          </w:p>
        </w:tc>
        <w:tc>
          <w:tcPr>
            <w:tcW w:w="1263"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42882</w:t>
            </w:r>
          </w:p>
        </w:tc>
      </w:tr>
      <w:tr w:rsidR="009243C2" w:rsidRPr="009243C2" w:rsidTr="004D235E">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52</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4D235E">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357</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p w:rsidR="00194A73" w:rsidRPr="009243C2" w:rsidRDefault="00194A73" w:rsidP="00C975BF">
      <w:pPr>
        <w:autoSpaceDE w:val="0"/>
        <w:autoSpaceDN w:val="0"/>
        <w:adjustRightInd w:val="0"/>
        <w:spacing w:after="0" w:line="240" w:lineRule="auto"/>
        <w:rPr>
          <w:rFonts w:ascii="Times New Roman" w:hAnsi="Times New Roman" w:cs="B Compset"/>
          <w:sz w:val="24"/>
          <w:szCs w:val="24"/>
        </w:rPr>
      </w:pPr>
    </w:p>
    <w:tbl>
      <w:tblPr>
        <w:tblStyle w:val="TableGrid"/>
        <w:tblW w:w="5696" w:type="dxa"/>
        <w:jc w:val="center"/>
        <w:tblLayout w:type="fixed"/>
        <w:tblLook w:val="0000" w:firstRow="0" w:lastRow="0" w:firstColumn="0" w:lastColumn="0" w:noHBand="0" w:noVBand="0"/>
      </w:tblPr>
      <w:tblGrid>
        <w:gridCol w:w="4287"/>
        <w:gridCol w:w="1409"/>
      </w:tblGrid>
      <w:tr w:rsidR="00194A73" w:rsidRPr="009243C2" w:rsidTr="00194A73">
        <w:trPr>
          <w:jc w:val="center"/>
        </w:trPr>
        <w:tc>
          <w:tcPr>
            <w:tcW w:w="5696"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28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-12.747a</w:t>
            </w:r>
          </w:p>
        </w:tc>
      </w:tr>
      <w:tr w:rsidR="00194A73" w:rsidRPr="009243C2" w:rsidTr="00194A73">
        <w:trPr>
          <w:jc w:val="center"/>
        </w:trPr>
        <w:tc>
          <w:tcPr>
            <w:tcW w:w="428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5696"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autoSpaceDE w:val="0"/>
        <w:autoSpaceDN w:val="0"/>
        <w:adjustRightInd w:val="0"/>
        <w:spacing w:after="0" w:line="240" w:lineRule="auto"/>
        <w:rPr>
          <w:rFonts w:ascii="Times New Roman" w:hAnsi="Times New Roman" w:cs="Times New Roman"/>
          <w:sz w:val="24"/>
          <w:szCs w:val="24"/>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گویه 4: اتخاذ اقدامات حمایتی و پیشگیرانه درخصوص کودکان بزه دیده یا قربانی جرم</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 xml:space="preserve">با توجه به نتايج جدول شماره 29 مشاهده مي شود كه تعداد حالاتي كه وضعيت رفتار قبل از دوره بهتر از وضعيت رفتار بعد از دوره است، برابر 24 است؛ يعني 24 نفر از پاسخ دهندگان پاسخ منفي به بهبود وضعيت رفتار بعد از دوره داده اند. همچنين، تعداد حالاتي كه وضعيت رفتار بعد از دوره بهتر از وضعيت رفتار قبل از </w:t>
      </w:r>
      <w:r w:rsidRPr="009243C2">
        <w:rPr>
          <w:rFonts w:cs="B Compset" w:hint="cs"/>
          <w:sz w:val="28"/>
          <w:szCs w:val="28"/>
          <w:rtl/>
          <w:lang w:bidi="fa-IR"/>
        </w:rPr>
        <w:lastRenderedPageBreak/>
        <w:t>دوره است، برابر 274 است؛ يعني 274 نفر از پاسخ دهندگان پاسخ مثبت به بهبود وضعيت رفتار بعد از دوره داده اند. تعداد حالاتي كه وضعيت رفتار قبل از دوره و وضعيت رفتار بعد از دوره برابر است برابر 58 است؛ يعني از نظر 58 نفر از پاسخ دهندگان وضعيت رفتار بعد از دوره در مقايسه با قبل از دوره بدون تغيير بوده است. تعداد پاسخ دهندگان به اين سوال نيز 356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29: نتایج آزمون زوج نمونه ای بر گویه شماره 4</w:t>
            </w:r>
          </w:p>
        </w:tc>
      </w:tr>
      <w:tr w:rsidR="009243C2" w:rsidRPr="009243C2" w:rsidTr="00141FB4">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141FB4">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24</w:t>
            </w:r>
          </w:p>
        </w:tc>
        <w:tc>
          <w:tcPr>
            <w:tcW w:w="126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50/127</w:t>
            </w:r>
          </w:p>
        </w:tc>
        <w:tc>
          <w:tcPr>
            <w:tcW w:w="1263" w:type="dxa"/>
          </w:tcPr>
          <w:p w:rsidR="00194A73" w:rsidRPr="009243C2" w:rsidRDefault="004931A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3060</w:t>
            </w:r>
          </w:p>
        </w:tc>
      </w:tr>
      <w:tr w:rsidR="009243C2" w:rsidRPr="009243C2" w:rsidTr="00141FB4">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274</w:t>
            </w:r>
          </w:p>
        </w:tc>
        <w:tc>
          <w:tcPr>
            <w:tcW w:w="126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43/151</w:t>
            </w:r>
          </w:p>
        </w:tc>
        <w:tc>
          <w:tcPr>
            <w:tcW w:w="1263" w:type="dxa"/>
          </w:tcPr>
          <w:p w:rsidR="00194A73" w:rsidRPr="009243C2" w:rsidRDefault="004931A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41491</w:t>
            </w:r>
          </w:p>
        </w:tc>
      </w:tr>
      <w:tr w:rsidR="009243C2" w:rsidRPr="009243C2" w:rsidTr="00141FB4">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58</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141FB4">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EE010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356</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p w:rsidR="00194A73" w:rsidRPr="009243C2" w:rsidRDefault="00194A73" w:rsidP="00C975BF">
      <w:pPr>
        <w:autoSpaceDE w:val="0"/>
        <w:autoSpaceDN w:val="0"/>
        <w:adjustRightInd w:val="0"/>
        <w:spacing w:after="0" w:line="240" w:lineRule="auto"/>
        <w:rPr>
          <w:rFonts w:ascii="Times New Roman" w:hAnsi="Times New Roman" w:cs="Times New Roman"/>
          <w:sz w:val="24"/>
          <w:szCs w:val="24"/>
        </w:rPr>
      </w:pPr>
    </w:p>
    <w:tbl>
      <w:tblPr>
        <w:tblStyle w:val="TableGrid"/>
        <w:tblW w:w="5336" w:type="dxa"/>
        <w:jc w:val="center"/>
        <w:tblLayout w:type="fixed"/>
        <w:tblLook w:val="0000" w:firstRow="0" w:lastRow="0" w:firstColumn="0" w:lastColumn="0" w:noHBand="0" w:noVBand="0"/>
      </w:tblPr>
      <w:tblGrid>
        <w:gridCol w:w="3927"/>
        <w:gridCol w:w="1409"/>
      </w:tblGrid>
      <w:tr w:rsidR="00194A73" w:rsidRPr="009243C2" w:rsidTr="00194A73">
        <w:trPr>
          <w:jc w:val="center"/>
        </w:trPr>
        <w:tc>
          <w:tcPr>
            <w:tcW w:w="5336"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392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-12.977a</w:t>
            </w:r>
          </w:p>
        </w:tc>
      </w:tr>
      <w:tr w:rsidR="00194A73" w:rsidRPr="009243C2" w:rsidTr="00194A73">
        <w:trPr>
          <w:jc w:val="center"/>
        </w:trPr>
        <w:tc>
          <w:tcPr>
            <w:tcW w:w="392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5336"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Nazanin"/>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گویه 5: کسب رضایت کودک شاهد و یا مطلع از جرم و والدین یا سرپرست قانونی وی برای مصاحبه</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30 مشاهده مي شود كه تعداد حالاتي كه وضعيت رفتار قبل از دوره بهتر از وضعيت رفتار بعد از دوره است، برابر 14 است؛ يعني 14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275 است؛ يعني 275 نفر از پاسخ دهندگان پاسخ مثبت به بهبود وضعيت رفتار بعد از دوره داده اند. تعداد حالاتي كه وضعيت رفتار قبل از دوره و وضعيت رفتار بعد از دوره برابر است برابر 43 است؛ يعني از نظر 43 نفر از پاسخ دهندگان وضعيت رفتار بعد از دوره در مقايسه با قبل از دوره بدون تغيير بوده است. تعداد پاسخ دهندگان به اين سوال نيز 332 نفر است.</w:t>
      </w:r>
    </w:p>
    <w:p w:rsidR="00DF51AC" w:rsidRPr="009243C2" w:rsidRDefault="00DF51AC" w:rsidP="00C975BF">
      <w:pPr>
        <w:bidi/>
        <w:spacing w:line="240" w:lineRule="auto"/>
        <w:jc w:val="both"/>
        <w:rPr>
          <w:rFonts w:cs="B Compset"/>
          <w:sz w:val="28"/>
          <w:szCs w:val="28"/>
          <w:rtl/>
          <w:lang w:bidi="fa-IR"/>
        </w:rPr>
      </w:pP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30: نتایج آزمون زوج نمونه ای بر گویه شماره 5</w:t>
            </w:r>
          </w:p>
        </w:tc>
      </w:tr>
      <w:tr w:rsidR="009243C2" w:rsidRPr="009243C2" w:rsidTr="00DF51AC">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DF51AC">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4931A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14</w:t>
            </w:r>
          </w:p>
        </w:tc>
        <w:tc>
          <w:tcPr>
            <w:tcW w:w="1260" w:type="dxa"/>
          </w:tcPr>
          <w:p w:rsidR="00194A73" w:rsidRPr="009243C2" w:rsidRDefault="004931A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11/99</w:t>
            </w:r>
          </w:p>
        </w:tc>
        <w:tc>
          <w:tcPr>
            <w:tcW w:w="1263" w:type="dxa"/>
          </w:tcPr>
          <w:p w:rsidR="00194A73" w:rsidRPr="009243C2" w:rsidRDefault="004931A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50/1387</w:t>
            </w:r>
          </w:p>
        </w:tc>
      </w:tr>
      <w:tr w:rsidR="009243C2" w:rsidRPr="009243C2" w:rsidTr="00DF51AC">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4931A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275</w:t>
            </w:r>
          </w:p>
        </w:tc>
        <w:tc>
          <w:tcPr>
            <w:tcW w:w="1260" w:type="dxa"/>
          </w:tcPr>
          <w:p w:rsidR="00194A73" w:rsidRPr="009243C2" w:rsidRDefault="004931A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34/147</w:t>
            </w:r>
          </w:p>
        </w:tc>
        <w:tc>
          <w:tcPr>
            <w:tcW w:w="1263" w:type="dxa"/>
          </w:tcPr>
          <w:p w:rsidR="00194A73" w:rsidRPr="009243C2" w:rsidRDefault="004931A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50/40517</w:t>
            </w:r>
          </w:p>
        </w:tc>
      </w:tr>
      <w:tr w:rsidR="009243C2" w:rsidRPr="009243C2" w:rsidTr="00DF51AC">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4931A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43</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DF51AC">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4931A3"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332</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p w:rsidR="00194A73" w:rsidRPr="009243C2" w:rsidRDefault="00194A73" w:rsidP="00C975BF">
      <w:pPr>
        <w:autoSpaceDE w:val="0"/>
        <w:autoSpaceDN w:val="0"/>
        <w:adjustRightInd w:val="0"/>
        <w:spacing w:after="0" w:line="240" w:lineRule="auto"/>
        <w:rPr>
          <w:rFonts w:ascii="Times New Roman" w:hAnsi="Times New Roman" w:cs="Times New Roman"/>
          <w:sz w:val="24"/>
          <w:szCs w:val="24"/>
        </w:rPr>
      </w:pPr>
    </w:p>
    <w:p w:rsidR="00194A73" w:rsidRPr="009243C2" w:rsidRDefault="00194A73" w:rsidP="00C975BF">
      <w:pPr>
        <w:autoSpaceDE w:val="0"/>
        <w:autoSpaceDN w:val="0"/>
        <w:adjustRightInd w:val="0"/>
        <w:spacing w:after="0" w:line="240" w:lineRule="auto"/>
        <w:rPr>
          <w:rFonts w:ascii="Times New Roman" w:hAnsi="Times New Roman" w:cs="Times New Roman"/>
          <w:sz w:val="24"/>
          <w:szCs w:val="24"/>
        </w:rPr>
      </w:pPr>
    </w:p>
    <w:tbl>
      <w:tblPr>
        <w:tblStyle w:val="TableGrid"/>
        <w:tblW w:w="5786" w:type="dxa"/>
        <w:jc w:val="center"/>
        <w:tblLayout w:type="fixed"/>
        <w:tblLook w:val="0000" w:firstRow="0" w:lastRow="0" w:firstColumn="0" w:lastColumn="0" w:noHBand="0" w:noVBand="0"/>
      </w:tblPr>
      <w:tblGrid>
        <w:gridCol w:w="4377"/>
        <w:gridCol w:w="1409"/>
      </w:tblGrid>
      <w:tr w:rsidR="00194A73" w:rsidRPr="009243C2" w:rsidTr="00194A73">
        <w:trPr>
          <w:jc w:val="center"/>
        </w:trPr>
        <w:tc>
          <w:tcPr>
            <w:tcW w:w="5786"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37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-13.828a</w:t>
            </w:r>
          </w:p>
        </w:tc>
      </w:tr>
      <w:tr w:rsidR="00194A73" w:rsidRPr="009243C2" w:rsidTr="00194A73">
        <w:trPr>
          <w:jc w:val="center"/>
        </w:trPr>
        <w:tc>
          <w:tcPr>
            <w:tcW w:w="437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5786"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Nazanin"/>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 xml:space="preserve">گویه 6: </w:t>
      </w:r>
      <w:r w:rsidRPr="009243C2">
        <w:rPr>
          <w:rFonts w:cs="B Compset" w:hint="cs"/>
          <w:b/>
          <w:bCs/>
          <w:sz w:val="24"/>
          <w:szCs w:val="24"/>
          <w:rtl/>
          <w:lang w:bidi="fa-IR"/>
        </w:rPr>
        <w:t>حضور والدین یا سرپرست قانونی یا فرد مورد اعتماد کودک شاهد و یا مطلع از جرم در جریان مصاحبه</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31 مشاهده مي شود كه تعداد حالاتي كه وضعيت رفتار قبل از دوره بهتر از وضعيت رفتار بعد از دوره است، برابر 17 است؛ يعني 17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269 است؛ يعني 269 نفر از پاسخ دهندگان پاسخ مثبت به بهبود وضعيت رفتار بعد از دوره داده اند. تعداد حالاتي كه وضعيت رفتار قبل از دوره و وضعيت رفتار بعد از دوره برابر است برابر 49 است؛ يعني از نظر 49 نفر از پاسخ دهندگان وضعيت رفتار بعد از دوره در مقايسه با قبل از دوره بدون تغيير بوده است. تعداد پاسخ دهندگان به اين سوال نيز 335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31: نتایج آزمون زوج نمونه ای بر گویه شماره 6</w:t>
            </w:r>
          </w:p>
        </w:tc>
      </w:tr>
      <w:tr w:rsidR="009243C2" w:rsidRPr="009243C2" w:rsidTr="00DF51AC">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DF51AC">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lastRenderedPageBreak/>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17</w:t>
            </w:r>
          </w:p>
        </w:tc>
        <w:tc>
          <w:tcPr>
            <w:tcW w:w="126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35/97</w:t>
            </w:r>
          </w:p>
        </w:tc>
        <w:tc>
          <w:tcPr>
            <w:tcW w:w="1263"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1655</w:t>
            </w:r>
          </w:p>
        </w:tc>
      </w:tr>
      <w:tr w:rsidR="009243C2" w:rsidRPr="009243C2" w:rsidTr="00DF51AC">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269</w:t>
            </w:r>
          </w:p>
        </w:tc>
        <w:tc>
          <w:tcPr>
            <w:tcW w:w="126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42/146</w:t>
            </w:r>
          </w:p>
        </w:tc>
        <w:tc>
          <w:tcPr>
            <w:tcW w:w="1263"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39386</w:t>
            </w:r>
          </w:p>
        </w:tc>
      </w:tr>
      <w:tr w:rsidR="009243C2" w:rsidRPr="009243C2" w:rsidTr="00DF51AC">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49</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DF51AC">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335</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p w:rsidR="00194A73" w:rsidRPr="009243C2" w:rsidRDefault="00194A73" w:rsidP="00C975BF">
      <w:pPr>
        <w:autoSpaceDE w:val="0"/>
        <w:autoSpaceDN w:val="0"/>
        <w:adjustRightInd w:val="0"/>
        <w:spacing w:after="0" w:line="240" w:lineRule="auto"/>
        <w:rPr>
          <w:rFonts w:ascii="Times New Roman" w:hAnsi="Times New Roman" w:cs="Times New Roman"/>
          <w:sz w:val="24"/>
          <w:szCs w:val="24"/>
        </w:rPr>
      </w:pPr>
    </w:p>
    <w:tbl>
      <w:tblPr>
        <w:tblStyle w:val="TableGrid"/>
        <w:tblW w:w="5786" w:type="dxa"/>
        <w:jc w:val="center"/>
        <w:tblLayout w:type="fixed"/>
        <w:tblLook w:val="0000" w:firstRow="0" w:lastRow="0" w:firstColumn="0" w:lastColumn="0" w:noHBand="0" w:noVBand="0"/>
      </w:tblPr>
      <w:tblGrid>
        <w:gridCol w:w="4377"/>
        <w:gridCol w:w="1409"/>
      </w:tblGrid>
      <w:tr w:rsidR="00194A73" w:rsidRPr="009243C2" w:rsidTr="00194A73">
        <w:trPr>
          <w:jc w:val="center"/>
        </w:trPr>
        <w:tc>
          <w:tcPr>
            <w:tcW w:w="5786"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37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-13.547a</w:t>
            </w:r>
          </w:p>
        </w:tc>
      </w:tr>
      <w:tr w:rsidR="00194A73" w:rsidRPr="009243C2" w:rsidTr="00194A73">
        <w:trPr>
          <w:jc w:val="center"/>
        </w:trPr>
        <w:tc>
          <w:tcPr>
            <w:tcW w:w="437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5786"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5151DA" w:rsidRPr="009243C2" w:rsidRDefault="005151DA" w:rsidP="00C975BF">
      <w:pPr>
        <w:bidi/>
        <w:spacing w:line="240" w:lineRule="auto"/>
        <w:jc w:val="both"/>
        <w:rPr>
          <w:rFonts w:cs="B Nazanin"/>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 xml:space="preserve">گویه 7: </w:t>
      </w:r>
      <w:r w:rsidRPr="009243C2">
        <w:rPr>
          <w:rFonts w:cs="B Compset" w:hint="cs"/>
          <w:b/>
          <w:bCs/>
          <w:sz w:val="26"/>
          <w:szCs w:val="26"/>
          <w:rtl/>
          <w:lang w:bidi="fa-IR"/>
        </w:rPr>
        <w:t>تعامل و همکاری با قضات و مددکاران اجتماعی در فرایند دادرسی ویژه کودکان و نوجوانان</w:t>
      </w:r>
    </w:p>
    <w:p w:rsidR="00A87A38"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32  مشاهده مي شود كه تعداد حالاتي كه وضعيت رفتار قبل از دوره بهتر از وضعيت رفتار بعد از دوره است، برابر 16 است؛ يعني 16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275 است؛ يعني 275 نفر از پاسخ دهندگان پاسخ مثبت به بهبود وضعيت رفتار بعد از دوره داده اند. تعداد حالاتي كه وضعيت رفتار قبل از دوره و وضعيت رفتار بعد از دوره برابر است برابر 56 است؛ يعني از نظر 56 نفر از پاسخ دهندگان وضعيت رفتار بعد از دوره در مقايسه با قبل از دوره بدون تغيير بوده است. تعداد پاسخ دهندگان به اين سوال نيز 347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32: نتایج آزمون زوج نمونه ای بر گویه شماره 7</w:t>
            </w:r>
          </w:p>
        </w:tc>
      </w:tr>
      <w:tr w:rsidR="009243C2" w:rsidRPr="009243C2" w:rsidTr="00C10174">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A87A38">
        <w:trPr>
          <w:trHeight w:val="557"/>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16</w:t>
            </w:r>
          </w:p>
        </w:tc>
        <w:tc>
          <w:tcPr>
            <w:tcW w:w="126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53/123</w:t>
            </w:r>
          </w:p>
        </w:tc>
        <w:tc>
          <w:tcPr>
            <w:tcW w:w="1263"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50/1976</w:t>
            </w:r>
          </w:p>
        </w:tc>
      </w:tr>
      <w:tr w:rsidR="009243C2" w:rsidRPr="009243C2" w:rsidTr="00A87A38">
        <w:trPr>
          <w:trHeight w:val="647"/>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275</w:t>
            </w:r>
          </w:p>
        </w:tc>
        <w:tc>
          <w:tcPr>
            <w:tcW w:w="126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31/147</w:t>
            </w:r>
          </w:p>
        </w:tc>
        <w:tc>
          <w:tcPr>
            <w:tcW w:w="1263" w:type="dxa"/>
          </w:tcPr>
          <w:p w:rsidR="00466049"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50/40509</w:t>
            </w:r>
          </w:p>
        </w:tc>
      </w:tr>
      <w:tr w:rsidR="009243C2" w:rsidRPr="009243C2" w:rsidTr="00A87A38">
        <w:trPr>
          <w:trHeight w:val="557"/>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56</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C10174">
        <w:trPr>
          <w:trHeight w:val="494"/>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46604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347</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Nazanin"/>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p w:rsidR="005151DA" w:rsidRPr="009243C2" w:rsidRDefault="005151DA" w:rsidP="00C975BF">
      <w:pPr>
        <w:autoSpaceDE w:val="0"/>
        <w:autoSpaceDN w:val="0"/>
        <w:bidi/>
        <w:adjustRightInd w:val="0"/>
        <w:spacing w:after="0" w:line="240" w:lineRule="auto"/>
        <w:jc w:val="both"/>
        <w:rPr>
          <w:rFonts w:ascii="Times New Roman" w:hAnsi="Times New Roman" w:cs="B Compset"/>
          <w:sz w:val="28"/>
          <w:szCs w:val="28"/>
          <w:lang w:bidi="fa-IR"/>
        </w:rPr>
      </w:pPr>
    </w:p>
    <w:tbl>
      <w:tblPr>
        <w:tblStyle w:val="TableGrid"/>
        <w:tblW w:w="5696" w:type="dxa"/>
        <w:jc w:val="center"/>
        <w:tblLayout w:type="fixed"/>
        <w:tblLook w:val="0000" w:firstRow="0" w:lastRow="0" w:firstColumn="0" w:lastColumn="0" w:noHBand="0" w:noVBand="0"/>
      </w:tblPr>
      <w:tblGrid>
        <w:gridCol w:w="4287"/>
        <w:gridCol w:w="1409"/>
      </w:tblGrid>
      <w:tr w:rsidR="00194A73" w:rsidRPr="009243C2" w:rsidTr="00194A73">
        <w:trPr>
          <w:jc w:val="center"/>
        </w:trPr>
        <w:tc>
          <w:tcPr>
            <w:tcW w:w="5696"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28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-13.483a</w:t>
            </w:r>
          </w:p>
        </w:tc>
      </w:tr>
      <w:tr w:rsidR="00194A73" w:rsidRPr="009243C2" w:rsidTr="00194A73">
        <w:trPr>
          <w:jc w:val="center"/>
        </w:trPr>
        <w:tc>
          <w:tcPr>
            <w:tcW w:w="428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5696"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Mitra"/>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 xml:space="preserve">گویه 8: </w:t>
      </w:r>
      <w:r w:rsidRPr="009243C2">
        <w:rPr>
          <w:rFonts w:cs="B Compset" w:hint="cs"/>
          <w:b/>
          <w:bCs/>
          <w:sz w:val="26"/>
          <w:szCs w:val="26"/>
          <w:rtl/>
          <w:lang w:bidi="fa-IR"/>
        </w:rPr>
        <w:t>توجه به «مصالح عالیه کودک»هنگام تصمیم گیری پیرامون کودکان و نوجوانان در تماس با قانون</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33 مشاهده مي شود كه تعداد حالاتي كه وضعيت رفتار قبل از دوره بهتر از وضعيت رفتار بعد از دوره است، برابر 22 است؛ يعني 22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277 است؛ يعني 277 نفر از پاسخ دهندگان پاسخ مثبت به بهبود وضعيت رفتار بعد از دوره داده اند. تعداد حالاتي كه وضعيت رفتار قبل از دوره و وضعيت رفتار بعد از دوره برابر است برابر 48 است؛ يعني از نظر 48 نفر از پاسخ دهندگان وضعيت رفتار بعد از دوره در مقايسه با قبل از دوره بدون تغيير بوده است. تعداد پاسخ دهندگان به اين سوال نيز 347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33: نتایج آزمون زوج نمونه ای بر گویه شماره8</w:t>
            </w:r>
          </w:p>
        </w:tc>
      </w:tr>
      <w:tr w:rsidR="009243C2" w:rsidRPr="009243C2" w:rsidTr="00C10174">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C10174">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04775F"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22</w:t>
            </w:r>
          </w:p>
        </w:tc>
        <w:tc>
          <w:tcPr>
            <w:tcW w:w="1260" w:type="dxa"/>
          </w:tcPr>
          <w:p w:rsidR="0004775F" w:rsidRPr="009243C2" w:rsidRDefault="0004775F"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77/104</w:t>
            </w:r>
          </w:p>
        </w:tc>
        <w:tc>
          <w:tcPr>
            <w:tcW w:w="1263" w:type="dxa"/>
          </w:tcPr>
          <w:p w:rsidR="00194A73" w:rsidRPr="009243C2" w:rsidRDefault="0004775F"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2305</w:t>
            </w:r>
          </w:p>
        </w:tc>
      </w:tr>
      <w:tr w:rsidR="009243C2" w:rsidRPr="009243C2" w:rsidTr="00C10174">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04775F"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277</w:t>
            </w:r>
          </w:p>
        </w:tc>
        <w:tc>
          <w:tcPr>
            <w:tcW w:w="1260" w:type="dxa"/>
          </w:tcPr>
          <w:p w:rsidR="0004775F" w:rsidRPr="009243C2" w:rsidRDefault="0004775F"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59/153</w:t>
            </w:r>
          </w:p>
        </w:tc>
        <w:tc>
          <w:tcPr>
            <w:tcW w:w="1263" w:type="dxa"/>
          </w:tcPr>
          <w:p w:rsidR="0004775F" w:rsidRPr="009243C2" w:rsidRDefault="0004775F"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42545</w:t>
            </w:r>
          </w:p>
        </w:tc>
      </w:tr>
      <w:tr w:rsidR="009243C2" w:rsidRPr="009243C2" w:rsidTr="00C10174">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04775F"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48</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C10174">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04775F"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347</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Default="00194A73" w:rsidP="00C975BF">
      <w:pPr>
        <w:autoSpaceDE w:val="0"/>
        <w:autoSpaceDN w:val="0"/>
        <w:bidi/>
        <w:adjustRightInd w:val="0"/>
        <w:spacing w:after="0" w:line="240" w:lineRule="auto"/>
        <w:jc w:val="both"/>
        <w:rPr>
          <w:rFonts w:ascii="Times New Roman" w:hAnsi="Times New Roman" w:cs="B Compset"/>
          <w:sz w:val="28"/>
          <w:szCs w:val="28"/>
          <w:rtl/>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p w:rsidR="00A87284" w:rsidRPr="009243C2" w:rsidRDefault="00A87284" w:rsidP="00A87284">
      <w:pPr>
        <w:autoSpaceDE w:val="0"/>
        <w:autoSpaceDN w:val="0"/>
        <w:bidi/>
        <w:adjustRightInd w:val="0"/>
        <w:spacing w:after="0" w:line="240" w:lineRule="auto"/>
        <w:jc w:val="both"/>
        <w:rPr>
          <w:rFonts w:ascii="Times New Roman" w:hAnsi="Times New Roman" w:cs="B Compset"/>
          <w:sz w:val="28"/>
          <w:szCs w:val="28"/>
          <w:lang w:bidi="fa-IR"/>
        </w:rPr>
      </w:pPr>
    </w:p>
    <w:tbl>
      <w:tblPr>
        <w:tblStyle w:val="TableGrid"/>
        <w:tblW w:w="6236" w:type="dxa"/>
        <w:jc w:val="center"/>
        <w:tblLayout w:type="fixed"/>
        <w:tblLook w:val="0000" w:firstRow="0" w:lastRow="0" w:firstColumn="0" w:lastColumn="0" w:noHBand="0" w:noVBand="0"/>
      </w:tblPr>
      <w:tblGrid>
        <w:gridCol w:w="4827"/>
        <w:gridCol w:w="1409"/>
      </w:tblGrid>
      <w:tr w:rsidR="00194A73" w:rsidRPr="009243C2" w:rsidTr="00194A73">
        <w:trPr>
          <w:jc w:val="center"/>
        </w:trPr>
        <w:tc>
          <w:tcPr>
            <w:tcW w:w="6236"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lastRenderedPageBreak/>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82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-13.514a</w:t>
            </w:r>
          </w:p>
        </w:tc>
      </w:tr>
      <w:tr w:rsidR="00194A73" w:rsidRPr="009243C2" w:rsidTr="00194A73">
        <w:trPr>
          <w:jc w:val="center"/>
        </w:trPr>
        <w:tc>
          <w:tcPr>
            <w:tcW w:w="482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6236"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Nazanin"/>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گویه 9: توجه به حقوق و نیازهای کودکان و نوجوانان در تماس با قانون هنگام مصاحبه و بازجویی</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34  مشاهده مي شود كه تعداد حالاتي كه وضعيت رفتار قبل از دوره بهتر از وضعيت رفتار بعد از دوره است، برابر 17 است؛ يعني 17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281 است؛ يعني 281 نفر از پاسخ دهندگان پاسخ مثبت به بهبود وضعيت رفتار بعد از دوره داده اند. تعداد حالاتي كه وضعيت رفتار قبل از دوره و وضعيت رفتار بعد از دوره برابر است برابر 49 است؛ يعني از نظر 49 نفر از پاسخ دهندگان وضعيت رفتار بعد از دوره در مقايسه با قبل از دوره بدون تغيير بوده است. تعداد پاسخ دهندگان به اين سوال نيز 347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34: نتایج آزمون زوج نمونه ای بر گویه شماره9</w:t>
            </w:r>
          </w:p>
        </w:tc>
      </w:tr>
      <w:tr w:rsidR="009243C2" w:rsidRPr="009243C2" w:rsidTr="00855808">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855808">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F8442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17</w:t>
            </w:r>
          </w:p>
        </w:tc>
        <w:tc>
          <w:tcPr>
            <w:tcW w:w="1260" w:type="dxa"/>
          </w:tcPr>
          <w:p w:rsidR="00F84421" w:rsidRPr="009243C2" w:rsidRDefault="00F8442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56/103</w:t>
            </w:r>
          </w:p>
        </w:tc>
        <w:tc>
          <w:tcPr>
            <w:tcW w:w="1263" w:type="dxa"/>
          </w:tcPr>
          <w:p w:rsidR="00F84421" w:rsidRPr="009243C2" w:rsidRDefault="00F8442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50/1760</w:t>
            </w:r>
          </w:p>
        </w:tc>
      </w:tr>
      <w:tr w:rsidR="009243C2" w:rsidRPr="009243C2" w:rsidTr="00855808">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F8442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281</w:t>
            </w:r>
          </w:p>
        </w:tc>
        <w:tc>
          <w:tcPr>
            <w:tcW w:w="1260" w:type="dxa"/>
          </w:tcPr>
          <w:p w:rsidR="00F84421" w:rsidRPr="009243C2" w:rsidRDefault="00F8442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28/152</w:t>
            </w:r>
          </w:p>
        </w:tc>
        <w:tc>
          <w:tcPr>
            <w:tcW w:w="1263" w:type="dxa"/>
          </w:tcPr>
          <w:p w:rsidR="00194A73" w:rsidRPr="009243C2" w:rsidRDefault="00F8442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50/42790</w:t>
            </w:r>
          </w:p>
        </w:tc>
      </w:tr>
      <w:tr w:rsidR="009243C2" w:rsidRPr="009243C2" w:rsidTr="00855808">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F8442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49</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855808">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F8442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347</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tbl>
      <w:tblPr>
        <w:tblStyle w:val="TableGrid"/>
        <w:tblW w:w="5786" w:type="dxa"/>
        <w:jc w:val="center"/>
        <w:tblLayout w:type="fixed"/>
        <w:tblLook w:val="0000" w:firstRow="0" w:lastRow="0" w:firstColumn="0" w:lastColumn="0" w:noHBand="0" w:noVBand="0"/>
      </w:tblPr>
      <w:tblGrid>
        <w:gridCol w:w="4377"/>
        <w:gridCol w:w="1409"/>
      </w:tblGrid>
      <w:tr w:rsidR="00194A73" w:rsidRPr="009243C2" w:rsidTr="00194A73">
        <w:trPr>
          <w:jc w:val="center"/>
        </w:trPr>
        <w:tc>
          <w:tcPr>
            <w:tcW w:w="5786"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37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-13.856a</w:t>
            </w:r>
          </w:p>
        </w:tc>
      </w:tr>
      <w:tr w:rsidR="00194A73" w:rsidRPr="009243C2" w:rsidTr="00194A73">
        <w:trPr>
          <w:jc w:val="center"/>
        </w:trPr>
        <w:tc>
          <w:tcPr>
            <w:tcW w:w="4377"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09"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5786"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Nazanin"/>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lastRenderedPageBreak/>
        <w:t>گویه 10: توجه به سن و جنس کودکان و نوجوانان هنگام مصاحبه و بازجویی</w:t>
      </w:r>
    </w:p>
    <w:p w:rsidR="005151DA" w:rsidRPr="009243C2" w:rsidRDefault="00194A73" w:rsidP="00A87284">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35 مشاهده مي شود كه تعداد حالاتي كه وضعيت رفتار قبل از دوره بهتر از وضعيت رفتار بعد از دوره است، برابر 17 است؛ يعني 17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263 است؛ يعني 263 نفر از پاسخ دهندگان پاسخ مثبت به بهبود وضعيت رفتار بعد از دوره داده اند. تعداد حالاتي كه وضعيت رفتار قبل از دوره و وضعيت رفتار بعد از دوره برابر است برابر 67 است؛ يعني از نظر 67 نفر از پاسخ دهندگان وضعيت رفتار بعد از دوره در مقايسه با قبل از دوره بدون تغيير بوده است. تعداد پاسخ دهندگان به اين سوال نيز 347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35: نتایج آزمون زوج نمونه ای بر گویه شماره10</w:t>
            </w:r>
          </w:p>
        </w:tc>
      </w:tr>
      <w:tr w:rsidR="009243C2" w:rsidRPr="009243C2" w:rsidTr="00921137">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921137">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1805D4"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17</w:t>
            </w:r>
          </w:p>
        </w:tc>
        <w:tc>
          <w:tcPr>
            <w:tcW w:w="1260" w:type="dxa"/>
          </w:tcPr>
          <w:p w:rsidR="001805D4" w:rsidRPr="009243C2" w:rsidRDefault="001805D4"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38/60</w:t>
            </w:r>
          </w:p>
        </w:tc>
        <w:tc>
          <w:tcPr>
            <w:tcW w:w="1263" w:type="dxa"/>
          </w:tcPr>
          <w:p w:rsidR="001805D4" w:rsidRPr="009243C2" w:rsidRDefault="001805D4"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50/1026</w:t>
            </w:r>
          </w:p>
        </w:tc>
      </w:tr>
      <w:tr w:rsidR="009243C2" w:rsidRPr="009243C2" w:rsidTr="00921137">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1805D4"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263</w:t>
            </w:r>
          </w:p>
        </w:tc>
        <w:tc>
          <w:tcPr>
            <w:tcW w:w="1260" w:type="dxa"/>
          </w:tcPr>
          <w:p w:rsidR="001805D4" w:rsidRPr="009243C2" w:rsidRDefault="001805D4"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68/145</w:t>
            </w:r>
          </w:p>
        </w:tc>
        <w:tc>
          <w:tcPr>
            <w:tcW w:w="1263" w:type="dxa"/>
          </w:tcPr>
          <w:p w:rsidR="00194A73" w:rsidRPr="009243C2" w:rsidRDefault="001805D4"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50/38313</w:t>
            </w:r>
          </w:p>
        </w:tc>
      </w:tr>
      <w:tr w:rsidR="009243C2" w:rsidRPr="009243C2" w:rsidTr="00921137">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1805D4"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67</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921137">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8854C4"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347</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tbl>
      <w:tblPr>
        <w:tblStyle w:val="TableGrid"/>
        <w:tblW w:w="6175" w:type="dxa"/>
        <w:jc w:val="center"/>
        <w:tblLayout w:type="fixed"/>
        <w:tblLook w:val="0000" w:firstRow="0" w:lastRow="0" w:firstColumn="0" w:lastColumn="0" w:noHBand="0" w:noVBand="0"/>
      </w:tblPr>
      <w:tblGrid>
        <w:gridCol w:w="4708"/>
        <w:gridCol w:w="1467"/>
      </w:tblGrid>
      <w:tr w:rsidR="00194A73" w:rsidRPr="009243C2" w:rsidTr="00194A73">
        <w:trPr>
          <w:jc w:val="center"/>
        </w:trPr>
        <w:tc>
          <w:tcPr>
            <w:tcW w:w="6175"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70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-13.830a</w:t>
            </w:r>
          </w:p>
        </w:tc>
      </w:tr>
      <w:tr w:rsidR="00194A73" w:rsidRPr="009243C2" w:rsidTr="00194A73">
        <w:trPr>
          <w:jc w:val="center"/>
        </w:trPr>
        <w:tc>
          <w:tcPr>
            <w:tcW w:w="470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6175"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Nazanin"/>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گویه 11: محرمانه نگه داشتن اطلاعات کودکان و نوجوانان در تماس با قانون</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 xml:space="preserve">با توجه به نتايج جدول شماره 36 مشاهده مي شود كه تعداد حالاتي كه وضعيت رفتار قبل از دوره بهتر از وضعيت رفتار بعد از دوره است، برابر 12 است؛ يعني 12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236 است؛ يعني 236 نفر از پاسخ دهندگان پاسخ مثبت به بهبود وضعيت رفتار بعد از دوره </w:t>
      </w:r>
      <w:r w:rsidRPr="009243C2">
        <w:rPr>
          <w:rFonts w:cs="B Compset" w:hint="cs"/>
          <w:sz w:val="28"/>
          <w:szCs w:val="28"/>
          <w:rtl/>
          <w:lang w:bidi="fa-IR"/>
        </w:rPr>
        <w:lastRenderedPageBreak/>
        <w:t>داده اند. تعداد حالاتي كه وضعيت رفتار قبل از دوره و وضعيت رفتار بعد از دوره برابر است برابر 98 است؛ يعني از نظر 98 نفر از پاسخ دهندگان وضعيت رفتار بعد از دوره در مقايسه با قبل از دوره بدون تغيير بوده است. تعداد پاسخ دهندگان به اين سوال نيز 346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36: نتایج آزمون زوج نمونه ای بر گویه شماره11</w:t>
            </w:r>
          </w:p>
        </w:tc>
      </w:tr>
      <w:tr w:rsidR="009243C2" w:rsidRPr="009243C2" w:rsidTr="00A702E0">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A702E0">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F039F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12</w:t>
            </w:r>
          </w:p>
        </w:tc>
        <w:tc>
          <w:tcPr>
            <w:tcW w:w="1260" w:type="dxa"/>
          </w:tcPr>
          <w:p w:rsidR="00F039F6" w:rsidRPr="009243C2" w:rsidRDefault="00F039F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58/86</w:t>
            </w:r>
          </w:p>
        </w:tc>
        <w:tc>
          <w:tcPr>
            <w:tcW w:w="1263" w:type="dxa"/>
          </w:tcPr>
          <w:p w:rsidR="00194A73" w:rsidRPr="009243C2" w:rsidRDefault="00F039F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1039</w:t>
            </w:r>
          </w:p>
        </w:tc>
      </w:tr>
      <w:tr w:rsidR="009243C2" w:rsidRPr="009243C2" w:rsidTr="00A702E0">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F039F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263</w:t>
            </w:r>
          </w:p>
        </w:tc>
        <w:tc>
          <w:tcPr>
            <w:tcW w:w="1260" w:type="dxa"/>
          </w:tcPr>
          <w:p w:rsidR="00F039F6" w:rsidRPr="009243C2" w:rsidRDefault="00F039F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43/126</w:t>
            </w:r>
          </w:p>
        </w:tc>
        <w:tc>
          <w:tcPr>
            <w:tcW w:w="1263" w:type="dxa"/>
          </w:tcPr>
          <w:p w:rsidR="00194A73" w:rsidRPr="009243C2" w:rsidRDefault="00F039F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29837</w:t>
            </w:r>
          </w:p>
        </w:tc>
      </w:tr>
      <w:tr w:rsidR="009243C2" w:rsidRPr="009243C2" w:rsidTr="00A702E0">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F039F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98</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A702E0">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F039F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346</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tbl>
      <w:tblPr>
        <w:tblStyle w:val="TableGrid"/>
        <w:tblW w:w="5635" w:type="dxa"/>
        <w:jc w:val="center"/>
        <w:tblLayout w:type="fixed"/>
        <w:tblLook w:val="0000" w:firstRow="0" w:lastRow="0" w:firstColumn="0" w:lastColumn="0" w:noHBand="0" w:noVBand="0"/>
      </w:tblPr>
      <w:tblGrid>
        <w:gridCol w:w="4168"/>
        <w:gridCol w:w="1467"/>
      </w:tblGrid>
      <w:tr w:rsidR="00194A73" w:rsidRPr="009243C2" w:rsidTr="00194A73">
        <w:trPr>
          <w:jc w:val="center"/>
        </w:trPr>
        <w:tc>
          <w:tcPr>
            <w:tcW w:w="5635"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16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-12.798a</w:t>
            </w:r>
          </w:p>
        </w:tc>
      </w:tr>
      <w:tr w:rsidR="00194A73" w:rsidRPr="009243C2" w:rsidTr="00194A73">
        <w:trPr>
          <w:jc w:val="center"/>
        </w:trPr>
        <w:tc>
          <w:tcPr>
            <w:tcW w:w="416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5635"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Nazanin"/>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گویه 12: اجازه بیان نظر و دیدگاه به کودکان و نوجوانان در تماس با قانون هنگام برخورد با آنها</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37  مشاهده مي شود كه تعداد حالاتي كه وضعيت رفتار قبل از دوره بهتر از وضعيت رفتار بعد از دوره است، برابر 11 است؛ يعني 11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275 است؛ يعني 275 نفر از پاسخ دهندگان پاسخ مثبت به بهبود وضعيت رفتار بعد از دوره داده اند. تعداد حالاتي كه وضعيت رفتار قبل از دوره و وضعيت رفتار بعد از دوره برابر است برابر 61 است؛ يعني از نظر 61 نفر از پاسخ دهندگان وضعيت رفتار بعد از دوره در مقايسه با قبل از دوره بدون تغيير بوده است. تعداد پاسخ دهندگان به اين سوال نيز 347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37: نتایج آزمون زوج نمونه ای بر گویه شماره12</w:t>
            </w:r>
          </w:p>
        </w:tc>
      </w:tr>
      <w:tr w:rsidR="009243C2" w:rsidRPr="009243C2" w:rsidTr="00A702E0">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A702E0">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lastRenderedPageBreak/>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A702E0"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11</w:t>
            </w:r>
          </w:p>
        </w:tc>
        <w:tc>
          <w:tcPr>
            <w:tcW w:w="1260" w:type="dxa"/>
          </w:tcPr>
          <w:p w:rsidR="00A702E0" w:rsidRPr="009243C2" w:rsidRDefault="00A702E0"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45/95</w:t>
            </w:r>
          </w:p>
        </w:tc>
        <w:tc>
          <w:tcPr>
            <w:tcW w:w="1263" w:type="dxa"/>
          </w:tcPr>
          <w:p w:rsidR="00194A73" w:rsidRPr="009243C2" w:rsidRDefault="00A702E0"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1050</w:t>
            </w:r>
          </w:p>
        </w:tc>
      </w:tr>
      <w:tr w:rsidR="009243C2" w:rsidRPr="009243C2" w:rsidTr="00A702E0">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A702E0"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275</w:t>
            </w:r>
          </w:p>
        </w:tc>
        <w:tc>
          <w:tcPr>
            <w:tcW w:w="1260" w:type="dxa"/>
          </w:tcPr>
          <w:p w:rsidR="00A702E0" w:rsidRPr="009243C2" w:rsidRDefault="00A702E0"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42/145</w:t>
            </w:r>
          </w:p>
        </w:tc>
        <w:tc>
          <w:tcPr>
            <w:tcW w:w="1263" w:type="dxa"/>
          </w:tcPr>
          <w:p w:rsidR="00194A73" w:rsidRPr="009243C2" w:rsidRDefault="00A702E0"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39991</w:t>
            </w:r>
          </w:p>
        </w:tc>
      </w:tr>
      <w:tr w:rsidR="009243C2" w:rsidRPr="009243C2" w:rsidTr="00A702E0">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A702E0"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61</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A702E0">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A702E0"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347</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tbl>
      <w:tblPr>
        <w:tblStyle w:val="TableGrid"/>
        <w:tblW w:w="5725" w:type="dxa"/>
        <w:jc w:val="center"/>
        <w:tblLayout w:type="fixed"/>
        <w:tblLook w:val="0000" w:firstRow="0" w:lastRow="0" w:firstColumn="0" w:lastColumn="0" w:noHBand="0" w:noVBand="0"/>
      </w:tblPr>
      <w:tblGrid>
        <w:gridCol w:w="4258"/>
        <w:gridCol w:w="1467"/>
      </w:tblGrid>
      <w:tr w:rsidR="00194A73" w:rsidRPr="009243C2" w:rsidTr="00194A73">
        <w:trPr>
          <w:jc w:val="center"/>
        </w:trPr>
        <w:tc>
          <w:tcPr>
            <w:tcW w:w="5725"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25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-13.983a</w:t>
            </w:r>
          </w:p>
        </w:tc>
      </w:tr>
      <w:tr w:rsidR="00194A73" w:rsidRPr="009243C2" w:rsidTr="00194A73">
        <w:trPr>
          <w:jc w:val="center"/>
        </w:trPr>
        <w:tc>
          <w:tcPr>
            <w:tcW w:w="425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5725"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Nazanin"/>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گویه 13: مشارکت کودکان و نوجوانان در اتخاذ تصمیمات پیرامون آنها</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38 مشاهده مي شود كه تعداد حالاتي كه وضعيت رفتار قبل از دوره بهتر از وضعيت رفتار بعد از دوره است، برابر 20 است؛ يعني 20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276 است؛ يعني 276 نفر از پاسخ دهندگان پاسخ مثبت به بهبود وضعيت رفتار بعد از دوره داده اند. تعداد حالاتي كه وضعيت رفتار قبل از دوره و وضعيت رفتار بعد از دوره برابر است برابر 51 است؛ يعني از نظر 51 نفر از پاسخ دهندگان وضعيت رفتار بعد از دوره در مقايسه با قبل از دوره بدون تغيير بوده است. تعداد پاسخ دهندگان به اين سوال نيز 347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38: نتایج آزمون زوج نمونه ای بر گویه شماره13</w:t>
            </w:r>
          </w:p>
        </w:tc>
      </w:tr>
      <w:tr w:rsidR="009243C2" w:rsidRPr="009243C2" w:rsidTr="00687361">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687361">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68736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20</w:t>
            </w:r>
          </w:p>
        </w:tc>
        <w:tc>
          <w:tcPr>
            <w:tcW w:w="1260" w:type="dxa"/>
          </w:tcPr>
          <w:p w:rsidR="00687361" w:rsidRPr="009243C2" w:rsidRDefault="0068736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23/82</w:t>
            </w:r>
          </w:p>
        </w:tc>
        <w:tc>
          <w:tcPr>
            <w:tcW w:w="1263" w:type="dxa"/>
          </w:tcPr>
          <w:p w:rsidR="00194A73" w:rsidRPr="009243C2" w:rsidRDefault="0068736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50/1644</w:t>
            </w:r>
          </w:p>
        </w:tc>
      </w:tr>
      <w:tr w:rsidR="009243C2" w:rsidRPr="009243C2" w:rsidTr="00687361">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68736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276</w:t>
            </w:r>
          </w:p>
        </w:tc>
        <w:tc>
          <w:tcPr>
            <w:tcW w:w="1260" w:type="dxa"/>
          </w:tcPr>
          <w:p w:rsidR="00687361" w:rsidRPr="009243C2" w:rsidRDefault="0068736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30/153</w:t>
            </w:r>
          </w:p>
        </w:tc>
        <w:tc>
          <w:tcPr>
            <w:tcW w:w="1263" w:type="dxa"/>
          </w:tcPr>
          <w:p w:rsidR="00687361" w:rsidRPr="009243C2" w:rsidRDefault="0068736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50/42311</w:t>
            </w:r>
          </w:p>
        </w:tc>
      </w:tr>
      <w:tr w:rsidR="009243C2" w:rsidRPr="009243C2" w:rsidTr="00687361">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68736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51</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687361">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687361"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347</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lang w:bidi="fa-IR"/>
        </w:rPr>
      </w:pPr>
      <w:r w:rsidRPr="009243C2">
        <w:rPr>
          <w:rFonts w:ascii="Times New Roman" w:hAnsi="Times New Roman" w:cs="B Compset" w:hint="cs"/>
          <w:sz w:val="28"/>
          <w:szCs w:val="28"/>
          <w:rtl/>
        </w:rPr>
        <w:lastRenderedPageBreak/>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tbl>
      <w:tblPr>
        <w:tblStyle w:val="TableGrid"/>
        <w:tblW w:w="5995" w:type="dxa"/>
        <w:jc w:val="center"/>
        <w:tblLayout w:type="fixed"/>
        <w:tblLook w:val="0000" w:firstRow="0" w:lastRow="0" w:firstColumn="0" w:lastColumn="0" w:noHBand="0" w:noVBand="0"/>
      </w:tblPr>
      <w:tblGrid>
        <w:gridCol w:w="4528"/>
        <w:gridCol w:w="1467"/>
      </w:tblGrid>
      <w:tr w:rsidR="00194A73" w:rsidRPr="009243C2" w:rsidTr="00194A73">
        <w:trPr>
          <w:jc w:val="center"/>
        </w:trPr>
        <w:tc>
          <w:tcPr>
            <w:tcW w:w="5995"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52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-13.865a</w:t>
            </w:r>
          </w:p>
        </w:tc>
      </w:tr>
      <w:tr w:rsidR="00194A73" w:rsidRPr="009243C2" w:rsidTr="00194A73">
        <w:trPr>
          <w:jc w:val="center"/>
        </w:trPr>
        <w:tc>
          <w:tcPr>
            <w:tcW w:w="452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5995"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Nazanin"/>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گویه 14: استفاده از جایگزین های دستگیری درباره  آن دسته ازکودکان و نوجوانان معارض قانون (بزهکار) که واجد شرایط استفاده از جایگزین های دستگیری بوده اند.</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39 مشاهده مي شود كه تعداد حالاتي كه وضعيت رفتار قبل از دوره بهتر از وضعيت رفتار بعد از دوره است، برابر 24 است؛ يعني 24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283 است؛ يعني 283 نفر از پاسخ دهندگان پاسخ مثبت به بهبود وضعيت رفتار بعد از دوره داده اند. تعداد حالاتي كه وضعيت رفتار قبل از دوره و وضعيت رفتار بعد از دوره برابر است برابر 40 است؛ يعني از نظر 40 نفر از پاسخ دهندگان وضعيت رفتار بعد از دوره در مقايسه با قبل از دوره بدون تغيير بوده است. تعداد پاسخ دهندگان به اين سوال نيز 347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39: نتایج آزمون زوج نمونه ای بر گویه شماره14</w:t>
            </w:r>
          </w:p>
        </w:tc>
      </w:tr>
      <w:tr w:rsidR="009243C2" w:rsidRPr="009243C2" w:rsidTr="00A628D9">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A628D9">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A628D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24</w:t>
            </w:r>
          </w:p>
        </w:tc>
        <w:tc>
          <w:tcPr>
            <w:tcW w:w="1260" w:type="dxa"/>
          </w:tcPr>
          <w:p w:rsidR="00A628D9" w:rsidRPr="009243C2" w:rsidRDefault="00A628D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21/123</w:t>
            </w:r>
          </w:p>
        </w:tc>
        <w:tc>
          <w:tcPr>
            <w:tcW w:w="1263" w:type="dxa"/>
          </w:tcPr>
          <w:p w:rsidR="00194A73" w:rsidRPr="009243C2" w:rsidRDefault="00A628D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2957</w:t>
            </w:r>
          </w:p>
        </w:tc>
      </w:tr>
      <w:tr w:rsidR="009243C2" w:rsidRPr="009243C2" w:rsidTr="00A628D9">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A628D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283</w:t>
            </w:r>
          </w:p>
        </w:tc>
        <w:tc>
          <w:tcPr>
            <w:tcW w:w="1260" w:type="dxa"/>
          </w:tcPr>
          <w:p w:rsidR="00A628D9" w:rsidRPr="009243C2" w:rsidRDefault="00A628D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61/156</w:t>
            </w:r>
          </w:p>
        </w:tc>
        <w:tc>
          <w:tcPr>
            <w:tcW w:w="1263" w:type="dxa"/>
          </w:tcPr>
          <w:p w:rsidR="00194A73" w:rsidRPr="009243C2" w:rsidRDefault="00A628D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44321</w:t>
            </w:r>
          </w:p>
        </w:tc>
      </w:tr>
      <w:tr w:rsidR="009243C2" w:rsidRPr="009243C2" w:rsidTr="00A628D9">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A628D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40</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A628D9">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A628D9"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347</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tbl>
      <w:tblPr>
        <w:tblStyle w:val="TableGrid"/>
        <w:tblW w:w="6265" w:type="dxa"/>
        <w:jc w:val="center"/>
        <w:tblLayout w:type="fixed"/>
        <w:tblLook w:val="0000" w:firstRow="0" w:lastRow="0" w:firstColumn="0" w:lastColumn="0" w:noHBand="0" w:noVBand="0"/>
      </w:tblPr>
      <w:tblGrid>
        <w:gridCol w:w="4798"/>
        <w:gridCol w:w="1467"/>
      </w:tblGrid>
      <w:tr w:rsidR="00194A73" w:rsidRPr="009243C2" w:rsidTr="00194A73">
        <w:trPr>
          <w:jc w:val="center"/>
        </w:trPr>
        <w:tc>
          <w:tcPr>
            <w:tcW w:w="6265"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79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-13.352a</w:t>
            </w:r>
          </w:p>
        </w:tc>
      </w:tr>
      <w:tr w:rsidR="00194A73" w:rsidRPr="009243C2" w:rsidTr="00194A73">
        <w:trPr>
          <w:jc w:val="center"/>
        </w:trPr>
        <w:tc>
          <w:tcPr>
            <w:tcW w:w="479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lastRenderedPageBreak/>
              <w:t>Asymp. Sig. (2-tailed)</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lang w:bidi="fa-IR"/>
              </w:rPr>
            </w:pPr>
            <w:r w:rsidRPr="009243C2">
              <w:rPr>
                <w:rFonts w:asciiTheme="majorBidi" w:hAnsiTheme="majorBidi" w:cs="B Mitra"/>
                <w:sz w:val="28"/>
                <w:szCs w:val="28"/>
                <w:lang w:bidi="fa-IR"/>
              </w:rPr>
              <w:t>.000</w:t>
            </w:r>
          </w:p>
        </w:tc>
      </w:tr>
      <w:tr w:rsidR="00194A73" w:rsidRPr="009243C2" w:rsidTr="00194A73">
        <w:trPr>
          <w:jc w:val="center"/>
        </w:trPr>
        <w:tc>
          <w:tcPr>
            <w:tcW w:w="6265"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Nazanin"/>
          <w:b/>
          <w:bCs/>
          <w:sz w:val="28"/>
          <w:szCs w:val="28"/>
          <w:rtl/>
          <w:lang w:bidi="fa-IR"/>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t>گویه 15: استفاده از جایگزین های بازداشت درباره  آن دسته ازکودکان معارض قانون (بزهکار) که واجد شرایط استفاده از جایگزین های بازداشت بوده اند.</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40  مشاهده مي شود كه تعداد حالاتي كه وضعيت رفتار قبل از دوره بهتر از وضعيت رفتار بعد از دوره است، برابر 19 است؛ يعني 19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282 است؛ يعني 282 نفر از پاسخ دهندگان پاسخ مثبت به بهبود وضعيت رفتار بعد از دوره داده اند. تعداد حالاتي كه وضعيت رفتار قبل از دوره و وضعيت رفتار بعد از دوره برابر است برابر 46 است؛ يعني از نظر 46 نفر از پاسخ دهندگان وضعيت رفتار بعد از دوره در مقايسه با قبل از دوره بدون تغيير بوده است. تعداد پاسخ دهندگان به اين سوال نيز 347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 40: نتایج آزمون زوج نمونه ای بر گویه شماره15</w:t>
            </w:r>
          </w:p>
        </w:tc>
      </w:tr>
      <w:tr w:rsidR="009243C2" w:rsidRPr="009243C2" w:rsidTr="000E552C">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0E552C">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0E552C"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19</w:t>
            </w:r>
          </w:p>
        </w:tc>
        <w:tc>
          <w:tcPr>
            <w:tcW w:w="1260" w:type="dxa"/>
          </w:tcPr>
          <w:p w:rsidR="000E552C" w:rsidRPr="009243C2" w:rsidRDefault="000E552C"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34/106</w:t>
            </w:r>
          </w:p>
        </w:tc>
        <w:tc>
          <w:tcPr>
            <w:tcW w:w="1263" w:type="dxa"/>
          </w:tcPr>
          <w:p w:rsidR="000E552C" w:rsidRPr="009243C2" w:rsidRDefault="000E552C"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50/2020</w:t>
            </w:r>
          </w:p>
        </w:tc>
      </w:tr>
      <w:tr w:rsidR="009243C2" w:rsidRPr="009243C2" w:rsidTr="000E552C">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0E552C"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282</w:t>
            </w:r>
          </w:p>
        </w:tc>
        <w:tc>
          <w:tcPr>
            <w:tcW w:w="1260" w:type="dxa"/>
          </w:tcPr>
          <w:p w:rsidR="000E552C" w:rsidRPr="009243C2" w:rsidRDefault="000E552C"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01/154</w:t>
            </w:r>
          </w:p>
        </w:tc>
        <w:tc>
          <w:tcPr>
            <w:tcW w:w="1263" w:type="dxa"/>
          </w:tcPr>
          <w:p w:rsidR="00194A73" w:rsidRPr="009243C2" w:rsidRDefault="000E552C"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50/43430</w:t>
            </w:r>
          </w:p>
        </w:tc>
      </w:tr>
      <w:tr w:rsidR="009243C2" w:rsidRPr="009243C2" w:rsidTr="000E552C">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0E552C"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46</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0E552C">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0E552C"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347</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p w:rsidR="00194A73" w:rsidRPr="009243C2" w:rsidRDefault="00194A73" w:rsidP="00C975BF">
      <w:pPr>
        <w:autoSpaceDE w:val="0"/>
        <w:autoSpaceDN w:val="0"/>
        <w:adjustRightInd w:val="0"/>
        <w:spacing w:after="0" w:line="240" w:lineRule="auto"/>
        <w:rPr>
          <w:rFonts w:ascii="Times New Roman" w:hAnsi="Times New Roman" w:cs="B Compset"/>
          <w:sz w:val="24"/>
          <w:szCs w:val="24"/>
        </w:rPr>
      </w:pPr>
    </w:p>
    <w:tbl>
      <w:tblPr>
        <w:tblStyle w:val="TableGrid"/>
        <w:tblW w:w="5545" w:type="dxa"/>
        <w:jc w:val="center"/>
        <w:tblLayout w:type="fixed"/>
        <w:tblLook w:val="0000" w:firstRow="0" w:lastRow="0" w:firstColumn="0" w:lastColumn="0" w:noHBand="0" w:noVBand="0"/>
      </w:tblPr>
      <w:tblGrid>
        <w:gridCol w:w="4078"/>
        <w:gridCol w:w="1467"/>
      </w:tblGrid>
      <w:tr w:rsidR="00194A73" w:rsidRPr="009243C2" w:rsidTr="00194A73">
        <w:trPr>
          <w:jc w:val="center"/>
        </w:trPr>
        <w:tc>
          <w:tcPr>
            <w:tcW w:w="5545"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07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rPr>
            </w:pPr>
            <w:r w:rsidRPr="009243C2">
              <w:rPr>
                <w:rFonts w:asciiTheme="majorBidi" w:hAnsiTheme="majorBidi" w:cs="B Mitra"/>
                <w:sz w:val="28"/>
                <w:szCs w:val="28"/>
              </w:rPr>
              <w:t>-13.764a</w:t>
            </w:r>
          </w:p>
        </w:tc>
      </w:tr>
      <w:tr w:rsidR="00194A73" w:rsidRPr="009243C2" w:rsidTr="00194A73">
        <w:trPr>
          <w:jc w:val="center"/>
        </w:trPr>
        <w:tc>
          <w:tcPr>
            <w:tcW w:w="407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rPr>
            </w:pPr>
            <w:r w:rsidRPr="009243C2">
              <w:rPr>
                <w:rFonts w:asciiTheme="majorBidi" w:hAnsiTheme="majorBidi" w:cs="B Mitra"/>
                <w:sz w:val="28"/>
                <w:szCs w:val="28"/>
              </w:rPr>
              <w:t>.000</w:t>
            </w:r>
          </w:p>
        </w:tc>
      </w:tr>
      <w:tr w:rsidR="00194A73" w:rsidRPr="009243C2" w:rsidTr="00194A73">
        <w:trPr>
          <w:jc w:val="center"/>
        </w:trPr>
        <w:tc>
          <w:tcPr>
            <w:tcW w:w="5545"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autoSpaceDE w:val="0"/>
        <w:autoSpaceDN w:val="0"/>
        <w:adjustRightInd w:val="0"/>
        <w:spacing w:after="0" w:line="240" w:lineRule="auto"/>
        <w:rPr>
          <w:rFonts w:ascii="Times New Roman" w:hAnsi="Times New Roman" w:cs="Times New Roman"/>
          <w:sz w:val="24"/>
          <w:szCs w:val="24"/>
        </w:rPr>
      </w:pPr>
    </w:p>
    <w:p w:rsidR="00194A73" w:rsidRPr="009243C2" w:rsidRDefault="00194A73" w:rsidP="00C975BF">
      <w:pPr>
        <w:bidi/>
        <w:spacing w:line="240" w:lineRule="auto"/>
        <w:jc w:val="both"/>
        <w:rPr>
          <w:rFonts w:cs="B Compset"/>
          <w:b/>
          <w:bCs/>
          <w:sz w:val="28"/>
          <w:szCs w:val="28"/>
          <w:rtl/>
          <w:lang w:bidi="fa-IR"/>
        </w:rPr>
      </w:pPr>
      <w:r w:rsidRPr="009243C2">
        <w:rPr>
          <w:rFonts w:cs="B Compset" w:hint="cs"/>
          <w:b/>
          <w:bCs/>
          <w:sz w:val="28"/>
          <w:szCs w:val="28"/>
          <w:rtl/>
          <w:lang w:bidi="fa-IR"/>
        </w:rPr>
        <w:lastRenderedPageBreak/>
        <w:t>گویه 16: استفاده از برنامه های قضازدایی پیرامون کودکان و نوجوانان ناقض قانون (بزهکار) که واجد شرایط اعمال برنامه قضازدایی بوده اند.</w:t>
      </w:r>
    </w:p>
    <w:p w:rsidR="00194A73" w:rsidRPr="009243C2" w:rsidRDefault="00194A73" w:rsidP="00C975BF">
      <w:pPr>
        <w:bidi/>
        <w:spacing w:line="240" w:lineRule="auto"/>
        <w:jc w:val="both"/>
        <w:rPr>
          <w:rFonts w:cs="B Compset"/>
          <w:sz w:val="28"/>
          <w:szCs w:val="28"/>
          <w:rtl/>
          <w:lang w:bidi="fa-IR"/>
        </w:rPr>
      </w:pPr>
      <w:r w:rsidRPr="009243C2">
        <w:rPr>
          <w:rFonts w:cs="B Compset" w:hint="cs"/>
          <w:sz w:val="28"/>
          <w:szCs w:val="28"/>
          <w:rtl/>
          <w:lang w:bidi="fa-IR"/>
        </w:rPr>
        <w:t>با توجه به نتايج جدول شماره 41  مشاهده مي شود كه تعداد حالاتي كه وضعيت رفتار قبل از دوره بهتر از وضعيت رفتار بعد از دوره است، برابر 21 است؛ يعني 21 نفر از پاسخ دهندگان پاسخ منفي به بهبود وضعيت رفتار بعد از دوره داده اند. همچنين، تعداد حالاتي كه وضعيت رفتار بعد از دوره بهتر از وضعيت رفتار قبل از دوره است، برابر 273 است؛ يعني 273 نفر از پاسخ دهندگان پاسخ مثبت به بهبود وضعيت رفتار بعد از دوره داده اند. تعداد حالاتي كه وضعيت رفتار قبل از دوره و وضعيت رفتار بعد از دوره برابر است برابر 52 است؛ يعني از نظر 52 نفر از پاسخ دهندگان وضعيت رفتار بعد از دوره در مقايسه با قبل از دوره بدون تغيير بوده است. تعداد پاسخ دهندگان به اين سوال نيز 346 نفر است.</w:t>
      </w:r>
    </w:p>
    <w:tbl>
      <w:tblPr>
        <w:tblStyle w:val="TableGrid"/>
        <w:tblW w:w="9698" w:type="dxa"/>
        <w:jc w:val="center"/>
        <w:tblLayout w:type="fixed"/>
        <w:tblLook w:val="0000" w:firstRow="0" w:lastRow="0" w:firstColumn="0" w:lastColumn="0" w:noHBand="0" w:noVBand="0"/>
      </w:tblPr>
      <w:tblGrid>
        <w:gridCol w:w="6365"/>
        <w:gridCol w:w="810"/>
        <w:gridCol w:w="1260"/>
        <w:gridCol w:w="1263"/>
      </w:tblGrid>
      <w:tr w:rsidR="009243C2" w:rsidRPr="009243C2" w:rsidTr="00194A73">
        <w:trPr>
          <w:jc w:val="center"/>
        </w:trPr>
        <w:tc>
          <w:tcPr>
            <w:tcW w:w="9698" w:type="dxa"/>
            <w:gridSpan w:val="4"/>
          </w:tcPr>
          <w:p w:rsidR="00194A73" w:rsidRPr="009243C2" w:rsidRDefault="00194A73" w:rsidP="00C975BF">
            <w:pPr>
              <w:autoSpaceDE w:val="0"/>
              <w:autoSpaceDN w:val="0"/>
              <w:bidi/>
              <w:adjustRightInd w:val="0"/>
              <w:ind w:left="60" w:right="60"/>
              <w:jc w:val="center"/>
              <w:rPr>
                <w:rFonts w:ascii="Arial" w:hAnsi="Arial" w:cs="B Compset"/>
                <w:sz w:val="24"/>
                <w:szCs w:val="24"/>
              </w:rPr>
            </w:pPr>
            <w:r w:rsidRPr="009243C2">
              <w:rPr>
                <w:rFonts w:ascii="Arial" w:hAnsi="Arial" w:cs="B Compset" w:hint="cs"/>
                <w:b/>
                <w:bCs/>
                <w:sz w:val="24"/>
                <w:szCs w:val="24"/>
                <w:rtl/>
              </w:rPr>
              <w:t>جدول شماره41: نتایج آزمون زوج نمونه ای بر گویه شماره16</w:t>
            </w:r>
          </w:p>
        </w:tc>
      </w:tr>
      <w:tr w:rsidR="009243C2" w:rsidRPr="009243C2" w:rsidTr="00702503">
        <w:trPr>
          <w:jc w:val="center"/>
        </w:trPr>
        <w:tc>
          <w:tcPr>
            <w:tcW w:w="6365" w:type="dxa"/>
          </w:tcPr>
          <w:p w:rsidR="00194A73" w:rsidRPr="009243C2" w:rsidRDefault="00194A73" w:rsidP="00C975BF">
            <w:pPr>
              <w:autoSpaceDE w:val="0"/>
              <w:autoSpaceDN w:val="0"/>
              <w:adjustRightInd w:val="0"/>
              <w:jc w:val="center"/>
              <w:rPr>
                <w:rFonts w:ascii="Times New Roman" w:hAnsi="Times New Roman" w:cs="B Compset"/>
                <w:b/>
                <w:bCs/>
                <w:sz w:val="28"/>
                <w:szCs w:val="28"/>
              </w:rPr>
            </w:pPr>
            <w:r w:rsidRPr="009243C2">
              <w:rPr>
                <w:rFonts w:cs="B Compset" w:hint="cs"/>
                <w:b/>
                <w:bCs/>
                <w:sz w:val="28"/>
                <w:szCs w:val="28"/>
                <w:rtl/>
                <w:lang w:bidi="fa-IR"/>
              </w:rPr>
              <w:t>حالات مورد بررسی</w:t>
            </w:r>
          </w:p>
        </w:tc>
        <w:tc>
          <w:tcPr>
            <w:tcW w:w="81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تعداد</w:t>
            </w:r>
          </w:p>
        </w:tc>
        <w:tc>
          <w:tcPr>
            <w:tcW w:w="1260" w:type="dxa"/>
          </w:tcPr>
          <w:p w:rsidR="00194A73" w:rsidRPr="009243C2" w:rsidRDefault="00194A73" w:rsidP="00C975BF">
            <w:pPr>
              <w:autoSpaceDE w:val="0"/>
              <w:autoSpaceDN w:val="0"/>
              <w:adjustRightInd w:val="0"/>
              <w:ind w:left="60" w:right="60"/>
              <w:jc w:val="center"/>
              <w:rPr>
                <w:rFonts w:ascii="Arial" w:hAnsi="Arial" w:cs="B Compset"/>
                <w:b/>
                <w:bCs/>
                <w:sz w:val="24"/>
                <w:szCs w:val="24"/>
              </w:rPr>
            </w:pPr>
            <w:r w:rsidRPr="009243C2">
              <w:rPr>
                <w:rFonts w:ascii="Arial" w:hAnsi="Arial" w:cs="B Compset" w:hint="cs"/>
                <w:b/>
                <w:bCs/>
                <w:sz w:val="24"/>
                <w:szCs w:val="24"/>
                <w:rtl/>
              </w:rPr>
              <w:t>میانگین رتبه</w:t>
            </w:r>
          </w:p>
        </w:tc>
        <w:tc>
          <w:tcPr>
            <w:tcW w:w="1263" w:type="dxa"/>
          </w:tcPr>
          <w:p w:rsidR="00194A73" w:rsidRPr="009243C2" w:rsidRDefault="00194A73" w:rsidP="00C975BF">
            <w:pPr>
              <w:autoSpaceDE w:val="0"/>
              <w:autoSpaceDN w:val="0"/>
              <w:adjustRightInd w:val="0"/>
              <w:ind w:left="60" w:right="60"/>
              <w:jc w:val="center"/>
              <w:rPr>
                <w:rFonts w:ascii="Arial" w:hAnsi="Arial" w:cs="B Compset"/>
                <w:b/>
                <w:bCs/>
                <w:sz w:val="24"/>
                <w:szCs w:val="24"/>
                <w:rtl/>
                <w:lang w:bidi="fa-IR"/>
              </w:rPr>
            </w:pPr>
            <w:r w:rsidRPr="009243C2">
              <w:rPr>
                <w:rFonts w:ascii="Arial" w:hAnsi="Arial" w:cs="B Compset" w:hint="cs"/>
                <w:b/>
                <w:bCs/>
                <w:sz w:val="24"/>
                <w:szCs w:val="24"/>
                <w:rtl/>
                <w:lang w:bidi="fa-IR"/>
              </w:rPr>
              <w:t>جمع رتبه ها</w:t>
            </w:r>
          </w:p>
        </w:tc>
      </w:tr>
      <w:tr w:rsidR="009243C2" w:rsidRPr="009243C2" w:rsidTr="00702503">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بهتر از وضعيت رفتار بعد از دوره است</w:t>
            </w:r>
            <w:r w:rsidRPr="009243C2">
              <w:rPr>
                <w:rStyle w:val="FootnoteReference"/>
                <w:rFonts w:cs="B Compset" w:hint="cs"/>
                <w:sz w:val="24"/>
                <w:szCs w:val="24"/>
                <w:rtl/>
                <w:lang w:bidi="fa-IR"/>
              </w:rPr>
              <w:t>.</w:t>
            </w:r>
          </w:p>
        </w:tc>
        <w:tc>
          <w:tcPr>
            <w:tcW w:w="810" w:type="dxa"/>
          </w:tcPr>
          <w:p w:rsidR="00194A73" w:rsidRPr="009243C2" w:rsidRDefault="00F20B6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21</w:t>
            </w:r>
          </w:p>
        </w:tc>
        <w:tc>
          <w:tcPr>
            <w:tcW w:w="1260" w:type="dxa"/>
          </w:tcPr>
          <w:p w:rsidR="00194A73" w:rsidRPr="009243C2" w:rsidRDefault="00F20B6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94</w:t>
            </w:r>
          </w:p>
        </w:tc>
        <w:tc>
          <w:tcPr>
            <w:tcW w:w="1263" w:type="dxa"/>
          </w:tcPr>
          <w:p w:rsidR="00194A73" w:rsidRPr="009243C2" w:rsidRDefault="00F20B6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1974</w:t>
            </w:r>
          </w:p>
        </w:tc>
      </w:tr>
      <w:tr w:rsidR="009243C2" w:rsidRPr="009243C2" w:rsidTr="00702503">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tl/>
              </w:rPr>
            </w:pPr>
            <w:r w:rsidRPr="009243C2">
              <w:rPr>
                <w:rFonts w:cs="B Compset" w:hint="cs"/>
                <w:sz w:val="24"/>
                <w:szCs w:val="24"/>
                <w:rtl/>
                <w:lang w:bidi="fa-IR"/>
              </w:rPr>
              <w:t>تعداد حالاتي كه وضعيت رفتار بعد از دوره بهتر از وضعيت رفتار قبل از دوره است</w:t>
            </w:r>
            <w:r w:rsidRPr="009243C2">
              <w:rPr>
                <w:rStyle w:val="FootnoteReference"/>
                <w:rFonts w:cs="B Compset" w:hint="cs"/>
                <w:sz w:val="24"/>
                <w:szCs w:val="24"/>
                <w:rtl/>
                <w:lang w:bidi="fa-IR"/>
              </w:rPr>
              <w:t>.</w:t>
            </w:r>
          </w:p>
        </w:tc>
        <w:tc>
          <w:tcPr>
            <w:tcW w:w="810" w:type="dxa"/>
          </w:tcPr>
          <w:p w:rsidR="00194A73" w:rsidRPr="009243C2" w:rsidRDefault="00F20B6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273</w:t>
            </w:r>
          </w:p>
        </w:tc>
        <w:tc>
          <w:tcPr>
            <w:tcW w:w="1260" w:type="dxa"/>
          </w:tcPr>
          <w:p w:rsidR="00194A73" w:rsidRPr="009243C2" w:rsidRDefault="00F20B6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62/151</w:t>
            </w:r>
          </w:p>
        </w:tc>
        <w:tc>
          <w:tcPr>
            <w:tcW w:w="1263" w:type="dxa"/>
          </w:tcPr>
          <w:p w:rsidR="00194A73" w:rsidRPr="009243C2" w:rsidRDefault="00F20B6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41391</w:t>
            </w:r>
          </w:p>
        </w:tc>
      </w:tr>
      <w:tr w:rsidR="009243C2" w:rsidRPr="009243C2" w:rsidTr="00702503">
        <w:trPr>
          <w:jc w:val="center"/>
        </w:trPr>
        <w:tc>
          <w:tcPr>
            <w:tcW w:w="6365" w:type="dxa"/>
          </w:tcPr>
          <w:p w:rsidR="00194A73" w:rsidRPr="009243C2" w:rsidRDefault="00194A73" w:rsidP="00C975BF">
            <w:pPr>
              <w:autoSpaceDE w:val="0"/>
              <w:autoSpaceDN w:val="0"/>
              <w:bidi/>
              <w:adjustRightInd w:val="0"/>
              <w:ind w:left="60" w:right="60"/>
              <w:jc w:val="both"/>
              <w:rPr>
                <w:rFonts w:ascii="Arial" w:hAnsi="Arial" w:cs="B Compset"/>
                <w:sz w:val="24"/>
                <w:szCs w:val="24"/>
              </w:rPr>
            </w:pPr>
            <w:r w:rsidRPr="009243C2">
              <w:rPr>
                <w:rFonts w:cs="B Compset" w:hint="cs"/>
                <w:sz w:val="24"/>
                <w:szCs w:val="24"/>
                <w:rtl/>
                <w:lang w:bidi="fa-IR"/>
              </w:rPr>
              <w:t>تعداد حالاتي كه وضعيت رفتار قبل از دوره و وضعيت رفتار بعد از دوره برابر است.</w:t>
            </w:r>
          </w:p>
        </w:tc>
        <w:tc>
          <w:tcPr>
            <w:tcW w:w="810" w:type="dxa"/>
          </w:tcPr>
          <w:p w:rsidR="00194A73" w:rsidRPr="009243C2" w:rsidRDefault="00F20B6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52</w:t>
            </w:r>
          </w:p>
        </w:tc>
        <w:tc>
          <w:tcPr>
            <w:tcW w:w="2523" w:type="dxa"/>
            <w:gridSpan w:val="2"/>
            <w:vMerge w:val="restart"/>
          </w:tcPr>
          <w:p w:rsidR="00194A73" w:rsidRPr="009243C2" w:rsidRDefault="00194A73" w:rsidP="00C975BF">
            <w:pPr>
              <w:autoSpaceDE w:val="0"/>
              <w:autoSpaceDN w:val="0"/>
              <w:bidi/>
              <w:adjustRightInd w:val="0"/>
              <w:jc w:val="center"/>
              <w:rPr>
                <w:rFonts w:ascii="Times New Roman" w:hAnsi="Times New Roman" w:cs="B Compset"/>
                <w:sz w:val="28"/>
                <w:szCs w:val="28"/>
              </w:rPr>
            </w:pPr>
          </w:p>
          <w:p w:rsidR="00194A73" w:rsidRPr="009243C2" w:rsidRDefault="00194A73" w:rsidP="00C975BF">
            <w:pPr>
              <w:autoSpaceDE w:val="0"/>
              <w:autoSpaceDN w:val="0"/>
              <w:bidi/>
              <w:adjustRightInd w:val="0"/>
              <w:jc w:val="center"/>
              <w:rPr>
                <w:rFonts w:ascii="Times New Roman" w:hAnsi="Times New Roman" w:cs="B Compset"/>
                <w:sz w:val="28"/>
                <w:szCs w:val="28"/>
              </w:rPr>
            </w:pPr>
          </w:p>
        </w:tc>
      </w:tr>
      <w:tr w:rsidR="009243C2" w:rsidRPr="009243C2" w:rsidTr="00702503">
        <w:trPr>
          <w:jc w:val="center"/>
        </w:trPr>
        <w:tc>
          <w:tcPr>
            <w:tcW w:w="6365" w:type="dxa"/>
          </w:tcPr>
          <w:p w:rsidR="00194A73" w:rsidRPr="009243C2" w:rsidRDefault="00194A73" w:rsidP="00C975BF">
            <w:pPr>
              <w:autoSpaceDE w:val="0"/>
              <w:autoSpaceDN w:val="0"/>
              <w:bidi/>
              <w:adjustRightInd w:val="0"/>
              <w:ind w:left="60" w:right="60"/>
              <w:jc w:val="center"/>
              <w:rPr>
                <w:rFonts w:ascii="Arial" w:hAnsi="Arial" w:cs="B Compset"/>
                <w:b/>
                <w:bCs/>
                <w:sz w:val="28"/>
                <w:szCs w:val="28"/>
              </w:rPr>
            </w:pPr>
            <w:r w:rsidRPr="009243C2">
              <w:rPr>
                <w:rFonts w:cs="B Compset" w:hint="cs"/>
                <w:b/>
                <w:bCs/>
                <w:sz w:val="28"/>
                <w:szCs w:val="28"/>
                <w:rtl/>
                <w:lang w:bidi="fa-IR"/>
              </w:rPr>
              <w:t>جمع</w:t>
            </w:r>
          </w:p>
        </w:tc>
        <w:tc>
          <w:tcPr>
            <w:tcW w:w="810" w:type="dxa"/>
          </w:tcPr>
          <w:p w:rsidR="00194A73" w:rsidRPr="009243C2" w:rsidRDefault="00F20B66" w:rsidP="00C975BF">
            <w:pPr>
              <w:autoSpaceDE w:val="0"/>
              <w:autoSpaceDN w:val="0"/>
              <w:bidi/>
              <w:adjustRightInd w:val="0"/>
              <w:ind w:left="60" w:right="60"/>
              <w:jc w:val="center"/>
              <w:rPr>
                <w:rFonts w:ascii="Arial" w:hAnsi="Arial" w:cs="B Compset"/>
                <w:sz w:val="28"/>
                <w:szCs w:val="28"/>
              </w:rPr>
            </w:pPr>
            <w:r w:rsidRPr="009243C2">
              <w:rPr>
                <w:rFonts w:ascii="Arial" w:hAnsi="Arial" w:cs="B Compset" w:hint="cs"/>
                <w:sz w:val="28"/>
                <w:szCs w:val="28"/>
                <w:rtl/>
              </w:rPr>
              <w:t>346</w:t>
            </w:r>
          </w:p>
        </w:tc>
        <w:tc>
          <w:tcPr>
            <w:tcW w:w="2523" w:type="dxa"/>
            <w:gridSpan w:val="2"/>
            <w:vMerge/>
          </w:tcPr>
          <w:p w:rsidR="00194A73" w:rsidRPr="009243C2" w:rsidRDefault="00194A73" w:rsidP="00C975BF">
            <w:pPr>
              <w:autoSpaceDE w:val="0"/>
              <w:autoSpaceDN w:val="0"/>
              <w:bidi/>
              <w:adjustRightInd w:val="0"/>
              <w:jc w:val="center"/>
              <w:rPr>
                <w:rFonts w:ascii="Times New Roman" w:hAnsi="Times New Roman" w:cs="B Compset"/>
                <w:sz w:val="28"/>
                <w:szCs w:val="28"/>
              </w:rPr>
            </w:pPr>
          </w:p>
        </w:tc>
      </w:tr>
    </w:tbl>
    <w:p w:rsidR="00194A73" w:rsidRPr="009243C2" w:rsidRDefault="00194A73" w:rsidP="00C975BF">
      <w:pPr>
        <w:autoSpaceDE w:val="0"/>
        <w:autoSpaceDN w:val="0"/>
        <w:bidi/>
        <w:adjustRightInd w:val="0"/>
        <w:spacing w:after="0" w:line="240" w:lineRule="auto"/>
        <w:jc w:val="both"/>
        <w:rPr>
          <w:rFonts w:ascii="Times New Roman" w:hAnsi="Times New Roman" w:cs="B Compset"/>
          <w:sz w:val="28"/>
          <w:szCs w:val="28"/>
          <w:rtl/>
        </w:rPr>
      </w:pPr>
    </w:p>
    <w:p w:rsidR="00194A73" w:rsidRPr="009243C2" w:rsidRDefault="00194A73" w:rsidP="00C975BF">
      <w:pPr>
        <w:autoSpaceDE w:val="0"/>
        <w:autoSpaceDN w:val="0"/>
        <w:bidi/>
        <w:adjustRightInd w:val="0"/>
        <w:spacing w:after="0" w:line="240" w:lineRule="auto"/>
        <w:jc w:val="both"/>
        <w:rPr>
          <w:rFonts w:ascii="Times New Roman" w:hAnsi="Times New Roman" w:cs="B Mitra"/>
          <w:sz w:val="28"/>
          <w:szCs w:val="28"/>
          <w:rtl/>
          <w:lang w:bidi="fa-IR"/>
        </w:rPr>
      </w:pPr>
      <w:r w:rsidRPr="009243C2">
        <w:rPr>
          <w:rFonts w:ascii="Times New Roman" w:hAnsi="Times New Roman" w:cs="B Compset" w:hint="cs"/>
          <w:sz w:val="28"/>
          <w:szCs w:val="28"/>
          <w:rtl/>
        </w:rPr>
        <w:t xml:space="preserve">خروجي دوم مقدار آماره </w:t>
      </w:r>
      <w:r w:rsidRPr="009243C2">
        <w:rPr>
          <w:rFonts w:ascii="Times New Roman" w:hAnsi="Times New Roman" w:cs="B Compset"/>
          <w:sz w:val="28"/>
          <w:szCs w:val="28"/>
        </w:rPr>
        <w:t>z</w:t>
      </w:r>
      <w:r w:rsidRPr="009243C2">
        <w:rPr>
          <w:rFonts w:ascii="Times New Roman" w:hAnsi="Times New Roman" w:cs="B Compset" w:hint="cs"/>
          <w:sz w:val="28"/>
          <w:szCs w:val="28"/>
          <w:rtl/>
          <w:lang w:bidi="fa-IR"/>
        </w:rPr>
        <w:t xml:space="preserve"> و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آزمون را ارايه مي كند. چون </w:t>
      </w:r>
      <w:r w:rsidRPr="009243C2">
        <w:rPr>
          <w:rFonts w:ascii="Times New Roman" w:hAnsi="Times New Roman" w:cs="B Compset"/>
          <w:sz w:val="28"/>
          <w:szCs w:val="28"/>
          <w:lang w:bidi="fa-IR"/>
        </w:rPr>
        <w:t>sig</w:t>
      </w:r>
      <w:r w:rsidRPr="009243C2">
        <w:rPr>
          <w:rFonts w:ascii="Times New Roman" w:hAnsi="Times New Roman" w:cs="B Compset" w:hint="cs"/>
          <w:sz w:val="28"/>
          <w:szCs w:val="28"/>
          <w:rtl/>
          <w:lang w:bidi="fa-IR"/>
        </w:rPr>
        <w:t xml:space="preserve"> كمتر از 5 درصد است، </w:t>
      </w:r>
      <w:r w:rsidRPr="009243C2">
        <w:rPr>
          <w:rFonts w:ascii="Times New Roman" w:hAnsi="Times New Roman" w:cs="B Compset"/>
          <w:sz w:val="28"/>
          <w:szCs w:val="28"/>
          <w:lang w:bidi="fa-IR"/>
        </w:rPr>
        <w:t>H</w:t>
      </w:r>
      <w:r w:rsidRPr="009243C2">
        <w:rPr>
          <w:rFonts w:ascii="Times New Roman" w:hAnsi="Times New Roman" w:cs="B Compset"/>
          <w:sz w:val="28"/>
          <w:szCs w:val="28"/>
          <w:vertAlign w:val="subscript"/>
          <w:lang w:bidi="fa-IR"/>
        </w:rPr>
        <w:t>0</w:t>
      </w:r>
      <w:r w:rsidRPr="009243C2">
        <w:rPr>
          <w:rFonts w:ascii="Times New Roman" w:hAnsi="Times New Roman" w:cs="B Compset" w:hint="cs"/>
          <w:sz w:val="28"/>
          <w:szCs w:val="28"/>
          <w:rtl/>
          <w:lang w:bidi="fa-IR"/>
        </w:rPr>
        <w:t xml:space="preserve"> رد مي شود و در نتيجه تفاوت معني داري بين وضعيت رفتار قبل از دوره و وضعيت رفتار بعد از دوره وجود دارد. به عبارت دیگر، از منظر پاسخ دهندگان آموزش موجب بهبود رفتار شده است.</w:t>
      </w:r>
    </w:p>
    <w:p w:rsidR="00194A73" w:rsidRPr="009243C2" w:rsidRDefault="00194A73" w:rsidP="00C975BF">
      <w:pPr>
        <w:autoSpaceDE w:val="0"/>
        <w:autoSpaceDN w:val="0"/>
        <w:adjustRightInd w:val="0"/>
        <w:spacing w:after="0" w:line="240" w:lineRule="auto"/>
        <w:rPr>
          <w:rFonts w:ascii="Times New Roman" w:hAnsi="Times New Roman" w:cs="Times New Roman"/>
          <w:sz w:val="24"/>
          <w:szCs w:val="24"/>
        </w:rPr>
      </w:pPr>
    </w:p>
    <w:tbl>
      <w:tblPr>
        <w:tblStyle w:val="TableGrid"/>
        <w:tblW w:w="6085" w:type="dxa"/>
        <w:jc w:val="center"/>
        <w:tblLayout w:type="fixed"/>
        <w:tblLook w:val="0000" w:firstRow="0" w:lastRow="0" w:firstColumn="0" w:lastColumn="0" w:noHBand="0" w:noVBand="0"/>
      </w:tblPr>
      <w:tblGrid>
        <w:gridCol w:w="4618"/>
        <w:gridCol w:w="1467"/>
      </w:tblGrid>
      <w:tr w:rsidR="00194A73" w:rsidRPr="009243C2" w:rsidTr="00194A73">
        <w:trPr>
          <w:jc w:val="center"/>
        </w:trPr>
        <w:tc>
          <w:tcPr>
            <w:tcW w:w="6085" w:type="dxa"/>
            <w:gridSpan w:val="2"/>
          </w:tcPr>
          <w:p w:rsidR="00194A73" w:rsidRPr="009243C2" w:rsidRDefault="00194A73" w:rsidP="00C975BF">
            <w:pPr>
              <w:autoSpaceDE w:val="0"/>
              <w:autoSpaceDN w:val="0"/>
              <w:adjustRightInd w:val="0"/>
              <w:ind w:left="60" w:right="60"/>
              <w:jc w:val="center"/>
              <w:rPr>
                <w:rFonts w:asciiTheme="majorBidi" w:hAnsiTheme="majorBidi" w:cstheme="majorBidi"/>
                <w:sz w:val="28"/>
                <w:szCs w:val="28"/>
              </w:rPr>
            </w:pPr>
            <w:r w:rsidRPr="009243C2">
              <w:rPr>
                <w:rFonts w:asciiTheme="majorBidi" w:hAnsiTheme="majorBidi" w:cstheme="majorBidi"/>
                <w:b/>
                <w:bCs/>
                <w:sz w:val="28"/>
                <w:szCs w:val="28"/>
              </w:rPr>
              <w:t>Test Statistics</w:t>
            </w:r>
            <w:r w:rsidRPr="009243C2">
              <w:rPr>
                <w:rFonts w:asciiTheme="majorBidi" w:hAnsiTheme="majorBidi" w:cstheme="majorBidi"/>
                <w:b/>
                <w:bCs/>
                <w:sz w:val="28"/>
                <w:szCs w:val="28"/>
                <w:vertAlign w:val="superscript"/>
              </w:rPr>
              <w:t>b</w:t>
            </w:r>
          </w:p>
        </w:tc>
      </w:tr>
      <w:tr w:rsidR="00194A73" w:rsidRPr="009243C2" w:rsidTr="00194A73">
        <w:trPr>
          <w:jc w:val="center"/>
        </w:trPr>
        <w:tc>
          <w:tcPr>
            <w:tcW w:w="461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Z</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rPr>
            </w:pPr>
            <w:r w:rsidRPr="009243C2">
              <w:rPr>
                <w:rFonts w:asciiTheme="majorBidi" w:hAnsiTheme="majorBidi" w:cs="B Mitra"/>
                <w:sz w:val="28"/>
                <w:szCs w:val="28"/>
              </w:rPr>
              <w:t>-13.571</w:t>
            </w:r>
            <w:r w:rsidRPr="009243C2">
              <w:rPr>
                <w:rFonts w:asciiTheme="majorBidi" w:hAnsiTheme="majorBidi" w:cs="B Mitra"/>
                <w:sz w:val="28"/>
                <w:szCs w:val="28"/>
                <w:vertAlign w:val="superscript"/>
              </w:rPr>
              <w:t>a</w:t>
            </w:r>
          </w:p>
        </w:tc>
      </w:tr>
      <w:tr w:rsidR="00194A73" w:rsidRPr="009243C2" w:rsidTr="00194A73">
        <w:trPr>
          <w:jc w:val="center"/>
        </w:trPr>
        <w:tc>
          <w:tcPr>
            <w:tcW w:w="4618" w:type="dxa"/>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Asymp. Sig. (2-tailed)</w:t>
            </w:r>
          </w:p>
        </w:tc>
        <w:tc>
          <w:tcPr>
            <w:tcW w:w="1467" w:type="dxa"/>
          </w:tcPr>
          <w:p w:rsidR="00194A73" w:rsidRPr="009243C2" w:rsidRDefault="00194A73" w:rsidP="00C975BF">
            <w:pPr>
              <w:autoSpaceDE w:val="0"/>
              <w:autoSpaceDN w:val="0"/>
              <w:bidi/>
              <w:adjustRightInd w:val="0"/>
              <w:ind w:left="60" w:right="60"/>
              <w:jc w:val="center"/>
              <w:rPr>
                <w:rFonts w:asciiTheme="majorBidi" w:hAnsiTheme="majorBidi" w:cs="B Mitra"/>
                <w:sz w:val="28"/>
                <w:szCs w:val="28"/>
              </w:rPr>
            </w:pPr>
            <w:r w:rsidRPr="009243C2">
              <w:rPr>
                <w:rFonts w:asciiTheme="majorBidi" w:hAnsiTheme="majorBidi" w:cs="B Mitra"/>
                <w:sz w:val="28"/>
                <w:szCs w:val="28"/>
              </w:rPr>
              <w:t>.000</w:t>
            </w:r>
          </w:p>
        </w:tc>
      </w:tr>
      <w:tr w:rsidR="00194A73" w:rsidRPr="009243C2" w:rsidTr="00194A73">
        <w:trPr>
          <w:jc w:val="center"/>
        </w:trPr>
        <w:tc>
          <w:tcPr>
            <w:tcW w:w="6085" w:type="dxa"/>
            <w:gridSpan w:val="2"/>
          </w:tcPr>
          <w:p w:rsidR="00194A73" w:rsidRPr="009243C2" w:rsidRDefault="00194A73" w:rsidP="00C975BF">
            <w:pPr>
              <w:autoSpaceDE w:val="0"/>
              <w:autoSpaceDN w:val="0"/>
              <w:adjustRightInd w:val="0"/>
              <w:ind w:left="60" w:right="60"/>
              <w:rPr>
                <w:rFonts w:asciiTheme="majorBidi" w:hAnsiTheme="majorBidi" w:cstheme="majorBidi"/>
                <w:sz w:val="28"/>
                <w:szCs w:val="28"/>
              </w:rPr>
            </w:pPr>
            <w:r w:rsidRPr="009243C2">
              <w:rPr>
                <w:rFonts w:asciiTheme="majorBidi" w:hAnsiTheme="majorBidi" w:cstheme="majorBidi"/>
                <w:sz w:val="28"/>
                <w:szCs w:val="28"/>
              </w:rPr>
              <w:t>a. Based on negative ranks.</w:t>
            </w:r>
          </w:p>
          <w:p w:rsidR="00194A73" w:rsidRPr="009243C2" w:rsidRDefault="00194A73" w:rsidP="00C975BF">
            <w:pPr>
              <w:autoSpaceDE w:val="0"/>
              <w:autoSpaceDN w:val="0"/>
              <w:adjustRightInd w:val="0"/>
              <w:ind w:left="60" w:right="60"/>
              <w:rPr>
                <w:rFonts w:asciiTheme="majorBidi" w:hAnsiTheme="majorBidi" w:cstheme="majorBidi"/>
                <w:sz w:val="28"/>
                <w:szCs w:val="28"/>
                <w:rtl/>
                <w:lang w:bidi="fa-IR"/>
              </w:rPr>
            </w:pPr>
            <w:r w:rsidRPr="009243C2">
              <w:rPr>
                <w:rFonts w:asciiTheme="majorBidi" w:hAnsiTheme="majorBidi" w:cstheme="majorBidi"/>
                <w:sz w:val="28"/>
                <w:szCs w:val="28"/>
              </w:rPr>
              <w:t>b. Wilcoxon Signed Ranks Test</w:t>
            </w:r>
          </w:p>
        </w:tc>
      </w:tr>
    </w:tbl>
    <w:p w:rsidR="00194A73" w:rsidRPr="009243C2" w:rsidRDefault="00194A73" w:rsidP="00C975BF">
      <w:pPr>
        <w:bidi/>
        <w:spacing w:line="240" w:lineRule="auto"/>
        <w:jc w:val="both"/>
        <w:rPr>
          <w:rFonts w:cs="B Mitra"/>
          <w:sz w:val="28"/>
          <w:szCs w:val="28"/>
          <w:rtl/>
          <w:lang w:bidi="fa-IR"/>
        </w:rPr>
      </w:pPr>
    </w:p>
    <w:p w:rsidR="002075AD" w:rsidRPr="009243C2" w:rsidRDefault="00EE0D3C" w:rsidP="00C975BF">
      <w:pPr>
        <w:bidi/>
        <w:spacing w:line="240" w:lineRule="auto"/>
        <w:jc w:val="both"/>
        <w:rPr>
          <w:rFonts w:cs="B Compset"/>
          <w:b/>
          <w:bCs/>
          <w:sz w:val="28"/>
          <w:szCs w:val="28"/>
          <w:rtl/>
          <w:lang w:bidi="fa-IR"/>
        </w:rPr>
      </w:pPr>
      <w:r w:rsidRPr="009243C2">
        <w:rPr>
          <w:rFonts w:cs="B Compset" w:hint="cs"/>
          <w:b/>
          <w:bCs/>
          <w:sz w:val="28"/>
          <w:szCs w:val="28"/>
          <w:rtl/>
          <w:lang w:bidi="fa-IR"/>
        </w:rPr>
        <w:t>استفاده از جایگزین های  دستگیری</w:t>
      </w:r>
    </w:p>
    <w:p w:rsidR="00800150" w:rsidRPr="009243C2" w:rsidRDefault="00EE0D3C" w:rsidP="00C975BF">
      <w:pPr>
        <w:autoSpaceDE w:val="0"/>
        <w:autoSpaceDN w:val="0"/>
        <w:bidi/>
        <w:adjustRightInd w:val="0"/>
        <w:spacing w:after="0" w:line="240" w:lineRule="auto"/>
        <w:jc w:val="both"/>
        <w:rPr>
          <w:rFonts w:cs="B Compset"/>
          <w:sz w:val="28"/>
          <w:szCs w:val="28"/>
          <w:rtl/>
          <w:lang w:bidi="fa-IR"/>
        </w:rPr>
      </w:pPr>
      <w:r w:rsidRPr="009243C2">
        <w:rPr>
          <w:rFonts w:cs="B Compset" w:hint="cs"/>
          <w:sz w:val="28"/>
          <w:szCs w:val="28"/>
          <w:rtl/>
          <w:lang w:bidi="fa-IR"/>
        </w:rPr>
        <w:t xml:space="preserve">نتایج تحلیل داده های پرسشنامه نشان می دهد که 58 نفر (6/14 درصد) </w:t>
      </w:r>
      <w:r w:rsidR="00F845A6" w:rsidRPr="009243C2">
        <w:rPr>
          <w:rFonts w:cs="B Compset" w:hint="cs"/>
          <w:sz w:val="28"/>
          <w:szCs w:val="28"/>
          <w:rtl/>
          <w:lang w:bidi="fa-IR"/>
        </w:rPr>
        <w:t xml:space="preserve">از </w:t>
      </w:r>
      <w:r w:rsidRPr="009243C2">
        <w:rPr>
          <w:rFonts w:cs="B Compset" w:hint="cs"/>
          <w:sz w:val="28"/>
          <w:szCs w:val="28"/>
          <w:rtl/>
          <w:lang w:bidi="fa-IR"/>
        </w:rPr>
        <w:t xml:space="preserve">فراگیران از </w:t>
      </w:r>
      <w:r w:rsidR="00F845A6" w:rsidRPr="009243C2">
        <w:rPr>
          <w:rFonts w:cs="B Compset" w:hint="cs"/>
          <w:sz w:val="28"/>
          <w:szCs w:val="28"/>
          <w:rtl/>
          <w:lang w:bidi="fa-IR"/>
        </w:rPr>
        <w:t>گزینه</w:t>
      </w:r>
      <w:r w:rsidRPr="009243C2">
        <w:rPr>
          <w:rFonts w:cs="B Compset" w:hint="cs"/>
          <w:sz w:val="28"/>
          <w:szCs w:val="28"/>
          <w:rtl/>
          <w:lang w:bidi="fa-IR"/>
        </w:rPr>
        <w:t xml:space="preserve">  «برگردانیدن کودک به منزل و صدور اخطار کتبی»، 24 نفر ( 6.1 درصد) از «ارسال احضاریه برای کودک»، 36 نفر </w:t>
      </w:r>
      <w:r w:rsidRPr="009243C2">
        <w:rPr>
          <w:rFonts w:cs="B Compset" w:hint="cs"/>
          <w:sz w:val="28"/>
          <w:szCs w:val="28"/>
          <w:rtl/>
          <w:lang w:bidi="fa-IR"/>
        </w:rPr>
        <w:lastRenderedPageBreak/>
        <w:t xml:space="preserve">(9.1 درصد) از </w:t>
      </w:r>
      <w:r w:rsidR="00F845A6" w:rsidRPr="009243C2">
        <w:rPr>
          <w:rFonts w:cs="B Compset" w:hint="cs"/>
          <w:sz w:val="28"/>
          <w:szCs w:val="28"/>
          <w:rtl/>
          <w:lang w:bidi="fa-IR"/>
        </w:rPr>
        <w:t xml:space="preserve">گزینه </w:t>
      </w:r>
      <w:r w:rsidRPr="009243C2">
        <w:rPr>
          <w:rFonts w:cs="B Compset" w:hint="cs"/>
          <w:sz w:val="28"/>
          <w:szCs w:val="28"/>
          <w:rtl/>
          <w:lang w:bidi="fa-IR"/>
        </w:rPr>
        <w:t xml:space="preserve">«دعوت از کودک برای حضور </w:t>
      </w:r>
      <w:r w:rsidR="00F845A6" w:rsidRPr="009243C2">
        <w:rPr>
          <w:rFonts w:cs="B Compset" w:hint="cs"/>
          <w:sz w:val="28"/>
          <w:szCs w:val="28"/>
          <w:rtl/>
          <w:lang w:bidi="fa-IR"/>
        </w:rPr>
        <w:t>در اداره پلیس</w:t>
      </w:r>
      <w:r w:rsidRPr="009243C2">
        <w:rPr>
          <w:rFonts w:cs="B Compset" w:hint="cs"/>
          <w:sz w:val="28"/>
          <w:szCs w:val="28"/>
          <w:rtl/>
          <w:lang w:bidi="fa-IR"/>
        </w:rPr>
        <w:t>»</w:t>
      </w:r>
      <w:r w:rsidR="00F845A6" w:rsidRPr="009243C2">
        <w:rPr>
          <w:rFonts w:cs="B Compset" w:hint="cs"/>
          <w:sz w:val="28"/>
          <w:szCs w:val="28"/>
          <w:rtl/>
          <w:lang w:bidi="fa-IR"/>
        </w:rPr>
        <w:t xml:space="preserve"> و</w:t>
      </w:r>
      <w:r w:rsidRPr="009243C2">
        <w:rPr>
          <w:rFonts w:cs="B Compset" w:hint="cs"/>
          <w:sz w:val="28"/>
          <w:szCs w:val="28"/>
          <w:rtl/>
          <w:lang w:bidi="fa-IR"/>
        </w:rPr>
        <w:t xml:space="preserve"> 294 نفر </w:t>
      </w:r>
      <w:r w:rsidR="00F845A6" w:rsidRPr="009243C2">
        <w:rPr>
          <w:rFonts w:cs="B Compset" w:hint="cs"/>
          <w:sz w:val="28"/>
          <w:szCs w:val="28"/>
          <w:rtl/>
          <w:lang w:bidi="fa-IR"/>
        </w:rPr>
        <w:t>(</w:t>
      </w:r>
      <w:r w:rsidRPr="009243C2">
        <w:rPr>
          <w:rFonts w:cs="B Compset" w:hint="cs"/>
          <w:sz w:val="28"/>
          <w:szCs w:val="28"/>
          <w:rtl/>
          <w:lang w:bidi="fa-IR"/>
        </w:rPr>
        <w:t>74.2 درصد</w:t>
      </w:r>
      <w:r w:rsidR="00F845A6" w:rsidRPr="009243C2">
        <w:rPr>
          <w:rFonts w:cs="B Compset" w:hint="cs"/>
          <w:sz w:val="28"/>
          <w:szCs w:val="28"/>
          <w:rtl/>
          <w:lang w:bidi="fa-IR"/>
        </w:rPr>
        <w:t>)</w:t>
      </w:r>
      <w:r w:rsidRPr="009243C2">
        <w:rPr>
          <w:rFonts w:cs="B Compset" w:hint="cs"/>
          <w:sz w:val="28"/>
          <w:szCs w:val="28"/>
          <w:rtl/>
          <w:lang w:bidi="fa-IR"/>
        </w:rPr>
        <w:t xml:space="preserve"> از </w:t>
      </w:r>
      <w:r w:rsidR="00F845A6" w:rsidRPr="009243C2">
        <w:rPr>
          <w:rFonts w:cs="B Compset" w:hint="cs"/>
          <w:sz w:val="28"/>
          <w:szCs w:val="28"/>
          <w:rtl/>
          <w:lang w:bidi="fa-IR"/>
        </w:rPr>
        <w:t>گزینه</w:t>
      </w:r>
      <w:r w:rsidRPr="009243C2">
        <w:rPr>
          <w:rFonts w:cs="B Compset" w:hint="cs"/>
          <w:sz w:val="28"/>
          <w:szCs w:val="28"/>
          <w:rtl/>
          <w:lang w:bidi="fa-IR"/>
        </w:rPr>
        <w:t xml:space="preserve"> «دعوت از والدین برای حضور در اداره پلیس به همراه کودک</w:t>
      </w:r>
      <w:r w:rsidR="00F845A6" w:rsidRPr="009243C2">
        <w:rPr>
          <w:rFonts w:cs="B Compset" w:hint="cs"/>
          <w:sz w:val="28"/>
          <w:szCs w:val="28"/>
          <w:rtl/>
          <w:lang w:bidi="fa-IR"/>
        </w:rPr>
        <w:t>» و</w:t>
      </w:r>
      <w:r w:rsidRPr="009243C2">
        <w:rPr>
          <w:rFonts w:cs="B Compset" w:hint="cs"/>
          <w:sz w:val="28"/>
          <w:szCs w:val="28"/>
          <w:rtl/>
          <w:lang w:bidi="fa-IR"/>
        </w:rPr>
        <w:t xml:space="preserve"> 46 نفر </w:t>
      </w:r>
      <w:r w:rsidR="00F845A6" w:rsidRPr="009243C2">
        <w:rPr>
          <w:rFonts w:cs="B Compset" w:hint="cs"/>
          <w:sz w:val="28"/>
          <w:szCs w:val="28"/>
          <w:rtl/>
          <w:lang w:bidi="fa-IR"/>
        </w:rPr>
        <w:t>(</w:t>
      </w:r>
      <w:r w:rsidRPr="009243C2">
        <w:rPr>
          <w:rFonts w:cs="B Compset" w:hint="cs"/>
          <w:sz w:val="28"/>
          <w:szCs w:val="28"/>
          <w:rtl/>
          <w:lang w:bidi="fa-IR"/>
        </w:rPr>
        <w:t>11.6 درصد</w:t>
      </w:r>
      <w:r w:rsidR="00F845A6" w:rsidRPr="009243C2">
        <w:rPr>
          <w:rFonts w:cs="B Compset" w:hint="cs"/>
          <w:sz w:val="28"/>
          <w:szCs w:val="28"/>
          <w:rtl/>
          <w:lang w:bidi="fa-IR"/>
        </w:rPr>
        <w:t>)</w:t>
      </w:r>
      <w:r w:rsidRPr="009243C2">
        <w:rPr>
          <w:rFonts w:cs="B Compset" w:hint="cs"/>
          <w:sz w:val="28"/>
          <w:szCs w:val="28"/>
          <w:rtl/>
          <w:lang w:bidi="fa-IR"/>
        </w:rPr>
        <w:t xml:space="preserve"> </w:t>
      </w:r>
      <w:r w:rsidR="00F845A6" w:rsidRPr="009243C2">
        <w:rPr>
          <w:rFonts w:cs="B Compset" w:hint="cs"/>
          <w:sz w:val="28"/>
          <w:szCs w:val="28"/>
          <w:rtl/>
          <w:lang w:bidi="fa-IR"/>
        </w:rPr>
        <w:t xml:space="preserve"> از</w:t>
      </w:r>
      <w:r w:rsidRPr="009243C2">
        <w:rPr>
          <w:rFonts w:cs="B Compset" w:hint="cs"/>
          <w:sz w:val="28"/>
          <w:szCs w:val="28"/>
          <w:rtl/>
          <w:lang w:bidi="fa-IR"/>
        </w:rPr>
        <w:t xml:space="preserve"> «جایگزین های دیگر مانند</w:t>
      </w:r>
      <w:r w:rsidR="00F845A6" w:rsidRPr="009243C2">
        <w:rPr>
          <w:rFonts w:cs="B Compset" w:hint="cs"/>
          <w:sz w:val="28"/>
          <w:szCs w:val="28"/>
          <w:rtl/>
          <w:lang w:bidi="fa-IR"/>
        </w:rPr>
        <w:t xml:space="preserve"> ارشاد </w:t>
      </w:r>
      <w:r w:rsidR="00CA3B79" w:rsidRPr="009243C2">
        <w:rPr>
          <w:rFonts w:cs="B Compset" w:hint="cs"/>
          <w:sz w:val="28"/>
          <w:szCs w:val="28"/>
          <w:rtl/>
          <w:lang w:bidi="fa-IR"/>
        </w:rPr>
        <w:t>و نصیحت کودک</w:t>
      </w:r>
      <w:r w:rsidR="00F845A6" w:rsidRPr="009243C2">
        <w:rPr>
          <w:rFonts w:cs="B Compset" w:hint="cs"/>
          <w:sz w:val="28"/>
          <w:szCs w:val="28"/>
          <w:rtl/>
          <w:lang w:bidi="fa-IR"/>
        </w:rPr>
        <w:t>، تذکر شفاهی و اخذ تعهد</w:t>
      </w:r>
      <w:r w:rsidR="00CA3B79" w:rsidRPr="009243C2">
        <w:rPr>
          <w:rFonts w:cs="B Compset" w:hint="cs"/>
          <w:sz w:val="28"/>
          <w:szCs w:val="28"/>
          <w:rtl/>
          <w:lang w:bidi="fa-IR"/>
        </w:rPr>
        <w:t xml:space="preserve"> از کودک</w:t>
      </w:r>
      <w:r w:rsidR="00F845A6" w:rsidRPr="009243C2">
        <w:rPr>
          <w:rFonts w:cs="B Compset" w:hint="cs"/>
          <w:sz w:val="28"/>
          <w:szCs w:val="28"/>
          <w:rtl/>
          <w:lang w:bidi="fa-IR"/>
        </w:rPr>
        <w:t xml:space="preserve">، </w:t>
      </w:r>
      <w:r w:rsidR="00CA3B79" w:rsidRPr="009243C2">
        <w:rPr>
          <w:rFonts w:cs="B Compset" w:hint="cs"/>
          <w:sz w:val="28"/>
          <w:szCs w:val="28"/>
          <w:rtl/>
          <w:lang w:bidi="fa-IR"/>
        </w:rPr>
        <w:t>ارجاع کودک به مددکار اجتماعی جهت مشاوره، احضار کودک به همراه فردی معتمد، تحویل کودک به والدین، جبران خسارت بزه دیده توسط کودک و یا والدینش</w:t>
      </w:r>
      <w:r w:rsidRPr="009243C2">
        <w:rPr>
          <w:rFonts w:cs="B Compset" w:hint="cs"/>
          <w:sz w:val="28"/>
          <w:szCs w:val="28"/>
          <w:rtl/>
          <w:lang w:bidi="fa-IR"/>
        </w:rPr>
        <w:t xml:space="preserve">» پاسخ داده اند. بنابراين </w:t>
      </w:r>
      <w:r w:rsidR="00676BA7" w:rsidRPr="009243C2">
        <w:rPr>
          <w:rFonts w:cs="B Compset" w:hint="cs"/>
          <w:sz w:val="28"/>
          <w:szCs w:val="28"/>
          <w:rtl/>
          <w:lang w:bidi="fa-IR"/>
        </w:rPr>
        <w:t xml:space="preserve">بیشتر فراگیران از </w:t>
      </w:r>
      <w:r w:rsidRPr="009243C2">
        <w:rPr>
          <w:rFonts w:cs="B Compset" w:hint="cs"/>
          <w:sz w:val="28"/>
          <w:szCs w:val="28"/>
          <w:rtl/>
          <w:lang w:bidi="fa-IR"/>
        </w:rPr>
        <w:t xml:space="preserve">گزينه «دعوت از والدین برای حضور در اداره پلیس به همراه کودک» </w:t>
      </w:r>
      <w:r w:rsidR="00676BA7" w:rsidRPr="009243C2">
        <w:rPr>
          <w:rFonts w:cs="B Compset" w:hint="cs"/>
          <w:sz w:val="28"/>
          <w:szCs w:val="28"/>
          <w:rtl/>
          <w:lang w:bidi="fa-IR"/>
        </w:rPr>
        <w:t>استفاده کرده اند</w:t>
      </w:r>
      <w:r w:rsidRPr="009243C2">
        <w:rPr>
          <w:rFonts w:cs="B Compset" w:hint="cs"/>
          <w:sz w:val="28"/>
          <w:szCs w:val="28"/>
          <w:rtl/>
          <w:lang w:bidi="fa-IR"/>
        </w:rPr>
        <w:t>.</w:t>
      </w:r>
    </w:p>
    <w:p w:rsidR="00EE0D3C" w:rsidRPr="009243C2" w:rsidRDefault="000E54DF" w:rsidP="00C975BF">
      <w:pPr>
        <w:autoSpaceDE w:val="0"/>
        <w:autoSpaceDN w:val="0"/>
        <w:bidi/>
        <w:adjustRightInd w:val="0"/>
        <w:spacing w:after="0" w:line="240" w:lineRule="auto"/>
        <w:jc w:val="both"/>
        <w:rPr>
          <w:rFonts w:cs="B Compset"/>
          <w:b/>
          <w:bCs/>
          <w:sz w:val="28"/>
          <w:szCs w:val="28"/>
          <w:rtl/>
          <w:lang w:bidi="fa-IR"/>
        </w:rPr>
      </w:pPr>
      <w:r w:rsidRPr="009243C2">
        <w:rPr>
          <w:rFonts w:cs="B Compset" w:hint="cs"/>
          <w:b/>
          <w:bCs/>
          <w:sz w:val="28"/>
          <w:szCs w:val="28"/>
          <w:rtl/>
          <w:lang w:bidi="fa-IR"/>
        </w:rPr>
        <w:t xml:space="preserve">استفاده از </w:t>
      </w:r>
      <w:r w:rsidR="00C56507" w:rsidRPr="009243C2">
        <w:rPr>
          <w:rFonts w:cs="B Compset" w:hint="cs"/>
          <w:b/>
          <w:bCs/>
          <w:sz w:val="28"/>
          <w:szCs w:val="28"/>
          <w:rtl/>
          <w:lang w:bidi="fa-IR"/>
        </w:rPr>
        <w:t>جایگزین های بازداشت</w:t>
      </w:r>
      <w:r w:rsidR="00EE0D3C" w:rsidRPr="009243C2">
        <w:rPr>
          <w:rFonts w:cs="B Compset" w:hint="cs"/>
          <w:b/>
          <w:bCs/>
          <w:sz w:val="28"/>
          <w:szCs w:val="28"/>
          <w:rtl/>
          <w:lang w:bidi="fa-IR"/>
        </w:rPr>
        <w:t xml:space="preserve"> </w:t>
      </w:r>
    </w:p>
    <w:p w:rsidR="00EE0D3C" w:rsidRPr="009243C2" w:rsidRDefault="000E54DF" w:rsidP="00C975BF">
      <w:pPr>
        <w:bidi/>
        <w:spacing w:line="240" w:lineRule="auto"/>
        <w:jc w:val="both"/>
        <w:rPr>
          <w:rFonts w:cs="B Compset"/>
          <w:sz w:val="28"/>
          <w:szCs w:val="28"/>
          <w:lang w:bidi="fa-IR"/>
        </w:rPr>
      </w:pPr>
      <w:r w:rsidRPr="009243C2">
        <w:rPr>
          <w:rFonts w:cs="B Compset" w:hint="cs"/>
          <w:sz w:val="28"/>
          <w:szCs w:val="28"/>
          <w:rtl/>
          <w:lang w:bidi="fa-IR"/>
        </w:rPr>
        <w:t>تحلیل داده ها نشان می دهد که 86 نفر  (21.7 درصد) از فراگیران از گزينه «الزام کودک به ماندن در منزل در ساعات خاص»، 46 نفر (11.6 درصد) از گزينه «الزام کودک به شرکت در مدرسه»، 157 نفر ( 39.6 درصد) از گزينه «الزام به عدم معاشرت کودک با افراد خاص»، 59 نفر ( 14.9 درصد) از گزينه «عدم نزدیک شدن کودک به قربانی»، 214 نفر ( 54 درصد) از گزينه «نرفتن کودک به مکان های خاص»، 50 نفر ( 12.6 درصد) از «جایگزین های بازداشت دیگر مانند جبران خسارت بزه دیده توسط</w:t>
      </w:r>
      <w:r w:rsidR="002F441C" w:rsidRPr="009243C2">
        <w:rPr>
          <w:rFonts w:cs="B Compset" w:hint="cs"/>
          <w:sz w:val="28"/>
          <w:szCs w:val="28"/>
          <w:rtl/>
          <w:lang w:bidi="fa-IR"/>
        </w:rPr>
        <w:t xml:space="preserve"> </w:t>
      </w:r>
      <w:r w:rsidRPr="009243C2">
        <w:rPr>
          <w:rFonts w:cs="B Compset" w:hint="cs"/>
          <w:sz w:val="28"/>
          <w:szCs w:val="28"/>
          <w:rtl/>
          <w:lang w:bidi="fa-IR"/>
        </w:rPr>
        <w:t>کودک</w:t>
      </w:r>
      <w:r w:rsidR="002F441C" w:rsidRPr="009243C2">
        <w:rPr>
          <w:rFonts w:cs="B Compset" w:hint="cs"/>
          <w:sz w:val="28"/>
          <w:szCs w:val="28"/>
          <w:rtl/>
          <w:lang w:bidi="fa-IR"/>
        </w:rPr>
        <w:t xml:space="preserve">، ارشاد کودک </w:t>
      </w:r>
      <w:r w:rsidR="002517AC" w:rsidRPr="009243C2">
        <w:rPr>
          <w:rFonts w:cs="B Compset" w:hint="cs"/>
          <w:sz w:val="28"/>
          <w:szCs w:val="28"/>
          <w:rtl/>
          <w:lang w:bidi="fa-IR"/>
        </w:rPr>
        <w:t>در حضور</w:t>
      </w:r>
      <w:r w:rsidR="002F441C" w:rsidRPr="009243C2">
        <w:rPr>
          <w:rFonts w:cs="B Compset" w:hint="cs"/>
          <w:sz w:val="28"/>
          <w:szCs w:val="28"/>
          <w:rtl/>
          <w:lang w:bidi="fa-IR"/>
        </w:rPr>
        <w:t xml:space="preserve"> والدین برای عدم مراوده با بزهکاران،</w:t>
      </w:r>
      <w:r w:rsidR="00604D69" w:rsidRPr="009243C2">
        <w:rPr>
          <w:rFonts w:cs="B Compset" w:hint="cs"/>
          <w:sz w:val="28"/>
          <w:szCs w:val="28"/>
          <w:rtl/>
          <w:lang w:bidi="fa-IR"/>
        </w:rPr>
        <w:t xml:space="preserve"> استفاده از برنامه های ترمیمی، الزام به نظارت و کنترل خانواده بر رفتارکودک و غیره</w:t>
      </w:r>
      <w:r w:rsidR="002F441C" w:rsidRPr="009243C2">
        <w:rPr>
          <w:rFonts w:cs="B Compset" w:hint="cs"/>
          <w:sz w:val="28"/>
          <w:szCs w:val="28"/>
          <w:rtl/>
          <w:lang w:bidi="fa-IR"/>
        </w:rPr>
        <w:t xml:space="preserve"> </w:t>
      </w:r>
      <w:r w:rsidRPr="009243C2">
        <w:rPr>
          <w:rFonts w:cs="B Compset" w:hint="cs"/>
          <w:sz w:val="28"/>
          <w:szCs w:val="28"/>
          <w:rtl/>
          <w:lang w:bidi="fa-IR"/>
        </w:rPr>
        <w:t xml:space="preserve">» </w:t>
      </w:r>
      <w:r w:rsidR="002F441C" w:rsidRPr="009243C2">
        <w:rPr>
          <w:rFonts w:cs="B Compset" w:hint="cs"/>
          <w:sz w:val="28"/>
          <w:szCs w:val="28"/>
          <w:rtl/>
          <w:lang w:bidi="fa-IR"/>
        </w:rPr>
        <w:t>استفاده کرده اند</w:t>
      </w:r>
      <w:r w:rsidRPr="009243C2">
        <w:rPr>
          <w:rFonts w:cs="B Compset" w:hint="cs"/>
          <w:sz w:val="28"/>
          <w:szCs w:val="28"/>
          <w:rtl/>
          <w:lang w:bidi="fa-IR"/>
        </w:rPr>
        <w:t>.</w:t>
      </w:r>
    </w:p>
    <w:p w:rsidR="002517AC" w:rsidRPr="009243C2" w:rsidRDefault="00604D69" w:rsidP="00C975BF">
      <w:pPr>
        <w:bidi/>
        <w:spacing w:line="240" w:lineRule="auto"/>
        <w:jc w:val="both"/>
        <w:rPr>
          <w:rFonts w:cs="B Compset"/>
          <w:b/>
          <w:bCs/>
          <w:sz w:val="28"/>
          <w:szCs w:val="28"/>
          <w:rtl/>
          <w:lang w:bidi="fa-IR"/>
        </w:rPr>
      </w:pPr>
      <w:r w:rsidRPr="009243C2">
        <w:rPr>
          <w:rFonts w:cs="B Compset" w:hint="cs"/>
          <w:b/>
          <w:bCs/>
          <w:sz w:val="28"/>
          <w:szCs w:val="28"/>
          <w:rtl/>
          <w:lang w:bidi="fa-IR"/>
        </w:rPr>
        <w:t>استفاده از برنامه های قضازدایی</w:t>
      </w:r>
    </w:p>
    <w:p w:rsidR="00800150" w:rsidRDefault="00604D69" w:rsidP="00C975BF">
      <w:pPr>
        <w:autoSpaceDE w:val="0"/>
        <w:autoSpaceDN w:val="0"/>
        <w:bidi/>
        <w:adjustRightInd w:val="0"/>
        <w:spacing w:after="0" w:line="240" w:lineRule="auto"/>
        <w:jc w:val="both"/>
        <w:rPr>
          <w:rFonts w:cs="B Compset"/>
          <w:sz w:val="28"/>
          <w:szCs w:val="28"/>
          <w:rtl/>
          <w:lang w:bidi="fa-IR"/>
        </w:rPr>
      </w:pPr>
      <w:r w:rsidRPr="009243C2">
        <w:rPr>
          <w:rFonts w:cs="B Compset" w:hint="cs"/>
          <w:sz w:val="28"/>
          <w:szCs w:val="28"/>
          <w:rtl/>
          <w:lang w:bidi="fa-IR"/>
        </w:rPr>
        <w:t xml:space="preserve">88 نفر (22.2 درصد) از فراگیران از گزينه «اخطار (رسمی یا غیررسمی) به کودک ناقض قانون بخاطر ارتکاب جرم و اخذ تعهد به عدم تکرار آن»، 78 نفر (19.7 درصد) از گزينه «عذر خواهی کتبی یا شفاهی کودک ناقض قانون از فرد قربانی یا بزه دیده»، 96 نفر( 24.2 درصد) از گزينه «جبران خسارت وارده توسط کودک ناقض قانون»، 114 نفر (29 درصد) از گزينه «شرکت کودک ناقض قانون در برنامه های آموزشی و مهارت های زندگی»، </w:t>
      </w:r>
      <w:r w:rsidR="00E57FA3" w:rsidRPr="009243C2">
        <w:rPr>
          <w:rFonts w:cs="B Compset" w:hint="cs"/>
          <w:sz w:val="28"/>
          <w:szCs w:val="28"/>
          <w:rtl/>
          <w:lang w:bidi="fa-IR"/>
        </w:rPr>
        <w:t>2</w:t>
      </w:r>
      <w:r w:rsidR="00785803" w:rsidRPr="009243C2">
        <w:rPr>
          <w:rFonts w:cs="B Compset" w:hint="cs"/>
          <w:sz w:val="28"/>
          <w:szCs w:val="28"/>
          <w:rtl/>
          <w:lang w:bidi="fa-IR"/>
        </w:rPr>
        <w:t>1</w:t>
      </w:r>
      <w:r w:rsidRPr="009243C2">
        <w:rPr>
          <w:rFonts w:cs="B Compset" w:hint="cs"/>
          <w:sz w:val="28"/>
          <w:szCs w:val="28"/>
          <w:rtl/>
          <w:lang w:bidi="fa-IR"/>
        </w:rPr>
        <w:t xml:space="preserve">9 نفر </w:t>
      </w:r>
      <w:r w:rsidR="00800150" w:rsidRPr="009243C2">
        <w:rPr>
          <w:rFonts w:cs="B Compset" w:hint="cs"/>
          <w:sz w:val="28"/>
          <w:szCs w:val="28"/>
          <w:rtl/>
          <w:lang w:bidi="fa-IR"/>
        </w:rPr>
        <w:t>(</w:t>
      </w:r>
      <w:r w:rsidRPr="009243C2">
        <w:rPr>
          <w:rFonts w:cs="B Compset" w:hint="cs"/>
          <w:sz w:val="28"/>
          <w:szCs w:val="28"/>
          <w:rtl/>
          <w:lang w:bidi="fa-IR"/>
        </w:rPr>
        <w:t xml:space="preserve"> </w:t>
      </w:r>
      <w:r w:rsidR="00E57FA3" w:rsidRPr="009243C2">
        <w:rPr>
          <w:rFonts w:cs="B Compset" w:hint="cs"/>
          <w:sz w:val="28"/>
          <w:szCs w:val="28"/>
          <w:rtl/>
          <w:lang w:bidi="fa-IR"/>
        </w:rPr>
        <w:t>55</w:t>
      </w:r>
      <w:r w:rsidRPr="009243C2">
        <w:rPr>
          <w:rFonts w:cs="B Compset" w:hint="cs"/>
          <w:sz w:val="28"/>
          <w:szCs w:val="28"/>
          <w:rtl/>
          <w:lang w:bidi="fa-IR"/>
        </w:rPr>
        <w:t>.3 درصد</w:t>
      </w:r>
      <w:r w:rsidR="00800150" w:rsidRPr="009243C2">
        <w:rPr>
          <w:rFonts w:cs="B Compset" w:hint="cs"/>
          <w:sz w:val="28"/>
          <w:szCs w:val="28"/>
          <w:rtl/>
          <w:lang w:bidi="fa-IR"/>
        </w:rPr>
        <w:t>)</w:t>
      </w:r>
      <w:r w:rsidRPr="009243C2">
        <w:rPr>
          <w:rFonts w:cs="B Compset" w:hint="cs"/>
          <w:sz w:val="28"/>
          <w:szCs w:val="28"/>
          <w:rtl/>
          <w:lang w:bidi="fa-IR"/>
        </w:rPr>
        <w:t xml:space="preserve"> از گزينه ه «برگزاری نشست های گروهی خانواده ها با شرکت طرفین درگیر» </w:t>
      </w:r>
      <w:r w:rsidR="00800150" w:rsidRPr="009243C2">
        <w:rPr>
          <w:rFonts w:cs="B Compset" w:hint="cs"/>
          <w:sz w:val="28"/>
          <w:szCs w:val="28"/>
          <w:rtl/>
          <w:lang w:bidi="fa-IR"/>
        </w:rPr>
        <w:t>استفاده کرده</w:t>
      </w:r>
      <w:r w:rsidRPr="009243C2">
        <w:rPr>
          <w:rFonts w:cs="B Compset" w:hint="cs"/>
          <w:sz w:val="28"/>
          <w:szCs w:val="28"/>
          <w:rtl/>
          <w:lang w:bidi="fa-IR"/>
        </w:rPr>
        <w:t xml:space="preserve"> اند. </w:t>
      </w:r>
    </w:p>
    <w:p w:rsidR="00367619" w:rsidRPr="009243C2" w:rsidRDefault="00367619" w:rsidP="00367619">
      <w:pPr>
        <w:autoSpaceDE w:val="0"/>
        <w:autoSpaceDN w:val="0"/>
        <w:bidi/>
        <w:adjustRightInd w:val="0"/>
        <w:spacing w:after="0" w:line="240" w:lineRule="auto"/>
        <w:jc w:val="both"/>
        <w:rPr>
          <w:rFonts w:cs="B Compset"/>
          <w:sz w:val="28"/>
          <w:szCs w:val="28"/>
          <w:rtl/>
          <w:lang w:bidi="fa-IR"/>
        </w:rPr>
      </w:pPr>
    </w:p>
    <w:p w:rsidR="00641AE7" w:rsidRPr="009243C2" w:rsidRDefault="00367619" w:rsidP="00367619">
      <w:pPr>
        <w:bidi/>
        <w:spacing w:line="240" w:lineRule="auto"/>
        <w:jc w:val="both"/>
        <w:rPr>
          <w:rFonts w:cs="B Compset"/>
          <w:b/>
          <w:bCs/>
          <w:sz w:val="28"/>
          <w:szCs w:val="28"/>
        </w:rPr>
      </w:pPr>
      <w:r>
        <w:rPr>
          <w:rFonts w:cs="B Compset" w:hint="cs"/>
          <w:b/>
          <w:bCs/>
          <w:sz w:val="28"/>
          <w:szCs w:val="28"/>
          <w:rtl/>
        </w:rPr>
        <w:t xml:space="preserve">روایت کودکان محروم از آزادی از </w:t>
      </w:r>
      <w:r w:rsidR="00641AE7" w:rsidRPr="009243C2">
        <w:rPr>
          <w:rFonts w:cs="B Compset" w:hint="cs"/>
          <w:b/>
          <w:bCs/>
          <w:sz w:val="28"/>
          <w:szCs w:val="28"/>
          <w:rtl/>
        </w:rPr>
        <w:t xml:space="preserve">رفتار پلیس </w:t>
      </w:r>
    </w:p>
    <w:p w:rsidR="00CE34A1" w:rsidRPr="009243C2" w:rsidRDefault="00367619" w:rsidP="00367619">
      <w:pPr>
        <w:bidi/>
        <w:spacing w:line="240" w:lineRule="auto"/>
        <w:rPr>
          <w:rFonts w:cs="B Compset"/>
          <w:sz w:val="28"/>
          <w:szCs w:val="28"/>
          <w:rtl/>
        </w:rPr>
      </w:pPr>
      <w:r>
        <w:rPr>
          <w:rFonts w:cs="B Compset" w:hint="cs"/>
          <w:sz w:val="28"/>
          <w:szCs w:val="28"/>
          <w:rtl/>
        </w:rPr>
        <w:t xml:space="preserve"> برای آشنایی با</w:t>
      </w:r>
      <w:r w:rsidR="007F0332" w:rsidRPr="009243C2">
        <w:rPr>
          <w:rFonts w:cs="B Compset" w:hint="cs"/>
          <w:sz w:val="28"/>
          <w:szCs w:val="28"/>
          <w:rtl/>
        </w:rPr>
        <w:t xml:space="preserve"> رفتار پلیس با </w:t>
      </w:r>
      <w:r>
        <w:rPr>
          <w:rFonts w:cs="B Compset" w:hint="cs"/>
          <w:sz w:val="28"/>
          <w:szCs w:val="28"/>
          <w:rtl/>
        </w:rPr>
        <w:t xml:space="preserve"> آن دسته از </w:t>
      </w:r>
      <w:r w:rsidR="007F0332" w:rsidRPr="009243C2">
        <w:rPr>
          <w:rFonts w:cs="B Compset" w:hint="cs"/>
          <w:sz w:val="28"/>
          <w:szCs w:val="28"/>
          <w:rtl/>
        </w:rPr>
        <w:t xml:space="preserve">کودکان ناقض قانون </w:t>
      </w:r>
      <w:r>
        <w:rPr>
          <w:rFonts w:cs="B Compset" w:hint="cs"/>
          <w:sz w:val="28"/>
          <w:szCs w:val="28"/>
          <w:rtl/>
        </w:rPr>
        <w:t xml:space="preserve">که در مورد آنها جایگزین های دستگیری و بازداشت و یا قضازدایی توسط پلیس در مورد آنها اعمال نشده است </w:t>
      </w:r>
      <w:r w:rsidR="007F0332" w:rsidRPr="009243C2">
        <w:rPr>
          <w:rFonts w:cs="B Compset" w:hint="cs"/>
          <w:sz w:val="28"/>
          <w:szCs w:val="28"/>
          <w:rtl/>
        </w:rPr>
        <w:t>تعداد 40 کودک شامل 1</w:t>
      </w:r>
      <w:r w:rsidR="00876ED8" w:rsidRPr="009243C2">
        <w:rPr>
          <w:rFonts w:cs="B Compset" w:hint="cs"/>
          <w:sz w:val="28"/>
          <w:szCs w:val="28"/>
          <w:rtl/>
        </w:rPr>
        <w:t>8</w:t>
      </w:r>
      <w:r w:rsidR="007F0332" w:rsidRPr="009243C2">
        <w:rPr>
          <w:rFonts w:cs="B Compset" w:hint="cs"/>
          <w:sz w:val="28"/>
          <w:szCs w:val="28"/>
          <w:rtl/>
        </w:rPr>
        <w:t xml:space="preserve"> دختر و 2</w:t>
      </w:r>
      <w:r w:rsidR="00876ED8" w:rsidRPr="009243C2">
        <w:rPr>
          <w:rFonts w:cs="B Compset" w:hint="cs"/>
          <w:sz w:val="28"/>
          <w:szCs w:val="28"/>
          <w:rtl/>
        </w:rPr>
        <w:t>2</w:t>
      </w:r>
      <w:r w:rsidR="007F0332" w:rsidRPr="009243C2">
        <w:rPr>
          <w:rFonts w:cs="B Compset" w:hint="cs"/>
          <w:sz w:val="28"/>
          <w:szCs w:val="28"/>
          <w:rtl/>
        </w:rPr>
        <w:t xml:space="preserve"> پسر به صورت </w:t>
      </w:r>
      <w:r w:rsidR="00CE34A1" w:rsidRPr="009243C2">
        <w:rPr>
          <w:rFonts w:cs="B Compset" w:hint="cs"/>
          <w:sz w:val="28"/>
          <w:szCs w:val="28"/>
          <w:rtl/>
        </w:rPr>
        <w:t>تصادفی از میان کودکان محروم از آزادی در کانون اصلاح و تربیت تهران</w:t>
      </w:r>
      <w:r w:rsidR="007F0332" w:rsidRPr="009243C2">
        <w:rPr>
          <w:rFonts w:cs="B Compset" w:hint="cs"/>
          <w:sz w:val="28"/>
          <w:szCs w:val="28"/>
          <w:rtl/>
        </w:rPr>
        <w:t xml:space="preserve"> جهت مصاحبه انتخاب شدند. </w:t>
      </w:r>
      <w:r>
        <w:rPr>
          <w:rFonts w:cs="B Compset" w:hint="cs"/>
          <w:sz w:val="28"/>
          <w:szCs w:val="28"/>
          <w:rtl/>
        </w:rPr>
        <w:t xml:space="preserve">از آنجا که روشن نیست </w:t>
      </w:r>
      <w:r w:rsidR="00CE34A1" w:rsidRPr="009243C2">
        <w:rPr>
          <w:rFonts w:cs="B Compset" w:hint="cs"/>
          <w:sz w:val="28"/>
          <w:szCs w:val="28"/>
          <w:rtl/>
        </w:rPr>
        <w:t xml:space="preserve">آیا </w:t>
      </w:r>
      <w:r>
        <w:rPr>
          <w:rFonts w:cs="B Compset" w:hint="cs"/>
          <w:sz w:val="28"/>
          <w:szCs w:val="28"/>
          <w:rtl/>
        </w:rPr>
        <w:t xml:space="preserve">آنها </w:t>
      </w:r>
      <w:r w:rsidR="00CE34A1" w:rsidRPr="009243C2">
        <w:rPr>
          <w:rFonts w:cs="B Compset" w:hint="cs"/>
          <w:sz w:val="28"/>
          <w:szCs w:val="28"/>
          <w:rtl/>
        </w:rPr>
        <w:t xml:space="preserve">یک افسر آموزش دیده پیرامون دادرسی ویژه نوجوانان </w:t>
      </w:r>
      <w:r>
        <w:rPr>
          <w:rFonts w:cs="B Compset" w:hint="cs"/>
          <w:sz w:val="28"/>
          <w:szCs w:val="28"/>
          <w:rtl/>
        </w:rPr>
        <w:t>مامور رسیدگی به پرونده آنان بوده است یا خیر اطلاعات بدست آمده از</w:t>
      </w:r>
      <w:r w:rsidR="00CE34A1" w:rsidRPr="009243C2">
        <w:rPr>
          <w:rFonts w:cs="B Compset" w:hint="cs"/>
          <w:sz w:val="28"/>
          <w:szCs w:val="28"/>
          <w:rtl/>
        </w:rPr>
        <w:t xml:space="preserve"> مصاحبه </w:t>
      </w:r>
      <w:r>
        <w:rPr>
          <w:rFonts w:cs="B Compset" w:hint="cs"/>
          <w:sz w:val="28"/>
          <w:szCs w:val="28"/>
          <w:rtl/>
        </w:rPr>
        <w:t xml:space="preserve">با آنها نمی تواند نشانگر میزان </w:t>
      </w:r>
      <w:r>
        <w:rPr>
          <w:rFonts w:cs="B Compset" w:hint="cs"/>
          <w:sz w:val="28"/>
          <w:szCs w:val="28"/>
          <w:rtl/>
        </w:rPr>
        <w:lastRenderedPageBreak/>
        <w:t xml:space="preserve">تاثیر این دوره آموزشی باشد. اما این اطلاعات می تواند نقاط قوت و ضعف پلیس را در برخورد با کودکان در تماس با قانون آشکار سازد. </w:t>
      </w:r>
    </w:p>
    <w:p w:rsidR="00876ED8" w:rsidRPr="009243C2" w:rsidRDefault="00367619" w:rsidP="00C975BF">
      <w:pPr>
        <w:bidi/>
        <w:spacing w:line="240" w:lineRule="auto"/>
        <w:rPr>
          <w:rFonts w:cs="B Compset"/>
          <w:sz w:val="28"/>
          <w:szCs w:val="28"/>
          <w:rtl/>
        </w:rPr>
      </w:pPr>
      <w:r>
        <w:rPr>
          <w:rFonts w:cs="B Compset" w:hint="cs"/>
          <w:sz w:val="28"/>
          <w:szCs w:val="28"/>
          <w:rtl/>
        </w:rPr>
        <w:t xml:space="preserve">تحلیل اطلاعات حاصل از مصاحبه با </w:t>
      </w:r>
      <w:r w:rsidR="007F0332" w:rsidRPr="009243C2">
        <w:rPr>
          <w:rFonts w:cs="B Compset" w:hint="cs"/>
          <w:sz w:val="28"/>
          <w:szCs w:val="28"/>
          <w:rtl/>
        </w:rPr>
        <w:t>دختران</w:t>
      </w:r>
      <w:r>
        <w:rPr>
          <w:rFonts w:cs="B Compset" w:hint="cs"/>
          <w:sz w:val="28"/>
          <w:szCs w:val="28"/>
          <w:rtl/>
        </w:rPr>
        <w:t xml:space="preserve"> کانون اصلاح و تربیت تهران</w:t>
      </w:r>
      <w:r w:rsidR="00876ED8" w:rsidRPr="009243C2">
        <w:rPr>
          <w:rFonts w:cs="B Compset" w:hint="cs"/>
          <w:sz w:val="28"/>
          <w:szCs w:val="28"/>
          <w:rtl/>
        </w:rPr>
        <w:t xml:space="preserve"> </w:t>
      </w:r>
    </w:p>
    <w:p w:rsidR="0037576B" w:rsidRPr="009243C2" w:rsidRDefault="0037576B" w:rsidP="009665AE">
      <w:pPr>
        <w:bidi/>
        <w:spacing w:line="240" w:lineRule="auto"/>
        <w:rPr>
          <w:rFonts w:cs="B Compset"/>
          <w:sz w:val="28"/>
          <w:szCs w:val="28"/>
          <w:rtl/>
        </w:rPr>
      </w:pPr>
      <w:r w:rsidRPr="009243C2">
        <w:rPr>
          <w:rFonts w:cs="B Compset" w:hint="cs"/>
          <w:sz w:val="28"/>
          <w:szCs w:val="28"/>
          <w:rtl/>
        </w:rPr>
        <w:t xml:space="preserve">جرایم دختران </w:t>
      </w:r>
      <w:r w:rsidR="009665AE">
        <w:rPr>
          <w:rFonts w:cs="B Compset" w:hint="cs"/>
          <w:sz w:val="28"/>
          <w:szCs w:val="28"/>
          <w:rtl/>
        </w:rPr>
        <w:t xml:space="preserve">مصاحبه شده </w:t>
      </w:r>
      <w:r w:rsidRPr="009243C2">
        <w:rPr>
          <w:rFonts w:cs="B Compset" w:hint="cs"/>
          <w:sz w:val="28"/>
          <w:szCs w:val="28"/>
          <w:rtl/>
        </w:rPr>
        <w:t>به ترتیب فراوانی عبارتند از : قتل عمد (6 نفر)، رابطه نامشروع (6 نفر)، رابطه نامشروع و سرقت (2 نفر)، سرقت (</w:t>
      </w:r>
      <w:r w:rsidR="009665AE" w:rsidRPr="009243C2">
        <w:rPr>
          <w:rFonts w:cs="B Compset" w:hint="cs"/>
          <w:sz w:val="28"/>
          <w:szCs w:val="28"/>
          <w:rtl/>
        </w:rPr>
        <w:t>1</w:t>
      </w:r>
      <w:r w:rsidR="009665AE">
        <w:rPr>
          <w:rFonts w:cs="B Compset" w:hint="cs"/>
          <w:sz w:val="28"/>
          <w:szCs w:val="28"/>
          <w:rtl/>
        </w:rPr>
        <w:t xml:space="preserve"> نفر </w:t>
      </w:r>
      <w:r w:rsidRPr="009243C2">
        <w:rPr>
          <w:rFonts w:cs="B Compset" w:hint="cs"/>
          <w:sz w:val="28"/>
          <w:szCs w:val="28"/>
          <w:rtl/>
        </w:rPr>
        <w:t>)، زورگیری (</w:t>
      </w:r>
      <w:r w:rsidR="009665AE" w:rsidRPr="009243C2">
        <w:rPr>
          <w:rFonts w:cs="B Compset" w:hint="cs"/>
          <w:sz w:val="28"/>
          <w:szCs w:val="28"/>
          <w:rtl/>
        </w:rPr>
        <w:t>1</w:t>
      </w:r>
      <w:r w:rsidR="009665AE">
        <w:rPr>
          <w:rFonts w:cs="B Compset" w:hint="cs"/>
          <w:sz w:val="28"/>
          <w:szCs w:val="28"/>
          <w:rtl/>
        </w:rPr>
        <w:t xml:space="preserve"> نفر</w:t>
      </w:r>
      <w:r w:rsidRPr="009243C2">
        <w:rPr>
          <w:rFonts w:cs="B Compset" w:hint="cs"/>
          <w:sz w:val="28"/>
          <w:szCs w:val="28"/>
          <w:rtl/>
        </w:rPr>
        <w:t>)، فرار از منزل (1</w:t>
      </w:r>
      <w:r w:rsidR="009665AE">
        <w:rPr>
          <w:rFonts w:cs="B Compset" w:hint="cs"/>
          <w:sz w:val="28"/>
          <w:szCs w:val="28"/>
          <w:rtl/>
        </w:rPr>
        <w:t xml:space="preserve"> نفر</w:t>
      </w:r>
      <w:r w:rsidRPr="009243C2">
        <w:rPr>
          <w:rFonts w:cs="B Compset" w:hint="cs"/>
          <w:sz w:val="28"/>
          <w:szCs w:val="28"/>
          <w:rtl/>
        </w:rPr>
        <w:t>)، زورگیری و آدم ربایی و خفت گیری (</w:t>
      </w:r>
      <w:r w:rsidR="009665AE" w:rsidRPr="009243C2">
        <w:rPr>
          <w:rFonts w:cs="B Compset" w:hint="cs"/>
          <w:sz w:val="28"/>
          <w:szCs w:val="28"/>
          <w:rtl/>
        </w:rPr>
        <w:t>1</w:t>
      </w:r>
      <w:r w:rsidR="009665AE">
        <w:rPr>
          <w:rFonts w:cs="B Compset" w:hint="cs"/>
          <w:sz w:val="28"/>
          <w:szCs w:val="28"/>
          <w:rtl/>
        </w:rPr>
        <w:t xml:space="preserve"> نفر</w:t>
      </w:r>
      <w:r w:rsidRPr="009243C2">
        <w:rPr>
          <w:rFonts w:cs="B Compset" w:hint="cs"/>
          <w:sz w:val="28"/>
          <w:szCs w:val="28"/>
          <w:rtl/>
        </w:rPr>
        <w:t>)</w:t>
      </w:r>
      <w:r w:rsidR="009665AE">
        <w:rPr>
          <w:rFonts w:cs="B Compset" w:hint="cs"/>
          <w:sz w:val="28"/>
          <w:szCs w:val="28"/>
          <w:rtl/>
        </w:rPr>
        <w:t xml:space="preserve">. </w:t>
      </w:r>
    </w:p>
    <w:p w:rsidR="009665AE" w:rsidRDefault="00876ED8" w:rsidP="00624C50">
      <w:pPr>
        <w:bidi/>
        <w:spacing w:line="240" w:lineRule="auto"/>
        <w:rPr>
          <w:rFonts w:cs="B Compset"/>
          <w:sz w:val="28"/>
          <w:szCs w:val="28"/>
          <w:rtl/>
        </w:rPr>
      </w:pPr>
      <w:r w:rsidRPr="009243C2">
        <w:rPr>
          <w:rFonts w:cs="B Compset" w:hint="cs"/>
          <w:sz w:val="28"/>
          <w:szCs w:val="28"/>
          <w:rtl/>
        </w:rPr>
        <w:t xml:space="preserve">تنها سه نفر از آنان در هنگام بازداشت توسط پلیس در مکانی جدای از بزرگسالان نگهداری شده اند. </w:t>
      </w:r>
      <w:r w:rsidR="0037576B" w:rsidRPr="009243C2">
        <w:rPr>
          <w:rFonts w:cs="B Compset" w:hint="cs"/>
          <w:sz w:val="28"/>
          <w:szCs w:val="28"/>
          <w:rtl/>
        </w:rPr>
        <w:t>از پابند در مورد هیچیک از دختران استفاده نشده است.</w:t>
      </w:r>
      <w:r w:rsidR="009665AE">
        <w:rPr>
          <w:rFonts w:cs="B Compset" w:hint="cs"/>
          <w:sz w:val="28"/>
          <w:szCs w:val="28"/>
          <w:rtl/>
        </w:rPr>
        <w:t xml:space="preserve"> اما</w:t>
      </w:r>
      <w:r w:rsidR="0037576B" w:rsidRPr="009243C2">
        <w:rPr>
          <w:rFonts w:cs="B Compset" w:hint="cs"/>
          <w:sz w:val="28"/>
          <w:szCs w:val="28"/>
          <w:rtl/>
        </w:rPr>
        <w:t xml:space="preserve"> </w:t>
      </w:r>
      <w:r w:rsidR="00E105FC" w:rsidRPr="009243C2">
        <w:rPr>
          <w:rFonts w:cs="B Compset" w:hint="cs"/>
          <w:sz w:val="28"/>
          <w:szCs w:val="28"/>
          <w:rtl/>
        </w:rPr>
        <w:t xml:space="preserve">در 6 مورد از دستبند استفاده نشده است. </w:t>
      </w:r>
      <w:r w:rsidR="0037576B" w:rsidRPr="009243C2">
        <w:rPr>
          <w:rFonts w:cs="B Compset" w:hint="cs"/>
          <w:sz w:val="28"/>
          <w:szCs w:val="28"/>
          <w:rtl/>
        </w:rPr>
        <w:t xml:space="preserve">در  12 مورد دلیل دستگیری به آنان تفهیم شده است.  </w:t>
      </w:r>
      <w:r w:rsidR="00EF03C9">
        <w:rPr>
          <w:rFonts w:cs="B Compset" w:hint="cs"/>
          <w:sz w:val="28"/>
          <w:szCs w:val="28"/>
          <w:rtl/>
        </w:rPr>
        <w:t>تنها در</w:t>
      </w:r>
      <w:r w:rsidR="006D10AB" w:rsidRPr="009243C2">
        <w:rPr>
          <w:rFonts w:cs="B Compset" w:hint="cs"/>
          <w:sz w:val="28"/>
          <w:szCs w:val="28"/>
          <w:rtl/>
        </w:rPr>
        <w:t xml:space="preserve"> 5 مورد رفتار پلیس </w:t>
      </w:r>
      <w:r w:rsidR="009665AE">
        <w:rPr>
          <w:rFonts w:cs="B Compset" w:hint="cs"/>
          <w:sz w:val="28"/>
          <w:szCs w:val="28"/>
          <w:rtl/>
        </w:rPr>
        <w:t xml:space="preserve">با </w:t>
      </w:r>
      <w:r w:rsidR="009665AE" w:rsidRPr="009243C2">
        <w:rPr>
          <w:rFonts w:cs="B Compset" w:hint="cs"/>
          <w:sz w:val="28"/>
          <w:szCs w:val="28"/>
          <w:rtl/>
        </w:rPr>
        <w:t xml:space="preserve">متهم </w:t>
      </w:r>
      <w:r w:rsidR="006D10AB" w:rsidRPr="009243C2">
        <w:rPr>
          <w:rFonts w:cs="B Compset" w:hint="cs"/>
          <w:sz w:val="28"/>
          <w:szCs w:val="28"/>
          <w:rtl/>
        </w:rPr>
        <w:t>خوب و عاری از خشونت و ت</w:t>
      </w:r>
      <w:r w:rsidR="009665AE">
        <w:rPr>
          <w:rFonts w:cs="B Compset" w:hint="cs"/>
          <w:sz w:val="28"/>
          <w:szCs w:val="28"/>
          <w:rtl/>
        </w:rPr>
        <w:t xml:space="preserve">حقیر و توهین در جریان بازجویی </w:t>
      </w:r>
      <w:r w:rsidR="00EF03C9">
        <w:rPr>
          <w:rFonts w:cs="B Compset" w:hint="cs"/>
          <w:sz w:val="28"/>
          <w:szCs w:val="28"/>
          <w:rtl/>
        </w:rPr>
        <w:t>بوده است و در 12</w:t>
      </w:r>
      <w:r w:rsidR="009665AE">
        <w:rPr>
          <w:rFonts w:cs="B Compset" w:hint="cs"/>
          <w:sz w:val="28"/>
          <w:szCs w:val="28"/>
          <w:rtl/>
        </w:rPr>
        <w:t xml:space="preserve"> مورد دیگر</w:t>
      </w:r>
      <w:r w:rsidR="006D10AB" w:rsidRPr="009243C2">
        <w:rPr>
          <w:rFonts w:cs="B Compset" w:hint="cs"/>
          <w:sz w:val="28"/>
          <w:szCs w:val="28"/>
          <w:rtl/>
        </w:rPr>
        <w:t xml:space="preserve"> همراه با تحقیر و توهین و یا خشونت فیزیکی بوده است. </w:t>
      </w:r>
      <w:r w:rsidR="009665AE">
        <w:rPr>
          <w:rFonts w:cs="B Compset" w:hint="cs"/>
          <w:sz w:val="28"/>
          <w:szCs w:val="28"/>
          <w:rtl/>
        </w:rPr>
        <w:t>تنها در</w:t>
      </w:r>
      <w:r w:rsidR="00D2545D" w:rsidRPr="009243C2">
        <w:rPr>
          <w:rFonts w:cs="B Compset" w:hint="cs"/>
          <w:sz w:val="28"/>
          <w:szCs w:val="28"/>
          <w:rtl/>
        </w:rPr>
        <w:t xml:space="preserve"> 5 مورد پلیس به دیدگا</w:t>
      </w:r>
      <w:r w:rsidR="009665AE">
        <w:rPr>
          <w:rFonts w:cs="B Compset" w:hint="cs"/>
          <w:sz w:val="28"/>
          <w:szCs w:val="28"/>
          <w:rtl/>
        </w:rPr>
        <w:t>ه ها و نظرات متهم گوش داده است و در 1</w:t>
      </w:r>
      <w:r w:rsidR="00EF03C9">
        <w:rPr>
          <w:rFonts w:cs="B Compset" w:hint="cs"/>
          <w:sz w:val="28"/>
          <w:szCs w:val="28"/>
          <w:rtl/>
        </w:rPr>
        <w:t>2</w:t>
      </w:r>
      <w:r w:rsidR="009665AE">
        <w:rPr>
          <w:rFonts w:cs="B Compset" w:hint="cs"/>
          <w:sz w:val="28"/>
          <w:szCs w:val="28"/>
          <w:rtl/>
        </w:rPr>
        <w:t xml:space="preserve"> مورد دیگر پلیس فرصت بیان نظر را به متهم نداده است.</w:t>
      </w:r>
      <w:r w:rsidR="00EF03C9">
        <w:rPr>
          <w:rFonts w:cs="B Compset" w:hint="cs"/>
          <w:sz w:val="28"/>
          <w:szCs w:val="28"/>
          <w:rtl/>
        </w:rPr>
        <w:t xml:space="preserve"> در 15 مورد خانواده متهم در جریان دستگیری وی قرار گرفته است. پلیس حقوق هیچ یک از متهمان را در هنگام دستگیری و بازداشت به آنان تفهیم نکرده است. </w:t>
      </w:r>
      <w:r w:rsidR="00A22774">
        <w:rPr>
          <w:rFonts w:cs="B Compset" w:hint="cs"/>
          <w:sz w:val="28"/>
          <w:szCs w:val="28"/>
          <w:rtl/>
        </w:rPr>
        <w:t xml:space="preserve">12 مورد امکان ملاقات با خانواده را هنگام بازداشت توسط پلیس نداشتند. 13 نفر از نحوه انتقال خود از کلانتری به دادسرا و بالعکس رضایت داشته اند.   </w:t>
      </w:r>
    </w:p>
    <w:p w:rsidR="00E77DA6" w:rsidRPr="009243C2" w:rsidRDefault="00E77DA6" w:rsidP="00E77DA6">
      <w:pPr>
        <w:bidi/>
        <w:spacing w:line="240" w:lineRule="auto"/>
        <w:rPr>
          <w:rFonts w:cs="B Compset"/>
          <w:sz w:val="28"/>
          <w:szCs w:val="28"/>
          <w:rtl/>
        </w:rPr>
      </w:pPr>
      <w:r>
        <w:rPr>
          <w:rFonts w:cs="B Compset" w:hint="cs"/>
          <w:sz w:val="28"/>
          <w:szCs w:val="28"/>
          <w:rtl/>
        </w:rPr>
        <w:t>تحلیل اطلاعات حاصل از مصاحبه با پسران کانون اصلاح و تربیت تهران</w:t>
      </w:r>
      <w:r w:rsidRPr="009243C2">
        <w:rPr>
          <w:rFonts w:cs="B Compset" w:hint="cs"/>
          <w:sz w:val="28"/>
          <w:szCs w:val="28"/>
          <w:rtl/>
        </w:rPr>
        <w:t xml:space="preserve"> </w:t>
      </w:r>
    </w:p>
    <w:p w:rsidR="007F0332" w:rsidRDefault="00624C50" w:rsidP="006907E3">
      <w:pPr>
        <w:bidi/>
        <w:spacing w:line="240" w:lineRule="auto"/>
        <w:rPr>
          <w:rFonts w:cs="B Compset"/>
          <w:sz w:val="28"/>
          <w:szCs w:val="28"/>
          <w:rtl/>
        </w:rPr>
      </w:pPr>
      <w:r>
        <w:rPr>
          <w:rFonts w:cs="B Compset" w:hint="cs"/>
          <w:sz w:val="28"/>
          <w:szCs w:val="28"/>
          <w:rtl/>
        </w:rPr>
        <w:t>جرایم پسران عبارت بودند از :</w:t>
      </w:r>
      <w:r w:rsidR="006907E3" w:rsidRPr="006907E3">
        <w:rPr>
          <w:rFonts w:cs="B Compset" w:hint="cs"/>
          <w:sz w:val="28"/>
          <w:szCs w:val="28"/>
          <w:rtl/>
        </w:rPr>
        <w:t xml:space="preserve"> </w:t>
      </w:r>
      <w:r w:rsidR="006907E3">
        <w:rPr>
          <w:rFonts w:cs="B Compset" w:hint="cs"/>
          <w:sz w:val="28"/>
          <w:szCs w:val="28"/>
          <w:rtl/>
        </w:rPr>
        <w:t xml:space="preserve">سرقت ( مورد10)، </w:t>
      </w:r>
      <w:r>
        <w:rPr>
          <w:rFonts w:cs="B Compset" w:hint="cs"/>
          <w:sz w:val="28"/>
          <w:szCs w:val="28"/>
          <w:rtl/>
        </w:rPr>
        <w:t xml:space="preserve"> نزاع (2 مورد)، ، قاچاق مواد مخدر (2)، رابطه نامشروع (</w:t>
      </w:r>
      <w:r w:rsidR="00393950">
        <w:rPr>
          <w:rFonts w:cs="B Compset" w:hint="cs"/>
          <w:sz w:val="28"/>
          <w:szCs w:val="28"/>
          <w:rtl/>
        </w:rPr>
        <w:t>2</w:t>
      </w:r>
      <w:r>
        <w:rPr>
          <w:rFonts w:cs="B Compset" w:hint="cs"/>
          <w:sz w:val="28"/>
          <w:szCs w:val="28"/>
          <w:rtl/>
        </w:rPr>
        <w:t>) ، زورگیری (</w:t>
      </w:r>
      <w:r w:rsidR="00393950">
        <w:rPr>
          <w:rFonts w:cs="B Compset" w:hint="cs"/>
          <w:sz w:val="28"/>
          <w:szCs w:val="28"/>
          <w:rtl/>
        </w:rPr>
        <w:t>2</w:t>
      </w:r>
      <w:r>
        <w:rPr>
          <w:rFonts w:cs="B Compset" w:hint="cs"/>
          <w:sz w:val="28"/>
          <w:szCs w:val="28"/>
          <w:rtl/>
        </w:rPr>
        <w:t xml:space="preserve"> مورد) ، تکدی گری و سرقت (1 مورد)، آدم ربایی و سرقت (1 مورد)</w:t>
      </w:r>
      <w:r w:rsidR="000C25F7">
        <w:rPr>
          <w:rFonts w:cs="B Compset" w:hint="cs"/>
          <w:sz w:val="28"/>
          <w:szCs w:val="28"/>
          <w:rtl/>
        </w:rPr>
        <w:t>، اقامت غیرمجاز (1 مورد)</w:t>
      </w:r>
      <w:r w:rsidR="006907E3">
        <w:rPr>
          <w:rFonts w:cs="B Compset" w:hint="cs"/>
          <w:sz w:val="28"/>
          <w:szCs w:val="28"/>
          <w:rtl/>
        </w:rPr>
        <w:t xml:space="preserve"> و</w:t>
      </w:r>
      <w:r w:rsidR="000C25F7">
        <w:rPr>
          <w:rFonts w:cs="B Compset" w:hint="cs"/>
          <w:sz w:val="28"/>
          <w:szCs w:val="28"/>
          <w:rtl/>
        </w:rPr>
        <w:t xml:space="preserve"> </w:t>
      </w:r>
      <w:r w:rsidR="00393950">
        <w:rPr>
          <w:rFonts w:cs="B Compset" w:hint="cs"/>
          <w:sz w:val="28"/>
          <w:szCs w:val="28"/>
          <w:rtl/>
        </w:rPr>
        <w:t xml:space="preserve">تجاوز به عنف (1 مورد). </w:t>
      </w:r>
    </w:p>
    <w:p w:rsidR="00E77DA6" w:rsidRPr="009243C2" w:rsidRDefault="00A84992" w:rsidP="00E77DA6">
      <w:pPr>
        <w:bidi/>
        <w:spacing w:line="240" w:lineRule="auto"/>
        <w:rPr>
          <w:rFonts w:cs="B Compset"/>
          <w:sz w:val="28"/>
          <w:szCs w:val="28"/>
          <w:rtl/>
        </w:rPr>
      </w:pPr>
      <w:r>
        <w:rPr>
          <w:rFonts w:cs="B Compset" w:hint="cs"/>
          <w:sz w:val="28"/>
          <w:szCs w:val="28"/>
          <w:rtl/>
        </w:rPr>
        <w:t xml:space="preserve">پلیس در 8 مورد هم از دستبند و  هم پابند در مورد پسران استفاده کرده است. در 12 مورد فقط از دستبند و در دو مورد نه هیچکدام استفاده نکرده است. </w:t>
      </w:r>
      <w:r w:rsidR="0097217D">
        <w:rPr>
          <w:rFonts w:cs="B Compset" w:hint="cs"/>
          <w:sz w:val="28"/>
          <w:szCs w:val="28"/>
          <w:rtl/>
        </w:rPr>
        <w:t xml:space="preserve">در 14 مورد دلیل دستگیری را به متهم تفهیم کرده است. در 13 مورد از خشونت کلامی یا فیزیکی استفاده کرده است. </w:t>
      </w:r>
      <w:r w:rsidR="00716AB3">
        <w:rPr>
          <w:rFonts w:cs="B Compset" w:hint="cs"/>
          <w:sz w:val="28"/>
          <w:szCs w:val="28"/>
          <w:rtl/>
        </w:rPr>
        <w:t xml:space="preserve">در 16 مورد به متهم اجازه بیان نظر نداده است. </w:t>
      </w:r>
      <w:r w:rsidR="00EB6162">
        <w:rPr>
          <w:rFonts w:cs="B Compset" w:hint="cs"/>
          <w:sz w:val="28"/>
          <w:szCs w:val="28"/>
          <w:rtl/>
        </w:rPr>
        <w:t xml:space="preserve">فقط در 6 مورد متهم را جدای از بزرگسالان نگهداری کرده است. </w:t>
      </w:r>
      <w:r w:rsidR="009B20EE">
        <w:rPr>
          <w:rFonts w:cs="B Compset" w:hint="cs"/>
          <w:sz w:val="28"/>
          <w:szCs w:val="28"/>
          <w:rtl/>
        </w:rPr>
        <w:t xml:space="preserve">در </w:t>
      </w:r>
      <w:r w:rsidR="00D7380B">
        <w:rPr>
          <w:rFonts w:cs="B Compset" w:hint="cs"/>
          <w:sz w:val="28"/>
          <w:szCs w:val="28"/>
          <w:rtl/>
        </w:rPr>
        <w:t xml:space="preserve">21 مورد دستگیری متهم </w:t>
      </w:r>
      <w:r w:rsidR="009B20EE">
        <w:rPr>
          <w:rFonts w:cs="B Compset" w:hint="cs"/>
          <w:sz w:val="28"/>
          <w:szCs w:val="28"/>
          <w:rtl/>
        </w:rPr>
        <w:t>به خانواده اطلاع داده</w:t>
      </w:r>
      <w:r w:rsidR="00543D00">
        <w:rPr>
          <w:rFonts w:cs="B Compset" w:hint="cs"/>
          <w:sz w:val="28"/>
          <w:szCs w:val="28"/>
          <w:rtl/>
        </w:rPr>
        <w:t xml:space="preserve"> شده</w:t>
      </w:r>
      <w:r w:rsidR="009B20EE">
        <w:rPr>
          <w:rFonts w:cs="B Compset" w:hint="cs"/>
          <w:sz w:val="28"/>
          <w:szCs w:val="28"/>
          <w:rtl/>
        </w:rPr>
        <w:t xml:space="preserve"> است. </w:t>
      </w:r>
      <w:r w:rsidR="008E69E0">
        <w:rPr>
          <w:rFonts w:cs="B Compset" w:hint="cs"/>
          <w:sz w:val="28"/>
          <w:szCs w:val="28"/>
          <w:rtl/>
        </w:rPr>
        <w:t xml:space="preserve">حقوق هیچیک از متهمان هنگام دستگیری به آنان تفهیم نشده است و هیچک دسترسی به مساعدت حقوقی نداشته اند. </w:t>
      </w:r>
      <w:r w:rsidR="007A7DD5">
        <w:rPr>
          <w:rFonts w:cs="B Compset" w:hint="cs"/>
          <w:sz w:val="28"/>
          <w:szCs w:val="28"/>
          <w:rtl/>
        </w:rPr>
        <w:t xml:space="preserve">فقط 8 مورد امکان ملاقات با خانواده را داشته اند. 14 مورد نیز از نحوه انتقال خود از کلانتری به دادسرا وبالعکس رضایت داشته اند. </w:t>
      </w:r>
    </w:p>
    <w:p w:rsidR="00641AE7" w:rsidRPr="009243C2" w:rsidRDefault="00641AE7" w:rsidP="00C975BF">
      <w:pPr>
        <w:bidi/>
        <w:spacing w:line="240" w:lineRule="auto"/>
        <w:jc w:val="both"/>
        <w:rPr>
          <w:rFonts w:cs="B Compset"/>
          <w:b/>
          <w:bCs/>
          <w:sz w:val="28"/>
          <w:szCs w:val="28"/>
          <w:rtl/>
        </w:rPr>
      </w:pPr>
      <w:r w:rsidRPr="009243C2">
        <w:rPr>
          <w:rFonts w:cs="B Compset" w:hint="cs"/>
          <w:b/>
          <w:bCs/>
          <w:sz w:val="28"/>
          <w:szCs w:val="28"/>
          <w:rtl/>
        </w:rPr>
        <w:lastRenderedPageBreak/>
        <w:t>پیشنه</w:t>
      </w:r>
      <w:r w:rsidR="00184FF3" w:rsidRPr="009243C2">
        <w:rPr>
          <w:rFonts w:cs="B Compset" w:hint="cs"/>
          <w:b/>
          <w:bCs/>
          <w:sz w:val="28"/>
          <w:szCs w:val="28"/>
          <w:rtl/>
        </w:rPr>
        <w:t xml:space="preserve">ادهای </w:t>
      </w:r>
      <w:r w:rsidR="007F42D2" w:rsidRPr="009243C2">
        <w:rPr>
          <w:rFonts w:cs="B Compset" w:hint="cs"/>
          <w:b/>
          <w:bCs/>
          <w:sz w:val="28"/>
          <w:szCs w:val="28"/>
          <w:rtl/>
        </w:rPr>
        <w:t>فراگیران برای</w:t>
      </w:r>
      <w:r w:rsidRPr="009243C2">
        <w:rPr>
          <w:rFonts w:cs="B Compset" w:hint="cs"/>
          <w:b/>
          <w:bCs/>
          <w:sz w:val="28"/>
          <w:szCs w:val="28"/>
          <w:rtl/>
        </w:rPr>
        <w:t xml:space="preserve"> بهبود میزان اثربخشی دوره های آموزشی دادرسی ویژه کودکان و نوجوانان در حوزه های ارتقاء بهره گیری از جایگزین های دستگیری و بازداشت و بهره گیری از برنامه های قضازدایی </w:t>
      </w:r>
    </w:p>
    <w:p w:rsidR="00641AE7" w:rsidRPr="009243C2" w:rsidRDefault="003F51F7" w:rsidP="00C975BF">
      <w:pPr>
        <w:pStyle w:val="ListParagraph"/>
        <w:numPr>
          <w:ilvl w:val="0"/>
          <w:numId w:val="8"/>
        </w:numPr>
        <w:spacing w:line="240" w:lineRule="auto"/>
        <w:jc w:val="both"/>
        <w:rPr>
          <w:rFonts w:cs="B Compset"/>
          <w:sz w:val="28"/>
          <w:szCs w:val="28"/>
        </w:rPr>
      </w:pPr>
      <w:r w:rsidRPr="009243C2">
        <w:rPr>
          <w:rFonts w:cs="B Compset" w:hint="cs"/>
          <w:sz w:val="28"/>
          <w:szCs w:val="28"/>
          <w:rtl/>
        </w:rPr>
        <w:t>تقویت مددکاری اجتماعی و مشاوره حقوقی در کلانتری ها</w:t>
      </w:r>
    </w:p>
    <w:p w:rsidR="00641AE7" w:rsidRPr="009243C2" w:rsidRDefault="003F51F7" w:rsidP="00C975BF">
      <w:pPr>
        <w:pStyle w:val="ListParagraph"/>
        <w:numPr>
          <w:ilvl w:val="0"/>
          <w:numId w:val="8"/>
        </w:numPr>
        <w:spacing w:line="240" w:lineRule="auto"/>
        <w:jc w:val="both"/>
        <w:rPr>
          <w:rFonts w:cs="B Compset"/>
          <w:sz w:val="28"/>
          <w:szCs w:val="28"/>
        </w:rPr>
      </w:pPr>
      <w:r w:rsidRPr="009243C2">
        <w:rPr>
          <w:rFonts w:cs="B Compset" w:hint="cs"/>
          <w:sz w:val="28"/>
          <w:szCs w:val="28"/>
          <w:rtl/>
        </w:rPr>
        <w:t>تداوم برگزاری دوره آموزشی دادرسی نوجوانان در قالب سرفصل آموزشی دانشگاه علوم انتظامي و مراكز آموزشي درجه داري.</w:t>
      </w:r>
    </w:p>
    <w:p w:rsidR="000F56DB" w:rsidRPr="009243C2" w:rsidRDefault="003F51F7" w:rsidP="00C975BF">
      <w:pPr>
        <w:pStyle w:val="ListParagraph"/>
        <w:numPr>
          <w:ilvl w:val="0"/>
          <w:numId w:val="8"/>
        </w:numPr>
        <w:spacing w:line="240" w:lineRule="auto"/>
        <w:jc w:val="both"/>
        <w:rPr>
          <w:rFonts w:cs="B Compset"/>
          <w:sz w:val="28"/>
          <w:szCs w:val="28"/>
        </w:rPr>
      </w:pPr>
      <w:r w:rsidRPr="009243C2">
        <w:rPr>
          <w:rFonts w:cs="B Compset" w:hint="cs"/>
          <w:sz w:val="28"/>
          <w:szCs w:val="28"/>
          <w:rtl/>
        </w:rPr>
        <w:t xml:space="preserve">برگزاری آموزش های مشابه برای </w:t>
      </w:r>
      <w:r w:rsidR="000F56DB" w:rsidRPr="009243C2">
        <w:rPr>
          <w:rFonts w:cs="B Compset" w:hint="cs"/>
          <w:sz w:val="28"/>
          <w:szCs w:val="28"/>
          <w:rtl/>
        </w:rPr>
        <w:t>دیگر افراد دخیل در فرایند دادرسی مانند : قضات، دادستان ها و مددکاران اجتماعی.</w:t>
      </w:r>
    </w:p>
    <w:p w:rsidR="00641AE7" w:rsidRPr="009243C2" w:rsidRDefault="003F51F7" w:rsidP="00C975BF">
      <w:pPr>
        <w:pStyle w:val="ListParagraph"/>
        <w:numPr>
          <w:ilvl w:val="0"/>
          <w:numId w:val="8"/>
        </w:numPr>
        <w:spacing w:line="240" w:lineRule="auto"/>
        <w:jc w:val="both"/>
        <w:rPr>
          <w:rFonts w:cs="B Compset"/>
          <w:sz w:val="28"/>
          <w:szCs w:val="28"/>
        </w:rPr>
      </w:pPr>
      <w:r w:rsidRPr="009243C2">
        <w:rPr>
          <w:rFonts w:cs="B Compset" w:hint="cs"/>
          <w:sz w:val="28"/>
          <w:szCs w:val="28"/>
          <w:rtl/>
        </w:rPr>
        <w:t xml:space="preserve">اصلاح قوانین کیفری درباره رسیدگی به جرایم کودکان و نوجوانان و </w:t>
      </w:r>
      <w:r w:rsidR="000F56DB" w:rsidRPr="009243C2">
        <w:rPr>
          <w:rFonts w:cs="B Compset" w:hint="cs"/>
          <w:sz w:val="28"/>
          <w:szCs w:val="28"/>
          <w:rtl/>
        </w:rPr>
        <w:t xml:space="preserve">اعطای اختیارات قانونی به پلیس لازم برای اعمال جایگزین های دستگیری، بازداشت و برنامه های قضازدایی. </w:t>
      </w:r>
    </w:p>
    <w:p w:rsidR="00641AE7" w:rsidRPr="009243C2" w:rsidRDefault="00641AE7" w:rsidP="00C975BF">
      <w:pPr>
        <w:pStyle w:val="ListParagraph"/>
        <w:numPr>
          <w:ilvl w:val="0"/>
          <w:numId w:val="8"/>
        </w:numPr>
        <w:spacing w:line="240" w:lineRule="auto"/>
        <w:jc w:val="both"/>
        <w:rPr>
          <w:rFonts w:cs="B Compset"/>
          <w:sz w:val="28"/>
          <w:szCs w:val="28"/>
        </w:rPr>
      </w:pPr>
      <w:r w:rsidRPr="009243C2">
        <w:rPr>
          <w:rFonts w:cs="B Compset" w:hint="cs"/>
          <w:sz w:val="28"/>
          <w:szCs w:val="28"/>
          <w:rtl/>
        </w:rPr>
        <w:t>تشكيل پليس كودك و نوجوان بعنوان پلیس تخصصی</w:t>
      </w:r>
    </w:p>
    <w:p w:rsidR="00641AE7" w:rsidRPr="009243C2" w:rsidRDefault="005B13F7" w:rsidP="00C975BF">
      <w:pPr>
        <w:pStyle w:val="ListParagraph"/>
        <w:numPr>
          <w:ilvl w:val="0"/>
          <w:numId w:val="8"/>
        </w:numPr>
        <w:spacing w:line="240" w:lineRule="auto"/>
        <w:jc w:val="both"/>
        <w:rPr>
          <w:rFonts w:cs="B Compset"/>
          <w:sz w:val="28"/>
          <w:szCs w:val="28"/>
        </w:rPr>
      </w:pPr>
      <w:r w:rsidRPr="009243C2">
        <w:rPr>
          <w:rFonts w:cs="B Compset" w:hint="cs"/>
          <w:sz w:val="28"/>
          <w:szCs w:val="28"/>
          <w:rtl/>
        </w:rPr>
        <w:t>تقویت همکاری و</w:t>
      </w:r>
      <w:r w:rsidR="00641AE7" w:rsidRPr="009243C2">
        <w:rPr>
          <w:rFonts w:cs="B Compset" w:hint="cs"/>
          <w:sz w:val="28"/>
          <w:szCs w:val="28"/>
          <w:rtl/>
        </w:rPr>
        <w:t xml:space="preserve"> هماهنگی بین سازمان های درگیر در امور کودکان و نوجوانان </w:t>
      </w:r>
      <w:r w:rsidRPr="009243C2">
        <w:rPr>
          <w:rFonts w:cs="B Compset" w:hint="cs"/>
          <w:sz w:val="28"/>
          <w:szCs w:val="28"/>
          <w:rtl/>
        </w:rPr>
        <w:t xml:space="preserve">در تماس با قانون مانند : </w:t>
      </w:r>
      <w:r w:rsidR="00B21618" w:rsidRPr="009243C2">
        <w:rPr>
          <w:rFonts w:cs="B Compset" w:hint="cs"/>
          <w:sz w:val="28"/>
          <w:szCs w:val="28"/>
          <w:rtl/>
        </w:rPr>
        <w:t xml:space="preserve">ناجا، </w:t>
      </w:r>
      <w:r w:rsidRPr="009243C2">
        <w:rPr>
          <w:rFonts w:cs="B Compset" w:hint="cs"/>
          <w:sz w:val="28"/>
          <w:szCs w:val="28"/>
          <w:rtl/>
        </w:rPr>
        <w:t xml:space="preserve">سازمان </w:t>
      </w:r>
      <w:r w:rsidR="00641AE7" w:rsidRPr="009243C2">
        <w:rPr>
          <w:rFonts w:cs="B Compset" w:hint="cs"/>
          <w:sz w:val="28"/>
          <w:szCs w:val="28"/>
          <w:rtl/>
        </w:rPr>
        <w:t>بهزیستی</w:t>
      </w:r>
      <w:r w:rsidRPr="009243C2">
        <w:rPr>
          <w:rFonts w:cs="B Compset" w:hint="cs"/>
          <w:sz w:val="28"/>
          <w:szCs w:val="28"/>
          <w:rtl/>
        </w:rPr>
        <w:t xml:space="preserve"> کشور</w:t>
      </w:r>
      <w:r w:rsidR="00641AE7" w:rsidRPr="009243C2">
        <w:rPr>
          <w:rFonts w:cs="B Compset" w:hint="cs"/>
          <w:sz w:val="28"/>
          <w:szCs w:val="28"/>
          <w:rtl/>
        </w:rPr>
        <w:t xml:space="preserve">، </w:t>
      </w:r>
      <w:r w:rsidRPr="009243C2">
        <w:rPr>
          <w:rFonts w:cs="B Compset" w:hint="cs"/>
          <w:sz w:val="28"/>
          <w:szCs w:val="28"/>
          <w:rtl/>
        </w:rPr>
        <w:t xml:space="preserve">وزارت </w:t>
      </w:r>
      <w:r w:rsidR="00641AE7" w:rsidRPr="009243C2">
        <w:rPr>
          <w:rFonts w:cs="B Compset" w:hint="cs"/>
          <w:sz w:val="28"/>
          <w:szCs w:val="28"/>
          <w:rtl/>
        </w:rPr>
        <w:t xml:space="preserve">آموزش و پرورش، قوه قضائیه و </w:t>
      </w:r>
      <w:r w:rsidRPr="009243C2">
        <w:rPr>
          <w:rFonts w:cs="B Compset" w:hint="cs"/>
          <w:sz w:val="28"/>
          <w:szCs w:val="28"/>
          <w:rtl/>
        </w:rPr>
        <w:t>غیره.</w:t>
      </w:r>
    </w:p>
    <w:p w:rsidR="00A87284" w:rsidRPr="00A87284" w:rsidRDefault="003F51F7" w:rsidP="00A87284">
      <w:pPr>
        <w:pStyle w:val="ListParagraph"/>
        <w:numPr>
          <w:ilvl w:val="0"/>
          <w:numId w:val="8"/>
        </w:numPr>
        <w:spacing w:line="240" w:lineRule="auto"/>
        <w:jc w:val="both"/>
        <w:rPr>
          <w:rFonts w:cs="B Compset"/>
          <w:sz w:val="28"/>
          <w:szCs w:val="28"/>
          <w:rtl/>
        </w:rPr>
      </w:pPr>
      <w:r w:rsidRPr="009243C2">
        <w:rPr>
          <w:rFonts w:cs="B Compset" w:hint="cs"/>
          <w:sz w:val="28"/>
          <w:szCs w:val="28"/>
          <w:rtl/>
        </w:rPr>
        <w:t xml:space="preserve">ایجاد یک نظام </w:t>
      </w:r>
      <w:r w:rsidR="00DE5AA3" w:rsidRPr="009243C2">
        <w:rPr>
          <w:rFonts w:cs="B Compset" w:hint="cs"/>
          <w:sz w:val="28"/>
          <w:szCs w:val="28"/>
          <w:rtl/>
        </w:rPr>
        <w:t>پایش اجرای جایگزین های</w:t>
      </w:r>
      <w:r w:rsidR="00641AE7" w:rsidRPr="009243C2">
        <w:rPr>
          <w:rFonts w:cs="B Compset" w:hint="cs"/>
          <w:sz w:val="28"/>
          <w:szCs w:val="28"/>
          <w:rtl/>
        </w:rPr>
        <w:t xml:space="preserve"> دستگيري و بازداشت و بازجويي </w:t>
      </w:r>
      <w:r w:rsidR="00DE5AA3" w:rsidRPr="009243C2">
        <w:rPr>
          <w:rFonts w:cs="B Compset" w:hint="cs"/>
          <w:sz w:val="28"/>
          <w:szCs w:val="28"/>
          <w:rtl/>
        </w:rPr>
        <w:t xml:space="preserve"> از </w:t>
      </w:r>
      <w:r w:rsidR="000F56DB" w:rsidRPr="009243C2">
        <w:rPr>
          <w:rFonts w:cs="B Compset" w:hint="cs"/>
          <w:sz w:val="28"/>
          <w:szCs w:val="28"/>
          <w:rtl/>
        </w:rPr>
        <w:t>کودکان</w:t>
      </w:r>
      <w:r w:rsidR="00DE5AA3" w:rsidRPr="009243C2">
        <w:rPr>
          <w:rFonts w:cs="B Compset" w:hint="cs"/>
          <w:sz w:val="28"/>
          <w:szCs w:val="28"/>
          <w:rtl/>
        </w:rPr>
        <w:t xml:space="preserve"> توسط پلیس.</w:t>
      </w:r>
    </w:p>
    <w:p w:rsidR="00C15389" w:rsidRPr="009243C2" w:rsidRDefault="00184FF3" w:rsidP="00A87284">
      <w:pPr>
        <w:bidi/>
        <w:spacing w:line="240" w:lineRule="auto"/>
        <w:rPr>
          <w:rFonts w:cs="B Compset"/>
          <w:b/>
          <w:bCs/>
          <w:sz w:val="28"/>
          <w:szCs w:val="28"/>
          <w:rtl/>
        </w:rPr>
      </w:pPr>
      <w:r w:rsidRPr="009243C2">
        <w:rPr>
          <w:rFonts w:cs="B Compset" w:hint="cs"/>
          <w:b/>
          <w:bCs/>
          <w:sz w:val="28"/>
          <w:szCs w:val="28"/>
          <w:rtl/>
        </w:rPr>
        <w:t>ب</w:t>
      </w:r>
      <w:r w:rsidR="00D251ED" w:rsidRPr="009243C2">
        <w:rPr>
          <w:rFonts w:cs="B Compset" w:hint="cs"/>
          <w:b/>
          <w:bCs/>
          <w:sz w:val="28"/>
          <w:szCs w:val="28"/>
          <w:rtl/>
        </w:rPr>
        <w:t>- تداوم برنامه</w:t>
      </w:r>
    </w:p>
    <w:p w:rsidR="00184FF3" w:rsidRPr="009243C2" w:rsidRDefault="00184FF3" w:rsidP="00C975BF">
      <w:pPr>
        <w:bidi/>
        <w:spacing w:line="240" w:lineRule="auto"/>
        <w:jc w:val="both"/>
        <w:rPr>
          <w:rFonts w:cs="B Compset"/>
          <w:sz w:val="28"/>
          <w:szCs w:val="28"/>
          <w:rtl/>
        </w:rPr>
      </w:pPr>
      <w:r w:rsidRPr="009243C2">
        <w:rPr>
          <w:rFonts w:cs="B Compset" w:hint="cs"/>
          <w:sz w:val="28"/>
          <w:szCs w:val="28"/>
          <w:rtl/>
        </w:rPr>
        <w:t xml:space="preserve">به منظور تضمین تداوم برنامه آموزش دادرسی کودکان و نوجوانان در ناجا،  دوره «آشنایی با دادرسی ویژه کودکان و نوجوانان» </w:t>
      </w:r>
      <w:r w:rsidR="00937DC1" w:rsidRPr="009243C2">
        <w:rPr>
          <w:rFonts w:cs="B Compset" w:hint="cs"/>
          <w:sz w:val="28"/>
          <w:szCs w:val="28"/>
          <w:rtl/>
        </w:rPr>
        <w:t xml:space="preserve">در سرفصل </w:t>
      </w:r>
      <w:r w:rsidRPr="009243C2">
        <w:rPr>
          <w:rFonts w:cs="B Compset" w:hint="cs"/>
          <w:sz w:val="28"/>
          <w:szCs w:val="28"/>
          <w:rtl/>
        </w:rPr>
        <w:t xml:space="preserve">دوره های آموزش ضمن خدمت ناجا قرارگرفته است. محتوی و مطالب این دوره در کتابی با عنوان  مهارت های انتظامی (قضایی) توسط </w:t>
      </w:r>
      <w:r w:rsidR="00BE6AF6" w:rsidRPr="009243C2">
        <w:rPr>
          <w:rFonts w:cs="B Compset" w:hint="cs"/>
          <w:sz w:val="28"/>
          <w:szCs w:val="28"/>
          <w:rtl/>
        </w:rPr>
        <w:t>جناب</w:t>
      </w:r>
      <w:r w:rsidRPr="009243C2">
        <w:rPr>
          <w:rFonts w:cs="B Compset" w:hint="cs"/>
          <w:sz w:val="28"/>
          <w:szCs w:val="28"/>
          <w:rtl/>
        </w:rPr>
        <w:t xml:space="preserve"> سرهنگ محمد بارانی، یکی از مربیان ملی دادرسی نوجوانان تهیه </w:t>
      </w:r>
      <w:r w:rsidR="006D17E7" w:rsidRPr="009243C2">
        <w:rPr>
          <w:rFonts w:cs="B Compset" w:hint="cs"/>
          <w:sz w:val="28"/>
          <w:szCs w:val="28"/>
          <w:rtl/>
        </w:rPr>
        <w:t xml:space="preserve">و توسط معاونت تربیت و آموزش ناجا در سال 1390 به چاپ رسیده است. </w:t>
      </w:r>
    </w:p>
    <w:p w:rsidR="00A87284" w:rsidRDefault="004E3CF1" w:rsidP="00C975BF">
      <w:pPr>
        <w:bidi/>
        <w:spacing w:line="240" w:lineRule="auto"/>
        <w:jc w:val="both"/>
        <w:rPr>
          <w:rFonts w:cs="B Compset"/>
          <w:sz w:val="28"/>
          <w:szCs w:val="28"/>
          <w:rtl/>
        </w:rPr>
      </w:pPr>
      <w:r w:rsidRPr="009243C2">
        <w:rPr>
          <w:rFonts w:cs="B Compset" w:hint="cs"/>
          <w:sz w:val="28"/>
          <w:szCs w:val="28"/>
          <w:rtl/>
        </w:rPr>
        <w:t>افزون بر این</w:t>
      </w:r>
      <w:r w:rsidR="00187A6B" w:rsidRPr="009243C2">
        <w:rPr>
          <w:rFonts w:cs="B Compset" w:hint="cs"/>
          <w:sz w:val="28"/>
          <w:szCs w:val="28"/>
          <w:rtl/>
        </w:rPr>
        <w:t>،</w:t>
      </w:r>
      <w:r w:rsidRPr="009243C2">
        <w:rPr>
          <w:rFonts w:cs="B Compset" w:hint="cs"/>
          <w:sz w:val="28"/>
          <w:szCs w:val="28"/>
          <w:rtl/>
        </w:rPr>
        <w:t xml:space="preserve"> ناجا در تلاش است تا </w:t>
      </w:r>
      <w:r w:rsidR="00BE6AF6" w:rsidRPr="009243C2">
        <w:rPr>
          <w:rFonts w:cs="B Compset" w:hint="cs"/>
          <w:sz w:val="28"/>
          <w:szCs w:val="28"/>
          <w:rtl/>
        </w:rPr>
        <w:t xml:space="preserve">چند واحد درسی را پیرامون نقش پلیس در </w:t>
      </w:r>
      <w:r w:rsidRPr="009243C2">
        <w:rPr>
          <w:rFonts w:cs="B Compset" w:hint="cs"/>
          <w:sz w:val="28"/>
          <w:szCs w:val="28"/>
          <w:rtl/>
        </w:rPr>
        <w:t xml:space="preserve">نظام عدالت برای کودکان و نوجوانان </w:t>
      </w:r>
      <w:r w:rsidR="00BE6AF6" w:rsidRPr="009243C2">
        <w:rPr>
          <w:rFonts w:cs="B Compset" w:hint="cs"/>
          <w:sz w:val="28"/>
          <w:szCs w:val="28"/>
          <w:rtl/>
        </w:rPr>
        <w:t xml:space="preserve">در سرفصل آموزشی دانشکده نیروی انتظامی قرار دهد. در همین راستا در قالب همکاری مشترک ناجا و یونیسف کتابی با عنوان «نظام عدالت برای کودکان و نوجوانان: با تاکید بر نقش پلیس» توسط جناب سرهنگ محمد بارانی در سال 1392 تهیه و </w:t>
      </w:r>
      <w:r w:rsidR="00B54E2C" w:rsidRPr="009243C2">
        <w:rPr>
          <w:rFonts w:cs="B Compset" w:hint="cs"/>
          <w:sz w:val="28"/>
          <w:szCs w:val="28"/>
          <w:rtl/>
        </w:rPr>
        <w:t>به چاپ رسید</w:t>
      </w:r>
      <w:r w:rsidR="00BE6AF6" w:rsidRPr="009243C2">
        <w:rPr>
          <w:rFonts w:cs="B Compset" w:hint="cs"/>
          <w:sz w:val="28"/>
          <w:szCs w:val="28"/>
          <w:rtl/>
        </w:rPr>
        <w:t>.</w:t>
      </w:r>
      <w:r w:rsidR="00B54E2C" w:rsidRPr="009243C2">
        <w:rPr>
          <w:rFonts w:cs="B Compset" w:hint="cs"/>
          <w:sz w:val="28"/>
          <w:szCs w:val="28"/>
          <w:rtl/>
        </w:rPr>
        <w:t xml:space="preserve"> </w:t>
      </w:r>
    </w:p>
    <w:p w:rsidR="00A87284" w:rsidRDefault="00A87284" w:rsidP="00A87284">
      <w:pPr>
        <w:bidi/>
        <w:spacing w:line="240" w:lineRule="auto"/>
        <w:jc w:val="both"/>
        <w:rPr>
          <w:rFonts w:cs="B Compset"/>
          <w:sz w:val="28"/>
          <w:szCs w:val="28"/>
          <w:rtl/>
        </w:rPr>
      </w:pPr>
    </w:p>
    <w:p w:rsidR="00B7415B" w:rsidRPr="009243C2" w:rsidRDefault="00BE6AF6" w:rsidP="00A87284">
      <w:pPr>
        <w:bidi/>
        <w:spacing w:line="240" w:lineRule="auto"/>
        <w:jc w:val="both"/>
        <w:rPr>
          <w:rFonts w:cs="B Compset"/>
          <w:sz w:val="28"/>
          <w:szCs w:val="28"/>
          <w:rtl/>
        </w:rPr>
      </w:pPr>
      <w:r w:rsidRPr="009243C2">
        <w:rPr>
          <w:rFonts w:cs="B Compset" w:hint="cs"/>
          <w:sz w:val="28"/>
          <w:szCs w:val="28"/>
          <w:rtl/>
        </w:rPr>
        <w:t xml:space="preserve">  </w:t>
      </w:r>
    </w:p>
    <w:tbl>
      <w:tblPr>
        <w:tblStyle w:val="TableGrid"/>
        <w:bidiVisual/>
        <w:tblW w:w="8820" w:type="dxa"/>
        <w:tblInd w:w="47" w:type="dxa"/>
        <w:tblLook w:val="04A0" w:firstRow="1" w:lastRow="0" w:firstColumn="1" w:lastColumn="0" w:noHBand="0" w:noVBand="1"/>
      </w:tblPr>
      <w:tblGrid>
        <w:gridCol w:w="8820"/>
      </w:tblGrid>
      <w:tr w:rsidR="00D251ED" w:rsidRPr="009243C2" w:rsidTr="00BE25F0">
        <w:trPr>
          <w:trHeight w:val="530"/>
        </w:trPr>
        <w:tc>
          <w:tcPr>
            <w:tcW w:w="8820" w:type="dxa"/>
            <w:shd w:val="clear" w:color="auto" w:fill="D9D9D9" w:themeFill="background1" w:themeFillShade="D9"/>
          </w:tcPr>
          <w:p w:rsidR="00D251ED" w:rsidRPr="009243C2" w:rsidRDefault="00D251ED" w:rsidP="00C975BF">
            <w:pPr>
              <w:bidi/>
              <w:rPr>
                <w:rFonts w:cs="B Compset"/>
                <w:b/>
                <w:bCs/>
                <w:sz w:val="28"/>
                <w:szCs w:val="28"/>
                <w:rtl/>
              </w:rPr>
            </w:pPr>
            <w:r w:rsidRPr="009243C2">
              <w:rPr>
                <w:rFonts w:cs="B Compset" w:hint="cs"/>
                <w:b/>
                <w:bCs/>
                <w:sz w:val="28"/>
                <w:szCs w:val="28"/>
                <w:rtl/>
              </w:rPr>
              <w:lastRenderedPageBreak/>
              <w:t>8. درس های آموخته</w:t>
            </w:r>
          </w:p>
        </w:tc>
      </w:tr>
    </w:tbl>
    <w:p w:rsidR="00601046" w:rsidRPr="009243C2" w:rsidRDefault="00601046" w:rsidP="00C975BF">
      <w:pPr>
        <w:bidi/>
        <w:spacing w:line="240" w:lineRule="auto"/>
        <w:rPr>
          <w:rFonts w:cs="B Compset"/>
          <w:sz w:val="28"/>
          <w:szCs w:val="28"/>
          <w:rtl/>
          <w:lang w:bidi="fa-IR"/>
        </w:rPr>
      </w:pPr>
    </w:p>
    <w:p w:rsidR="006B566E" w:rsidRPr="009243C2" w:rsidRDefault="008C0AFB" w:rsidP="00C975BF">
      <w:pPr>
        <w:bidi/>
        <w:spacing w:line="240" w:lineRule="auto"/>
        <w:jc w:val="both"/>
        <w:rPr>
          <w:rFonts w:cs="B Compset"/>
          <w:sz w:val="28"/>
          <w:szCs w:val="28"/>
          <w:rtl/>
          <w:lang w:bidi="fa-IR"/>
        </w:rPr>
      </w:pPr>
      <w:r w:rsidRPr="009243C2">
        <w:rPr>
          <w:rFonts w:cs="B Compset" w:hint="cs"/>
          <w:sz w:val="28"/>
          <w:szCs w:val="28"/>
          <w:rtl/>
          <w:lang w:bidi="fa-IR"/>
        </w:rPr>
        <w:t xml:space="preserve">- </w:t>
      </w:r>
      <w:r w:rsidR="006B566E" w:rsidRPr="009243C2">
        <w:rPr>
          <w:rFonts w:cs="B Compset" w:hint="cs"/>
          <w:sz w:val="28"/>
          <w:szCs w:val="28"/>
          <w:rtl/>
          <w:lang w:bidi="fa-IR"/>
        </w:rPr>
        <w:t xml:space="preserve">استفاده از مربیان ملی منتخب از مجموعه ناجا برای آموزش همکاران شان </w:t>
      </w:r>
      <w:r w:rsidR="000755BD" w:rsidRPr="009243C2">
        <w:rPr>
          <w:rFonts w:cs="B Compset" w:hint="cs"/>
          <w:sz w:val="28"/>
          <w:szCs w:val="28"/>
          <w:rtl/>
          <w:lang w:bidi="fa-IR"/>
        </w:rPr>
        <w:t>باعث</w:t>
      </w:r>
      <w:r w:rsidR="006B566E" w:rsidRPr="009243C2">
        <w:rPr>
          <w:rFonts w:cs="B Compset" w:hint="cs"/>
          <w:sz w:val="28"/>
          <w:szCs w:val="28"/>
          <w:rtl/>
          <w:lang w:bidi="fa-IR"/>
        </w:rPr>
        <w:t xml:space="preserve"> پذیرش</w:t>
      </w:r>
      <w:r w:rsidR="000755BD" w:rsidRPr="009243C2">
        <w:rPr>
          <w:rFonts w:cs="B Compset" w:hint="cs"/>
          <w:sz w:val="28"/>
          <w:szCs w:val="28"/>
          <w:rtl/>
          <w:lang w:bidi="fa-IR"/>
        </w:rPr>
        <w:t xml:space="preserve"> بهتر مباحث و مفاهیم توسط فراگیران شده است. </w:t>
      </w:r>
      <w:r w:rsidR="006B566E" w:rsidRPr="009243C2">
        <w:rPr>
          <w:rFonts w:cs="B Compset" w:hint="cs"/>
          <w:sz w:val="28"/>
          <w:szCs w:val="28"/>
          <w:rtl/>
          <w:lang w:bidi="fa-IR"/>
        </w:rPr>
        <w:t xml:space="preserve"> </w:t>
      </w:r>
    </w:p>
    <w:p w:rsidR="000755BD" w:rsidRPr="009243C2" w:rsidRDefault="000755BD" w:rsidP="00C975BF">
      <w:pPr>
        <w:bidi/>
        <w:spacing w:line="240" w:lineRule="auto"/>
        <w:jc w:val="both"/>
        <w:rPr>
          <w:rFonts w:cs="B Compset"/>
          <w:sz w:val="28"/>
          <w:szCs w:val="28"/>
          <w:rtl/>
          <w:lang w:bidi="fa-IR"/>
        </w:rPr>
      </w:pPr>
      <w:r w:rsidRPr="009243C2">
        <w:rPr>
          <w:rFonts w:cs="B Compset" w:hint="cs"/>
          <w:sz w:val="28"/>
          <w:szCs w:val="28"/>
          <w:rtl/>
          <w:lang w:bidi="fa-IR"/>
        </w:rPr>
        <w:t xml:space="preserve">- استفاده از روش مشارکتی توسط مربیان دوره نقش مهمی در انتقال مفاهیم آموزشی و تسهیل فرایند یادگیری در کارگاه های آموزشی داشته است. </w:t>
      </w:r>
    </w:p>
    <w:p w:rsidR="008C0AFB" w:rsidRPr="009243C2" w:rsidRDefault="006B566E" w:rsidP="00C975BF">
      <w:pPr>
        <w:bidi/>
        <w:spacing w:line="240" w:lineRule="auto"/>
        <w:jc w:val="both"/>
        <w:rPr>
          <w:rFonts w:cs="B Compset"/>
          <w:sz w:val="28"/>
          <w:szCs w:val="28"/>
          <w:rtl/>
          <w:lang w:bidi="fa-IR"/>
        </w:rPr>
      </w:pPr>
      <w:r w:rsidRPr="009243C2">
        <w:rPr>
          <w:rFonts w:cs="B Compset" w:hint="cs"/>
          <w:sz w:val="28"/>
          <w:szCs w:val="28"/>
          <w:rtl/>
          <w:lang w:bidi="fa-IR"/>
        </w:rPr>
        <w:t xml:space="preserve">- </w:t>
      </w:r>
      <w:r w:rsidR="008C0AFB" w:rsidRPr="009243C2">
        <w:rPr>
          <w:rFonts w:cs="B Compset" w:hint="cs"/>
          <w:sz w:val="28"/>
          <w:szCs w:val="28"/>
          <w:rtl/>
          <w:lang w:bidi="fa-IR"/>
        </w:rPr>
        <w:t xml:space="preserve">آموزش به تنهایی نمی تواند منجر به تغییر رفتار فراگیران گردد بلکه لازم است شرایط و زمینه های قانونی و اداری برای حمایت و تقویت رفتارهای مورد انتظار را نیز فراهم نمود. </w:t>
      </w:r>
      <w:r w:rsidRPr="009243C2">
        <w:rPr>
          <w:rFonts w:cs="B Compset" w:hint="cs"/>
          <w:sz w:val="28"/>
          <w:szCs w:val="28"/>
          <w:rtl/>
          <w:lang w:bidi="fa-IR"/>
        </w:rPr>
        <w:t xml:space="preserve"> </w:t>
      </w:r>
    </w:p>
    <w:p w:rsidR="00D251ED" w:rsidRPr="009243C2" w:rsidRDefault="00BE25F0" w:rsidP="00C975BF">
      <w:pPr>
        <w:bidi/>
        <w:spacing w:line="240" w:lineRule="auto"/>
        <w:jc w:val="both"/>
        <w:rPr>
          <w:rFonts w:cs="B Compset"/>
          <w:sz w:val="28"/>
          <w:szCs w:val="28"/>
          <w:rtl/>
          <w:lang w:bidi="fa-IR"/>
        </w:rPr>
      </w:pPr>
      <w:r w:rsidRPr="009243C2">
        <w:rPr>
          <w:rFonts w:cs="B Compset" w:hint="cs"/>
          <w:sz w:val="28"/>
          <w:szCs w:val="28"/>
          <w:rtl/>
          <w:lang w:bidi="fa-IR"/>
        </w:rPr>
        <w:t xml:space="preserve">- پیش از اجرای </w:t>
      </w:r>
      <w:r w:rsidR="001C3531" w:rsidRPr="009243C2">
        <w:rPr>
          <w:rFonts w:cs="B Compset" w:hint="cs"/>
          <w:sz w:val="28"/>
          <w:szCs w:val="28"/>
          <w:rtl/>
          <w:lang w:bidi="fa-IR"/>
        </w:rPr>
        <w:t xml:space="preserve">یک </w:t>
      </w:r>
      <w:r w:rsidRPr="009243C2">
        <w:rPr>
          <w:rFonts w:cs="B Compset" w:hint="cs"/>
          <w:sz w:val="28"/>
          <w:szCs w:val="28"/>
          <w:rtl/>
          <w:lang w:bidi="fa-IR"/>
        </w:rPr>
        <w:t xml:space="preserve">برنامه آموزشی </w:t>
      </w:r>
      <w:r w:rsidR="001C3531" w:rsidRPr="009243C2">
        <w:rPr>
          <w:rFonts w:cs="B Compset" w:hint="cs"/>
          <w:sz w:val="28"/>
          <w:szCs w:val="28"/>
          <w:rtl/>
          <w:lang w:bidi="fa-IR"/>
        </w:rPr>
        <w:t>مشابه باید مجریان برنامه اطمینان حاصل کنند که افراد منتخب برای شرکت در دوره در شرف بازنشستگی نباشند</w:t>
      </w:r>
      <w:r w:rsidR="00B51A73" w:rsidRPr="009243C2">
        <w:rPr>
          <w:rFonts w:cs="B Compset" w:hint="cs"/>
          <w:sz w:val="28"/>
          <w:szCs w:val="28"/>
          <w:rtl/>
          <w:lang w:bidi="fa-IR"/>
        </w:rPr>
        <w:t xml:space="preserve"> و</w:t>
      </w:r>
      <w:r w:rsidR="001C3531" w:rsidRPr="009243C2">
        <w:rPr>
          <w:rFonts w:cs="B Compset" w:hint="cs"/>
          <w:sz w:val="28"/>
          <w:szCs w:val="28"/>
          <w:rtl/>
          <w:lang w:bidi="fa-IR"/>
        </w:rPr>
        <w:t xml:space="preserve"> حوزه کاری شان مرتبط با موضوع آموز</w:t>
      </w:r>
      <w:r w:rsidR="00B51A73" w:rsidRPr="009243C2">
        <w:rPr>
          <w:rFonts w:cs="B Compset" w:hint="cs"/>
          <w:sz w:val="28"/>
          <w:szCs w:val="28"/>
          <w:rtl/>
          <w:lang w:bidi="fa-IR"/>
        </w:rPr>
        <w:t xml:space="preserve">ش باشد. </w:t>
      </w:r>
      <w:r w:rsidRPr="009243C2">
        <w:rPr>
          <w:rFonts w:cs="B Compset" w:hint="cs"/>
          <w:sz w:val="28"/>
          <w:szCs w:val="28"/>
          <w:rtl/>
          <w:lang w:bidi="fa-IR"/>
        </w:rPr>
        <w:t xml:space="preserve"> </w:t>
      </w:r>
    </w:p>
    <w:p w:rsidR="000755BD" w:rsidRPr="009243C2" w:rsidRDefault="00B51A73" w:rsidP="00C975BF">
      <w:pPr>
        <w:bidi/>
        <w:spacing w:line="240" w:lineRule="auto"/>
        <w:jc w:val="both"/>
        <w:rPr>
          <w:rFonts w:cs="B Compset"/>
          <w:sz w:val="28"/>
          <w:szCs w:val="28"/>
          <w:rtl/>
          <w:lang w:bidi="fa-IR"/>
        </w:rPr>
      </w:pPr>
      <w:r w:rsidRPr="009243C2">
        <w:rPr>
          <w:rFonts w:cs="B Compset" w:hint="cs"/>
          <w:sz w:val="28"/>
          <w:szCs w:val="28"/>
          <w:rtl/>
          <w:lang w:bidi="fa-IR"/>
        </w:rPr>
        <w:t>- پیش از برگزاری دوره آمو</w:t>
      </w:r>
      <w:r w:rsidR="006B566E" w:rsidRPr="009243C2">
        <w:rPr>
          <w:rFonts w:cs="B Compset" w:hint="cs"/>
          <w:sz w:val="28"/>
          <w:szCs w:val="28"/>
          <w:rtl/>
          <w:lang w:bidi="fa-IR"/>
        </w:rPr>
        <w:t>ز</w:t>
      </w:r>
      <w:r w:rsidRPr="009243C2">
        <w:rPr>
          <w:rFonts w:cs="B Compset" w:hint="cs"/>
          <w:sz w:val="28"/>
          <w:szCs w:val="28"/>
          <w:rtl/>
          <w:lang w:bidi="fa-IR"/>
        </w:rPr>
        <w:t>ش</w:t>
      </w:r>
      <w:r w:rsidR="006B566E" w:rsidRPr="009243C2">
        <w:rPr>
          <w:rFonts w:cs="B Compset" w:hint="cs"/>
          <w:sz w:val="28"/>
          <w:szCs w:val="28"/>
          <w:rtl/>
          <w:lang w:bidi="fa-IR"/>
        </w:rPr>
        <w:t>ی</w:t>
      </w:r>
      <w:r w:rsidRPr="009243C2">
        <w:rPr>
          <w:rFonts w:cs="B Compset" w:hint="cs"/>
          <w:sz w:val="28"/>
          <w:szCs w:val="28"/>
          <w:rtl/>
          <w:lang w:bidi="fa-IR"/>
        </w:rPr>
        <w:t xml:space="preserve"> مشابه باید یک پیش آزمون از</w:t>
      </w:r>
      <w:r w:rsidR="006B566E" w:rsidRPr="009243C2">
        <w:rPr>
          <w:rFonts w:cs="B Compset" w:hint="cs"/>
          <w:sz w:val="28"/>
          <w:szCs w:val="28"/>
          <w:rtl/>
          <w:lang w:bidi="fa-IR"/>
        </w:rPr>
        <w:t xml:space="preserve"> </w:t>
      </w:r>
      <w:r w:rsidRPr="009243C2">
        <w:rPr>
          <w:rFonts w:cs="B Compset" w:hint="cs"/>
          <w:sz w:val="28"/>
          <w:szCs w:val="28"/>
          <w:rtl/>
          <w:lang w:bidi="fa-IR"/>
        </w:rPr>
        <w:t xml:space="preserve">شرکت کنندگان </w:t>
      </w:r>
      <w:r w:rsidR="00601046" w:rsidRPr="009243C2">
        <w:rPr>
          <w:rFonts w:cs="B Compset" w:hint="cs"/>
          <w:sz w:val="28"/>
          <w:szCs w:val="28"/>
          <w:rtl/>
          <w:lang w:bidi="fa-IR"/>
        </w:rPr>
        <w:t xml:space="preserve">دوره آموزشی </w:t>
      </w:r>
      <w:r w:rsidRPr="009243C2">
        <w:rPr>
          <w:rFonts w:cs="B Compset" w:hint="cs"/>
          <w:sz w:val="28"/>
          <w:szCs w:val="28"/>
          <w:rtl/>
          <w:lang w:bidi="fa-IR"/>
        </w:rPr>
        <w:t xml:space="preserve">صورت گیرد. </w:t>
      </w:r>
    </w:p>
    <w:p w:rsidR="00227C01" w:rsidRPr="009243C2" w:rsidRDefault="00227C01" w:rsidP="00C975BF">
      <w:pPr>
        <w:bidi/>
        <w:spacing w:line="240" w:lineRule="auto"/>
        <w:rPr>
          <w:rFonts w:cs="B Compset"/>
          <w:sz w:val="28"/>
          <w:szCs w:val="28"/>
          <w:rtl/>
          <w:lang w:bidi="fa-IR"/>
        </w:rPr>
      </w:pPr>
    </w:p>
    <w:tbl>
      <w:tblPr>
        <w:tblStyle w:val="TableGrid"/>
        <w:bidiVisual/>
        <w:tblW w:w="8820" w:type="dxa"/>
        <w:tblInd w:w="47" w:type="dxa"/>
        <w:tblLook w:val="04A0" w:firstRow="1" w:lastRow="0" w:firstColumn="1" w:lastColumn="0" w:noHBand="0" w:noVBand="1"/>
      </w:tblPr>
      <w:tblGrid>
        <w:gridCol w:w="8820"/>
      </w:tblGrid>
      <w:tr w:rsidR="00D251ED" w:rsidRPr="009243C2" w:rsidTr="009B4BA5">
        <w:trPr>
          <w:trHeight w:val="530"/>
        </w:trPr>
        <w:tc>
          <w:tcPr>
            <w:tcW w:w="8820" w:type="dxa"/>
            <w:shd w:val="clear" w:color="auto" w:fill="D9D9D9" w:themeFill="background1" w:themeFillShade="D9"/>
          </w:tcPr>
          <w:p w:rsidR="00D251ED" w:rsidRPr="009243C2" w:rsidRDefault="00D251ED" w:rsidP="00C975BF">
            <w:pPr>
              <w:bidi/>
              <w:rPr>
                <w:rFonts w:cs="B Compset"/>
                <w:b/>
                <w:bCs/>
                <w:sz w:val="28"/>
                <w:szCs w:val="28"/>
                <w:rtl/>
              </w:rPr>
            </w:pPr>
            <w:r w:rsidRPr="009243C2">
              <w:rPr>
                <w:rFonts w:cs="B Compset" w:hint="cs"/>
                <w:b/>
                <w:bCs/>
                <w:sz w:val="28"/>
                <w:szCs w:val="28"/>
                <w:rtl/>
              </w:rPr>
              <w:t>9. پیشنهادها به نیروی انتظامی جمهوری اسلامی ایران و یونیسف</w:t>
            </w:r>
          </w:p>
        </w:tc>
      </w:tr>
    </w:tbl>
    <w:p w:rsidR="009B4BA5" w:rsidRPr="009243C2" w:rsidRDefault="009B4BA5" w:rsidP="00C975BF">
      <w:pPr>
        <w:bidi/>
        <w:spacing w:line="240" w:lineRule="auto"/>
        <w:jc w:val="both"/>
        <w:rPr>
          <w:rFonts w:cs="B Compset"/>
          <w:sz w:val="28"/>
          <w:szCs w:val="28"/>
          <w:rtl/>
          <w:lang w:bidi="fa-IR"/>
        </w:rPr>
      </w:pPr>
    </w:p>
    <w:p w:rsidR="000755BD" w:rsidRPr="009243C2" w:rsidRDefault="006D0B70" w:rsidP="00C975BF">
      <w:pPr>
        <w:bidi/>
        <w:spacing w:line="240" w:lineRule="auto"/>
        <w:jc w:val="both"/>
        <w:rPr>
          <w:rFonts w:cs="B Compset"/>
          <w:sz w:val="28"/>
          <w:szCs w:val="28"/>
          <w:rtl/>
        </w:rPr>
      </w:pPr>
      <w:r w:rsidRPr="009243C2">
        <w:rPr>
          <w:rFonts w:cs="B Compset" w:hint="cs"/>
          <w:sz w:val="28"/>
          <w:szCs w:val="28"/>
          <w:rtl/>
        </w:rPr>
        <w:t xml:space="preserve">- </w:t>
      </w:r>
      <w:r w:rsidR="000755BD" w:rsidRPr="009243C2">
        <w:rPr>
          <w:rFonts w:cs="B Compset" w:hint="cs"/>
          <w:sz w:val="28"/>
          <w:szCs w:val="28"/>
          <w:rtl/>
        </w:rPr>
        <w:t xml:space="preserve">ایجاد مکانیزمی توسط ناجا برای پایش و ارزیابی مستمر عملکرد فراگیران شرکت کننده در کارگاه های آموزش دادرسی نوجوانان.  </w:t>
      </w:r>
    </w:p>
    <w:p w:rsidR="00AC7461" w:rsidRPr="009243C2" w:rsidRDefault="000755BD" w:rsidP="00C975BF">
      <w:pPr>
        <w:bidi/>
        <w:spacing w:line="240" w:lineRule="auto"/>
        <w:jc w:val="both"/>
        <w:rPr>
          <w:rFonts w:cs="B Compset"/>
          <w:sz w:val="28"/>
          <w:szCs w:val="28"/>
          <w:rtl/>
        </w:rPr>
      </w:pPr>
      <w:r w:rsidRPr="009243C2">
        <w:rPr>
          <w:rFonts w:cs="B Compset" w:hint="cs"/>
          <w:sz w:val="28"/>
          <w:szCs w:val="28"/>
          <w:rtl/>
        </w:rPr>
        <w:t xml:space="preserve">- </w:t>
      </w:r>
      <w:r w:rsidR="00AC7461" w:rsidRPr="009243C2">
        <w:rPr>
          <w:rFonts w:cs="B Compset" w:hint="cs"/>
          <w:sz w:val="28"/>
          <w:szCs w:val="28"/>
          <w:rtl/>
        </w:rPr>
        <w:t xml:space="preserve">ایجاد پلیس واحد های ویژه کودکان و نوجوانان با بهره گیری از نیروهای آموزش دیده، متخصص و متعهد. </w:t>
      </w:r>
    </w:p>
    <w:p w:rsidR="00AC7461" w:rsidRPr="009243C2" w:rsidRDefault="006D0B70" w:rsidP="00C975BF">
      <w:pPr>
        <w:bidi/>
        <w:spacing w:line="240" w:lineRule="auto"/>
        <w:jc w:val="both"/>
        <w:rPr>
          <w:rFonts w:cs="B Compset"/>
          <w:sz w:val="28"/>
          <w:szCs w:val="28"/>
          <w:rtl/>
        </w:rPr>
      </w:pPr>
      <w:r w:rsidRPr="009243C2">
        <w:rPr>
          <w:rFonts w:cs="B Compset" w:hint="cs"/>
          <w:sz w:val="28"/>
          <w:szCs w:val="28"/>
          <w:rtl/>
        </w:rPr>
        <w:t xml:space="preserve">- </w:t>
      </w:r>
      <w:r w:rsidR="00AC7461" w:rsidRPr="009243C2">
        <w:rPr>
          <w:rFonts w:cs="B Compset" w:hint="cs"/>
          <w:sz w:val="28"/>
          <w:szCs w:val="28"/>
          <w:rtl/>
        </w:rPr>
        <w:t>تداوم</w:t>
      </w:r>
      <w:r w:rsidR="009B4BA5" w:rsidRPr="009243C2">
        <w:rPr>
          <w:rFonts w:cs="B Compset" w:hint="cs"/>
          <w:sz w:val="28"/>
          <w:szCs w:val="28"/>
          <w:rtl/>
        </w:rPr>
        <w:t xml:space="preserve"> </w:t>
      </w:r>
      <w:r w:rsidR="00AC7461" w:rsidRPr="009243C2">
        <w:rPr>
          <w:rFonts w:cs="B Compset" w:hint="cs"/>
          <w:sz w:val="28"/>
          <w:szCs w:val="28"/>
          <w:rtl/>
        </w:rPr>
        <w:t>آموزش</w:t>
      </w:r>
      <w:r w:rsidR="009B4BA5" w:rsidRPr="009243C2">
        <w:rPr>
          <w:rFonts w:cs="B Compset" w:hint="cs"/>
          <w:sz w:val="28"/>
          <w:szCs w:val="28"/>
          <w:rtl/>
        </w:rPr>
        <w:t xml:space="preserve"> دادرسی ویژه کودکان و نوجوانان ب</w:t>
      </w:r>
      <w:r w:rsidR="00AC7461" w:rsidRPr="009243C2">
        <w:rPr>
          <w:rFonts w:cs="B Compset" w:hint="cs"/>
          <w:sz w:val="28"/>
          <w:szCs w:val="28"/>
          <w:rtl/>
        </w:rPr>
        <w:t>رای</w:t>
      </w:r>
      <w:r w:rsidR="009B4BA5" w:rsidRPr="009243C2">
        <w:rPr>
          <w:rFonts w:cs="B Compset" w:hint="cs"/>
          <w:sz w:val="28"/>
          <w:szCs w:val="28"/>
          <w:rtl/>
        </w:rPr>
        <w:t xml:space="preserve"> آن</w:t>
      </w:r>
      <w:r w:rsidR="00AC7461" w:rsidRPr="009243C2">
        <w:rPr>
          <w:rFonts w:cs="B Compset" w:hint="cs"/>
          <w:sz w:val="28"/>
          <w:szCs w:val="28"/>
          <w:rtl/>
        </w:rPr>
        <w:t xml:space="preserve"> </w:t>
      </w:r>
      <w:r w:rsidR="009B4BA5" w:rsidRPr="009243C2">
        <w:rPr>
          <w:rFonts w:cs="B Compset" w:hint="cs"/>
          <w:sz w:val="28"/>
          <w:szCs w:val="28"/>
          <w:rtl/>
        </w:rPr>
        <w:t xml:space="preserve">دسته از افسرانی که </w:t>
      </w:r>
      <w:r w:rsidR="00AC7461" w:rsidRPr="009243C2">
        <w:rPr>
          <w:rFonts w:cs="B Compset" w:hint="cs"/>
          <w:sz w:val="28"/>
          <w:szCs w:val="28"/>
          <w:rtl/>
        </w:rPr>
        <w:t xml:space="preserve">عمدتا یا منحصرا در فعالیت روزانه خود </w:t>
      </w:r>
      <w:r w:rsidR="009B4BA5" w:rsidRPr="009243C2">
        <w:rPr>
          <w:rFonts w:cs="B Compset" w:hint="cs"/>
          <w:sz w:val="28"/>
          <w:szCs w:val="28"/>
          <w:rtl/>
        </w:rPr>
        <w:t xml:space="preserve">در تماس با کودکان قرار </w:t>
      </w:r>
      <w:r w:rsidR="00AC7461" w:rsidRPr="009243C2">
        <w:rPr>
          <w:rFonts w:cs="B Compset" w:hint="cs"/>
          <w:sz w:val="28"/>
          <w:szCs w:val="28"/>
          <w:rtl/>
        </w:rPr>
        <w:t xml:space="preserve">دارند. این </w:t>
      </w:r>
      <w:r w:rsidR="00F931F7" w:rsidRPr="009243C2">
        <w:rPr>
          <w:rFonts w:cs="B Compset" w:hint="cs"/>
          <w:sz w:val="28"/>
          <w:szCs w:val="28"/>
          <w:rtl/>
        </w:rPr>
        <w:t>آموزش ها باید با درنظرگرفتن</w:t>
      </w:r>
      <w:r w:rsidR="00AC7461" w:rsidRPr="009243C2">
        <w:rPr>
          <w:rFonts w:cs="B Compset" w:hint="cs"/>
          <w:sz w:val="28"/>
          <w:szCs w:val="28"/>
          <w:rtl/>
        </w:rPr>
        <w:t xml:space="preserve"> شرایط و مقتضیات جامعه و واقعیات موجود در کلانتری ها</w:t>
      </w:r>
      <w:r w:rsidR="00F931F7" w:rsidRPr="009243C2">
        <w:rPr>
          <w:rFonts w:cs="B Compset" w:hint="cs"/>
          <w:sz w:val="28"/>
          <w:szCs w:val="28"/>
          <w:rtl/>
        </w:rPr>
        <w:t xml:space="preserve"> و با استفاده از فن آوری های نوین آموزشی از جمله آموزش از راه دور و نمایش فیلم های آموزشی مرتبط</w:t>
      </w:r>
      <w:r w:rsidR="00AC7461" w:rsidRPr="009243C2">
        <w:rPr>
          <w:rFonts w:cs="B Compset" w:hint="cs"/>
          <w:sz w:val="28"/>
          <w:szCs w:val="28"/>
          <w:rtl/>
        </w:rPr>
        <w:t xml:space="preserve"> باشد. </w:t>
      </w:r>
    </w:p>
    <w:p w:rsidR="00AC7461" w:rsidRPr="009243C2" w:rsidRDefault="00AC7461" w:rsidP="00C975BF">
      <w:pPr>
        <w:bidi/>
        <w:spacing w:line="240" w:lineRule="auto"/>
        <w:jc w:val="both"/>
        <w:rPr>
          <w:rFonts w:cs="B Compset"/>
          <w:sz w:val="28"/>
          <w:szCs w:val="28"/>
          <w:rtl/>
        </w:rPr>
      </w:pPr>
      <w:r w:rsidRPr="009243C2">
        <w:rPr>
          <w:rFonts w:cs="B Compset" w:hint="cs"/>
          <w:sz w:val="28"/>
          <w:szCs w:val="28"/>
          <w:rtl/>
        </w:rPr>
        <w:lastRenderedPageBreak/>
        <w:t>-</w:t>
      </w:r>
      <w:r w:rsidR="009B4BA5" w:rsidRPr="009243C2">
        <w:rPr>
          <w:rFonts w:cs="B Compset" w:hint="cs"/>
          <w:sz w:val="28"/>
          <w:szCs w:val="28"/>
          <w:rtl/>
        </w:rPr>
        <w:t xml:space="preserve"> </w:t>
      </w:r>
      <w:r w:rsidRPr="009243C2">
        <w:rPr>
          <w:rFonts w:cs="B Compset" w:hint="cs"/>
          <w:sz w:val="28"/>
          <w:szCs w:val="28"/>
          <w:rtl/>
        </w:rPr>
        <w:t xml:space="preserve">توجه بیشتر به آموزش دادرسی نوجوانان در دوره های آموزش ضمن خدمت ناجا با بهره گیری از اساتید و مربیان با تجربه. </w:t>
      </w:r>
    </w:p>
    <w:p w:rsidR="001315E6" w:rsidRPr="009243C2" w:rsidRDefault="00AC7461" w:rsidP="00C975BF">
      <w:pPr>
        <w:bidi/>
        <w:spacing w:line="240" w:lineRule="auto"/>
        <w:jc w:val="both"/>
        <w:rPr>
          <w:rFonts w:cs="B Compset"/>
          <w:sz w:val="28"/>
          <w:szCs w:val="28"/>
          <w:rtl/>
        </w:rPr>
      </w:pPr>
      <w:r w:rsidRPr="009243C2">
        <w:rPr>
          <w:rFonts w:cs="B Compset" w:hint="cs"/>
          <w:sz w:val="28"/>
          <w:szCs w:val="28"/>
          <w:rtl/>
        </w:rPr>
        <w:t>- ایجاد دوره های تخصصی آموزش حقوق کودک و دادرسی نوجوانان در مراکز آموزش</w:t>
      </w:r>
      <w:r w:rsidR="001315E6" w:rsidRPr="009243C2">
        <w:rPr>
          <w:rFonts w:cs="B Compset" w:hint="cs"/>
          <w:sz w:val="28"/>
          <w:szCs w:val="28"/>
          <w:rtl/>
        </w:rPr>
        <w:t xml:space="preserve"> پلیس مانند:</w:t>
      </w:r>
      <w:r w:rsidR="009B4BA5" w:rsidRPr="009243C2">
        <w:rPr>
          <w:rFonts w:cs="B Compset" w:hint="cs"/>
          <w:sz w:val="28"/>
          <w:szCs w:val="28"/>
          <w:rtl/>
        </w:rPr>
        <w:t xml:space="preserve"> دانشگاه علوم انتظامی</w:t>
      </w:r>
      <w:r w:rsidR="001315E6" w:rsidRPr="009243C2">
        <w:rPr>
          <w:rFonts w:cs="B Compset" w:hint="cs"/>
          <w:sz w:val="28"/>
          <w:szCs w:val="28"/>
          <w:rtl/>
        </w:rPr>
        <w:t>.</w:t>
      </w:r>
    </w:p>
    <w:p w:rsidR="001315E6" w:rsidRPr="009243C2" w:rsidRDefault="009B4BA5" w:rsidP="00C975BF">
      <w:pPr>
        <w:bidi/>
        <w:spacing w:line="240" w:lineRule="auto"/>
        <w:jc w:val="both"/>
        <w:rPr>
          <w:rFonts w:cs="B Compset"/>
          <w:sz w:val="28"/>
          <w:szCs w:val="28"/>
          <w:rtl/>
        </w:rPr>
      </w:pPr>
      <w:r w:rsidRPr="009243C2">
        <w:rPr>
          <w:rFonts w:cs="B Compset" w:hint="cs"/>
          <w:sz w:val="28"/>
          <w:szCs w:val="28"/>
          <w:rtl/>
        </w:rPr>
        <w:t>- ت</w:t>
      </w:r>
      <w:r w:rsidR="001315E6" w:rsidRPr="009243C2">
        <w:rPr>
          <w:rFonts w:cs="B Compset" w:hint="cs"/>
          <w:sz w:val="28"/>
          <w:szCs w:val="28"/>
          <w:rtl/>
        </w:rPr>
        <w:t xml:space="preserve">وجه بیشتر </w:t>
      </w:r>
      <w:r w:rsidR="00170F78" w:rsidRPr="009243C2">
        <w:rPr>
          <w:rFonts w:cs="B Compset" w:hint="cs"/>
          <w:sz w:val="28"/>
          <w:szCs w:val="28"/>
          <w:rtl/>
        </w:rPr>
        <w:t xml:space="preserve">ناجا و سازمان های ذیربط </w:t>
      </w:r>
      <w:r w:rsidR="001315E6" w:rsidRPr="009243C2">
        <w:rPr>
          <w:rFonts w:cs="B Compset" w:hint="cs"/>
          <w:sz w:val="28"/>
          <w:szCs w:val="28"/>
          <w:rtl/>
        </w:rPr>
        <w:t>به</w:t>
      </w:r>
      <w:r w:rsidRPr="009243C2">
        <w:rPr>
          <w:rFonts w:cs="B Compset" w:hint="cs"/>
          <w:sz w:val="28"/>
          <w:szCs w:val="28"/>
          <w:rtl/>
        </w:rPr>
        <w:t xml:space="preserve"> استان</w:t>
      </w:r>
      <w:r w:rsidR="001315E6" w:rsidRPr="009243C2">
        <w:rPr>
          <w:rFonts w:cs="B Compset" w:hint="cs"/>
          <w:sz w:val="28"/>
          <w:szCs w:val="28"/>
          <w:rtl/>
        </w:rPr>
        <w:t xml:space="preserve"> </w:t>
      </w:r>
      <w:r w:rsidRPr="009243C2">
        <w:rPr>
          <w:rFonts w:cs="B Compset" w:hint="cs"/>
          <w:sz w:val="28"/>
          <w:szCs w:val="28"/>
          <w:rtl/>
        </w:rPr>
        <w:t>ها و شهره</w:t>
      </w:r>
      <w:r w:rsidR="001315E6" w:rsidRPr="009243C2">
        <w:rPr>
          <w:rFonts w:cs="B Compset" w:hint="cs"/>
          <w:sz w:val="28"/>
          <w:szCs w:val="28"/>
          <w:rtl/>
        </w:rPr>
        <w:t>ا یا مناطق شهری</w:t>
      </w:r>
      <w:r w:rsidRPr="009243C2">
        <w:rPr>
          <w:rFonts w:cs="B Compset" w:hint="cs"/>
          <w:sz w:val="28"/>
          <w:szCs w:val="28"/>
          <w:rtl/>
        </w:rPr>
        <w:t xml:space="preserve"> آسیب پذیر</w:t>
      </w:r>
      <w:r w:rsidR="001315E6" w:rsidRPr="009243C2">
        <w:rPr>
          <w:rFonts w:cs="B Compset" w:hint="cs"/>
          <w:sz w:val="28"/>
          <w:szCs w:val="28"/>
          <w:rtl/>
        </w:rPr>
        <w:t>تر</w:t>
      </w:r>
      <w:r w:rsidRPr="009243C2">
        <w:rPr>
          <w:rFonts w:cs="B Compset" w:hint="cs"/>
          <w:sz w:val="28"/>
          <w:szCs w:val="28"/>
          <w:rtl/>
        </w:rPr>
        <w:t xml:space="preserve"> </w:t>
      </w:r>
      <w:r w:rsidR="00DF5EDA" w:rsidRPr="009243C2">
        <w:rPr>
          <w:rFonts w:cs="B Compset" w:hint="cs"/>
          <w:sz w:val="28"/>
          <w:szCs w:val="28"/>
          <w:rtl/>
        </w:rPr>
        <w:t>که در آنها</w:t>
      </w:r>
      <w:r w:rsidR="00170F78" w:rsidRPr="009243C2">
        <w:rPr>
          <w:rFonts w:cs="B Compset" w:hint="cs"/>
          <w:sz w:val="28"/>
          <w:szCs w:val="28"/>
          <w:rtl/>
        </w:rPr>
        <w:t xml:space="preserve"> زمینه</w:t>
      </w:r>
      <w:r w:rsidR="001315E6" w:rsidRPr="009243C2">
        <w:rPr>
          <w:rFonts w:cs="B Compset" w:hint="cs"/>
          <w:sz w:val="28"/>
          <w:szCs w:val="28"/>
          <w:rtl/>
        </w:rPr>
        <w:t xml:space="preserve"> </w:t>
      </w:r>
      <w:r w:rsidR="00170F78" w:rsidRPr="009243C2">
        <w:rPr>
          <w:rFonts w:cs="B Compset" w:hint="cs"/>
          <w:sz w:val="28"/>
          <w:szCs w:val="28"/>
          <w:rtl/>
        </w:rPr>
        <w:t xml:space="preserve">بزه کاری </w:t>
      </w:r>
      <w:r w:rsidRPr="009243C2">
        <w:rPr>
          <w:rFonts w:cs="B Compset" w:hint="cs"/>
          <w:sz w:val="28"/>
          <w:szCs w:val="28"/>
          <w:rtl/>
        </w:rPr>
        <w:t>کودکان</w:t>
      </w:r>
      <w:r w:rsidR="00170F78" w:rsidRPr="009243C2">
        <w:rPr>
          <w:rFonts w:cs="B Compset" w:hint="cs"/>
          <w:sz w:val="28"/>
          <w:szCs w:val="28"/>
          <w:rtl/>
        </w:rPr>
        <w:t xml:space="preserve"> و نوجوانان</w:t>
      </w:r>
      <w:r w:rsidR="00DF5EDA" w:rsidRPr="009243C2">
        <w:rPr>
          <w:rFonts w:cs="B Compset" w:hint="cs"/>
          <w:sz w:val="28"/>
          <w:szCs w:val="28"/>
          <w:rtl/>
        </w:rPr>
        <w:t xml:space="preserve"> فراهم تر است</w:t>
      </w:r>
      <w:r w:rsidR="001315E6" w:rsidRPr="009243C2">
        <w:rPr>
          <w:rFonts w:cs="B Compset" w:hint="cs"/>
          <w:sz w:val="28"/>
          <w:szCs w:val="28"/>
          <w:rtl/>
        </w:rPr>
        <w:t>.</w:t>
      </w:r>
    </w:p>
    <w:p w:rsidR="006E6701" w:rsidRPr="009243C2" w:rsidRDefault="006E6701" w:rsidP="00C975BF">
      <w:pPr>
        <w:bidi/>
        <w:spacing w:line="240" w:lineRule="auto"/>
        <w:jc w:val="both"/>
        <w:rPr>
          <w:rFonts w:cs="B Compset"/>
          <w:sz w:val="28"/>
          <w:szCs w:val="28"/>
          <w:rtl/>
        </w:rPr>
      </w:pPr>
      <w:r w:rsidRPr="009243C2">
        <w:rPr>
          <w:rFonts w:cs="B Compset" w:hint="cs"/>
          <w:sz w:val="28"/>
          <w:szCs w:val="28"/>
          <w:rtl/>
        </w:rPr>
        <w:t>- تشکیل کارگروه تخصصی متشکل از صاحب نظران ناجا، قوه قضائیه</w:t>
      </w:r>
      <w:r w:rsidR="00881C59" w:rsidRPr="009243C2">
        <w:rPr>
          <w:rFonts w:cs="B Compset" w:hint="cs"/>
          <w:sz w:val="28"/>
          <w:szCs w:val="28"/>
          <w:rtl/>
        </w:rPr>
        <w:t xml:space="preserve"> و</w:t>
      </w:r>
      <w:r w:rsidRPr="009243C2">
        <w:rPr>
          <w:rFonts w:cs="B Compset" w:hint="cs"/>
          <w:sz w:val="28"/>
          <w:szCs w:val="28"/>
          <w:rtl/>
        </w:rPr>
        <w:t xml:space="preserve"> </w:t>
      </w:r>
      <w:r w:rsidR="00881C59" w:rsidRPr="009243C2">
        <w:rPr>
          <w:rFonts w:cs="B Compset" w:hint="cs"/>
          <w:sz w:val="28"/>
          <w:szCs w:val="28"/>
          <w:rtl/>
        </w:rPr>
        <w:t xml:space="preserve">یونیسف </w:t>
      </w:r>
      <w:r w:rsidRPr="009243C2">
        <w:rPr>
          <w:rFonts w:cs="B Compset" w:hint="cs"/>
          <w:sz w:val="28"/>
          <w:szCs w:val="28"/>
          <w:rtl/>
        </w:rPr>
        <w:t>جهت شناسایی محدودیت های قانونی فراروی بهره گیری افسران پلیس از جایگزین های دستگیری و بازداشت و اجرای برنامه های قضازدایی و ارائه پیشنهادهایی جهت اصلاح قوانین و مقررات حاکم.</w:t>
      </w:r>
    </w:p>
    <w:p w:rsidR="006A74F5" w:rsidRPr="009243C2" w:rsidRDefault="00881C59" w:rsidP="00C975BF">
      <w:pPr>
        <w:bidi/>
        <w:spacing w:line="240" w:lineRule="auto"/>
        <w:jc w:val="both"/>
        <w:rPr>
          <w:rFonts w:cs="B Compset"/>
          <w:sz w:val="28"/>
          <w:szCs w:val="28"/>
          <w:rtl/>
        </w:rPr>
      </w:pPr>
      <w:r w:rsidRPr="009243C2">
        <w:rPr>
          <w:rFonts w:cs="B Compset" w:hint="cs"/>
          <w:sz w:val="28"/>
          <w:szCs w:val="28"/>
          <w:rtl/>
        </w:rPr>
        <w:t>- لزوم تشویق آن دسته از افسرانی که بطور مناسب از برنامه های قضازدایی و جایگزین های دستگیری و بازداشت استفاده می کنند</w:t>
      </w:r>
      <w:r w:rsidR="005B2DBE" w:rsidRPr="009243C2">
        <w:rPr>
          <w:rFonts w:cs="B Compset" w:hint="cs"/>
          <w:sz w:val="28"/>
          <w:szCs w:val="28"/>
          <w:rtl/>
        </w:rPr>
        <w:t xml:space="preserve"> توسط فرماندهان شان</w:t>
      </w:r>
      <w:r w:rsidRPr="009243C2">
        <w:rPr>
          <w:rFonts w:cs="B Compset" w:hint="cs"/>
          <w:sz w:val="28"/>
          <w:szCs w:val="28"/>
          <w:rtl/>
        </w:rPr>
        <w:t xml:space="preserve">. </w:t>
      </w:r>
    </w:p>
    <w:p w:rsidR="00394EAF" w:rsidRDefault="00F37761" w:rsidP="00C975BF">
      <w:pPr>
        <w:pStyle w:val="CommentText"/>
        <w:jc w:val="right"/>
        <w:rPr>
          <w:rFonts w:cs="B Compset"/>
          <w:sz w:val="28"/>
          <w:szCs w:val="28"/>
          <w:rtl/>
        </w:rPr>
      </w:pPr>
      <w:r w:rsidRPr="009243C2">
        <w:rPr>
          <w:rFonts w:cs="B Compset" w:hint="cs"/>
          <w:sz w:val="28"/>
          <w:szCs w:val="28"/>
          <w:rtl/>
        </w:rPr>
        <w:t xml:space="preserve">- تهیه بسته های آموزشی خود آموز در زمینه رفتار پلیس با کودکان در تماس با قانون نیز می تواند جهت توسعه دامنه آموزش و تداوم آن مفید باشد. </w:t>
      </w:r>
    </w:p>
    <w:p w:rsidR="00394EAF" w:rsidRDefault="00394EAF" w:rsidP="00C975BF">
      <w:pPr>
        <w:pStyle w:val="CommentText"/>
        <w:jc w:val="right"/>
        <w:rPr>
          <w:rFonts w:cs="B Compset"/>
          <w:sz w:val="28"/>
          <w:szCs w:val="28"/>
        </w:rPr>
      </w:pPr>
    </w:p>
    <w:p w:rsidR="00140C31" w:rsidRDefault="00140C31" w:rsidP="00C975BF">
      <w:pPr>
        <w:pStyle w:val="CommentText"/>
        <w:jc w:val="right"/>
        <w:rPr>
          <w:rFonts w:cs="B Compset"/>
          <w:sz w:val="28"/>
          <w:szCs w:val="28"/>
        </w:rPr>
      </w:pPr>
    </w:p>
    <w:tbl>
      <w:tblPr>
        <w:tblStyle w:val="TableGrid"/>
        <w:tblW w:w="0" w:type="auto"/>
        <w:tblLook w:val="04A0" w:firstRow="1" w:lastRow="0" w:firstColumn="1" w:lastColumn="0" w:noHBand="0" w:noVBand="1"/>
      </w:tblPr>
      <w:tblGrid>
        <w:gridCol w:w="9245"/>
      </w:tblGrid>
      <w:tr w:rsidR="00140C31" w:rsidTr="00334C2D">
        <w:tc>
          <w:tcPr>
            <w:tcW w:w="9245" w:type="dxa"/>
            <w:shd w:val="clear" w:color="auto" w:fill="D9D9D9" w:themeFill="background1" w:themeFillShade="D9"/>
          </w:tcPr>
          <w:p w:rsidR="00140C31" w:rsidRPr="00140C31" w:rsidRDefault="00140C31" w:rsidP="00140C31">
            <w:pPr>
              <w:jc w:val="right"/>
              <w:rPr>
                <w:rFonts w:cs="B Compset"/>
                <w:b/>
                <w:bCs/>
                <w:sz w:val="28"/>
                <w:szCs w:val="28"/>
              </w:rPr>
            </w:pPr>
            <w:r>
              <w:rPr>
                <w:rFonts w:cs="B Compset" w:hint="cs"/>
                <w:b/>
                <w:bCs/>
                <w:sz w:val="28"/>
                <w:szCs w:val="28"/>
                <w:rtl/>
              </w:rPr>
              <w:t>10</w:t>
            </w:r>
            <w:r w:rsidRPr="009243C2">
              <w:rPr>
                <w:rFonts w:cs="B Compset" w:hint="cs"/>
                <w:b/>
                <w:bCs/>
                <w:sz w:val="28"/>
                <w:szCs w:val="28"/>
                <w:rtl/>
              </w:rPr>
              <w:t xml:space="preserve">. </w:t>
            </w:r>
            <w:r>
              <w:rPr>
                <w:rFonts w:cs="B Compset" w:hint="cs"/>
                <w:b/>
                <w:bCs/>
                <w:sz w:val="28"/>
                <w:szCs w:val="28"/>
                <w:rtl/>
              </w:rPr>
              <w:t>نتیجه گیری</w:t>
            </w:r>
          </w:p>
        </w:tc>
      </w:tr>
    </w:tbl>
    <w:p w:rsidR="00F37761" w:rsidRPr="009243C2" w:rsidRDefault="00F37761" w:rsidP="00042EB9">
      <w:pPr>
        <w:pStyle w:val="CommentText"/>
        <w:rPr>
          <w:rtl/>
        </w:rPr>
      </w:pPr>
    </w:p>
    <w:p w:rsidR="00394EAF" w:rsidRDefault="00394EAF" w:rsidP="00042EB9">
      <w:pPr>
        <w:bidi/>
        <w:spacing w:line="240" w:lineRule="auto"/>
        <w:jc w:val="both"/>
        <w:rPr>
          <w:rFonts w:cs="B Compset"/>
          <w:sz w:val="28"/>
          <w:szCs w:val="28"/>
          <w:rtl/>
          <w:lang w:bidi="fa-IR"/>
        </w:rPr>
      </w:pPr>
      <w:r w:rsidRPr="009243C2">
        <w:rPr>
          <w:rFonts w:cs="B Compset" w:hint="cs"/>
          <w:sz w:val="28"/>
          <w:szCs w:val="28"/>
          <w:rtl/>
          <w:lang w:bidi="fa-IR"/>
        </w:rPr>
        <w:t xml:space="preserve">در مجموع </w:t>
      </w:r>
      <w:r w:rsidR="00042EB9">
        <w:rPr>
          <w:rFonts w:cs="B Compset" w:hint="cs"/>
          <w:sz w:val="28"/>
          <w:szCs w:val="28"/>
          <w:rtl/>
          <w:lang w:bidi="fa-IR"/>
        </w:rPr>
        <w:t xml:space="preserve">نتایج این ارزشیابی نشان می دهد که دوره آموزشی به هدف اصلی خود یعنی ارتقای آگاهی و ظرفیت پلیس برای کاربرد استانداردهای </w:t>
      </w:r>
      <w:r w:rsidR="00042EB9" w:rsidRPr="009243C2">
        <w:rPr>
          <w:rFonts w:cs="B Compset" w:hint="cs"/>
          <w:sz w:val="28"/>
          <w:szCs w:val="28"/>
          <w:rtl/>
          <w:lang w:bidi="fa-IR"/>
        </w:rPr>
        <w:t xml:space="preserve">دادرسی ویژه کودکان و نوجوانان </w:t>
      </w:r>
      <w:r w:rsidR="00042EB9">
        <w:rPr>
          <w:rFonts w:cs="B Compset" w:hint="cs"/>
          <w:sz w:val="28"/>
          <w:szCs w:val="28"/>
          <w:rtl/>
          <w:lang w:bidi="fa-IR"/>
        </w:rPr>
        <w:t xml:space="preserve">دست یافته است. </w:t>
      </w:r>
    </w:p>
    <w:p w:rsidR="006E3EDF" w:rsidRDefault="006E3EDF" w:rsidP="006E3EDF">
      <w:pPr>
        <w:bidi/>
        <w:spacing w:line="240" w:lineRule="auto"/>
        <w:jc w:val="both"/>
        <w:rPr>
          <w:rFonts w:cs="B Compset"/>
          <w:sz w:val="28"/>
          <w:szCs w:val="28"/>
          <w:rtl/>
          <w:lang w:bidi="fa-IR"/>
        </w:rPr>
      </w:pPr>
      <w:r>
        <w:rPr>
          <w:rFonts w:cs="B Compset" w:hint="cs"/>
          <w:sz w:val="28"/>
          <w:szCs w:val="28"/>
          <w:rtl/>
          <w:lang w:bidi="fa-IR"/>
        </w:rPr>
        <w:t xml:space="preserve">این برنامه آموزشی توسط 81.3 درصد فراگیران به عنوان یک دوره کاربردی و </w:t>
      </w:r>
      <w:r w:rsidR="00B57E67">
        <w:rPr>
          <w:rFonts w:cs="B Compset" w:hint="cs"/>
          <w:sz w:val="28"/>
          <w:szCs w:val="28"/>
          <w:rtl/>
          <w:lang w:bidi="fa-IR"/>
        </w:rPr>
        <w:t xml:space="preserve">مرتبط </w:t>
      </w:r>
      <w:r>
        <w:rPr>
          <w:rFonts w:cs="B Compset" w:hint="cs"/>
          <w:sz w:val="28"/>
          <w:szCs w:val="28"/>
          <w:rtl/>
          <w:lang w:bidi="fa-IR"/>
        </w:rPr>
        <w:t xml:space="preserve">با نیازها و اولویت های پلیس ارزیابی شده است. </w:t>
      </w:r>
    </w:p>
    <w:p w:rsidR="00394EAF" w:rsidRDefault="006E3EDF" w:rsidP="00372E0E">
      <w:pPr>
        <w:bidi/>
        <w:spacing w:line="240" w:lineRule="auto"/>
        <w:jc w:val="both"/>
        <w:rPr>
          <w:rFonts w:cs="B Compset"/>
          <w:sz w:val="28"/>
          <w:szCs w:val="28"/>
          <w:rtl/>
          <w:lang w:bidi="fa-IR"/>
        </w:rPr>
      </w:pPr>
      <w:r>
        <w:rPr>
          <w:rFonts w:cs="B Compset" w:hint="cs"/>
          <w:sz w:val="28"/>
          <w:szCs w:val="28"/>
          <w:rtl/>
          <w:lang w:bidi="fa-IR"/>
        </w:rPr>
        <w:t xml:space="preserve">این برنامه بطور ملموسی باعث افزایش آگاهی، تغییرات مثبت در نگرش و رفتار فراگیران </w:t>
      </w:r>
      <w:r w:rsidR="00372E0E">
        <w:rPr>
          <w:rFonts w:cs="B Compset" w:hint="cs"/>
          <w:sz w:val="28"/>
          <w:szCs w:val="28"/>
          <w:rtl/>
          <w:lang w:bidi="fa-IR"/>
        </w:rPr>
        <w:t>در قبال کودکان در تماس با قانون شده است.</w:t>
      </w:r>
      <w:r>
        <w:rPr>
          <w:rFonts w:cs="B Compset" w:hint="cs"/>
          <w:sz w:val="28"/>
          <w:szCs w:val="28"/>
          <w:rtl/>
          <w:lang w:bidi="fa-IR"/>
        </w:rPr>
        <w:t xml:space="preserve"> </w:t>
      </w:r>
    </w:p>
    <w:p w:rsidR="006B0E9B" w:rsidRPr="009243C2" w:rsidRDefault="00372E0E" w:rsidP="006B0E9B">
      <w:pPr>
        <w:bidi/>
        <w:spacing w:line="240" w:lineRule="auto"/>
        <w:jc w:val="both"/>
        <w:rPr>
          <w:rFonts w:cs="B Compset"/>
          <w:sz w:val="28"/>
          <w:szCs w:val="28"/>
          <w:rtl/>
          <w:lang w:bidi="fa-IR"/>
        </w:rPr>
      </w:pPr>
      <w:r>
        <w:rPr>
          <w:rFonts w:cs="B Compset" w:hint="cs"/>
          <w:sz w:val="28"/>
          <w:szCs w:val="28"/>
          <w:rtl/>
          <w:lang w:bidi="fa-IR"/>
        </w:rPr>
        <w:lastRenderedPageBreak/>
        <w:t xml:space="preserve">اقدامات لازم </w:t>
      </w:r>
      <w:r w:rsidR="006B0E9B">
        <w:rPr>
          <w:rFonts w:cs="B Compset" w:hint="cs"/>
          <w:sz w:val="28"/>
          <w:szCs w:val="28"/>
          <w:rtl/>
          <w:lang w:bidi="fa-IR"/>
        </w:rPr>
        <w:t xml:space="preserve">توسط پلیس </w:t>
      </w:r>
      <w:r>
        <w:rPr>
          <w:rFonts w:cs="B Compset" w:hint="cs"/>
          <w:sz w:val="28"/>
          <w:szCs w:val="28"/>
          <w:rtl/>
          <w:lang w:bidi="fa-IR"/>
        </w:rPr>
        <w:t xml:space="preserve">برای نهادینه شدن آموزش دادرسی کودکان و نوجوانان در سرفصل های آموزشی دوره های ضمن خدمت پلیس و دانشگاه علوم انتظامی </w:t>
      </w:r>
      <w:r w:rsidR="006B0E9B">
        <w:rPr>
          <w:rFonts w:cs="B Compset" w:hint="cs"/>
          <w:sz w:val="28"/>
          <w:szCs w:val="28"/>
          <w:rtl/>
          <w:lang w:bidi="fa-IR"/>
        </w:rPr>
        <w:t>در حال انجام</w:t>
      </w:r>
      <w:r>
        <w:rPr>
          <w:rFonts w:cs="B Compset" w:hint="cs"/>
          <w:sz w:val="28"/>
          <w:szCs w:val="28"/>
          <w:rtl/>
          <w:lang w:bidi="fa-IR"/>
        </w:rPr>
        <w:t xml:space="preserve"> است. </w:t>
      </w:r>
      <w:r w:rsidR="006B0E9B">
        <w:rPr>
          <w:rFonts w:cs="B Compset" w:hint="cs"/>
          <w:sz w:val="28"/>
          <w:szCs w:val="28"/>
          <w:rtl/>
          <w:lang w:bidi="fa-IR"/>
        </w:rPr>
        <w:t xml:space="preserve">دوره آموزش ضمن خدمت دادرسی نوجوانان با بهره گیری از افسران پلیس  مستعد وآموزش دیده در سال 1390 شروع شده است. </w:t>
      </w:r>
    </w:p>
    <w:p w:rsidR="00242C48" w:rsidRDefault="00C60C44" w:rsidP="00C60C44">
      <w:pPr>
        <w:bidi/>
        <w:spacing w:line="240" w:lineRule="auto"/>
        <w:jc w:val="both"/>
        <w:rPr>
          <w:rFonts w:cs="B Compset"/>
          <w:sz w:val="28"/>
          <w:szCs w:val="28"/>
          <w:rtl/>
          <w:lang w:bidi="fa-IR"/>
        </w:rPr>
      </w:pPr>
      <w:r>
        <w:rPr>
          <w:rFonts w:cs="B Compset" w:hint="cs"/>
          <w:sz w:val="28"/>
          <w:szCs w:val="28"/>
          <w:rtl/>
          <w:lang w:bidi="fa-IR"/>
        </w:rPr>
        <w:t xml:space="preserve">تداوم موفقیت این پروژه مستلزم </w:t>
      </w:r>
      <w:r w:rsidR="00242C48">
        <w:rPr>
          <w:rFonts w:cs="B Compset" w:hint="cs"/>
          <w:sz w:val="28"/>
          <w:szCs w:val="28"/>
          <w:rtl/>
          <w:lang w:bidi="fa-IR"/>
        </w:rPr>
        <w:t>اتخاذ اقدامات زیر از سوی پلیس است:</w:t>
      </w:r>
    </w:p>
    <w:p w:rsidR="00B57E67" w:rsidRDefault="00242C48" w:rsidP="00B57E67">
      <w:pPr>
        <w:bidi/>
        <w:spacing w:line="240" w:lineRule="auto"/>
        <w:jc w:val="both"/>
        <w:rPr>
          <w:rFonts w:cs="B Compset"/>
          <w:sz w:val="28"/>
          <w:szCs w:val="28"/>
          <w:rtl/>
          <w:lang w:bidi="fa-IR"/>
        </w:rPr>
      </w:pPr>
      <w:r>
        <w:rPr>
          <w:rFonts w:cs="B Compset" w:hint="cs"/>
          <w:sz w:val="28"/>
          <w:szCs w:val="28"/>
          <w:rtl/>
          <w:lang w:bidi="fa-IR"/>
        </w:rPr>
        <w:t xml:space="preserve">الف) </w:t>
      </w:r>
      <w:r w:rsidR="00C60C44">
        <w:rPr>
          <w:rFonts w:cs="B Compset" w:hint="cs"/>
          <w:sz w:val="28"/>
          <w:szCs w:val="28"/>
          <w:rtl/>
          <w:lang w:bidi="fa-IR"/>
        </w:rPr>
        <w:t>تداوم آموزش پلیس</w:t>
      </w:r>
      <w:r>
        <w:rPr>
          <w:rFonts w:cs="B Compset" w:hint="cs"/>
          <w:sz w:val="28"/>
          <w:szCs w:val="28"/>
          <w:rtl/>
          <w:lang w:bidi="fa-IR"/>
        </w:rPr>
        <w:t xml:space="preserve"> درباره دادرسی نوجوانان برای همه پرسنلی است </w:t>
      </w:r>
      <w:r w:rsidR="00C60C44">
        <w:rPr>
          <w:rFonts w:cs="B Compset" w:hint="cs"/>
          <w:sz w:val="28"/>
          <w:szCs w:val="28"/>
          <w:rtl/>
          <w:lang w:bidi="fa-IR"/>
        </w:rPr>
        <w:t>که با کودکان سروکار دار</w:t>
      </w:r>
      <w:r>
        <w:rPr>
          <w:rFonts w:cs="B Compset" w:hint="cs"/>
          <w:sz w:val="28"/>
          <w:szCs w:val="28"/>
          <w:rtl/>
          <w:lang w:bidi="fa-IR"/>
        </w:rPr>
        <w:t xml:space="preserve">ند. </w:t>
      </w:r>
      <w:r w:rsidR="00B57E67">
        <w:rPr>
          <w:rFonts w:cs="B Compset" w:hint="cs"/>
          <w:sz w:val="28"/>
          <w:szCs w:val="28"/>
          <w:rtl/>
          <w:lang w:bidi="fa-IR"/>
        </w:rPr>
        <w:t xml:space="preserve">این امر می تواند از طریق دوره های ضمن خدمت و ایجاد بسته های خود آموز آموزشی انجام شود.   </w:t>
      </w:r>
    </w:p>
    <w:p w:rsidR="00D54B5C" w:rsidRDefault="00242C48" w:rsidP="00B57E67">
      <w:pPr>
        <w:bidi/>
        <w:spacing w:line="240" w:lineRule="auto"/>
        <w:jc w:val="both"/>
        <w:rPr>
          <w:rFonts w:cs="B Compset"/>
          <w:sz w:val="28"/>
          <w:szCs w:val="28"/>
          <w:rtl/>
          <w:lang w:bidi="fa-IR"/>
        </w:rPr>
      </w:pPr>
      <w:r>
        <w:rPr>
          <w:rFonts w:cs="B Compset" w:hint="cs"/>
          <w:sz w:val="28"/>
          <w:szCs w:val="28"/>
          <w:rtl/>
          <w:lang w:bidi="fa-IR"/>
        </w:rPr>
        <w:t>ب) شناسایی</w:t>
      </w:r>
      <w:r w:rsidR="00C60C44">
        <w:rPr>
          <w:rFonts w:cs="B Compset" w:hint="cs"/>
          <w:sz w:val="28"/>
          <w:szCs w:val="28"/>
          <w:rtl/>
          <w:lang w:bidi="fa-IR"/>
        </w:rPr>
        <w:t xml:space="preserve"> چالش های موجود برای اعمال استاندارد های دادرسی نوجوانان و </w:t>
      </w:r>
      <w:r>
        <w:rPr>
          <w:rFonts w:cs="B Compset" w:hint="cs"/>
          <w:sz w:val="28"/>
          <w:szCs w:val="28"/>
          <w:rtl/>
          <w:lang w:bidi="fa-IR"/>
        </w:rPr>
        <w:t xml:space="preserve"> ارائه </w:t>
      </w:r>
      <w:r w:rsidR="00C60C44">
        <w:rPr>
          <w:rFonts w:cs="B Compset" w:hint="cs"/>
          <w:sz w:val="28"/>
          <w:szCs w:val="28"/>
          <w:rtl/>
          <w:lang w:bidi="fa-IR"/>
        </w:rPr>
        <w:t>راه حل های</w:t>
      </w:r>
      <w:r>
        <w:rPr>
          <w:rFonts w:cs="B Compset" w:hint="cs"/>
          <w:sz w:val="28"/>
          <w:szCs w:val="28"/>
          <w:rtl/>
          <w:lang w:bidi="fa-IR"/>
        </w:rPr>
        <w:t xml:space="preserve"> کاربردی برای</w:t>
      </w:r>
      <w:r w:rsidR="00C60C44">
        <w:rPr>
          <w:rFonts w:cs="B Compset" w:hint="cs"/>
          <w:sz w:val="28"/>
          <w:szCs w:val="28"/>
          <w:rtl/>
          <w:lang w:bidi="fa-IR"/>
        </w:rPr>
        <w:t xml:space="preserve"> رفع آن. </w:t>
      </w:r>
    </w:p>
    <w:p w:rsidR="00242C48" w:rsidRDefault="00242C48" w:rsidP="00242C48">
      <w:pPr>
        <w:bidi/>
        <w:spacing w:line="240" w:lineRule="auto"/>
        <w:jc w:val="both"/>
        <w:rPr>
          <w:rFonts w:cs="B Compset"/>
          <w:sz w:val="28"/>
          <w:szCs w:val="28"/>
          <w:rtl/>
          <w:lang w:bidi="fa-IR"/>
        </w:rPr>
      </w:pPr>
      <w:r>
        <w:rPr>
          <w:rFonts w:cs="B Compset" w:hint="cs"/>
          <w:sz w:val="28"/>
          <w:szCs w:val="28"/>
          <w:rtl/>
          <w:lang w:bidi="fa-IR"/>
        </w:rPr>
        <w:t>ج)</w:t>
      </w:r>
      <w:r w:rsidR="00326988">
        <w:rPr>
          <w:rFonts w:cs="B Compset" w:hint="cs"/>
          <w:sz w:val="28"/>
          <w:szCs w:val="28"/>
          <w:rtl/>
          <w:lang w:bidi="fa-IR"/>
        </w:rPr>
        <w:t xml:space="preserve">ایجاد نظام پایش و نظارت بر حسن اجرای استانداردهای دادرسی نوجوانان توسط پلیس و حمایت و تشویق نیروهایی که برای اجرای این استانداردها تلاش می کنند. </w:t>
      </w:r>
    </w:p>
    <w:p w:rsidR="00CD11BD" w:rsidRPr="009243C2" w:rsidRDefault="00CD11BD" w:rsidP="00CD11BD">
      <w:pPr>
        <w:bidi/>
        <w:spacing w:line="240" w:lineRule="auto"/>
        <w:jc w:val="both"/>
        <w:rPr>
          <w:rFonts w:cs="B Compset"/>
          <w:sz w:val="28"/>
          <w:szCs w:val="28"/>
          <w:rtl/>
          <w:lang w:bidi="fa-IR"/>
        </w:rPr>
      </w:pPr>
    </w:p>
    <w:tbl>
      <w:tblPr>
        <w:tblStyle w:val="TableGrid"/>
        <w:tblpPr w:leftFromText="180" w:rightFromText="180" w:vertAnchor="text" w:horzAnchor="margin" w:tblpXSpec="center" w:tblpY="-200"/>
        <w:tblW w:w="9918" w:type="dxa"/>
        <w:tblLayout w:type="fixed"/>
        <w:tblLook w:val="04A0" w:firstRow="1" w:lastRow="0" w:firstColumn="1" w:lastColumn="0" w:noHBand="0" w:noVBand="1"/>
      </w:tblPr>
      <w:tblGrid>
        <w:gridCol w:w="1818"/>
        <w:gridCol w:w="90"/>
        <w:gridCol w:w="6120"/>
        <w:gridCol w:w="1170"/>
        <w:gridCol w:w="720"/>
      </w:tblGrid>
      <w:tr w:rsidR="002001FE" w:rsidRPr="009243C2" w:rsidTr="007230FE">
        <w:tc>
          <w:tcPr>
            <w:tcW w:w="9918" w:type="dxa"/>
            <w:gridSpan w:val="5"/>
            <w:tcBorders>
              <w:top w:val="single" w:sz="2" w:space="0" w:color="FFFFFF" w:themeColor="background1"/>
              <w:left w:val="single" w:sz="2" w:space="0" w:color="FFFFFF" w:themeColor="background1"/>
              <w:right w:val="single" w:sz="2" w:space="0" w:color="FFFFFF" w:themeColor="background1"/>
            </w:tcBorders>
          </w:tcPr>
          <w:p w:rsidR="00C15389" w:rsidRPr="009243C2" w:rsidRDefault="00C15389" w:rsidP="00C975BF">
            <w:pPr>
              <w:bidi/>
              <w:jc w:val="center"/>
              <w:rPr>
                <w:rFonts w:ascii="Arial" w:hAnsi="Arial" w:cs="B Compset"/>
                <w:b/>
                <w:bCs/>
                <w:sz w:val="52"/>
                <w:szCs w:val="52"/>
                <w:rtl/>
                <w:lang w:bidi="fa-IR"/>
              </w:rPr>
            </w:pPr>
          </w:p>
          <w:tbl>
            <w:tblPr>
              <w:tblStyle w:val="TableGrid"/>
              <w:bidiVisual/>
              <w:tblW w:w="0" w:type="auto"/>
              <w:tblLayout w:type="fixed"/>
              <w:tblLook w:val="04A0" w:firstRow="1" w:lastRow="0" w:firstColumn="1" w:lastColumn="0" w:noHBand="0" w:noVBand="1"/>
            </w:tblPr>
            <w:tblGrid>
              <w:gridCol w:w="9740"/>
            </w:tblGrid>
            <w:tr w:rsidR="00227C01" w:rsidRPr="009243C2" w:rsidTr="00046A6F">
              <w:tc>
                <w:tcPr>
                  <w:tcW w:w="9740" w:type="dxa"/>
                  <w:shd w:val="clear" w:color="auto" w:fill="D9D9D9" w:themeFill="background1" w:themeFillShade="D9"/>
                </w:tcPr>
                <w:p w:rsidR="00227C01" w:rsidRPr="009243C2" w:rsidRDefault="00227C01" w:rsidP="003C6CBD">
                  <w:pPr>
                    <w:framePr w:hSpace="180" w:wrap="around" w:vAnchor="text" w:hAnchor="margin" w:xAlign="center" w:y="-200"/>
                    <w:bidi/>
                    <w:rPr>
                      <w:rFonts w:ascii="Arial" w:hAnsi="Arial" w:cs="B Compset"/>
                      <w:b/>
                      <w:bCs/>
                      <w:sz w:val="36"/>
                      <w:szCs w:val="36"/>
                      <w:rtl/>
                    </w:rPr>
                  </w:pPr>
                  <w:r w:rsidRPr="009243C2">
                    <w:rPr>
                      <w:rFonts w:ascii="Arial" w:hAnsi="Arial" w:cs="B Compset" w:hint="cs"/>
                      <w:b/>
                      <w:bCs/>
                      <w:sz w:val="36"/>
                      <w:szCs w:val="36"/>
                      <w:rtl/>
                    </w:rPr>
                    <w:t>پیوست ها</w:t>
                  </w:r>
                </w:p>
              </w:tc>
            </w:tr>
          </w:tbl>
          <w:p w:rsidR="00227C01" w:rsidRPr="009243C2" w:rsidRDefault="00227C01" w:rsidP="00C975BF">
            <w:pPr>
              <w:bidi/>
              <w:jc w:val="center"/>
              <w:rPr>
                <w:rFonts w:ascii="Arial" w:hAnsi="Arial" w:cs="B Compset"/>
                <w:b/>
                <w:bCs/>
                <w:sz w:val="52"/>
                <w:szCs w:val="52"/>
                <w:rtl/>
              </w:rPr>
            </w:pPr>
          </w:p>
          <w:p w:rsidR="00C15389" w:rsidRPr="009243C2" w:rsidRDefault="00C15389" w:rsidP="00C975BF">
            <w:pPr>
              <w:bidi/>
              <w:rPr>
                <w:rFonts w:ascii="Arial" w:hAnsi="Arial" w:cs="B Compset"/>
                <w:b/>
                <w:bCs/>
                <w:sz w:val="28"/>
                <w:szCs w:val="28"/>
                <w:rtl/>
              </w:rPr>
            </w:pPr>
            <w:r w:rsidRPr="009243C2">
              <w:rPr>
                <w:rFonts w:ascii="Arial" w:hAnsi="Arial" w:cs="B Compset" w:hint="cs"/>
                <w:b/>
                <w:bCs/>
                <w:sz w:val="28"/>
                <w:szCs w:val="28"/>
                <w:rtl/>
              </w:rPr>
              <w:t xml:space="preserve">پیوست </w:t>
            </w:r>
            <w:r w:rsidR="00E470E2" w:rsidRPr="009243C2">
              <w:rPr>
                <w:rFonts w:ascii="Arial" w:hAnsi="Arial" w:cs="B Compset" w:hint="cs"/>
                <w:b/>
                <w:bCs/>
                <w:sz w:val="28"/>
                <w:szCs w:val="28"/>
                <w:rtl/>
              </w:rPr>
              <w:t>الف</w:t>
            </w:r>
            <w:r w:rsidRPr="009243C2">
              <w:rPr>
                <w:rFonts w:ascii="Arial" w:hAnsi="Arial" w:cs="B Compset" w:hint="cs"/>
                <w:b/>
                <w:bCs/>
                <w:sz w:val="28"/>
                <w:szCs w:val="28"/>
                <w:rtl/>
              </w:rPr>
              <w:t>: شرح وظایف</w:t>
            </w:r>
          </w:p>
          <w:p w:rsidR="00C15389" w:rsidRPr="009243C2" w:rsidRDefault="00C15389" w:rsidP="00C975BF">
            <w:pPr>
              <w:jc w:val="center"/>
              <w:rPr>
                <w:rFonts w:cs="B Compset"/>
                <w:sz w:val="28"/>
                <w:szCs w:val="28"/>
                <w:rtl/>
                <w:lang w:bidi="fa-IR"/>
              </w:rPr>
            </w:pPr>
            <w:r w:rsidRPr="009243C2">
              <w:rPr>
                <w:rFonts w:cs="B Compset" w:hint="cs"/>
                <w:sz w:val="28"/>
                <w:szCs w:val="28"/>
                <w:rtl/>
                <w:lang w:bidi="fa-IR"/>
              </w:rPr>
              <w:t>ارزشیابی نتایج برنامه آموزش دادرسی ویژه کودکان و نوجوانان به افسران نیروی انتظامی جمهوری اسلامی ایران (2011-2005)</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نام پروژه: عدالت برای کودکان</w:t>
            </w:r>
          </w:p>
          <w:p w:rsidR="00C15389" w:rsidRPr="009243C2" w:rsidRDefault="00C15389" w:rsidP="00C975BF">
            <w:pPr>
              <w:jc w:val="right"/>
              <w:rPr>
                <w:rFonts w:cs="B Compset"/>
                <w:sz w:val="28"/>
                <w:szCs w:val="28"/>
                <w:rtl/>
                <w:lang w:bidi="fa-IR"/>
              </w:rPr>
            </w:pP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1. مقدمه</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 نیروی انتظامی جمهوری اسلامی ایران با همکاری صندوق کودکان سازمان ملل متحد (یونیسف) پروژه ای را برای تقویت ظرفیت پلیس درباره چگونگی رفتار با کودکان معارض قانون اجرا کرده است.</w:t>
            </w:r>
            <w:r w:rsidRPr="009243C2">
              <w:rPr>
                <w:rStyle w:val="FootnoteReference"/>
                <w:rFonts w:cs="B Compset"/>
                <w:sz w:val="28"/>
                <w:szCs w:val="28"/>
                <w:rtl/>
                <w:lang w:bidi="fa-IR"/>
              </w:rPr>
              <w:footnoteReference w:id="14"/>
            </w:r>
            <w:r w:rsidRPr="009243C2">
              <w:rPr>
                <w:rFonts w:cs="B Compset" w:hint="cs"/>
                <w:sz w:val="28"/>
                <w:szCs w:val="28"/>
                <w:rtl/>
                <w:lang w:bidi="fa-IR"/>
              </w:rPr>
              <w:t xml:space="preserve"> هدف این پروژه، افزایش آگاهی نیروی انتظامی پیرامون حقوق کودکان، معیارهای دادرسی ویژه نوجوانان و تقویت ظرفیت شان برای اجرای سازوکارهای قضازدایی و جایگزین های دستگیری و بازداشت به هنگام برخورد با کودکان معارض قانون هستند. </w:t>
            </w:r>
          </w:p>
          <w:p w:rsidR="00C15389" w:rsidRPr="009243C2" w:rsidRDefault="00C15389" w:rsidP="00C975BF">
            <w:pPr>
              <w:jc w:val="right"/>
              <w:rPr>
                <w:rFonts w:cs="B Compset"/>
                <w:sz w:val="28"/>
                <w:szCs w:val="28"/>
                <w:rtl/>
                <w:lang w:bidi="fa-IR"/>
              </w:rPr>
            </w:pP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کانون توجه این پروژه، آموزش روسای کلانتریها پیرامون دادرسی نوجوانان و بهترین رویه ها در همه استانهاست. دستورکار و محتوای این برنامه آموزشی توسط کارشناسان مجرب تهیه و تدوین شده است.در ابتدا، 12 نفر از افسران منتخب نیروی انتظامی آموزش لازم پیرامون حقوق کودک ومعیارهای دادرسی نوجوانان و فنون تسهیل گری را فراگرفتند. با این هدف که آنها کارگاههای آموزشی برای روسای کلانتریهای پلیس در استانها اجرا نمایند. </w:t>
            </w:r>
          </w:p>
          <w:p w:rsidR="00C15389" w:rsidRPr="009243C2" w:rsidRDefault="00C15389" w:rsidP="00C975BF">
            <w:pPr>
              <w:jc w:val="right"/>
              <w:rPr>
                <w:rFonts w:cs="B Compset"/>
                <w:sz w:val="28"/>
                <w:szCs w:val="28"/>
                <w:rtl/>
                <w:lang w:bidi="fa-IR"/>
              </w:rPr>
            </w:pP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مربیان ملی نیروی انتظامی کارگاههای آموزش دادرسی نوجوانان را برای روسای کلانتریها در استانهای هرمزگان، (بندر عباس و کیش)، آذربایجان شرقی و غربی، سیستان و بلوچستان، خراسان رضوی، شمالی و جنوبی، اصفهان، فارس، کرمانشاه، کرمان، خوزستان، ایلام، بوشهر، تهران، قم، مازندران، قزوین، همدان، کردستان، چهارمحال و بختیاری، کهگیلویه و بویر احمد، سمنان، لرستان، گلستان، اردبیل، گیلان، زنجان، یزد و مرکزی از سال 2005 تا 2008 برگزار کرده اند. بیش از 1400 افسر پلیس پیرامون حقوق کودک و قوانین و مقررات ملی و بین المللی حمایت از کودکان، معیارهای دادرسی نوجوانان، قضازدایی، واکنشهای جایگزین، دادرسی ترمیمی و معیارهای دستگیری و بازداشت آشنا شده اند.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lastRenderedPageBreak/>
              <w:t xml:space="preserve">مربیان ملی همچنین سه کارگاه جداگانه را پیرامون دادرسی نوجوانان و بهترین رویه ها در دوره یاد شده برگزار کرده اند: یک کارگاه برای مددکاران اجتماعی زن پلیس، یک کارگاه برای مدیران حقوقی پلیس در استانها و یک کارگاه بازآموزی و تربیت مربی.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افزون بر این، هیئتی مرکب از پلیس نوجوانان و کمیسون امور خانواده سوریه از 24 تا 28 آگوست 2008 از  برنامه دادرسی نوجوانان ایران بازدید کردند. آنها به همراه افسران پلیس ایران در کارگاه آموزشی دادرسی نوجوانان در رشت شرکت کردند و با مقامات ومدیران  پلیس و دستگاه قضایی دیدار کردند.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جناب سروان ارسنجانی، یک افسر پلیس در تهران در سال 2007 برای پایان نامه دوره کارشناسی ارشد خویش ، ارزیابی از کارگاههای دادرسی نوجوانان در 11 استان کشور انجام داده است. وی نتایج و یافته های خود را در مراسم افتتاحیه کارگاه دادرسی نوجوانان برای مدیران حقوقی ناجا که از 3-6 مارس 2008 در تهران برگزار شد، ارائه کرد. دانش و مهارت مربیان و تسهیل گران دوره، شیوه مشارکتی آموزش، و مرتبط بودن و کیفیت برنامه آموزشی بعنوان نقطه قوت این کارگاهها ارزیابی شده است. سروان ارسنجانی تاثیر کارگاههای آموزشی را بر رفتار و نگرش افسران آموزش دیده ارزیابی نکرده است. </w:t>
            </w:r>
          </w:p>
          <w:p w:rsidR="00C15389" w:rsidRPr="009243C2" w:rsidRDefault="00C15389" w:rsidP="00C975BF">
            <w:pPr>
              <w:jc w:val="right"/>
              <w:rPr>
                <w:rFonts w:cs="B Compset"/>
                <w:b/>
                <w:bCs/>
                <w:sz w:val="28"/>
                <w:szCs w:val="28"/>
                <w:rtl/>
                <w:lang w:bidi="fa-IR"/>
              </w:rPr>
            </w:pPr>
            <w:r w:rsidRPr="009243C2">
              <w:rPr>
                <w:rFonts w:cs="B Compset" w:hint="cs"/>
                <w:b/>
                <w:bCs/>
                <w:sz w:val="28"/>
                <w:szCs w:val="28"/>
                <w:rtl/>
                <w:lang w:bidi="fa-IR"/>
              </w:rPr>
              <w:t>2. شرح توجیهی</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پیش از اجرای این برنامه آموزشی، پلیس کمتر با حقوق کودک و معیارهای دادرسی نوجوانان آشنایی داشت و معمولا با کودکان معارض قانون همانند بزرگسالان رفتار می شد. نیاز به آموزش پلیس نوجوانان در فرآیند تدوین لایحه رسیدگی به جرایم اطفال و نوجوانان (2004) احساس شد. ماده 53 این لایحه ضرورت ایجاد پلیس نوجوانان را مورد تاکید قرار داده است. بر همین اساس تصمیم به اجرای یک برنامه آموزش دادرسی نوجوانان گرفته شد.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تسهیل گران از روش مشارکتی در برگزاری و مدیریت کارگاهها برای روسای کلانتریهای پلیس در استانها استفاده کرده اند.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نخستین مرحله برنامه آموزشی پلیس با پایان سال 2008 تکمیل شد. بیش از 40 افسر پلیس در هر استان آموزش لازم را دریافت نموده اند. نتیجه مورد انتظار از برنامه  آگاهی بخشی و تغییر در رویکرد و رفتار افسران پلیس پیرامون نوجوانان معارض قانون است بطوری که آنها بتوانند طبق معیارهای بین المللی با نوجوانان معارض قانون رفتار نمایند. در نتیجه انجام یک ارزیابی فراگیر از میزان تاثیر کارگاههای آموزش پلیس بر افسران آموزش دیده ضروری است.</w:t>
            </w:r>
          </w:p>
          <w:p w:rsidR="00C15389" w:rsidRPr="009243C2" w:rsidRDefault="00C15389" w:rsidP="00C975BF">
            <w:pPr>
              <w:jc w:val="right"/>
              <w:rPr>
                <w:rFonts w:cs="B Compset"/>
                <w:sz w:val="28"/>
                <w:szCs w:val="28"/>
                <w:rtl/>
                <w:lang w:bidi="fa-IR"/>
              </w:rPr>
            </w:pP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نتایج این ارزیابی در راستای موارد زیر به کاربرده خواهد شد:</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 بهبود طراحی، اجرا و ارزیابی برنامه آموزشی برای فعالیتهای ظرفیت سازی برای پلیس و دیگر شرکای کاری.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 ترسیم درسهای فراگرفته شده و شناسایی حوزه های جدید همکاری میان یونیسف و پلیس برای حمایت از کودکان در ایران. </w:t>
            </w: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3. هدف</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lastRenderedPageBreak/>
              <w:t>یونیسف با هدفهای زیر از اجرای این ارزیابی حمایت می کند:</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 سنجش میزان تاثیر برنامه آموزش دادرسی نوجوانان بر نگرش، دانش و رفتار افسران آموزش دیده در همه استانها.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 شناسایی شکافها و چالشهای موجود برای اجرای معیارهای دادرسی نوجوانان توسط افسران پلیس به هنگام برخورد با کودکان معارض قانون.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 مستندسازی چگونگی طراحی و اجرای پروژه.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استخراج درسهای فراگرفته شده از طراحی، اجرا و پایش پروژه و ارائه پیشنهادهایی برای بهبود برنامه آموزش دادرسی در برنامه ریزه های آینده.</w:t>
            </w:r>
          </w:p>
          <w:p w:rsidR="00C15389" w:rsidRPr="009243C2" w:rsidRDefault="00C15389" w:rsidP="00C975BF">
            <w:pPr>
              <w:jc w:val="right"/>
              <w:rPr>
                <w:rFonts w:cs="B Compset"/>
                <w:sz w:val="28"/>
                <w:szCs w:val="28"/>
                <w:rtl/>
                <w:lang w:bidi="fa-IR"/>
              </w:rPr>
            </w:pP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 xml:space="preserve">4. دامنه فعالیت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مهمترین هدف این ارزیابی انجام یک برآورد جامع و دقیق از میزان مرتبط بودن و موثر بودن برنامه آموزش دادرسی نوجوانان به افسران پلیس در ایران است. این هدف باید از طریق پاسخ به پرسشهای زیر محقق شود:</w:t>
            </w: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میزان مرتبط بودن:</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1) تا چه اندازه دستاوردها و نتایج پروژه با نیازها و اولویتهای پلیس همخوانی داشته است؟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2) چگونه این برنامه به ارتقای حقوق کودک و معیارهای دادرسی نوجوانان در ایران کمک کرده است؟</w:t>
            </w: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میزان تاثیر:</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1) تا چه اندازه اهداف برنامه آموزش دادرسی نوجوانان به پلیس برآورده شده است؟</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2) تا چه اندازه این پروژه دانش، نگرش و رفتار افسران پلیس آموزش دیده را نسبت به کودکان در تماس با قانون تغییر داده است؟</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3) چه راهبردهایی برای اجرای این برنامه آموزشی توسط پلیس بکارگرفته شده است؟</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4) چه عوامل داخلی و بیرونی بر نتایج این پروژ] تاثیرگذاشته است؟</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5) چگونه ما می توانیم تداوم اجرای این برنامه را تضمین کنیم؟</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6) آیا صرف اجرای برنامه آموزشی روشی موثر برای ظرفیت سازی پرسنل پیرامون دادرسی نوجوانان است؟ در صورتی که پاسخ منفی است، انجام چه کارهای دیگری باید مد نظر قرار گیرد؟</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7) آیا پلیس داری یک سیستم پایش برای مراقبت از اعمال معیارهای دادرسی نوجوانان توسط افسران آموزش دیده است؟</w:t>
            </w: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میزان کارآمدی:</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1)  تا چه اندازه مربیان دوره های آموزشی برنامه و محتوای آموزشی را به نحو کارآمدی ارائه کرده اند؟</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2) تا چه اندازه مطالب آموزشی و جزوه راهنمای آموزشی با وظایف و مسئولیتهای افسران آموزش دیده مرتبط بوده است؟</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lastRenderedPageBreak/>
              <w:t>3) تاچه اندازه خدمات پشتیبانی ارائه شده در طول دوره آموزش دادرسی نوجوانان (مکان آموزش، محل اقامت، حمل و نقل و غیره) مطلوب بوده است؟</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4) آیا مانع یا موانعی برای اعمال معیارهای دادرسی نوجوانان ( مانند: سازوکارهای قضازدایی) برای افسران پلیس وجود دارد؟</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5) تا چه اندازه بودجه هزینه اختصاص یافته برای اجرای این برنامه آموزشی بگونه ای مطلوب برای تولید نتایج برنامه ریزی شده بکارگرفته شده است؟ (تحلیل  هزینه و فایده)</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سایر:</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چه نوع اقداماتی یونیسف می تواند در راستای کارگاههای آموزشی انجام دهد؟</w:t>
            </w: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منابع گردآوری اطلاعات موجود:</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برنامه همکاری مورد توافق دولت ایران و یونیسف (2005-2011)</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برنامه های سالانه پروژه بازنگری قوانین وتدوین خط مشی ها (2005-2010)</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گزارش سفرها</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گزارشهای سالانه یونیسف (2005-2010)</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ارزیابی صورت گرفته توسط جناب سروان ارسنجانی در مورد کیفیت مربیان و مطالب آموزشی در 11 استان کشور</w:t>
            </w:r>
          </w:p>
          <w:p w:rsidR="00C15389" w:rsidRPr="009243C2" w:rsidRDefault="00C15389" w:rsidP="00C975BF">
            <w:pPr>
              <w:jc w:val="right"/>
              <w:rPr>
                <w:rFonts w:cs="B Compset"/>
                <w:sz w:val="28"/>
                <w:szCs w:val="28"/>
                <w:rtl/>
                <w:lang w:bidi="fa-IR"/>
              </w:rPr>
            </w:pP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6. متدولوژی و رویکرد فنی</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این ارزیابی توسط یک کارشناس ایرانی انجام خواهد شد. او طرح اولیه این ارزیابی را تهیه خواهد کرد. در این طرح رویکرد کلی ، فرایند، متدولوژی ارزیابی ، ابزارهای گردآوری اطلاعات و تخمین بودجه لازم برای انجام این ارزیابی و غیره منعکس خواهد شد.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پیشنهاد می شود که کارشناس مربوطه ازفرایندها و شیوه های زیر برای ارزیابی استفاده کند:</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جلسه معارفه با پلیس و یونیسف پیرامون پروژه و اهدافش و هدف از انجام ارزیابی</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مطالعه اسناد و مدارک مربوط به پروژه شامل جزوه راهنمای آموزش دادرسی نوجوانان به پلیس، گزارشهای سالانه یونیسف، گزارش سفرها و برنامه های سالانه بازنگری قوانین و تدوین خط مشی ها (2005-2010).</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مصاحبه با  دو مربی اصلی کارگاههای آموزشی دادرسی نوجوانان ویژه پلیس</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-انجام بازدید میدانی از پاسگاههای پلیس برای گردآوری اطلاعات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شرکت در جلسه بحث و گفتگو با گروهی منتخب از افسران پلیس آموزش دیده در هر استان</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 شرکت در جلسه بحث و گفتگو با گروهی منتخب از مددکاران اجتماعی پلیس و مدیران حقوقی پلیس در استانها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مشاورت با مدیران پروژه در پلیس برای دریافت دیدگاهها و نظراتشان پیرامون پروژه</w:t>
            </w:r>
          </w:p>
          <w:p w:rsidR="00C15389" w:rsidRPr="009243C2" w:rsidRDefault="00C15389" w:rsidP="00C975BF">
            <w:pPr>
              <w:jc w:val="right"/>
              <w:rPr>
                <w:rFonts w:cs="B Compset"/>
                <w:sz w:val="28"/>
                <w:szCs w:val="28"/>
                <w:rtl/>
                <w:lang w:bidi="fa-IR"/>
              </w:rPr>
            </w:pPr>
          </w:p>
          <w:p w:rsidR="00C15389" w:rsidRPr="009243C2" w:rsidRDefault="00C15389" w:rsidP="00C975BF">
            <w:pPr>
              <w:jc w:val="right"/>
              <w:rPr>
                <w:rFonts w:cs="B Compset"/>
                <w:sz w:val="28"/>
                <w:szCs w:val="28"/>
                <w:rtl/>
                <w:lang w:bidi="fa-IR"/>
              </w:rPr>
            </w:pPr>
          </w:p>
          <w:p w:rsidR="00C15389" w:rsidRPr="009243C2" w:rsidRDefault="00C15389" w:rsidP="00C975BF">
            <w:pPr>
              <w:jc w:val="right"/>
              <w:rPr>
                <w:rFonts w:cs="B Compset"/>
                <w:sz w:val="28"/>
                <w:szCs w:val="28"/>
                <w:rtl/>
                <w:lang w:bidi="fa-IR"/>
              </w:rPr>
            </w:pPr>
            <w:r w:rsidRPr="009243C2">
              <w:rPr>
                <w:rFonts w:cs="B Compset" w:hint="cs"/>
                <w:b/>
                <w:bCs/>
                <w:sz w:val="28"/>
                <w:szCs w:val="28"/>
                <w:u w:val="single"/>
                <w:rtl/>
                <w:lang w:bidi="fa-IR"/>
              </w:rPr>
              <w:t>تذکر:</w:t>
            </w:r>
            <w:r w:rsidRPr="009243C2">
              <w:rPr>
                <w:rFonts w:cs="B Compset" w:hint="cs"/>
                <w:sz w:val="28"/>
                <w:szCs w:val="28"/>
                <w:rtl/>
                <w:lang w:bidi="fa-IR"/>
              </w:rPr>
              <w:t xml:space="preserve"> کارشناس مربوطه باید به فرهنگ و حیثیت همه افرادی که در این ارزیابی درگیر می شوند، احترام بگذارد. </w:t>
            </w:r>
          </w:p>
          <w:p w:rsidR="00C15389" w:rsidRPr="009243C2" w:rsidRDefault="00C15389" w:rsidP="00C975BF">
            <w:pPr>
              <w:jc w:val="right"/>
              <w:rPr>
                <w:rFonts w:cs="B Compset"/>
                <w:b/>
                <w:bCs/>
                <w:sz w:val="28"/>
                <w:szCs w:val="28"/>
                <w:rtl/>
                <w:lang w:bidi="fa-IR"/>
              </w:rPr>
            </w:pPr>
            <w:r w:rsidRPr="009243C2">
              <w:rPr>
                <w:rFonts w:cs="B Compset" w:hint="cs"/>
                <w:sz w:val="28"/>
                <w:szCs w:val="28"/>
                <w:rtl/>
                <w:lang w:bidi="fa-IR"/>
              </w:rPr>
              <w:t>هنگام مصاحبه و ملاقات با مردم محلی بویژه کودکان، ملاحظات عالیه اخلاقی باید توسط فرد ارزیابی کننده رعایت شود. همه تولیدات این مطالعه شامل اطلاعات و گزارشها دارایی معنوی دولت ایران  و یونیسف است.  کارشناس مربوطه بدون اجازه دولت ایران و یونیسف نباید این تولیدات را در اختیار دیگران قرار دهد.</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 </w:t>
            </w: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7. فعالیتها و وظایف</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کارشناس مربوطه باید وظایف و تکالیف زیر را انجام دهد:</w:t>
            </w:r>
          </w:p>
          <w:tbl>
            <w:tblPr>
              <w:tblW w:w="8856" w:type="dxa"/>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8"/>
              <w:gridCol w:w="7938"/>
            </w:tblGrid>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 xml:space="preserve">روز کاری </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وظایف و تکالیف</w:t>
                  </w:r>
                </w:p>
              </w:tc>
            </w:tr>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5</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مطالعه اسناد یونیسف و شریک کاری دولتی مربوطه به  برنامه آموزشی و ارائه نقطه نظرات و دیدگاهها پیرامون طرح، اهداف و پرسشهای این ارزیابی</w:t>
                  </w:r>
                </w:p>
              </w:tc>
            </w:tr>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4</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 xml:space="preserve">تسهیل و مستند سازی جلسات مشاوره و مباحثه با کارشناسان مربوطه پلیس و کارشناسان حمایت از کودک و پایش و ارزیابی یونیسف ایران </w:t>
                  </w:r>
                </w:p>
              </w:tc>
            </w:tr>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10</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طراحی و آزمایش ابزارهای گردآوری اطلاعات  در راستای اهداف این ارزیابی</w:t>
                  </w:r>
                </w:p>
              </w:tc>
            </w:tr>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30</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rtl/>
                      <w:lang w:bidi="fa-IR"/>
                    </w:rPr>
                  </w:pPr>
                  <w:r w:rsidRPr="009243C2">
                    <w:rPr>
                      <w:rFonts w:cs="B Compset" w:hint="cs"/>
                      <w:sz w:val="28"/>
                      <w:szCs w:val="28"/>
                      <w:rtl/>
                      <w:lang w:bidi="fa-IR"/>
                    </w:rPr>
                    <w:t>گردآوری داده ها از طریق مطالعات موردی، هماهنگی و انجام بازدید میدانی از پاسگاههای پلیس، انجام جلسات بحث و گفتگو و مصاحبه با افسران آموزش دیده در استانهای منتخب</w:t>
                  </w:r>
                </w:p>
                <w:p w:rsidR="00C15389" w:rsidRPr="009243C2" w:rsidRDefault="00C15389" w:rsidP="003C6CBD">
                  <w:pPr>
                    <w:framePr w:hSpace="180" w:wrap="around" w:vAnchor="text" w:hAnchor="margin" w:xAlign="center" w:y="-200"/>
                    <w:spacing w:line="240" w:lineRule="auto"/>
                    <w:jc w:val="center"/>
                    <w:rPr>
                      <w:rFonts w:cs="B Compset"/>
                      <w:sz w:val="28"/>
                      <w:szCs w:val="28"/>
                      <w:lang w:bidi="fa-IR"/>
                    </w:rPr>
                  </w:pPr>
                </w:p>
              </w:tc>
            </w:tr>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3</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نگارش گزارش وضعیت و پیشرفت ارزیابی به فارسی</w:t>
                  </w:r>
                </w:p>
              </w:tc>
            </w:tr>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10</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تحلیل و تفسیر داده ها، یافته ها، نتایج و توصیه ها</w:t>
                  </w:r>
                </w:p>
              </w:tc>
            </w:tr>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5</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تهیه گزارش اولیه ارزیابی به فارسی</w:t>
                  </w:r>
                </w:p>
              </w:tc>
            </w:tr>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5</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 xml:space="preserve">انجام جلسه مشورتی با طرفهای سهیم در اجرای برنامه پیرامون یافته ها و پیشنهادات </w:t>
                  </w:r>
                </w:p>
              </w:tc>
            </w:tr>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5</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 xml:space="preserve">نهایی سازی گزارش ارزیابی برپایه نتایج جلسات مشاوره </w:t>
                  </w:r>
                </w:p>
              </w:tc>
            </w:tr>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lastRenderedPageBreak/>
                    <w:t>5</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 xml:space="preserve">تهیه و ارائه  چکیده ای از گزارش نهایی ارزیابی شامل یافته های اصلی، درسهای فراگرفته شده، توصیه ها و برخی مطالعات موردی  </w:t>
                  </w:r>
                </w:p>
              </w:tc>
            </w:tr>
            <w:tr w:rsidR="00C15389" w:rsidRPr="009243C2" w:rsidTr="009B4BA5">
              <w:tc>
                <w:tcPr>
                  <w:tcW w:w="91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87</w:t>
                  </w:r>
                </w:p>
              </w:tc>
              <w:tc>
                <w:tcPr>
                  <w:tcW w:w="7938" w:type="dxa"/>
                </w:tcPr>
                <w:p w:rsidR="00C15389" w:rsidRPr="009243C2" w:rsidRDefault="00C15389" w:rsidP="003C6CBD">
                  <w:pPr>
                    <w:framePr w:hSpace="180" w:wrap="around" w:vAnchor="text" w:hAnchor="margin" w:xAlign="center" w:y="-200"/>
                    <w:spacing w:line="240" w:lineRule="auto"/>
                    <w:jc w:val="right"/>
                    <w:rPr>
                      <w:rFonts w:cs="B Compset"/>
                      <w:sz w:val="28"/>
                      <w:szCs w:val="28"/>
                      <w:lang w:bidi="fa-IR"/>
                    </w:rPr>
                  </w:pPr>
                  <w:r w:rsidRPr="009243C2">
                    <w:rPr>
                      <w:rFonts w:cs="B Compset" w:hint="cs"/>
                      <w:sz w:val="28"/>
                      <w:szCs w:val="28"/>
                      <w:rtl/>
                      <w:lang w:bidi="fa-IR"/>
                    </w:rPr>
                    <w:t>جمع کل روزهای کاری</w:t>
                  </w:r>
                </w:p>
              </w:tc>
            </w:tr>
          </w:tbl>
          <w:p w:rsidR="00C15389" w:rsidRPr="009243C2" w:rsidRDefault="00C15389" w:rsidP="00C975BF">
            <w:pPr>
              <w:jc w:val="right"/>
              <w:rPr>
                <w:rFonts w:cs="B Compset"/>
                <w:sz w:val="28"/>
                <w:szCs w:val="28"/>
                <w:rtl/>
                <w:lang w:bidi="fa-IR"/>
              </w:rPr>
            </w:pP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پیش بینی می شود که 87 روز کاری برای اجرا و تکمیل فعالیتهای فوق الذکر در این ارزیابی لازم باشد. </w:t>
            </w:r>
          </w:p>
          <w:p w:rsidR="00C15389" w:rsidRPr="009243C2" w:rsidRDefault="00C15389" w:rsidP="00C975BF">
            <w:pPr>
              <w:jc w:val="right"/>
              <w:rPr>
                <w:rFonts w:cs="B Compset"/>
                <w:sz w:val="28"/>
                <w:szCs w:val="28"/>
                <w:rtl/>
                <w:lang w:bidi="fa-IR"/>
              </w:rPr>
            </w:pP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8. بروندادها و نتایج مورد انتظار</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کارشناس مربوطه باید موارد زیر را تهیه و تحویل دهد:</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پیشنهاد اولیه برای ارزیابی</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برنامه کاری برای ارزیابی</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متدولوژی برای ارزیابی</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ابزارهای لازم برای گردآوری داده ها جهت ارزیابی</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گزارش پیشرفت پروژه</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-گزارش اولیه ارزیابی به فارسی شامل نتایج، یافته ها، توصیه ها و درسهای فراگرفته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گزارش نهایی ارزیابی شامل نتایج، یافته ها، توصیه ها و درسهای فراگرفته</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چکیده ای از گزارش نهایی ارزیابی به فارسی</w:t>
            </w:r>
          </w:p>
          <w:p w:rsidR="00C15389" w:rsidRPr="009243C2" w:rsidRDefault="00C15389" w:rsidP="00C975BF">
            <w:pPr>
              <w:rPr>
                <w:rFonts w:cs="B Compset"/>
                <w:sz w:val="28"/>
                <w:szCs w:val="28"/>
                <w:rtl/>
                <w:lang w:bidi="fa-IR"/>
              </w:rPr>
            </w:pP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9. مدیریت، سازماندهی  و جدول زمانی</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کارشناس مربوطه باید با معاونت آموزش و معاونت حقوقی ناجا و یونیسف ایران در تمام مراحل مختلف ارزیابی شامل تدوین طرح اولیه ارزیابی، طراحی و آزمایش ابزارهای گردآوری داده ها، انتخاب متدولوژی و غیره مشورت نماید.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یونیسف و پلیس طبق قوانین و مقررات سازمانی شان دسترسی کارشناس منتخب را به اسناد و مدارک مربوط به پروژه  فراهم خواهند ساخت. پلیس ملی ایران بازدیدهای میدانی برای انجام این ارزیابی را با پلیس استانی هماهنگ و تسهیل خواهد کرد. </w:t>
            </w: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t xml:space="preserve">10. بودجه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بودجه و هزینه های مربوط به انجام این ارزیابی از محل پروژه بازنگری قوانین و تدوین خط مشی ها تامین خواهد شد. </w:t>
            </w:r>
          </w:p>
          <w:p w:rsidR="00C15389" w:rsidRPr="009243C2" w:rsidRDefault="00C15389" w:rsidP="00C975BF">
            <w:pPr>
              <w:jc w:val="right"/>
              <w:rPr>
                <w:rFonts w:cs="B Compset"/>
                <w:sz w:val="28"/>
                <w:szCs w:val="28"/>
                <w:rtl/>
                <w:lang w:bidi="fa-IR"/>
              </w:rPr>
            </w:pPr>
          </w:p>
          <w:p w:rsidR="00C15389" w:rsidRPr="009243C2" w:rsidRDefault="00C15389" w:rsidP="00C975BF">
            <w:pPr>
              <w:jc w:val="right"/>
              <w:rPr>
                <w:rFonts w:cs="B Compset"/>
                <w:b/>
                <w:bCs/>
                <w:sz w:val="28"/>
                <w:szCs w:val="28"/>
                <w:u w:val="single"/>
                <w:rtl/>
                <w:lang w:bidi="fa-IR"/>
              </w:rPr>
            </w:pPr>
            <w:r w:rsidRPr="009243C2">
              <w:rPr>
                <w:rFonts w:cs="B Compset" w:hint="cs"/>
                <w:b/>
                <w:bCs/>
                <w:sz w:val="28"/>
                <w:szCs w:val="28"/>
                <w:u w:val="single"/>
                <w:rtl/>
                <w:lang w:bidi="fa-IR"/>
              </w:rPr>
              <w:lastRenderedPageBreak/>
              <w:t>11. تحصیلات و تخصص مورد نیاز</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دست کم مدرک کارشناسی ارشد در علوم اجتماعی یا علوم مرتبط</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-دانش و تجربه مفید درکاربرد عملی متدولوژی ارزیابی کیفی و کمی و  مهارت در گرد آوری دادها</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مهارت در تسهیلگری و تحلیل دادها</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مهارت در گزارش نویسی</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 آشنایی با معیارهای دادرسی نوجوانان </w:t>
            </w:r>
          </w:p>
          <w:p w:rsidR="00C15389" w:rsidRPr="009243C2" w:rsidRDefault="00C15389" w:rsidP="00C975BF">
            <w:pPr>
              <w:jc w:val="right"/>
              <w:rPr>
                <w:rFonts w:cs="B Compset"/>
                <w:sz w:val="28"/>
                <w:szCs w:val="28"/>
                <w:rtl/>
                <w:lang w:bidi="fa-IR"/>
              </w:rPr>
            </w:pPr>
            <w:r w:rsidRPr="009243C2">
              <w:rPr>
                <w:rFonts w:cs="B Compset" w:hint="cs"/>
                <w:sz w:val="28"/>
                <w:szCs w:val="28"/>
                <w:rtl/>
                <w:lang w:bidi="fa-IR"/>
              </w:rPr>
              <w:t xml:space="preserve">- سابقه کار قبلی با یونیسف و پلیس </w:t>
            </w:r>
          </w:p>
          <w:p w:rsidR="00C15389" w:rsidRPr="009243C2" w:rsidRDefault="00C15389" w:rsidP="00C975BF">
            <w:pPr>
              <w:jc w:val="right"/>
              <w:rPr>
                <w:rFonts w:cs="B Compset"/>
                <w:sz w:val="28"/>
                <w:szCs w:val="28"/>
                <w:rtl/>
                <w:lang w:bidi="fa-IR"/>
              </w:rPr>
            </w:pPr>
          </w:p>
          <w:p w:rsidR="00C15389" w:rsidRPr="009243C2" w:rsidRDefault="00C15389" w:rsidP="00C975BF">
            <w:pPr>
              <w:rPr>
                <w:rFonts w:cs="B Compset"/>
                <w:sz w:val="28"/>
                <w:szCs w:val="28"/>
                <w:rtl/>
                <w:lang w:bidi="fa-IR"/>
              </w:rPr>
            </w:pPr>
          </w:p>
          <w:p w:rsidR="00C15389" w:rsidRPr="009243C2" w:rsidRDefault="00C15389" w:rsidP="00C975BF">
            <w:pPr>
              <w:rPr>
                <w:rFonts w:cs="B Compset"/>
                <w:sz w:val="28"/>
                <w:szCs w:val="28"/>
                <w:rtl/>
                <w:lang w:bidi="fa-IR"/>
              </w:rPr>
            </w:pPr>
          </w:p>
          <w:p w:rsidR="00C15389" w:rsidRPr="009243C2" w:rsidRDefault="00C15389" w:rsidP="00C975BF">
            <w:pPr>
              <w:rPr>
                <w:rFonts w:cs="B Compset"/>
                <w:sz w:val="28"/>
                <w:szCs w:val="28"/>
                <w:rtl/>
                <w:lang w:bidi="fa-IR"/>
              </w:rPr>
            </w:pPr>
          </w:p>
          <w:p w:rsidR="00C15389" w:rsidRPr="009243C2" w:rsidRDefault="00C15389" w:rsidP="00C975BF">
            <w:pPr>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046A6F" w:rsidRPr="009243C2" w:rsidRDefault="00046A6F" w:rsidP="00C975BF">
            <w:pPr>
              <w:bidi/>
              <w:jc w:val="both"/>
              <w:rPr>
                <w:rFonts w:cs="B Compset"/>
                <w:sz w:val="28"/>
                <w:szCs w:val="28"/>
                <w:rtl/>
                <w:lang w:bidi="fa-IR"/>
              </w:rPr>
            </w:pPr>
          </w:p>
          <w:p w:rsidR="007230FE" w:rsidRPr="009243C2" w:rsidRDefault="007230FE" w:rsidP="00C975BF">
            <w:pPr>
              <w:bidi/>
              <w:jc w:val="both"/>
              <w:rPr>
                <w:rFonts w:cs="B Compset"/>
                <w:sz w:val="28"/>
                <w:szCs w:val="28"/>
                <w:rtl/>
                <w:lang w:bidi="fa-IR"/>
              </w:rPr>
            </w:pPr>
          </w:p>
          <w:p w:rsidR="007230FE" w:rsidRPr="009243C2" w:rsidRDefault="007230FE" w:rsidP="00C975BF">
            <w:pPr>
              <w:bidi/>
              <w:jc w:val="both"/>
              <w:rPr>
                <w:rFonts w:cs="B Compset"/>
                <w:sz w:val="28"/>
                <w:szCs w:val="28"/>
                <w:rtl/>
                <w:lang w:bidi="fa-IR"/>
              </w:rPr>
            </w:pPr>
          </w:p>
          <w:p w:rsidR="00C15389" w:rsidRPr="009243C2" w:rsidRDefault="00046A6F" w:rsidP="00C975BF">
            <w:pPr>
              <w:bidi/>
              <w:jc w:val="both"/>
              <w:rPr>
                <w:rFonts w:cs="B Compset"/>
                <w:b/>
                <w:bCs/>
                <w:sz w:val="28"/>
                <w:szCs w:val="28"/>
                <w:rtl/>
              </w:rPr>
            </w:pPr>
            <w:r w:rsidRPr="009243C2">
              <w:rPr>
                <w:rFonts w:cs="B Compset" w:hint="cs"/>
                <w:b/>
                <w:bCs/>
                <w:sz w:val="28"/>
                <w:szCs w:val="28"/>
                <w:rtl/>
                <w:lang w:bidi="fa-IR"/>
              </w:rPr>
              <w:lastRenderedPageBreak/>
              <w:t xml:space="preserve">پیوست </w:t>
            </w:r>
            <w:r w:rsidR="00E470E2" w:rsidRPr="009243C2">
              <w:rPr>
                <w:rFonts w:cs="B Compset" w:hint="cs"/>
                <w:b/>
                <w:bCs/>
                <w:sz w:val="28"/>
                <w:szCs w:val="28"/>
                <w:rtl/>
                <w:lang w:bidi="fa-IR"/>
              </w:rPr>
              <w:t>ب</w:t>
            </w:r>
            <w:r w:rsidRPr="009243C2">
              <w:rPr>
                <w:rFonts w:cs="B Compset" w:hint="cs"/>
                <w:b/>
                <w:bCs/>
                <w:sz w:val="28"/>
                <w:szCs w:val="28"/>
                <w:rtl/>
                <w:lang w:bidi="fa-IR"/>
              </w:rPr>
              <w:t xml:space="preserve">: </w:t>
            </w:r>
            <w:r w:rsidRPr="009243C2">
              <w:rPr>
                <w:rFonts w:cs="B Compset" w:hint="cs"/>
                <w:b/>
                <w:bCs/>
                <w:sz w:val="28"/>
                <w:szCs w:val="28"/>
                <w:rtl/>
              </w:rPr>
              <w:t xml:space="preserve"> فهرست افراد معرفی شده توسط آقای برنکن برای مربی گری کارگاه های آموزش دادرسی نوجوانان</w:t>
            </w:r>
            <w:r w:rsidR="00CD2F50" w:rsidRPr="009243C2">
              <w:rPr>
                <w:rFonts w:cs="B Compset" w:hint="cs"/>
                <w:b/>
                <w:bCs/>
                <w:sz w:val="28"/>
                <w:szCs w:val="28"/>
                <w:rtl/>
              </w:rPr>
              <w:t xml:space="preserve"> برای ناجا</w:t>
            </w:r>
          </w:p>
          <w:p w:rsidR="00046A6F" w:rsidRPr="009243C2" w:rsidRDefault="00046A6F" w:rsidP="00C975BF">
            <w:pPr>
              <w:bidi/>
              <w:jc w:val="both"/>
              <w:rPr>
                <w:rFonts w:cs="B Compset"/>
                <w:b/>
                <w:bCs/>
                <w:sz w:val="28"/>
                <w:szCs w:val="28"/>
                <w:rtl/>
              </w:rPr>
            </w:pPr>
          </w:p>
          <w:tbl>
            <w:tblPr>
              <w:tblStyle w:val="TableGrid"/>
              <w:bidiVisual/>
              <w:tblW w:w="0" w:type="auto"/>
              <w:tblLayout w:type="fixed"/>
              <w:tblLook w:val="04A0" w:firstRow="1" w:lastRow="0" w:firstColumn="1" w:lastColumn="0" w:noHBand="0" w:noVBand="1"/>
            </w:tblPr>
            <w:tblGrid>
              <w:gridCol w:w="1131"/>
              <w:gridCol w:w="3960"/>
            </w:tblGrid>
            <w:tr w:rsidR="00046A6F" w:rsidRPr="009243C2" w:rsidTr="00CD2F50">
              <w:tc>
                <w:tcPr>
                  <w:tcW w:w="1131" w:type="dxa"/>
                </w:tcPr>
                <w:p w:rsidR="00046A6F" w:rsidRPr="009243C2" w:rsidRDefault="00046A6F" w:rsidP="003C6CBD">
                  <w:pPr>
                    <w:framePr w:hSpace="180" w:wrap="around" w:vAnchor="text" w:hAnchor="margin" w:xAlign="center" w:y="-200"/>
                    <w:bidi/>
                    <w:jc w:val="both"/>
                    <w:rPr>
                      <w:rFonts w:cs="B Compset"/>
                      <w:b/>
                      <w:bCs/>
                      <w:sz w:val="28"/>
                      <w:szCs w:val="28"/>
                      <w:rtl/>
                    </w:rPr>
                  </w:pPr>
                  <w:r w:rsidRPr="009243C2">
                    <w:rPr>
                      <w:rFonts w:cs="B Compset" w:hint="cs"/>
                      <w:b/>
                      <w:bCs/>
                      <w:sz w:val="28"/>
                      <w:szCs w:val="28"/>
                      <w:rtl/>
                    </w:rPr>
                    <w:t>ردیف</w:t>
                  </w:r>
                </w:p>
              </w:tc>
              <w:tc>
                <w:tcPr>
                  <w:tcW w:w="3960" w:type="dxa"/>
                </w:tcPr>
                <w:p w:rsidR="00046A6F" w:rsidRPr="009243C2" w:rsidRDefault="00046A6F" w:rsidP="003C6CBD">
                  <w:pPr>
                    <w:framePr w:hSpace="180" w:wrap="around" w:vAnchor="text" w:hAnchor="margin" w:xAlign="center" w:y="-200"/>
                    <w:bidi/>
                    <w:jc w:val="both"/>
                    <w:rPr>
                      <w:rFonts w:cs="B Compset"/>
                      <w:b/>
                      <w:bCs/>
                      <w:sz w:val="28"/>
                      <w:szCs w:val="28"/>
                      <w:rtl/>
                    </w:rPr>
                  </w:pPr>
                  <w:r w:rsidRPr="009243C2">
                    <w:rPr>
                      <w:rFonts w:cs="B Compset" w:hint="cs"/>
                      <w:b/>
                      <w:bCs/>
                      <w:sz w:val="28"/>
                      <w:szCs w:val="28"/>
                      <w:rtl/>
                    </w:rPr>
                    <w:t>نام و نام خانوادگی</w:t>
                  </w:r>
                </w:p>
              </w:tc>
            </w:tr>
            <w:tr w:rsidR="00046A6F" w:rsidRPr="009243C2" w:rsidTr="00CD2F50">
              <w:tc>
                <w:tcPr>
                  <w:tcW w:w="1131" w:type="dxa"/>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1</w:t>
                  </w:r>
                </w:p>
              </w:tc>
              <w:tc>
                <w:tcPr>
                  <w:tcW w:w="3960" w:type="dxa"/>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مرتضی نیازخانی</w:t>
                  </w:r>
                </w:p>
              </w:tc>
            </w:tr>
            <w:tr w:rsidR="00046A6F" w:rsidRPr="009243C2" w:rsidTr="00CD2F50">
              <w:tc>
                <w:tcPr>
                  <w:tcW w:w="1131" w:type="dxa"/>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2</w:t>
                  </w:r>
                </w:p>
              </w:tc>
              <w:tc>
                <w:tcPr>
                  <w:tcW w:w="3960" w:type="dxa"/>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وحید سیف</w:t>
                  </w:r>
                </w:p>
              </w:tc>
            </w:tr>
            <w:tr w:rsidR="00046A6F" w:rsidRPr="009243C2" w:rsidTr="00CD2F50">
              <w:tc>
                <w:tcPr>
                  <w:tcW w:w="1131" w:type="dxa"/>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3</w:t>
                  </w:r>
                </w:p>
              </w:tc>
              <w:tc>
                <w:tcPr>
                  <w:tcW w:w="3960" w:type="dxa"/>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فریدون محمد بیگی</w:t>
                  </w:r>
                </w:p>
              </w:tc>
            </w:tr>
            <w:tr w:rsidR="00046A6F" w:rsidRPr="009243C2" w:rsidTr="00CD2F50">
              <w:tc>
                <w:tcPr>
                  <w:tcW w:w="1131" w:type="dxa"/>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4</w:t>
                  </w:r>
                </w:p>
              </w:tc>
              <w:tc>
                <w:tcPr>
                  <w:tcW w:w="3960" w:type="dxa"/>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پروین ناظمی</w:t>
                  </w:r>
                </w:p>
              </w:tc>
            </w:tr>
            <w:tr w:rsidR="00046A6F" w:rsidRPr="009243C2" w:rsidTr="00CD2F50">
              <w:tc>
                <w:tcPr>
                  <w:tcW w:w="1131" w:type="dxa"/>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5</w:t>
                  </w:r>
                </w:p>
              </w:tc>
              <w:tc>
                <w:tcPr>
                  <w:tcW w:w="3960" w:type="dxa"/>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سید مسیح حسینی</w:t>
                  </w:r>
                </w:p>
              </w:tc>
            </w:tr>
            <w:tr w:rsidR="00046A6F" w:rsidRPr="009243C2" w:rsidTr="00CD2F50">
              <w:tc>
                <w:tcPr>
                  <w:tcW w:w="1131" w:type="dxa"/>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6</w:t>
                  </w:r>
                </w:p>
              </w:tc>
              <w:tc>
                <w:tcPr>
                  <w:tcW w:w="3960" w:type="dxa"/>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جواد محمد یاری</w:t>
                  </w:r>
                </w:p>
              </w:tc>
            </w:tr>
            <w:tr w:rsidR="00046A6F" w:rsidRPr="009243C2" w:rsidTr="00CD2F50">
              <w:trPr>
                <w:trHeight w:val="626"/>
              </w:trPr>
              <w:tc>
                <w:tcPr>
                  <w:tcW w:w="1131" w:type="dxa"/>
                  <w:tcBorders>
                    <w:bottom w:val="single" w:sz="4" w:space="0" w:color="auto"/>
                  </w:tcBorders>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7</w:t>
                  </w:r>
                </w:p>
              </w:tc>
              <w:tc>
                <w:tcPr>
                  <w:tcW w:w="3960" w:type="dxa"/>
                  <w:tcBorders>
                    <w:bottom w:val="single" w:sz="4" w:space="0" w:color="auto"/>
                  </w:tcBorders>
                </w:tcPr>
                <w:p w:rsidR="00046A6F" w:rsidRPr="009243C2" w:rsidRDefault="00046A6F" w:rsidP="003C6CBD">
                  <w:pPr>
                    <w:framePr w:hSpace="180" w:wrap="around" w:vAnchor="text" w:hAnchor="margin" w:xAlign="center" w:y="-200"/>
                    <w:bidi/>
                    <w:jc w:val="both"/>
                    <w:rPr>
                      <w:rFonts w:cs="B Compset"/>
                      <w:b/>
                      <w:bCs/>
                      <w:sz w:val="28"/>
                      <w:szCs w:val="28"/>
                      <w:rtl/>
                    </w:rPr>
                  </w:pPr>
                  <w:r w:rsidRPr="009243C2">
                    <w:rPr>
                      <w:rFonts w:cs="B Compset" w:hint="cs"/>
                      <w:sz w:val="28"/>
                      <w:szCs w:val="28"/>
                      <w:rtl/>
                    </w:rPr>
                    <w:t>حسین عیارگر</w:t>
                  </w:r>
                </w:p>
              </w:tc>
            </w:tr>
            <w:tr w:rsidR="00046A6F" w:rsidRPr="009243C2" w:rsidTr="00CD2F50">
              <w:trPr>
                <w:trHeight w:val="262"/>
              </w:trPr>
              <w:tc>
                <w:tcPr>
                  <w:tcW w:w="1131" w:type="dxa"/>
                  <w:tcBorders>
                    <w:top w:val="single" w:sz="4" w:space="0" w:color="auto"/>
                    <w:bottom w:val="single" w:sz="4" w:space="0" w:color="auto"/>
                  </w:tcBorders>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8</w:t>
                  </w:r>
                </w:p>
              </w:tc>
              <w:tc>
                <w:tcPr>
                  <w:tcW w:w="3960" w:type="dxa"/>
                  <w:tcBorders>
                    <w:top w:val="single" w:sz="4" w:space="0" w:color="auto"/>
                    <w:bottom w:val="single" w:sz="4" w:space="0" w:color="auto"/>
                  </w:tcBorders>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زهره جولایی</w:t>
                  </w:r>
                </w:p>
              </w:tc>
            </w:tr>
            <w:tr w:rsidR="00046A6F" w:rsidRPr="009243C2" w:rsidTr="00CD2F50">
              <w:trPr>
                <w:trHeight w:val="262"/>
              </w:trPr>
              <w:tc>
                <w:tcPr>
                  <w:tcW w:w="1131" w:type="dxa"/>
                  <w:tcBorders>
                    <w:top w:val="single" w:sz="4" w:space="0" w:color="auto"/>
                    <w:bottom w:val="single" w:sz="4" w:space="0" w:color="auto"/>
                  </w:tcBorders>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9</w:t>
                  </w:r>
                </w:p>
              </w:tc>
              <w:tc>
                <w:tcPr>
                  <w:tcW w:w="3960" w:type="dxa"/>
                  <w:tcBorders>
                    <w:top w:val="single" w:sz="4" w:space="0" w:color="auto"/>
                    <w:bottom w:val="single" w:sz="4" w:space="0" w:color="auto"/>
                  </w:tcBorders>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محمد بارانی</w:t>
                  </w:r>
                </w:p>
              </w:tc>
            </w:tr>
            <w:tr w:rsidR="00046A6F" w:rsidRPr="009243C2" w:rsidTr="00CD2F50">
              <w:trPr>
                <w:trHeight w:val="250"/>
              </w:trPr>
              <w:tc>
                <w:tcPr>
                  <w:tcW w:w="1131" w:type="dxa"/>
                  <w:tcBorders>
                    <w:top w:val="single" w:sz="4" w:space="0" w:color="auto"/>
                    <w:bottom w:val="single" w:sz="4" w:space="0" w:color="auto"/>
                  </w:tcBorders>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10</w:t>
                  </w:r>
                </w:p>
              </w:tc>
              <w:tc>
                <w:tcPr>
                  <w:tcW w:w="3960" w:type="dxa"/>
                  <w:tcBorders>
                    <w:top w:val="single" w:sz="4" w:space="0" w:color="auto"/>
                    <w:bottom w:val="single" w:sz="4" w:space="0" w:color="auto"/>
                  </w:tcBorders>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فرشته موسوی</w:t>
                  </w:r>
                </w:p>
              </w:tc>
            </w:tr>
            <w:tr w:rsidR="00046A6F" w:rsidRPr="009243C2" w:rsidTr="00CD2F50">
              <w:trPr>
                <w:trHeight w:val="557"/>
              </w:trPr>
              <w:tc>
                <w:tcPr>
                  <w:tcW w:w="1131" w:type="dxa"/>
                  <w:tcBorders>
                    <w:top w:val="single" w:sz="4" w:space="0" w:color="auto"/>
                    <w:bottom w:val="single" w:sz="4" w:space="0" w:color="auto"/>
                  </w:tcBorders>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11</w:t>
                  </w:r>
                </w:p>
              </w:tc>
              <w:tc>
                <w:tcPr>
                  <w:tcW w:w="3960" w:type="dxa"/>
                  <w:tcBorders>
                    <w:top w:val="single" w:sz="4" w:space="0" w:color="auto"/>
                    <w:bottom w:val="single" w:sz="4" w:space="0" w:color="auto"/>
                  </w:tcBorders>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عباس علی بابایی</w:t>
                  </w:r>
                </w:p>
              </w:tc>
            </w:tr>
            <w:tr w:rsidR="00046A6F" w:rsidRPr="009243C2" w:rsidTr="00CD2F50">
              <w:trPr>
                <w:trHeight w:val="382"/>
              </w:trPr>
              <w:tc>
                <w:tcPr>
                  <w:tcW w:w="1131" w:type="dxa"/>
                  <w:tcBorders>
                    <w:top w:val="single" w:sz="4" w:space="0" w:color="auto"/>
                    <w:bottom w:val="single" w:sz="4" w:space="0" w:color="auto"/>
                  </w:tcBorders>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12</w:t>
                  </w:r>
                </w:p>
              </w:tc>
              <w:tc>
                <w:tcPr>
                  <w:tcW w:w="3960" w:type="dxa"/>
                  <w:tcBorders>
                    <w:top w:val="single" w:sz="4" w:space="0" w:color="auto"/>
                    <w:bottom w:val="single" w:sz="4" w:space="0" w:color="auto"/>
                  </w:tcBorders>
                </w:tcPr>
                <w:p w:rsidR="00046A6F" w:rsidRPr="009243C2" w:rsidRDefault="00046A6F" w:rsidP="003C6CBD">
                  <w:pPr>
                    <w:framePr w:hSpace="180" w:wrap="around" w:vAnchor="text" w:hAnchor="margin" w:xAlign="center" w:y="-200"/>
                    <w:bidi/>
                    <w:jc w:val="both"/>
                    <w:rPr>
                      <w:rFonts w:cs="B Compset"/>
                      <w:sz w:val="28"/>
                      <w:szCs w:val="28"/>
                      <w:rtl/>
                    </w:rPr>
                  </w:pPr>
                  <w:r w:rsidRPr="009243C2">
                    <w:rPr>
                      <w:rFonts w:cs="B Compset" w:hint="cs"/>
                      <w:sz w:val="28"/>
                      <w:szCs w:val="28"/>
                      <w:rtl/>
                    </w:rPr>
                    <w:t>علی سعیدی</w:t>
                  </w:r>
                </w:p>
              </w:tc>
            </w:tr>
            <w:tr w:rsidR="00046A6F" w:rsidRPr="009243C2" w:rsidTr="00CD2F50">
              <w:trPr>
                <w:trHeight w:val="250"/>
              </w:trPr>
              <w:tc>
                <w:tcPr>
                  <w:tcW w:w="1131" w:type="dxa"/>
                  <w:tcBorders>
                    <w:top w:val="single" w:sz="4" w:space="0" w:color="auto"/>
                    <w:bottom w:val="single" w:sz="4" w:space="0" w:color="auto"/>
                  </w:tcBorders>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13</w:t>
                  </w:r>
                </w:p>
              </w:tc>
              <w:tc>
                <w:tcPr>
                  <w:tcW w:w="3960" w:type="dxa"/>
                  <w:tcBorders>
                    <w:top w:val="single" w:sz="4" w:space="0" w:color="auto"/>
                    <w:bottom w:val="single" w:sz="4" w:space="0" w:color="auto"/>
                  </w:tcBorders>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سیّد سعید کشفی</w:t>
                  </w:r>
                </w:p>
              </w:tc>
            </w:tr>
            <w:tr w:rsidR="00046A6F" w:rsidRPr="009243C2" w:rsidTr="00CD2F50">
              <w:trPr>
                <w:trHeight w:val="238"/>
              </w:trPr>
              <w:tc>
                <w:tcPr>
                  <w:tcW w:w="1131" w:type="dxa"/>
                  <w:tcBorders>
                    <w:top w:val="single" w:sz="4" w:space="0" w:color="auto"/>
                    <w:bottom w:val="single" w:sz="4" w:space="0" w:color="auto"/>
                  </w:tcBorders>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14</w:t>
                  </w:r>
                </w:p>
              </w:tc>
              <w:tc>
                <w:tcPr>
                  <w:tcW w:w="3960" w:type="dxa"/>
                  <w:tcBorders>
                    <w:top w:val="single" w:sz="4" w:space="0" w:color="auto"/>
                    <w:bottom w:val="single" w:sz="4" w:space="0" w:color="auto"/>
                  </w:tcBorders>
                </w:tcPr>
                <w:p w:rsidR="00046A6F" w:rsidRPr="009243C2" w:rsidRDefault="00046A6F" w:rsidP="003C6CBD">
                  <w:pPr>
                    <w:framePr w:hSpace="180" w:wrap="around" w:vAnchor="text" w:hAnchor="margin" w:xAlign="center" w:y="-200"/>
                    <w:bidi/>
                    <w:jc w:val="both"/>
                    <w:rPr>
                      <w:rFonts w:cs="B Compset"/>
                      <w:sz w:val="28"/>
                      <w:szCs w:val="28"/>
                      <w:rtl/>
                      <w:lang w:bidi="fa-IR"/>
                    </w:rPr>
                  </w:pPr>
                  <w:r w:rsidRPr="009243C2">
                    <w:rPr>
                      <w:rFonts w:cs="B Compset" w:hint="cs"/>
                      <w:sz w:val="28"/>
                      <w:szCs w:val="28"/>
                      <w:rtl/>
                    </w:rPr>
                    <w:t>سیّد سیامک فتح الهی</w:t>
                  </w:r>
                </w:p>
              </w:tc>
            </w:tr>
            <w:tr w:rsidR="00046A6F" w:rsidRPr="009243C2" w:rsidTr="00CD2F50">
              <w:trPr>
                <w:trHeight w:val="288"/>
              </w:trPr>
              <w:tc>
                <w:tcPr>
                  <w:tcW w:w="1131" w:type="dxa"/>
                  <w:tcBorders>
                    <w:top w:val="single" w:sz="4" w:space="0" w:color="auto"/>
                  </w:tcBorders>
                  <w:vAlign w:val="center"/>
                </w:tcPr>
                <w:p w:rsidR="00046A6F" w:rsidRPr="009243C2" w:rsidRDefault="00046A6F" w:rsidP="003C6CBD">
                  <w:pPr>
                    <w:framePr w:hSpace="180" w:wrap="around" w:vAnchor="text" w:hAnchor="margin" w:xAlign="center" w:y="-200"/>
                    <w:bidi/>
                    <w:jc w:val="center"/>
                    <w:rPr>
                      <w:rFonts w:cs="B Compset"/>
                      <w:b/>
                      <w:bCs/>
                      <w:sz w:val="28"/>
                      <w:szCs w:val="28"/>
                      <w:rtl/>
                    </w:rPr>
                  </w:pPr>
                  <w:r w:rsidRPr="009243C2">
                    <w:rPr>
                      <w:rFonts w:cs="B Compset" w:hint="cs"/>
                      <w:b/>
                      <w:bCs/>
                      <w:sz w:val="28"/>
                      <w:szCs w:val="28"/>
                      <w:rtl/>
                    </w:rPr>
                    <w:t>15</w:t>
                  </w:r>
                </w:p>
              </w:tc>
              <w:tc>
                <w:tcPr>
                  <w:tcW w:w="3960" w:type="dxa"/>
                  <w:tcBorders>
                    <w:top w:val="single" w:sz="4" w:space="0" w:color="auto"/>
                  </w:tcBorders>
                </w:tcPr>
                <w:p w:rsidR="00046A6F" w:rsidRPr="009243C2" w:rsidRDefault="00046A6F" w:rsidP="003C6CBD">
                  <w:pPr>
                    <w:framePr w:hSpace="180" w:wrap="around" w:vAnchor="text" w:hAnchor="margin" w:xAlign="center" w:y="-200"/>
                    <w:bidi/>
                    <w:jc w:val="both"/>
                    <w:rPr>
                      <w:rFonts w:cs="B Compset"/>
                      <w:sz w:val="28"/>
                      <w:szCs w:val="28"/>
                      <w:rtl/>
                    </w:rPr>
                  </w:pPr>
                  <w:r w:rsidRPr="009243C2">
                    <w:rPr>
                      <w:rFonts w:cs="B Compset" w:hint="cs"/>
                      <w:sz w:val="28"/>
                      <w:szCs w:val="28"/>
                      <w:rtl/>
                    </w:rPr>
                    <w:t>حسین قاسمی</w:t>
                  </w:r>
                </w:p>
              </w:tc>
            </w:tr>
          </w:tbl>
          <w:p w:rsidR="00046A6F" w:rsidRPr="009243C2" w:rsidRDefault="00046A6F" w:rsidP="00C975BF">
            <w:pPr>
              <w:bidi/>
              <w:jc w:val="both"/>
              <w:rPr>
                <w:rFonts w:cs="B Compset"/>
                <w:b/>
                <w:bCs/>
                <w:sz w:val="28"/>
                <w:szCs w:val="28"/>
                <w:rtl/>
              </w:rPr>
            </w:pPr>
          </w:p>
          <w:p w:rsidR="00C15389" w:rsidRPr="009243C2" w:rsidRDefault="00C15389" w:rsidP="00C975BF">
            <w:pPr>
              <w:bidi/>
              <w:rPr>
                <w:rFonts w:ascii="Arial" w:hAnsi="Arial" w:cs="B Compset"/>
                <w:b/>
                <w:bCs/>
                <w:sz w:val="28"/>
                <w:szCs w:val="28"/>
                <w:rtl/>
                <w:lang w:bidi="fa-IR"/>
              </w:rPr>
            </w:pPr>
          </w:p>
          <w:p w:rsidR="00046A6F" w:rsidRPr="009243C2" w:rsidRDefault="00046A6F" w:rsidP="00C975BF">
            <w:pPr>
              <w:bidi/>
              <w:rPr>
                <w:rFonts w:ascii="Arial" w:hAnsi="Arial" w:cs="B Compset"/>
                <w:b/>
                <w:bCs/>
                <w:sz w:val="28"/>
                <w:szCs w:val="28"/>
                <w:rtl/>
                <w:lang w:bidi="fa-IR"/>
              </w:rPr>
            </w:pPr>
          </w:p>
          <w:p w:rsidR="00046A6F" w:rsidRPr="009243C2" w:rsidRDefault="00046A6F" w:rsidP="00C975BF">
            <w:pPr>
              <w:bidi/>
              <w:rPr>
                <w:rFonts w:ascii="Arial" w:hAnsi="Arial" w:cs="B Compset"/>
                <w:b/>
                <w:bCs/>
                <w:sz w:val="28"/>
                <w:szCs w:val="28"/>
                <w:rtl/>
                <w:lang w:bidi="fa-IR"/>
              </w:rPr>
            </w:pPr>
          </w:p>
          <w:p w:rsidR="00046A6F" w:rsidRPr="009243C2" w:rsidRDefault="00046A6F" w:rsidP="00C975BF">
            <w:pPr>
              <w:bidi/>
              <w:rPr>
                <w:rFonts w:ascii="Arial" w:hAnsi="Arial" w:cs="B Compset"/>
                <w:b/>
                <w:bCs/>
                <w:sz w:val="28"/>
                <w:szCs w:val="28"/>
                <w:rtl/>
                <w:lang w:bidi="fa-IR"/>
              </w:rPr>
            </w:pPr>
          </w:p>
          <w:p w:rsidR="00046A6F" w:rsidRPr="009243C2" w:rsidRDefault="00046A6F" w:rsidP="00C975BF">
            <w:pPr>
              <w:bidi/>
              <w:rPr>
                <w:rFonts w:ascii="Arial" w:hAnsi="Arial" w:cs="B Compset"/>
                <w:b/>
                <w:bCs/>
                <w:sz w:val="28"/>
                <w:szCs w:val="28"/>
                <w:rtl/>
                <w:lang w:bidi="fa-IR"/>
              </w:rPr>
            </w:pPr>
          </w:p>
          <w:p w:rsidR="00046A6F" w:rsidRPr="009243C2" w:rsidRDefault="00046A6F" w:rsidP="00C975BF">
            <w:pPr>
              <w:bidi/>
              <w:rPr>
                <w:rFonts w:ascii="Arial" w:hAnsi="Arial" w:cs="B Compset"/>
                <w:b/>
                <w:bCs/>
                <w:sz w:val="28"/>
                <w:szCs w:val="28"/>
                <w:rtl/>
                <w:lang w:bidi="fa-IR"/>
              </w:rPr>
            </w:pPr>
          </w:p>
          <w:p w:rsidR="00046A6F" w:rsidRPr="009243C2" w:rsidRDefault="00046A6F" w:rsidP="00C975BF">
            <w:pPr>
              <w:bidi/>
              <w:rPr>
                <w:rFonts w:ascii="Arial" w:hAnsi="Arial" w:cs="B Compset"/>
                <w:b/>
                <w:bCs/>
                <w:sz w:val="28"/>
                <w:szCs w:val="28"/>
                <w:rtl/>
                <w:lang w:bidi="fa-IR"/>
              </w:rPr>
            </w:pPr>
          </w:p>
          <w:p w:rsidR="00046A6F" w:rsidRPr="009243C2" w:rsidRDefault="00046A6F" w:rsidP="00C975BF">
            <w:pPr>
              <w:bidi/>
              <w:rPr>
                <w:rFonts w:ascii="Arial" w:hAnsi="Arial" w:cs="B Compset"/>
                <w:b/>
                <w:bCs/>
                <w:sz w:val="28"/>
                <w:szCs w:val="28"/>
                <w:rtl/>
                <w:lang w:bidi="fa-IR"/>
              </w:rPr>
            </w:pPr>
          </w:p>
          <w:p w:rsidR="00116C24" w:rsidRPr="009243C2" w:rsidRDefault="00116C24" w:rsidP="00C975BF">
            <w:pPr>
              <w:bidi/>
              <w:rPr>
                <w:rFonts w:ascii="Arial" w:hAnsi="Arial" w:cs="B Compset"/>
                <w:sz w:val="18"/>
                <w:szCs w:val="18"/>
                <w:rtl/>
              </w:rPr>
            </w:pPr>
            <w:r w:rsidRPr="009243C2">
              <w:rPr>
                <w:rFonts w:ascii="Arial" w:hAnsi="Arial" w:cs="B Compset" w:hint="cs"/>
                <w:b/>
                <w:bCs/>
                <w:sz w:val="28"/>
                <w:szCs w:val="28"/>
                <w:rtl/>
              </w:rPr>
              <w:t xml:space="preserve">پیوست شماره </w:t>
            </w:r>
            <w:r w:rsidR="00776756" w:rsidRPr="009243C2">
              <w:rPr>
                <w:rFonts w:ascii="Arial" w:hAnsi="Arial" w:cs="B Compset" w:hint="cs"/>
                <w:b/>
                <w:bCs/>
                <w:sz w:val="28"/>
                <w:szCs w:val="28"/>
                <w:rtl/>
              </w:rPr>
              <w:t>ج</w:t>
            </w:r>
            <w:r w:rsidRPr="009243C2">
              <w:rPr>
                <w:rFonts w:ascii="Arial" w:hAnsi="Arial" w:cs="B Compset" w:hint="cs"/>
                <w:b/>
                <w:bCs/>
                <w:sz w:val="28"/>
                <w:szCs w:val="28"/>
                <w:rtl/>
              </w:rPr>
              <w:t>: نمونه پرسشنامه مورد استفاده</w:t>
            </w:r>
          </w:p>
        </w:tc>
      </w:tr>
      <w:tr w:rsidR="002001FE" w:rsidRPr="009243C2" w:rsidTr="007230FE">
        <w:tc>
          <w:tcPr>
            <w:tcW w:w="9918" w:type="dxa"/>
            <w:gridSpan w:val="5"/>
          </w:tcPr>
          <w:p w:rsidR="00116C24" w:rsidRPr="009243C2" w:rsidRDefault="00C51867" w:rsidP="00C975BF">
            <w:pPr>
              <w:bidi/>
              <w:jc w:val="center"/>
              <w:rPr>
                <w:rFonts w:cs="B Compset"/>
                <w:sz w:val="28"/>
                <w:szCs w:val="28"/>
                <w:rtl/>
                <w:lang w:bidi="fa-IR"/>
              </w:rPr>
            </w:pPr>
            <w:r w:rsidRPr="009243C2">
              <w:rPr>
                <w:rFonts w:cs="B Compset"/>
                <w:noProof/>
                <w:sz w:val="28"/>
                <w:szCs w:val="28"/>
                <w:rtl/>
              </w:rPr>
              <w:lastRenderedPageBreak/>
              <mc:AlternateContent>
                <mc:Choice Requires="wps">
                  <w:drawing>
                    <wp:anchor distT="0" distB="0" distL="114300" distR="114300" simplePos="0" relativeHeight="251660288" behindDoc="0" locked="0" layoutInCell="1" allowOverlap="1" wp14:anchorId="50EF5D7D" wp14:editId="09E25AF5">
                      <wp:simplePos x="0" y="0"/>
                      <wp:positionH relativeFrom="column">
                        <wp:posOffset>-51435</wp:posOffset>
                      </wp:positionH>
                      <wp:positionV relativeFrom="paragraph">
                        <wp:posOffset>19050</wp:posOffset>
                      </wp:positionV>
                      <wp:extent cx="1658620" cy="760730"/>
                      <wp:effectExtent l="0" t="0" r="17780" b="2032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8620" cy="76073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E3EDF" w:rsidRPr="00A454A1" w:rsidRDefault="006E3EDF" w:rsidP="00116C24">
                                  <w:pPr>
                                    <w:jc w:val="center"/>
                                    <w:rPr>
                                      <w:rFonts w:cs="B Titr"/>
                                      <w:b/>
                                      <w:bCs/>
                                      <w:color w:val="000000" w:themeColor="text1"/>
                                      <w:sz w:val="20"/>
                                      <w:szCs w:val="20"/>
                                      <w:lang w:bidi="fa-IR"/>
                                    </w:rPr>
                                  </w:pPr>
                                  <w:r w:rsidRPr="00A454A1">
                                    <w:rPr>
                                      <w:rFonts w:cs="B Titr" w:hint="cs"/>
                                      <w:b/>
                                      <w:bCs/>
                                      <w:color w:val="000000" w:themeColor="text1"/>
                                      <w:sz w:val="20"/>
                                      <w:szCs w:val="20"/>
                                      <w:rtl/>
                                      <w:lang w:bidi="fa-IR"/>
                                    </w:rPr>
                                    <w:t>پرسشنامه ویژه شرکت کنندگان در کارگاه آموزش دادرسی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50EF5D7D" id="Rounded Rectangle 1" o:spid="_x0000_s1026" style="position:absolute;left:0;text-align:left;margin-left:-4.05pt;margin-top:1.5pt;width:130.6pt;height:5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" fillcolor="white [3212]" strokecolor="#243f60 [1604]" strokeweight="2pt">
                      <v:path arrowok="t"/>
                      <v:textbox>
                        <w:txbxContent>
                          <w:p w:rsidR="006E3EDF" w:rsidRPr="00A454A1" w:rsidRDefault="006E3EDF" w:rsidP="00116C24">
                            <w:pPr>
                              <w:jc w:val="center"/>
                              <w:rPr>
                                <w:rFonts w:cs="B Titr"/>
                                <w:b/>
                                <w:bCs/>
                                <w:color w:val="000000" w:themeColor="text1"/>
                                <w:sz w:val="20"/>
                                <w:szCs w:val="20"/>
                                <w:lang w:bidi="fa-IR"/>
                              </w:rPr>
                            </w:pPr>
                            <w:r w:rsidRPr="00A454A1">
                              <w:rPr>
                                <w:rFonts w:cs="B Titr" w:hint="cs"/>
                                <w:b/>
                                <w:bCs/>
                                <w:color w:val="000000" w:themeColor="text1"/>
                                <w:sz w:val="20"/>
                                <w:szCs w:val="20"/>
                                <w:rtl/>
                                <w:lang w:bidi="fa-IR"/>
                              </w:rPr>
                              <w:t>پرسشنامه ویژه شرکت کنندگان در کارگاه آموزش دادرسی</w:t>
                            </w:r>
                          </w:p>
                        </w:txbxContent>
                      </v:textbox>
                    </v:roundrect>
                  </w:pict>
                </mc:Fallback>
              </mc:AlternateContent>
            </w:r>
            <w:r w:rsidR="00116C24" w:rsidRPr="009243C2">
              <w:rPr>
                <w:rFonts w:cs="B Compset" w:hint="cs"/>
                <w:sz w:val="28"/>
                <w:szCs w:val="28"/>
                <w:rtl/>
                <w:lang w:bidi="fa-IR"/>
              </w:rPr>
              <w:t>بسمه تعالی</w:t>
            </w:r>
          </w:p>
          <w:p w:rsidR="00116C24" w:rsidRPr="009243C2" w:rsidRDefault="00116C24" w:rsidP="00C975BF">
            <w:pPr>
              <w:bidi/>
              <w:rPr>
                <w:rFonts w:cs="B Compset"/>
                <w:b/>
                <w:bCs/>
                <w:sz w:val="32"/>
                <w:szCs w:val="32"/>
                <w:rtl/>
                <w:lang w:bidi="fa-IR"/>
              </w:rPr>
            </w:pPr>
            <w:r w:rsidRPr="009243C2">
              <w:rPr>
                <w:rFonts w:cs="B Compset" w:hint="cs"/>
                <w:b/>
                <w:bCs/>
                <w:sz w:val="32"/>
                <w:szCs w:val="32"/>
                <w:rtl/>
                <w:lang w:bidi="fa-IR"/>
              </w:rPr>
              <w:t>همکار گرامی</w:t>
            </w:r>
          </w:p>
          <w:p w:rsidR="00116C24" w:rsidRPr="009243C2" w:rsidRDefault="00116C24" w:rsidP="00C975BF">
            <w:pPr>
              <w:bidi/>
              <w:rPr>
                <w:rFonts w:cs="B Compset"/>
                <w:sz w:val="32"/>
                <w:szCs w:val="32"/>
                <w:rtl/>
                <w:lang w:bidi="fa-IR"/>
              </w:rPr>
            </w:pPr>
            <w:r w:rsidRPr="009243C2">
              <w:rPr>
                <w:rFonts w:cs="B Compset" w:hint="cs"/>
                <w:sz w:val="32"/>
                <w:szCs w:val="32"/>
                <w:rtl/>
                <w:lang w:bidi="fa-IR"/>
              </w:rPr>
              <w:t>با سلام</w:t>
            </w:r>
          </w:p>
          <w:p w:rsidR="00116C24" w:rsidRPr="009243C2" w:rsidRDefault="00116C24" w:rsidP="00C975BF">
            <w:pPr>
              <w:bidi/>
              <w:jc w:val="both"/>
              <w:rPr>
                <w:rFonts w:cs="B Compset"/>
                <w:sz w:val="28"/>
                <w:szCs w:val="28"/>
                <w:rtl/>
              </w:rPr>
            </w:pPr>
            <w:r w:rsidRPr="009243C2">
              <w:rPr>
                <w:rFonts w:cs="B Compset" w:hint="cs"/>
                <w:sz w:val="28"/>
                <w:szCs w:val="28"/>
                <w:rtl/>
              </w:rPr>
              <w:t>پرسشنامه ای که در اختیار شماست به منظور ارزیابی میزان اثربخشی"</w:t>
            </w:r>
            <w:r w:rsidRPr="009243C2">
              <w:rPr>
                <w:rFonts w:cs="B Compset" w:hint="cs"/>
                <w:b/>
                <w:bCs/>
                <w:sz w:val="28"/>
                <w:szCs w:val="28"/>
                <w:rtl/>
              </w:rPr>
              <w:t>کارگاه های آموزش دادرسی ویژه نوجوانان</w:t>
            </w:r>
            <w:r w:rsidRPr="009243C2">
              <w:rPr>
                <w:rFonts w:cs="B Compset" w:hint="cs"/>
                <w:sz w:val="28"/>
                <w:szCs w:val="28"/>
                <w:rtl/>
              </w:rPr>
              <w:t>"</w:t>
            </w:r>
            <w:r w:rsidRPr="009243C2">
              <w:rPr>
                <w:rFonts w:cs="B Compset" w:hint="cs"/>
                <w:sz w:val="28"/>
                <w:szCs w:val="28"/>
                <w:rtl/>
                <w:lang w:bidi="fa-IR"/>
              </w:rPr>
              <w:t xml:space="preserve"> </w:t>
            </w:r>
            <w:r w:rsidRPr="009243C2">
              <w:rPr>
                <w:rFonts w:cs="B Compset" w:hint="cs"/>
                <w:sz w:val="28"/>
                <w:szCs w:val="28"/>
                <w:rtl/>
              </w:rPr>
              <w:t xml:space="preserve">تهیه و تدوین شده است. از آنجایی که هدف اساسی پرسشنامه حاضر، صرفا" شناسایی نقاط قوت و ضعف کارگاه های آموزش دادرسی ویژه نوجوانان و بهبود آنها می باشد صداقت و دقت جنابعالی در پاسخگویی به سئوالات، بسیار راهگشا خواهد بود. به جنابعالی اطمینان داده می شود از پرسشنامه حاضر بجز هدف علمی </w:t>
            </w:r>
            <w:r w:rsidRPr="009243C2">
              <w:rPr>
                <w:rFonts w:ascii="Times New Roman" w:hAnsi="Times New Roman" w:cs="Times New Roman" w:hint="cs"/>
                <w:sz w:val="28"/>
                <w:szCs w:val="28"/>
                <w:rtl/>
              </w:rPr>
              <w:t>–</w:t>
            </w:r>
            <w:r w:rsidRPr="009243C2">
              <w:rPr>
                <w:rFonts w:cs="B Compset" w:hint="cs"/>
                <w:sz w:val="28"/>
                <w:szCs w:val="28"/>
                <w:rtl/>
              </w:rPr>
              <w:t xml:space="preserve"> پژوهشی یاد شده هیچ گونه بهره برداری دیگری بعمل نخواهد آمد. از وقتی که در اختیار ما قرار می دهید بسیار سپاسگزاریم.</w:t>
            </w:r>
          </w:p>
        </w:tc>
      </w:tr>
      <w:tr w:rsidR="002001FE" w:rsidRPr="009243C2" w:rsidTr="007230FE">
        <w:tc>
          <w:tcPr>
            <w:tcW w:w="9918" w:type="dxa"/>
            <w:gridSpan w:val="5"/>
          </w:tcPr>
          <w:p w:rsidR="00116C24" w:rsidRPr="009243C2" w:rsidRDefault="00116C24" w:rsidP="00C975BF">
            <w:pPr>
              <w:bidi/>
              <w:jc w:val="both"/>
              <w:rPr>
                <w:rFonts w:cs="B Compset"/>
                <w:b/>
                <w:bCs/>
                <w:sz w:val="28"/>
                <w:szCs w:val="28"/>
                <w:rtl/>
              </w:rPr>
            </w:pPr>
            <w:r w:rsidRPr="009243C2">
              <w:rPr>
                <w:rFonts w:cs="B Compset" w:hint="cs"/>
                <w:b/>
                <w:bCs/>
                <w:sz w:val="28"/>
                <w:szCs w:val="28"/>
                <w:rtl/>
              </w:rPr>
              <w:t>الف) سئوالات عمومی:</w:t>
            </w:r>
          </w:p>
          <w:p w:rsidR="00116C24" w:rsidRPr="009243C2" w:rsidRDefault="00116C24" w:rsidP="00C975BF">
            <w:pPr>
              <w:bidi/>
              <w:jc w:val="both"/>
              <w:rPr>
                <w:rFonts w:cs="B Compset"/>
                <w:sz w:val="28"/>
                <w:szCs w:val="28"/>
                <w:rtl/>
              </w:rPr>
            </w:pPr>
            <w:r w:rsidRPr="009243C2">
              <w:rPr>
                <w:rFonts w:cs="B Compset" w:hint="cs"/>
                <w:sz w:val="28"/>
                <w:szCs w:val="28"/>
                <w:rtl/>
              </w:rPr>
              <w:t>1- سن: ......... سال                          2- عنوان شغل فعلی(سمت): ...................................           3- سنوات خدمت در ناجا: ........ سال                        4- سنوات خدمت در شغل فعلی: ...... سال        5- استان و شهر محل خدمت: ...............................................................................................</w:t>
            </w:r>
          </w:p>
          <w:p w:rsidR="00116C24" w:rsidRPr="009243C2" w:rsidRDefault="00116C24" w:rsidP="00C975BF">
            <w:pPr>
              <w:bidi/>
              <w:jc w:val="both"/>
              <w:rPr>
                <w:rFonts w:cs="B Compset"/>
                <w:sz w:val="28"/>
                <w:szCs w:val="28"/>
                <w:rtl/>
              </w:rPr>
            </w:pPr>
            <w:r w:rsidRPr="009243C2">
              <w:rPr>
                <w:rFonts w:cs="B Compset" w:hint="cs"/>
                <w:sz w:val="28"/>
                <w:szCs w:val="28"/>
                <w:rtl/>
              </w:rPr>
              <w:t>6- به طور میانگین در هر ماه با چند کودک و نوجوان ناقض قانون (بزهکار) سروکار دارید؟ ..... نفر</w:t>
            </w:r>
          </w:p>
        </w:tc>
      </w:tr>
      <w:tr w:rsidR="002001FE" w:rsidRPr="009243C2" w:rsidTr="007230FE">
        <w:tc>
          <w:tcPr>
            <w:tcW w:w="9918" w:type="dxa"/>
            <w:gridSpan w:val="5"/>
          </w:tcPr>
          <w:p w:rsidR="00116C24" w:rsidRPr="009243C2" w:rsidRDefault="00116C24" w:rsidP="00C975BF">
            <w:pPr>
              <w:bidi/>
              <w:jc w:val="both"/>
              <w:rPr>
                <w:rFonts w:cs="B Compset"/>
                <w:b/>
                <w:bCs/>
                <w:sz w:val="28"/>
                <w:szCs w:val="28"/>
                <w:rtl/>
              </w:rPr>
            </w:pPr>
            <w:r w:rsidRPr="009243C2">
              <w:rPr>
                <w:rFonts w:cs="B Compset" w:hint="cs"/>
                <w:b/>
                <w:bCs/>
                <w:sz w:val="28"/>
                <w:szCs w:val="28"/>
                <w:rtl/>
              </w:rPr>
              <w:t>ب) سئوالات مربوط به ارزیابی میزان رضایت فراگیران از استاد، محتوا، زمان و مکان برگزاری دوره</w:t>
            </w:r>
          </w:p>
          <w:p w:rsidR="00116C24" w:rsidRPr="009243C2" w:rsidRDefault="00116C24" w:rsidP="00C975BF">
            <w:pPr>
              <w:bidi/>
              <w:jc w:val="both"/>
              <w:rPr>
                <w:rFonts w:cs="B Compset"/>
                <w:sz w:val="28"/>
                <w:szCs w:val="28"/>
                <w:rtl/>
              </w:rPr>
            </w:pPr>
            <w:r w:rsidRPr="009243C2">
              <w:rPr>
                <w:rFonts w:cs="B Compset" w:hint="cs"/>
                <w:sz w:val="28"/>
                <w:szCs w:val="28"/>
                <w:rtl/>
              </w:rPr>
              <w:t>خواهشمند است میزان رضایت خود از هر یک از عوامل زیر را با اختصاص عددی از صفر تا 10 اعلام فرمائید. عدد کوچکتر به معنای رضایت کمتر و عدد بزرگتر به معنای رضایت بیشتر خواهد بود.</w:t>
            </w:r>
          </w:p>
        </w:tc>
      </w:tr>
      <w:tr w:rsidR="002001FE" w:rsidRPr="009243C2" w:rsidTr="007230FE">
        <w:tc>
          <w:tcPr>
            <w:tcW w:w="1818" w:type="dxa"/>
          </w:tcPr>
          <w:p w:rsidR="00116C24" w:rsidRPr="009243C2" w:rsidRDefault="00116C24" w:rsidP="00C975BF">
            <w:pPr>
              <w:bidi/>
              <w:jc w:val="center"/>
              <w:rPr>
                <w:rFonts w:cs="B Compset"/>
                <w:b/>
                <w:bCs/>
                <w:sz w:val="28"/>
                <w:szCs w:val="28"/>
                <w:rtl/>
              </w:rPr>
            </w:pPr>
            <w:r w:rsidRPr="009243C2">
              <w:rPr>
                <w:rFonts w:cs="B Compset" w:hint="cs"/>
                <w:b/>
                <w:bCs/>
                <w:sz w:val="28"/>
                <w:szCs w:val="28"/>
                <w:rtl/>
              </w:rPr>
              <w:t>میزان رضایت</w:t>
            </w:r>
          </w:p>
        </w:tc>
        <w:tc>
          <w:tcPr>
            <w:tcW w:w="7380" w:type="dxa"/>
            <w:gridSpan w:val="3"/>
          </w:tcPr>
          <w:p w:rsidR="00116C24" w:rsidRPr="009243C2" w:rsidRDefault="00116C24" w:rsidP="00C975BF">
            <w:pPr>
              <w:bidi/>
              <w:jc w:val="center"/>
              <w:rPr>
                <w:rFonts w:cs="B Compset"/>
                <w:b/>
                <w:bCs/>
                <w:sz w:val="32"/>
                <w:szCs w:val="32"/>
                <w:rtl/>
              </w:rPr>
            </w:pPr>
            <w:r w:rsidRPr="009243C2">
              <w:rPr>
                <w:rFonts w:cs="B Compset" w:hint="cs"/>
                <w:b/>
                <w:bCs/>
                <w:sz w:val="32"/>
                <w:szCs w:val="32"/>
                <w:rtl/>
              </w:rPr>
              <w:t>عامل</w:t>
            </w:r>
          </w:p>
        </w:tc>
        <w:tc>
          <w:tcPr>
            <w:tcW w:w="720" w:type="dxa"/>
          </w:tcPr>
          <w:p w:rsidR="00116C24" w:rsidRPr="009243C2" w:rsidRDefault="00116C24" w:rsidP="00C975BF">
            <w:pPr>
              <w:bidi/>
              <w:jc w:val="center"/>
              <w:rPr>
                <w:rFonts w:cs="B Compset"/>
                <w:sz w:val="20"/>
                <w:szCs w:val="20"/>
                <w:rtl/>
              </w:rPr>
            </w:pPr>
            <w:r w:rsidRPr="009243C2">
              <w:rPr>
                <w:rFonts w:cs="B Compset" w:hint="cs"/>
                <w:sz w:val="20"/>
                <w:szCs w:val="20"/>
                <w:rtl/>
              </w:rPr>
              <w:t>ردیف</w:t>
            </w:r>
          </w:p>
        </w:tc>
      </w:tr>
      <w:tr w:rsidR="002001FE" w:rsidRPr="009243C2" w:rsidTr="007230FE">
        <w:tc>
          <w:tcPr>
            <w:tcW w:w="1818" w:type="dxa"/>
          </w:tcPr>
          <w:p w:rsidR="00116C24" w:rsidRPr="009243C2" w:rsidRDefault="00116C24" w:rsidP="00C975BF">
            <w:pPr>
              <w:bidi/>
              <w:jc w:val="center"/>
              <w:rPr>
                <w:rFonts w:cs="B Compset"/>
                <w:b/>
                <w:bCs/>
                <w:sz w:val="28"/>
                <w:szCs w:val="28"/>
                <w:rtl/>
              </w:rPr>
            </w:pPr>
          </w:p>
        </w:tc>
        <w:tc>
          <w:tcPr>
            <w:tcW w:w="7380" w:type="dxa"/>
            <w:gridSpan w:val="3"/>
          </w:tcPr>
          <w:p w:rsidR="00116C24" w:rsidRPr="009243C2" w:rsidRDefault="00116C24" w:rsidP="00C975BF">
            <w:pPr>
              <w:bidi/>
              <w:jc w:val="both"/>
              <w:rPr>
                <w:rFonts w:cs="B Compset"/>
                <w:sz w:val="28"/>
                <w:szCs w:val="28"/>
                <w:rtl/>
              </w:rPr>
            </w:pPr>
            <w:r w:rsidRPr="009243C2">
              <w:rPr>
                <w:rFonts w:cs="B Compset" w:hint="cs"/>
                <w:sz w:val="28"/>
                <w:szCs w:val="28"/>
                <w:rtl/>
              </w:rPr>
              <w:t>کاربردی بودن مطالب ارائه شده و تناسب محتوای دوره با شرح وظایف و مسئولیت های جنابعالی</w:t>
            </w:r>
          </w:p>
        </w:tc>
        <w:tc>
          <w:tcPr>
            <w:tcW w:w="720" w:type="dxa"/>
          </w:tcPr>
          <w:p w:rsidR="00116C24" w:rsidRPr="009243C2" w:rsidRDefault="00116C24" w:rsidP="00C975BF">
            <w:pPr>
              <w:bidi/>
              <w:jc w:val="center"/>
              <w:rPr>
                <w:rFonts w:cs="B Compset"/>
                <w:sz w:val="24"/>
                <w:szCs w:val="24"/>
                <w:rtl/>
              </w:rPr>
            </w:pPr>
            <w:r w:rsidRPr="009243C2">
              <w:rPr>
                <w:rFonts w:cs="B Compset" w:hint="cs"/>
                <w:sz w:val="24"/>
                <w:szCs w:val="24"/>
                <w:rtl/>
              </w:rPr>
              <w:t>1</w:t>
            </w:r>
          </w:p>
        </w:tc>
      </w:tr>
      <w:tr w:rsidR="002001FE" w:rsidRPr="009243C2" w:rsidTr="007230FE">
        <w:tc>
          <w:tcPr>
            <w:tcW w:w="1818" w:type="dxa"/>
          </w:tcPr>
          <w:p w:rsidR="00116C24" w:rsidRPr="009243C2" w:rsidRDefault="00116C24" w:rsidP="00C975BF">
            <w:pPr>
              <w:bidi/>
              <w:jc w:val="center"/>
              <w:rPr>
                <w:rFonts w:cs="B Compset"/>
                <w:b/>
                <w:bCs/>
                <w:sz w:val="28"/>
                <w:szCs w:val="28"/>
                <w:rtl/>
              </w:rPr>
            </w:pPr>
          </w:p>
        </w:tc>
        <w:tc>
          <w:tcPr>
            <w:tcW w:w="7380" w:type="dxa"/>
            <w:gridSpan w:val="3"/>
          </w:tcPr>
          <w:p w:rsidR="00116C24" w:rsidRPr="009243C2" w:rsidRDefault="00116C24" w:rsidP="00C975BF">
            <w:pPr>
              <w:bidi/>
              <w:jc w:val="both"/>
              <w:rPr>
                <w:rFonts w:cs="B Compset"/>
                <w:sz w:val="28"/>
                <w:szCs w:val="28"/>
                <w:rtl/>
              </w:rPr>
            </w:pPr>
            <w:r w:rsidRPr="009243C2">
              <w:rPr>
                <w:rFonts w:cs="B Compset" w:hint="cs"/>
                <w:sz w:val="28"/>
                <w:szCs w:val="28"/>
                <w:rtl/>
              </w:rPr>
              <w:t>برخورداری اساتید از تجارب مفید کاری در حوزه موضوعات درسی</w:t>
            </w:r>
          </w:p>
        </w:tc>
        <w:tc>
          <w:tcPr>
            <w:tcW w:w="720" w:type="dxa"/>
          </w:tcPr>
          <w:p w:rsidR="00116C24" w:rsidRPr="009243C2" w:rsidRDefault="00116C24" w:rsidP="00C975BF">
            <w:pPr>
              <w:bidi/>
              <w:jc w:val="center"/>
              <w:rPr>
                <w:rFonts w:cs="B Compset"/>
                <w:sz w:val="24"/>
                <w:szCs w:val="24"/>
                <w:rtl/>
              </w:rPr>
            </w:pPr>
            <w:r w:rsidRPr="009243C2">
              <w:rPr>
                <w:rFonts w:cs="B Compset" w:hint="cs"/>
                <w:sz w:val="24"/>
                <w:szCs w:val="24"/>
                <w:rtl/>
              </w:rPr>
              <w:t>2</w:t>
            </w:r>
          </w:p>
        </w:tc>
      </w:tr>
      <w:tr w:rsidR="002001FE" w:rsidRPr="009243C2" w:rsidTr="007230FE">
        <w:tc>
          <w:tcPr>
            <w:tcW w:w="1818" w:type="dxa"/>
          </w:tcPr>
          <w:p w:rsidR="00116C24" w:rsidRPr="009243C2" w:rsidRDefault="00116C24" w:rsidP="00C975BF">
            <w:pPr>
              <w:bidi/>
              <w:jc w:val="center"/>
              <w:rPr>
                <w:rFonts w:cs="B Compset"/>
                <w:b/>
                <w:bCs/>
                <w:sz w:val="28"/>
                <w:szCs w:val="28"/>
                <w:rtl/>
              </w:rPr>
            </w:pPr>
          </w:p>
        </w:tc>
        <w:tc>
          <w:tcPr>
            <w:tcW w:w="7380" w:type="dxa"/>
            <w:gridSpan w:val="3"/>
          </w:tcPr>
          <w:p w:rsidR="00116C24" w:rsidRPr="009243C2" w:rsidRDefault="00116C24" w:rsidP="00C975BF">
            <w:pPr>
              <w:bidi/>
              <w:jc w:val="both"/>
              <w:rPr>
                <w:rFonts w:cs="B Compset"/>
                <w:sz w:val="28"/>
                <w:szCs w:val="28"/>
                <w:rtl/>
              </w:rPr>
            </w:pPr>
            <w:r w:rsidRPr="009243C2">
              <w:rPr>
                <w:rFonts w:cs="B Compset" w:hint="cs"/>
                <w:sz w:val="28"/>
                <w:szCs w:val="28"/>
                <w:rtl/>
              </w:rPr>
              <w:t>بهره گیری اساتید از شیوه های مناسب تدریس</w:t>
            </w:r>
          </w:p>
        </w:tc>
        <w:tc>
          <w:tcPr>
            <w:tcW w:w="720" w:type="dxa"/>
          </w:tcPr>
          <w:p w:rsidR="00116C24" w:rsidRPr="009243C2" w:rsidRDefault="00116C24" w:rsidP="00C975BF">
            <w:pPr>
              <w:bidi/>
              <w:jc w:val="center"/>
              <w:rPr>
                <w:rFonts w:cs="B Compset"/>
                <w:sz w:val="24"/>
                <w:szCs w:val="24"/>
                <w:rtl/>
              </w:rPr>
            </w:pPr>
            <w:r w:rsidRPr="009243C2">
              <w:rPr>
                <w:rFonts w:cs="B Compset" w:hint="cs"/>
                <w:sz w:val="24"/>
                <w:szCs w:val="24"/>
                <w:rtl/>
              </w:rPr>
              <w:t>3</w:t>
            </w:r>
          </w:p>
        </w:tc>
      </w:tr>
      <w:tr w:rsidR="002001FE" w:rsidRPr="009243C2" w:rsidTr="007230FE">
        <w:tc>
          <w:tcPr>
            <w:tcW w:w="1818" w:type="dxa"/>
          </w:tcPr>
          <w:p w:rsidR="00116C24" w:rsidRPr="009243C2" w:rsidRDefault="00116C24" w:rsidP="00C975BF">
            <w:pPr>
              <w:bidi/>
              <w:jc w:val="center"/>
              <w:rPr>
                <w:rFonts w:cs="B Compset"/>
                <w:b/>
                <w:bCs/>
                <w:sz w:val="28"/>
                <w:szCs w:val="28"/>
                <w:rtl/>
              </w:rPr>
            </w:pPr>
          </w:p>
        </w:tc>
        <w:tc>
          <w:tcPr>
            <w:tcW w:w="7380" w:type="dxa"/>
            <w:gridSpan w:val="3"/>
          </w:tcPr>
          <w:p w:rsidR="00116C24" w:rsidRPr="009243C2" w:rsidRDefault="00116C24" w:rsidP="00C975BF">
            <w:pPr>
              <w:bidi/>
              <w:jc w:val="both"/>
              <w:rPr>
                <w:rFonts w:cs="B Compset"/>
                <w:sz w:val="28"/>
                <w:szCs w:val="28"/>
                <w:rtl/>
              </w:rPr>
            </w:pPr>
            <w:r w:rsidRPr="009243C2">
              <w:rPr>
                <w:rFonts w:cs="B Compset" w:hint="cs"/>
                <w:sz w:val="28"/>
                <w:szCs w:val="28"/>
                <w:rtl/>
              </w:rPr>
              <w:t>مفید و قابل بهره برداری بودن منابع دوره (جزوه، کتاب)</w:t>
            </w:r>
          </w:p>
        </w:tc>
        <w:tc>
          <w:tcPr>
            <w:tcW w:w="720" w:type="dxa"/>
          </w:tcPr>
          <w:p w:rsidR="00116C24" w:rsidRPr="009243C2" w:rsidRDefault="00116C24" w:rsidP="00C975BF">
            <w:pPr>
              <w:bidi/>
              <w:jc w:val="center"/>
              <w:rPr>
                <w:rFonts w:cs="B Compset"/>
                <w:sz w:val="24"/>
                <w:szCs w:val="24"/>
                <w:rtl/>
              </w:rPr>
            </w:pPr>
            <w:r w:rsidRPr="009243C2">
              <w:rPr>
                <w:rFonts w:cs="B Compset" w:hint="cs"/>
                <w:sz w:val="24"/>
                <w:szCs w:val="24"/>
                <w:rtl/>
              </w:rPr>
              <w:t>4</w:t>
            </w:r>
          </w:p>
        </w:tc>
      </w:tr>
      <w:tr w:rsidR="002001FE" w:rsidRPr="009243C2" w:rsidTr="007230FE">
        <w:tc>
          <w:tcPr>
            <w:tcW w:w="1818" w:type="dxa"/>
          </w:tcPr>
          <w:p w:rsidR="00116C24" w:rsidRPr="009243C2" w:rsidRDefault="00116C24" w:rsidP="00C975BF">
            <w:pPr>
              <w:bidi/>
              <w:jc w:val="center"/>
              <w:rPr>
                <w:rFonts w:cs="B Compset"/>
                <w:b/>
                <w:bCs/>
                <w:sz w:val="28"/>
                <w:szCs w:val="28"/>
                <w:rtl/>
              </w:rPr>
            </w:pPr>
          </w:p>
        </w:tc>
        <w:tc>
          <w:tcPr>
            <w:tcW w:w="7380" w:type="dxa"/>
            <w:gridSpan w:val="3"/>
          </w:tcPr>
          <w:p w:rsidR="00116C24" w:rsidRPr="009243C2" w:rsidRDefault="00116C24" w:rsidP="00C975BF">
            <w:pPr>
              <w:bidi/>
              <w:jc w:val="both"/>
              <w:rPr>
                <w:rFonts w:cs="B Compset"/>
                <w:sz w:val="28"/>
                <w:szCs w:val="28"/>
                <w:rtl/>
              </w:rPr>
            </w:pPr>
            <w:r w:rsidRPr="009243C2">
              <w:rPr>
                <w:rFonts w:cs="B Compset" w:hint="cs"/>
                <w:sz w:val="28"/>
                <w:szCs w:val="28"/>
                <w:rtl/>
              </w:rPr>
              <w:t>توانمندی اساتید در مدیریت کلاس</w:t>
            </w:r>
          </w:p>
        </w:tc>
        <w:tc>
          <w:tcPr>
            <w:tcW w:w="720" w:type="dxa"/>
          </w:tcPr>
          <w:p w:rsidR="00116C24" w:rsidRPr="009243C2" w:rsidRDefault="00116C24" w:rsidP="00C975BF">
            <w:pPr>
              <w:bidi/>
              <w:jc w:val="center"/>
              <w:rPr>
                <w:rFonts w:cs="B Compset"/>
                <w:sz w:val="24"/>
                <w:szCs w:val="24"/>
                <w:rtl/>
              </w:rPr>
            </w:pPr>
            <w:r w:rsidRPr="009243C2">
              <w:rPr>
                <w:rFonts w:cs="B Compset" w:hint="cs"/>
                <w:sz w:val="24"/>
                <w:szCs w:val="24"/>
                <w:rtl/>
              </w:rPr>
              <w:t>5</w:t>
            </w:r>
          </w:p>
        </w:tc>
      </w:tr>
      <w:tr w:rsidR="002001FE" w:rsidRPr="009243C2" w:rsidTr="007230FE">
        <w:tc>
          <w:tcPr>
            <w:tcW w:w="1818" w:type="dxa"/>
          </w:tcPr>
          <w:p w:rsidR="00116C24" w:rsidRPr="009243C2" w:rsidRDefault="00116C24" w:rsidP="00C975BF">
            <w:pPr>
              <w:bidi/>
              <w:jc w:val="center"/>
              <w:rPr>
                <w:rFonts w:cs="B Compset"/>
                <w:b/>
                <w:bCs/>
                <w:sz w:val="28"/>
                <w:szCs w:val="28"/>
                <w:rtl/>
              </w:rPr>
            </w:pPr>
          </w:p>
        </w:tc>
        <w:tc>
          <w:tcPr>
            <w:tcW w:w="7380" w:type="dxa"/>
            <w:gridSpan w:val="3"/>
          </w:tcPr>
          <w:p w:rsidR="00116C24" w:rsidRPr="009243C2" w:rsidRDefault="00116C24" w:rsidP="00C975BF">
            <w:pPr>
              <w:bidi/>
              <w:jc w:val="both"/>
              <w:rPr>
                <w:rFonts w:cs="B Compset"/>
                <w:sz w:val="28"/>
                <w:szCs w:val="28"/>
                <w:rtl/>
              </w:rPr>
            </w:pPr>
            <w:r w:rsidRPr="009243C2">
              <w:rPr>
                <w:rFonts w:cs="B Compset" w:hint="cs"/>
                <w:sz w:val="28"/>
                <w:szCs w:val="28"/>
                <w:rtl/>
              </w:rPr>
              <w:t>توانمندی اساتید در پاسخگویی مناسب به سئوالات فراگیران</w:t>
            </w:r>
          </w:p>
        </w:tc>
        <w:tc>
          <w:tcPr>
            <w:tcW w:w="720" w:type="dxa"/>
          </w:tcPr>
          <w:p w:rsidR="00116C24" w:rsidRPr="009243C2" w:rsidRDefault="00116C24" w:rsidP="00C975BF">
            <w:pPr>
              <w:bidi/>
              <w:jc w:val="center"/>
              <w:rPr>
                <w:rFonts w:cs="B Compset"/>
                <w:sz w:val="24"/>
                <w:szCs w:val="24"/>
                <w:rtl/>
              </w:rPr>
            </w:pPr>
            <w:r w:rsidRPr="009243C2">
              <w:rPr>
                <w:rFonts w:cs="B Compset" w:hint="cs"/>
                <w:sz w:val="24"/>
                <w:szCs w:val="24"/>
                <w:rtl/>
              </w:rPr>
              <w:t>6</w:t>
            </w:r>
          </w:p>
        </w:tc>
      </w:tr>
      <w:tr w:rsidR="002001FE" w:rsidRPr="009243C2" w:rsidTr="007230FE">
        <w:tc>
          <w:tcPr>
            <w:tcW w:w="1818" w:type="dxa"/>
          </w:tcPr>
          <w:p w:rsidR="00116C24" w:rsidRPr="009243C2" w:rsidRDefault="00116C24" w:rsidP="00C975BF">
            <w:pPr>
              <w:bidi/>
              <w:jc w:val="center"/>
              <w:rPr>
                <w:rFonts w:cs="B Compset"/>
                <w:b/>
                <w:bCs/>
                <w:sz w:val="28"/>
                <w:szCs w:val="28"/>
                <w:rtl/>
              </w:rPr>
            </w:pPr>
          </w:p>
        </w:tc>
        <w:tc>
          <w:tcPr>
            <w:tcW w:w="7380" w:type="dxa"/>
            <w:gridSpan w:val="3"/>
          </w:tcPr>
          <w:p w:rsidR="00116C24" w:rsidRPr="009243C2" w:rsidRDefault="00116C24" w:rsidP="00C975BF">
            <w:pPr>
              <w:bidi/>
              <w:jc w:val="both"/>
              <w:rPr>
                <w:rFonts w:cs="B Compset"/>
                <w:sz w:val="28"/>
                <w:szCs w:val="28"/>
                <w:rtl/>
              </w:rPr>
            </w:pPr>
            <w:r w:rsidRPr="009243C2">
              <w:rPr>
                <w:rFonts w:cs="B Compset" w:hint="cs"/>
                <w:sz w:val="28"/>
                <w:szCs w:val="28"/>
                <w:rtl/>
              </w:rPr>
              <w:t>توانمندی اساتید در طرح مناسب موضوع جهت جلب توجه فراگیر</w:t>
            </w:r>
          </w:p>
        </w:tc>
        <w:tc>
          <w:tcPr>
            <w:tcW w:w="720" w:type="dxa"/>
          </w:tcPr>
          <w:p w:rsidR="00116C24" w:rsidRPr="009243C2" w:rsidRDefault="00116C24" w:rsidP="00C975BF">
            <w:pPr>
              <w:bidi/>
              <w:jc w:val="center"/>
              <w:rPr>
                <w:rFonts w:cs="B Compset"/>
                <w:sz w:val="24"/>
                <w:szCs w:val="24"/>
                <w:rtl/>
              </w:rPr>
            </w:pPr>
            <w:r w:rsidRPr="009243C2">
              <w:rPr>
                <w:rFonts w:cs="B Compset" w:hint="cs"/>
                <w:sz w:val="24"/>
                <w:szCs w:val="24"/>
                <w:rtl/>
              </w:rPr>
              <w:t>7</w:t>
            </w:r>
          </w:p>
        </w:tc>
      </w:tr>
      <w:tr w:rsidR="002001FE" w:rsidRPr="009243C2" w:rsidTr="007230FE">
        <w:tc>
          <w:tcPr>
            <w:tcW w:w="1818" w:type="dxa"/>
          </w:tcPr>
          <w:p w:rsidR="00116C24" w:rsidRPr="009243C2" w:rsidRDefault="00116C24" w:rsidP="00C975BF">
            <w:pPr>
              <w:bidi/>
              <w:jc w:val="center"/>
              <w:rPr>
                <w:rFonts w:cs="B Compset"/>
                <w:b/>
                <w:bCs/>
                <w:sz w:val="28"/>
                <w:szCs w:val="28"/>
                <w:rtl/>
              </w:rPr>
            </w:pPr>
          </w:p>
        </w:tc>
        <w:tc>
          <w:tcPr>
            <w:tcW w:w="7380" w:type="dxa"/>
            <w:gridSpan w:val="3"/>
          </w:tcPr>
          <w:p w:rsidR="00116C24" w:rsidRPr="009243C2" w:rsidRDefault="00116C24" w:rsidP="00C975BF">
            <w:pPr>
              <w:bidi/>
              <w:jc w:val="both"/>
              <w:rPr>
                <w:rFonts w:cs="B Compset"/>
                <w:sz w:val="28"/>
                <w:szCs w:val="28"/>
                <w:rtl/>
              </w:rPr>
            </w:pPr>
            <w:r w:rsidRPr="009243C2">
              <w:rPr>
                <w:rFonts w:cs="B Compset" w:hint="cs"/>
                <w:sz w:val="28"/>
                <w:szCs w:val="28"/>
                <w:rtl/>
              </w:rPr>
              <w:t>برگزاری دوره در زمان مناسب</w:t>
            </w:r>
          </w:p>
        </w:tc>
        <w:tc>
          <w:tcPr>
            <w:tcW w:w="720" w:type="dxa"/>
          </w:tcPr>
          <w:p w:rsidR="00116C24" w:rsidRPr="009243C2" w:rsidRDefault="00116C24" w:rsidP="00C975BF">
            <w:pPr>
              <w:bidi/>
              <w:jc w:val="center"/>
              <w:rPr>
                <w:rFonts w:cs="B Compset"/>
                <w:sz w:val="24"/>
                <w:szCs w:val="24"/>
                <w:rtl/>
              </w:rPr>
            </w:pPr>
            <w:r w:rsidRPr="009243C2">
              <w:rPr>
                <w:rFonts w:cs="B Compset" w:hint="cs"/>
                <w:sz w:val="24"/>
                <w:szCs w:val="24"/>
                <w:rtl/>
              </w:rPr>
              <w:t>8</w:t>
            </w:r>
          </w:p>
        </w:tc>
      </w:tr>
      <w:tr w:rsidR="002001FE" w:rsidRPr="009243C2" w:rsidTr="007230FE">
        <w:tc>
          <w:tcPr>
            <w:tcW w:w="1818" w:type="dxa"/>
          </w:tcPr>
          <w:p w:rsidR="00116C24" w:rsidRPr="009243C2" w:rsidRDefault="00116C24" w:rsidP="00C975BF">
            <w:pPr>
              <w:bidi/>
              <w:jc w:val="center"/>
              <w:rPr>
                <w:rFonts w:cs="B Compset"/>
                <w:b/>
                <w:bCs/>
                <w:sz w:val="28"/>
                <w:szCs w:val="28"/>
                <w:rtl/>
              </w:rPr>
            </w:pPr>
          </w:p>
        </w:tc>
        <w:tc>
          <w:tcPr>
            <w:tcW w:w="7380" w:type="dxa"/>
            <w:gridSpan w:val="3"/>
          </w:tcPr>
          <w:p w:rsidR="00116C24" w:rsidRPr="009243C2" w:rsidRDefault="00116C24" w:rsidP="00C975BF">
            <w:pPr>
              <w:bidi/>
              <w:jc w:val="both"/>
              <w:rPr>
                <w:rFonts w:cs="B Compset"/>
                <w:sz w:val="28"/>
                <w:szCs w:val="28"/>
                <w:rtl/>
              </w:rPr>
            </w:pPr>
            <w:r w:rsidRPr="009243C2">
              <w:rPr>
                <w:rFonts w:cs="B Compset" w:hint="cs"/>
                <w:sz w:val="28"/>
                <w:szCs w:val="28"/>
                <w:rtl/>
              </w:rPr>
              <w:t>برگزاری دوره در مکان مناسب</w:t>
            </w:r>
          </w:p>
        </w:tc>
        <w:tc>
          <w:tcPr>
            <w:tcW w:w="720" w:type="dxa"/>
          </w:tcPr>
          <w:p w:rsidR="00116C24" w:rsidRPr="009243C2" w:rsidRDefault="00116C24" w:rsidP="00C975BF">
            <w:pPr>
              <w:bidi/>
              <w:jc w:val="center"/>
              <w:rPr>
                <w:rFonts w:cs="B Compset"/>
                <w:sz w:val="24"/>
                <w:szCs w:val="24"/>
                <w:rtl/>
              </w:rPr>
            </w:pPr>
            <w:r w:rsidRPr="009243C2">
              <w:rPr>
                <w:rFonts w:cs="B Compset" w:hint="cs"/>
                <w:sz w:val="24"/>
                <w:szCs w:val="24"/>
                <w:rtl/>
              </w:rPr>
              <w:t>9</w:t>
            </w:r>
          </w:p>
        </w:tc>
      </w:tr>
      <w:tr w:rsidR="002001FE" w:rsidRPr="009243C2" w:rsidTr="007230FE">
        <w:tc>
          <w:tcPr>
            <w:tcW w:w="1818" w:type="dxa"/>
          </w:tcPr>
          <w:p w:rsidR="00116C24" w:rsidRPr="009243C2" w:rsidRDefault="00116C24" w:rsidP="00C975BF">
            <w:pPr>
              <w:bidi/>
              <w:jc w:val="center"/>
              <w:rPr>
                <w:rFonts w:cs="B Compset"/>
                <w:b/>
                <w:bCs/>
                <w:sz w:val="28"/>
                <w:szCs w:val="28"/>
                <w:rtl/>
              </w:rPr>
            </w:pPr>
          </w:p>
        </w:tc>
        <w:tc>
          <w:tcPr>
            <w:tcW w:w="7380" w:type="dxa"/>
            <w:gridSpan w:val="3"/>
          </w:tcPr>
          <w:p w:rsidR="00116C24" w:rsidRPr="009243C2" w:rsidRDefault="00116C24" w:rsidP="00C975BF">
            <w:pPr>
              <w:bidi/>
              <w:jc w:val="both"/>
              <w:rPr>
                <w:rFonts w:cs="B Compset"/>
                <w:sz w:val="28"/>
                <w:szCs w:val="28"/>
                <w:rtl/>
              </w:rPr>
            </w:pPr>
            <w:r w:rsidRPr="009243C2">
              <w:rPr>
                <w:rFonts w:cs="B Compset" w:hint="cs"/>
                <w:sz w:val="28"/>
                <w:szCs w:val="28"/>
                <w:rtl/>
              </w:rPr>
              <w:t>برخورد شایسته مجریان</w:t>
            </w:r>
          </w:p>
        </w:tc>
        <w:tc>
          <w:tcPr>
            <w:tcW w:w="720" w:type="dxa"/>
          </w:tcPr>
          <w:p w:rsidR="00116C24" w:rsidRPr="009243C2" w:rsidRDefault="00116C24" w:rsidP="00C975BF">
            <w:pPr>
              <w:bidi/>
              <w:jc w:val="center"/>
              <w:rPr>
                <w:rFonts w:cs="B Compset"/>
                <w:sz w:val="24"/>
                <w:szCs w:val="24"/>
                <w:rtl/>
              </w:rPr>
            </w:pPr>
            <w:r w:rsidRPr="009243C2">
              <w:rPr>
                <w:rFonts w:cs="B Compset" w:hint="cs"/>
                <w:sz w:val="24"/>
                <w:szCs w:val="24"/>
                <w:rtl/>
              </w:rPr>
              <w:t>10</w:t>
            </w:r>
          </w:p>
        </w:tc>
      </w:tr>
      <w:tr w:rsidR="002001FE" w:rsidRPr="009243C2" w:rsidTr="007230FE">
        <w:tc>
          <w:tcPr>
            <w:tcW w:w="9918" w:type="dxa"/>
            <w:gridSpan w:val="5"/>
          </w:tcPr>
          <w:p w:rsidR="00116C24" w:rsidRPr="009243C2" w:rsidRDefault="00116C24" w:rsidP="00C975BF">
            <w:pPr>
              <w:bidi/>
              <w:jc w:val="both"/>
              <w:rPr>
                <w:rFonts w:cs="B Compset"/>
                <w:b/>
                <w:bCs/>
                <w:sz w:val="28"/>
                <w:szCs w:val="28"/>
                <w:rtl/>
              </w:rPr>
            </w:pPr>
            <w:r w:rsidRPr="009243C2">
              <w:rPr>
                <w:rFonts w:cs="B Compset" w:hint="cs"/>
                <w:b/>
                <w:bCs/>
                <w:sz w:val="28"/>
                <w:szCs w:val="28"/>
                <w:rtl/>
              </w:rPr>
              <w:t>ج) سئوالات مربوط به ارزیابی میزان یادگیری فراگیران از دوره</w:t>
            </w:r>
          </w:p>
          <w:p w:rsidR="00116C24" w:rsidRPr="009243C2" w:rsidRDefault="00116C24" w:rsidP="00C975BF">
            <w:pPr>
              <w:bidi/>
              <w:jc w:val="both"/>
              <w:rPr>
                <w:rFonts w:cs="B Compset"/>
                <w:sz w:val="28"/>
                <w:szCs w:val="28"/>
                <w:rtl/>
              </w:rPr>
            </w:pPr>
            <w:r w:rsidRPr="009243C2">
              <w:rPr>
                <w:rFonts w:cs="B Compset" w:hint="cs"/>
                <w:sz w:val="28"/>
                <w:szCs w:val="28"/>
                <w:rtl/>
              </w:rPr>
              <w:t>خواهشمند است بدون مراجعه به منابع درسی یا بهره گری از  کمک فکری همکاران هر یک از سئوالات مطرح شده در ادامه را به دقت مطالعه فرموده، سپس گزینه صحیح را با زدن تیک(</w:t>
            </w:r>
            <w:r w:rsidRPr="009243C2">
              <w:rPr>
                <w:rFonts w:ascii="Times New Roman" w:hAnsi="Times New Roman" w:cs="Times New Roman" w:hint="cs"/>
                <w:sz w:val="28"/>
                <w:szCs w:val="28"/>
                <w:rtl/>
              </w:rPr>
              <w:t>√</w:t>
            </w:r>
            <w:r w:rsidRPr="009243C2">
              <w:rPr>
                <w:rFonts w:cs="B Compset" w:hint="cs"/>
                <w:sz w:val="28"/>
                <w:szCs w:val="28"/>
                <w:rtl/>
              </w:rPr>
              <w:t>) یا ضربدر(</w:t>
            </w:r>
            <w:r w:rsidRPr="009243C2">
              <w:rPr>
                <w:rFonts w:ascii="Calibri" w:hAnsi="Calibri" w:cs="B Compset"/>
                <w:sz w:val="28"/>
                <w:szCs w:val="28"/>
                <w:rtl/>
              </w:rPr>
              <w:t>×</w:t>
            </w:r>
            <w:r w:rsidRPr="009243C2">
              <w:rPr>
                <w:rFonts w:cs="B Compset" w:hint="cs"/>
                <w:sz w:val="28"/>
                <w:szCs w:val="28"/>
                <w:rtl/>
              </w:rPr>
              <w:t xml:space="preserve">) مشخص فرمائید. </w:t>
            </w:r>
            <w:r w:rsidRPr="009243C2">
              <w:rPr>
                <w:rFonts w:cs="B Compset" w:hint="cs"/>
                <w:sz w:val="28"/>
                <w:szCs w:val="28"/>
                <w:u w:val="single"/>
                <w:rtl/>
              </w:rPr>
              <w:t>هدف ارزیابی حاضر، اختصاص نمره به جنابعالی نیست.</w:t>
            </w:r>
          </w:p>
          <w:p w:rsidR="00116C24" w:rsidRPr="009243C2" w:rsidRDefault="00116C24" w:rsidP="00C975BF">
            <w:pPr>
              <w:bidi/>
              <w:jc w:val="both"/>
              <w:rPr>
                <w:rFonts w:cs="B Compset"/>
                <w:sz w:val="28"/>
                <w:szCs w:val="28"/>
                <w:rtl/>
                <w:lang w:bidi="fa-IR"/>
              </w:rPr>
            </w:pPr>
            <w:r w:rsidRPr="009243C2">
              <w:rPr>
                <w:rFonts w:cs="B Compset" w:hint="cs"/>
                <w:b/>
                <w:bCs/>
                <w:sz w:val="28"/>
                <w:szCs w:val="28"/>
                <w:rtl/>
                <w:lang w:bidi="fa-IR"/>
              </w:rPr>
              <w:t>1)</w:t>
            </w:r>
            <w:r w:rsidRPr="009243C2">
              <w:rPr>
                <w:rFonts w:cs="B Compset" w:hint="cs"/>
                <w:sz w:val="28"/>
                <w:szCs w:val="28"/>
                <w:rtl/>
                <w:lang w:bidi="fa-IR"/>
              </w:rPr>
              <w:t xml:space="preserve"> از دیدگاه </w:t>
            </w:r>
            <w:r w:rsidRPr="009243C2">
              <w:rPr>
                <w:rFonts w:cs="B Compset" w:hint="cs"/>
                <w:sz w:val="28"/>
                <w:szCs w:val="28"/>
                <w:u w:val="single"/>
                <w:rtl/>
                <w:lang w:bidi="fa-IR"/>
              </w:rPr>
              <w:t>پیمان نامه جهانی حقوق کودک</w:t>
            </w:r>
            <w:r w:rsidRPr="009243C2">
              <w:rPr>
                <w:rFonts w:cs="B Compset" w:hint="cs"/>
                <w:sz w:val="28"/>
                <w:szCs w:val="28"/>
                <w:rtl/>
                <w:lang w:bidi="fa-IR"/>
              </w:rPr>
              <w:t xml:space="preserve"> کدام یک از گزینه های زیر در </w:t>
            </w:r>
            <w:r w:rsidRPr="009243C2">
              <w:rPr>
                <w:rFonts w:cs="B Compset" w:hint="cs"/>
                <w:sz w:val="28"/>
                <w:szCs w:val="28"/>
                <w:u w:val="single"/>
                <w:rtl/>
                <w:lang w:bidi="fa-IR"/>
              </w:rPr>
              <w:t>تعریف کودک</w:t>
            </w:r>
            <w:r w:rsidRPr="009243C2">
              <w:rPr>
                <w:rFonts w:cs="B Compset" w:hint="cs"/>
                <w:sz w:val="28"/>
                <w:szCs w:val="28"/>
                <w:rtl/>
                <w:lang w:bidi="fa-IR"/>
              </w:rPr>
              <w:t xml:space="preserve"> صحیح است؟</w:t>
            </w:r>
          </w:p>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الف- هر فردی که به سن بلوغ نرسیده است          ب- هر فردی که به سن ازدواج نرسیده است             ج- هر فرد زیر سن مسئولیت کیفری                                          د- هر فرد انسانی که کمتر از 18 سال سن دارد</w:t>
            </w:r>
          </w:p>
          <w:p w:rsidR="00116C24" w:rsidRPr="009243C2" w:rsidRDefault="00116C24" w:rsidP="00C975BF">
            <w:pPr>
              <w:bidi/>
              <w:jc w:val="both"/>
              <w:rPr>
                <w:rFonts w:cs="B Compset"/>
                <w:sz w:val="28"/>
                <w:szCs w:val="28"/>
                <w:rtl/>
                <w:lang w:bidi="fa-IR"/>
              </w:rPr>
            </w:pPr>
            <w:r w:rsidRPr="009243C2">
              <w:rPr>
                <w:rFonts w:cs="B Compset" w:hint="cs"/>
                <w:b/>
                <w:bCs/>
                <w:sz w:val="28"/>
                <w:szCs w:val="28"/>
                <w:rtl/>
                <w:lang w:bidi="fa-IR"/>
              </w:rPr>
              <w:t>2)</w:t>
            </w:r>
            <w:r w:rsidRPr="009243C2">
              <w:rPr>
                <w:rFonts w:cs="B Compset" w:hint="cs"/>
                <w:sz w:val="28"/>
                <w:szCs w:val="28"/>
                <w:rtl/>
                <w:lang w:bidi="fa-IR"/>
              </w:rPr>
              <w:t xml:space="preserve"> منظور از </w:t>
            </w:r>
            <w:r w:rsidRPr="009243C2">
              <w:rPr>
                <w:rFonts w:cs="B Compset" w:hint="cs"/>
                <w:sz w:val="28"/>
                <w:szCs w:val="28"/>
                <w:u w:val="single"/>
                <w:rtl/>
                <w:lang w:bidi="fa-IR"/>
              </w:rPr>
              <w:t>کودک در تماس با قانون</w:t>
            </w:r>
            <w:r w:rsidRPr="009243C2">
              <w:rPr>
                <w:rFonts w:cs="B Compset" w:hint="cs"/>
                <w:sz w:val="28"/>
                <w:szCs w:val="28"/>
                <w:rtl/>
                <w:lang w:bidi="fa-IR"/>
              </w:rPr>
              <w:t xml:space="preserve"> کدام دسته از کودکان است؟</w:t>
            </w:r>
          </w:p>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الف- کودک ناقض قانون (بزهکار)     ب- کودک بزه دیده یا قربانی جرم       ج- کودک شاهد و یا مطلع از جرم                                             د- همه گزینه ها صحیح است</w:t>
            </w:r>
          </w:p>
          <w:p w:rsidR="00116C24" w:rsidRPr="009243C2" w:rsidRDefault="00116C24" w:rsidP="00C975BF">
            <w:pPr>
              <w:bidi/>
              <w:jc w:val="both"/>
              <w:rPr>
                <w:rFonts w:cs="B Compset"/>
                <w:sz w:val="28"/>
                <w:szCs w:val="28"/>
                <w:rtl/>
                <w:lang w:bidi="fa-IR"/>
              </w:rPr>
            </w:pPr>
            <w:r w:rsidRPr="009243C2">
              <w:rPr>
                <w:rFonts w:cs="B Compset" w:hint="cs"/>
                <w:b/>
                <w:bCs/>
                <w:sz w:val="28"/>
                <w:szCs w:val="28"/>
                <w:rtl/>
                <w:lang w:bidi="fa-IR"/>
              </w:rPr>
              <w:t>3)</w:t>
            </w:r>
            <w:r w:rsidRPr="009243C2">
              <w:rPr>
                <w:rFonts w:cs="B Compset" w:hint="cs"/>
                <w:sz w:val="28"/>
                <w:szCs w:val="28"/>
                <w:rtl/>
                <w:lang w:bidi="fa-IR"/>
              </w:rPr>
              <w:t xml:space="preserve"> اصول مربوط به بازداشت کودکان و نوجوانان کدام است؟</w:t>
            </w:r>
          </w:p>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 xml:space="preserve">الف) بازداشت کودکان و نوجوانان باید به عنوان آخرین راه چاره درنظر گرفته شود  ب) بازداشت کودکان و نوجوانان باید برای کوتاه ترین زمان ممکن باشد      ج) کودکان و نوجوانان باید جدای از بزه کاران بزرگسال نگهداری شوند    د) تمامی موارد فوق صحیح است </w:t>
            </w:r>
          </w:p>
          <w:p w:rsidR="00116C24" w:rsidRPr="009243C2" w:rsidRDefault="00116C24" w:rsidP="00C975BF">
            <w:pPr>
              <w:bidi/>
              <w:jc w:val="both"/>
              <w:rPr>
                <w:rFonts w:cs="B Compset"/>
                <w:sz w:val="28"/>
                <w:szCs w:val="28"/>
                <w:rtl/>
                <w:lang w:bidi="fa-IR"/>
              </w:rPr>
            </w:pPr>
            <w:r w:rsidRPr="009243C2">
              <w:rPr>
                <w:rFonts w:cs="B Compset" w:hint="cs"/>
                <w:b/>
                <w:bCs/>
                <w:sz w:val="28"/>
                <w:szCs w:val="28"/>
                <w:rtl/>
                <w:lang w:bidi="fa-IR"/>
              </w:rPr>
              <w:t>4)</w:t>
            </w:r>
            <w:r w:rsidRPr="009243C2">
              <w:rPr>
                <w:rFonts w:cs="B Compset" w:hint="cs"/>
                <w:sz w:val="28"/>
                <w:szCs w:val="28"/>
                <w:rtl/>
                <w:lang w:bidi="fa-IR"/>
              </w:rPr>
              <w:t xml:space="preserve"> بهترین اقدام در خصوص کودکی که شاهد و یا مطلع از وقوع قتل بوده چیست؟</w:t>
            </w:r>
          </w:p>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الف) اقدام حمایتی        ب) اقدام پیشگیرانه          ج) اقدام دادرسی             د) گزینه های الف و ب صحیح است</w:t>
            </w:r>
          </w:p>
          <w:p w:rsidR="00116C24" w:rsidRPr="009243C2" w:rsidRDefault="00116C24" w:rsidP="00C975BF">
            <w:pPr>
              <w:bidi/>
              <w:jc w:val="both"/>
              <w:rPr>
                <w:rFonts w:cs="B Compset"/>
                <w:sz w:val="28"/>
                <w:szCs w:val="28"/>
                <w:rtl/>
                <w:lang w:bidi="fa-IR"/>
              </w:rPr>
            </w:pPr>
            <w:r w:rsidRPr="009243C2">
              <w:rPr>
                <w:rFonts w:cs="B Compset" w:hint="cs"/>
                <w:b/>
                <w:bCs/>
                <w:sz w:val="28"/>
                <w:szCs w:val="28"/>
                <w:rtl/>
                <w:lang w:bidi="fa-IR"/>
              </w:rPr>
              <w:t>5)</w:t>
            </w:r>
            <w:r w:rsidRPr="009243C2">
              <w:rPr>
                <w:rFonts w:cs="B Compset" w:hint="cs"/>
                <w:sz w:val="28"/>
                <w:szCs w:val="28"/>
                <w:rtl/>
                <w:lang w:bidi="fa-IR"/>
              </w:rPr>
              <w:t xml:space="preserve"> مهمترین اسناد بین المللی</w:t>
            </w:r>
            <w:r w:rsidRPr="009243C2">
              <w:rPr>
                <w:rFonts w:cs="B Compset" w:hint="cs"/>
                <w:sz w:val="28"/>
                <w:szCs w:val="28"/>
                <w:u w:val="single"/>
                <w:rtl/>
                <w:lang w:bidi="fa-IR"/>
              </w:rPr>
              <w:t xml:space="preserve"> الزام آور</w:t>
            </w:r>
            <w:r w:rsidRPr="009243C2">
              <w:rPr>
                <w:rFonts w:cs="B Compset" w:hint="cs"/>
                <w:sz w:val="28"/>
                <w:szCs w:val="28"/>
                <w:rtl/>
                <w:lang w:bidi="fa-IR"/>
              </w:rPr>
              <w:t xml:space="preserve"> و </w:t>
            </w:r>
            <w:r w:rsidRPr="009243C2">
              <w:rPr>
                <w:rFonts w:cs="B Compset" w:hint="cs"/>
                <w:sz w:val="28"/>
                <w:szCs w:val="28"/>
                <w:u w:val="single"/>
                <w:rtl/>
                <w:lang w:bidi="fa-IR"/>
              </w:rPr>
              <w:t xml:space="preserve">غیر الزام آور </w:t>
            </w:r>
            <w:r w:rsidRPr="009243C2">
              <w:rPr>
                <w:rFonts w:cs="B Compset" w:hint="cs"/>
                <w:sz w:val="28"/>
                <w:szCs w:val="28"/>
                <w:rtl/>
                <w:lang w:bidi="fa-IR"/>
              </w:rPr>
              <w:t>در زمینه حقوق کودک و دادرسی ویژه کودکان و نوجوانان چیست؟</w:t>
            </w:r>
          </w:p>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الف) پیمان نامه حقوق کودک                                                  ب) مقررات پکن و رهنمودهای ریاض</w:t>
            </w:r>
          </w:p>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 xml:space="preserve">ج) مقررات سازمان ملل برای حمایت از کودکان محروم از آزادی        د) همه گزینه های فوق صحیح است </w:t>
            </w:r>
          </w:p>
          <w:p w:rsidR="00116C24" w:rsidRPr="009243C2" w:rsidRDefault="00116C24" w:rsidP="00C975BF">
            <w:pPr>
              <w:bidi/>
              <w:jc w:val="both"/>
              <w:rPr>
                <w:rFonts w:cs="B Compset"/>
                <w:sz w:val="28"/>
                <w:szCs w:val="28"/>
                <w:rtl/>
                <w:lang w:bidi="fa-IR"/>
              </w:rPr>
            </w:pPr>
            <w:r w:rsidRPr="009243C2">
              <w:rPr>
                <w:rFonts w:cs="B Compset" w:hint="cs"/>
                <w:b/>
                <w:bCs/>
                <w:sz w:val="28"/>
                <w:szCs w:val="28"/>
                <w:rtl/>
                <w:lang w:bidi="fa-IR"/>
              </w:rPr>
              <w:t>6)</w:t>
            </w:r>
            <w:r w:rsidRPr="009243C2">
              <w:rPr>
                <w:rFonts w:cs="B Compset" w:hint="cs"/>
                <w:sz w:val="28"/>
                <w:szCs w:val="28"/>
                <w:rtl/>
                <w:lang w:bidi="fa-IR"/>
              </w:rPr>
              <w:t xml:space="preserve"> بهترین اقدام در برخورد با یک کودک ناقض قانون که در مدرسه بسر می برد، چیست؟</w:t>
            </w:r>
          </w:p>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الف) حضور با لباس فرم در مدرسه جهت دستگیری             ب) هماهنگی با مسئولین مدرسه و ارجاع نامبرده پس از اتمام کلاس  ج) استفاده از جایگزین های دستگیری                                 د) گزینه های الف و ب صحیح است</w:t>
            </w:r>
          </w:p>
          <w:p w:rsidR="00116C24" w:rsidRPr="009243C2" w:rsidRDefault="00116C24" w:rsidP="00C975BF">
            <w:pPr>
              <w:bidi/>
              <w:jc w:val="both"/>
              <w:rPr>
                <w:rFonts w:cs="B Compset"/>
                <w:sz w:val="28"/>
                <w:szCs w:val="28"/>
                <w:rtl/>
                <w:lang w:bidi="fa-IR"/>
              </w:rPr>
            </w:pPr>
            <w:r w:rsidRPr="009243C2">
              <w:rPr>
                <w:rFonts w:cs="B Compset" w:hint="cs"/>
                <w:b/>
                <w:bCs/>
                <w:sz w:val="28"/>
                <w:szCs w:val="28"/>
                <w:rtl/>
                <w:lang w:bidi="fa-IR"/>
              </w:rPr>
              <w:lastRenderedPageBreak/>
              <w:t>7)</w:t>
            </w:r>
            <w:r w:rsidRPr="009243C2">
              <w:rPr>
                <w:rFonts w:cs="B Compset" w:hint="cs"/>
                <w:sz w:val="28"/>
                <w:szCs w:val="28"/>
                <w:rtl/>
                <w:lang w:bidi="fa-IR"/>
              </w:rPr>
              <w:t xml:space="preserve"> بهترین اقدام درباره یک کودک بزه دیده یا قربانی جرم چیست؟</w:t>
            </w:r>
          </w:p>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الف) حمایت از وی        ب) اتخاذ اقدامات پیشگیرانه     ج) شناسایی خانواده وی و اطلاع به آنان         د) همه گزینه ها صحیح است</w:t>
            </w:r>
          </w:p>
          <w:p w:rsidR="00116C24" w:rsidRPr="009243C2" w:rsidRDefault="00116C24" w:rsidP="00C975BF">
            <w:pPr>
              <w:bidi/>
              <w:jc w:val="both"/>
              <w:rPr>
                <w:rFonts w:cs="B Compset"/>
                <w:sz w:val="28"/>
                <w:szCs w:val="28"/>
                <w:rtl/>
                <w:lang w:bidi="fa-IR"/>
              </w:rPr>
            </w:pPr>
            <w:r w:rsidRPr="009243C2">
              <w:rPr>
                <w:rFonts w:cs="B Compset" w:hint="cs"/>
                <w:b/>
                <w:bCs/>
                <w:sz w:val="28"/>
                <w:szCs w:val="28"/>
                <w:rtl/>
                <w:lang w:bidi="fa-IR"/>
              </w:rPr>
              <w:t>8)</w:t>
            </w:r>
            <w:r w:rsidRPr="009243C2">
              <w:rPr>
                <w:rFonts w:cs="B Compset" w:hint="cs"/>
                <w:sz w:val="28"/>
                <w:szCs w:val="28"/>
                <w:rtl/>
                <w:lang w:bidi="fa-IR"/>
              </w:rPr>
              <w:t xml:space="preserve"> پلیس در مصاحبه با یک کودک شاهد و یا مطلع از جرم به چه نکاتی باید توجه نماید؟</w:t>
            </w:r>
          </w:p>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 xml:space="preserve">الف- سن، جنس و زبانی که کودک با آن صحبت می کند        ب- کسب رضایت کودک و والدین یا سرپرست قانونی وی  برای مصاحبه </w:t>
            </w:r>
          </w:p>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 xml:space="preserve">ج- حضور والدین یا سرپرست قانونی یا فرد مورد اعتماد کودک در جریان مصاحبه         د- همه گزینه های فوق صحیح است </w:t>
            </w:r>
          </w:p>
          <w:p w:rsidR="00116C24" w:rsidRPr="009243C2" w:rsidRDefault="00116C24" w:rsidP="00C975BF">
            <w:pPr>
              <w:bidi/>
              <w:jc w:val="both"/>
              <w:rPr>
                <w:rFonts w:cs="B Compset"/>
                <w:sz w:val="28"/>
                <w:szCs w:val="28"/>
                <w:rtl/>
                <w:lang w:bidi="fa-IR"/>
              </w:rPr>
            </w:pPr>
            <w:r w:rsidRPr="009243C2">
              <w:rPr>
                <w:rFonts w:cs="B Compset" w:hint="cs"/>
                <w:b/>
                <w:bCs/>
                <w:sz w:val="28"/>
                <w:szCs w:val="28"/>
                <w:rtl/>
                <w:lang w:bidi="fa-IR"/>
              </w:rPr>
              <w:t>9)</w:t>
            </w:r>
            <w:r w:rsidRPr="009243C2">
              <w:rPr>
                <w:rFonts w:cs="B Compset" w:hint="cs"/>
                <w:sz w:val="28"/>
                <w:szCs w:val="28"/>
                <w:rtl/>
                <w:lang w:bidi="fa-IR"/>
              </w:rPr>
              <w:t xml:space="preserve"> بهترین رویکرد در برخورد با کودکان و نوجوانان ناقض قانون چیست؟</w:t>
            </w:r>
          </w:p>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الف) رویکرد رفاهی       ب) رویکرد تنبیهی          ج) رویکرد ترمیمی            د) هیچکدام</w:t>
            </w:r>
          </w:p>
          <w:p w:rsidR="00116C24" w:rsidRPr="009243C2" w:rsidRDefault="00116C24" w:rsidP="00C975BF">
            <w:pPr>
              <w:bidi/>
              <w:jc w:val="both"/>
              <w:rPr>
                <w:rFonts w:cs="B Compset"/>
                <w:sz w:val="28"/>
                <w:szCs w:val="28"/>
                <w:rtl/>
                <w:lang w:bidi="fa-IR"/>
              </w:rPr>
            </w:pPr>
            <w:r w:rsidRPr="009243C2">
              <w:rPr>
                <w:rFonts w:cs="B Compset" w:hint="cs"/>
                <w:b/>
                <w:bCs/>
                <w:sz w:val="28"/>
                <w:szCs w:val="28"/>
                <w:rtl/>
                <w:lang w:bidi="fa-IR"/>
              </w:rPr>
              <w:t>10)</w:t>
            </w:r>
            <w:r w:rsidRPr="009243C2">
              <w:rPr>
                <w:rFonts w:cs="B Compset" w:hint="cs"/>
                <w:sz w:val="28"/>
                <w:szCs w:val="28"/>
                <w:rtl/>
                <w:lang w:bidi="fa-IR"/>
              </w:rPr>
              <w:t>کدامیک از اقدامات زیر را بیشتر در راستای مصالح عالیه یک دانش آموز 16 سال می دانید که مرتکب یک جرم خرد (مانند تخریب شیشه منزل یکی از همسایگان) شده است؟ الف- ارجاع به سیستم قضایی جهت تعیین مجازات قانونی          ب- اخراج از مدرسه                    ج- دستگیری و بازداشت سریع متهم             د- برگزاری یک جلسه با حضور دانش آموز و والدینش و نیز فرد زیان دیده به منظور یافتن راه حلی مسالمت آمیز خارج از مسیر رسمی دادرسی کیفری</w:t>
            </w:r>
          </w:p>
        </w:tc>
      </w:tr>
      <w:tr w:rsidR="002001FE" w:rsidRPr="009243C2" w:rsidTr="007230FE">
        <w:tc>
          <w:tcPr>
            <w:tcW w:w="9918" w:type="dxa"/>
            <w:gridSpan w:val="5"/>
          </w:tcPr>
          <w:p w:rsidR="00116C24" w:rsidRPr="009243C2" w:rsidRDefault="00116C24" w:rsidP="00C975BF">
            <w:pPr>
              <w:bidi/>
              <w:jc w:val="both"/>
              <w:rPr>
                <w:rFonts w:cs="B Compset"/>
                <w:b/>
                <w:bCs/>
                <w:sz w:val="28"/>
                <w:szCs w:val="28"/>
                <w:rtl/>
              </w:rPr>
            </w:pPr>
            <w:r w:rsidRPr="009243C2">
              <w:rPr>
                <w:rFonts w:cs="B Compset" w:hint="cs"/>
                <w:b/>
                <w:bCs/>
                <w:sz w:val="28"/>
                <w:szCs w:val="28"/>
                <w:rtl/>
              </w:rPr>
              <w:lastRenderedPageBreak/>
              <w:t>د) سئوالات مربوط به ارزیابی رفتارها:</w:t>
            </w:r>
          </w:p>
          <w:p w:rsidR="00116C24" w:rsidRPr="009243C2" w:rsidRDefault="00116C24" w:rsidP="00C975BF">
            <w:pPr>
              <w:bidi/>
              <w:jc w:val="both"/>
              <w:rPr>
                <w:rFonts w:cs="B Compset"/>
                <w:sz w:val="28"/>
                <w:szCs w:val="28"/>
                <w:rtl/>
              </w:rPr>
            </w:pPr>
            <w:r w:rsidRPr="009243C2">
              <w:rPr>
                <w:rFonts w:cs="B Compset" w:hint="cs"/>
                <w:sz w:val="28"/>
                <w:szCs w:val="28"/>
                <w:rtl/>
              </w:rPr>
              <w:t>از جنابعالی تقاضا دارد هر یک از شاخص های رفتاری مورد اشاره در ستون میانی پرسشنامه را به دقت مطالعه فرموده، سپس وضعیت خود در هر یک از شاخص های رفتاری را قبل از شرکت در دوره (ستون سمت راست) و بعد از شرکت در دوره (ستون سمت چپ) با اختصاص عددی از صفر تا 10 مشخص فرمایید. در صورتیکه میزان بروز و رعایت رفتار ذکرشده، بالاست اعداد بزرگتر و در صورتی که میزان بروز رفتار کم است اعداد کوچکتر را در محل مربوطه یاداشت نمائید. در صورتی که رفتار موردنظر به هیچ وجه رعایت نمی گردد عدد صفر(0) را اختصاص دهید. توجه داشته باشید که الزاما" وضعیت فرد بعد از شرکت در دوره بهتر از وضعیت وی قبل از شرکت در دوره نخواهد بود. وضعیت وی می تواند بهتر، بدون تغییر و یا حتی بدتر شده باشد.</w:t>
            </w:r>
          </w:p>
        </w:tc>
      </w:tr>
      <w:tr w:rsidR="002001FE" w:rsidRPr="009243C2" w:rsidTr="007230FE">
        <w:tc>
          <w:tcPr>
            <w:tcW w:w="1908" w:type="dxa"/>
            <w:gridSpan w:val="2"/>
          </w:tcPr>
          <w:p w:rsidR="00116C24" w:rsidRPr="009243C2" w:rsidRDefault="00116C24" w:rsidP="00C975BF">
            <w:pPr>
              <w:jc w:val="center"/>
              <w:rPr>
                <w:rFonts w:cs="B Compset"/>
                <w:sz w:val="28"/>
                <w:szCs w:val="28"/>
                <w:rtl/>
              </w:rPr>
            </w:pPr>
            <w:r w:rsidRPr="009243C2">
              <w:rPr>
                <w:rFonts w:cs="B Compset" w:hint="cs"/>
                <w:sz w:val="28"/>
                <w:szCs w:val="28"/>
                <w:rtl/>
              </w:rPr>
              <w:t xml:space="preserve">وضعیت رفتار </w:t>
            </w:r>
            <w:r w:rsidRPr="009243C2">
              <w:rPr>
                <w:rFonts w:cs="B Compset" w:hint="cs"/>
                <w:b/>
                <w:bCs/>
                <w:sz w:val="28"/>
                <w:szCs w:val="28"/>
                <w:rtl/>
              </w:rPr>
              <w:t>بعد</w:t>
            </w:r>
            <w:r w:rsidRPr="009243C2">
              <w:rPr>
                <w:rFonts w:cs="B Compset" w:hint="cs"/>
                <w:sz w:val="28"/>
                <w:szCs w:val="28"/>
                <w:rtl/>
              </w:rPr>
              <w:t xml:space="preserve"> از دوره</w:t>
            </w:r>
            <w:r w:rsidRPr="009243C2">
              <w:rPr>
                <w:rFonts w:cs="B Compset" w:hint="cs"/>
                <w:sz w:val="24"/>
                <w:szCs w:val="24"/>
                <w:rtl/>
              </w:rPr>
              <w:t>(0 = عدم بروز رفتار ؛ 10= بروز کامل رفتار)</w:t>
            </w:r>
          </w:p>
        </w:tc>
        <w:tc>
          <w:tcPr>
            <w:tcW w:w="6120" w:type="dxa"/>
          </w:tcPr>
          <w:p w:rsidR="00116C24" w:rsidRPr="009243C2" w:rsidRDefault="00116C24" w:rsidP="00C975BF">
            <w:pPr>
              <w:bidi/>
              <w:ind w:firstLine="720"/>
              <w:jc w:val="center"/>
              <w:rPr>
                <w:rFonts w:cs="B Compset"/>
                <w:sz w:val="56"/>
                <w:szCs w:val="56"/>
                <w:rtl/>
                <w:lang w:bidi="fa-IR"/>
              </w:rPr>
            </w:pPr>
            <w:r w:rsidRPr="009243C2">
              <w:rPr>
                <w:rFonts w:cs="B Compset" w:hint="cs"/>
                <w:sz w:val="56"/>
                <w:szCs w:val="56"/>
                <w:rtl/>
                <w:lang w:bidi="fa-IR"/>
              </w:rPr>
              <w:t>رفتارها</w:t>
            </w:r>
          </w:p>
        </w:tc>
        <w:tc>
          <w:tcPr>
            <w:tcW w:w="1890" w:type="dxa"/>
            <w:gridSpan w:val="2"/>
          </w:tcPr>
          <w:p w:rsidR="00116C24" w:rsidRPr="009243C2" w:rsidRDefault="00116C24" w:rsidP="00C975BF">
            <w:pPr>
              <w:jc w:val="center"/>
              <w:rPr>
                <w:rFonts w:cs="B Compset"/>
                <w:sz w:val="28"/>
                <w:szCs w:val="28"/>
                <w:rtl/>
              </w:rPr>
            </w:pPr>
            <w:r w:rsidRPr="009243C2">
              <w:rPr>
                <w:rFonts w:cs="B Compset" w:hint="cs"/>
                <w:sz w:val="28"/>
                <w:szCs w:val="28"/>
                <w:rtl/>
              </w:rPr>
              <w:t xml:space="preserve">وضعیت رفتار </w:t>
            </w:r>
            <w:r w:rsidRPr="009243C2">
              <w:rPr>
                <w:rFonts w:cs="B Compset" w:hint="cs"/>
                <w:b/>
                <w:bCs/>
                <w:sz w:val="28"/>
                <w:szCs w:val="28"/>
                <w:rtl/>
              </w:rPr>
              <w:t>قبل</w:t>
            </w:r>
            <w:r w:rsidRPr="009243C2">
              <w:rPr>
                <w:rFonts w:cs="B Compset" w:hint="cs"/>
                <w:sz w:val="28"/>
                <w:szCs w:val="28"/>
                <w:rtl/>
              </w:rPr>
              <w:t xml:space="preserve"> از دوره</w:t>
            </w:r>
            <w:r w:rsidRPr="009243C2">
              <w:rPr>
                <w:rFonts w:cs="B Compset" w:hint="cs"/>
                <w:sz w:val="24"/>
                <w:szCs w:val="24"/>
                <w:rtl/>
              </w:rPr>
              <w:t>(0 = عدم بروز رفتار ؛ 10= بروز کامل رفتار)</w:t>
            </w: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1- بازداشت کودکان و نوجوانان به عنوان آخرین راه چاره و کوتاه ترین زمان ممکن</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2- نگهداری کودکان و نوجوانان جدای از بزه کاران بزرگسال</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6"/>
                <w:szCs w:val="26"/>
                <w:rtl/>
                <w:lang w:bidi="fa-IR"/>
              </w:rPr>
            </w:pPr>
            <w:r w:rsidRPr="009243C2">
              <w:rPr>
                <w:rFonts w:cs="B Compset" w:hint="cs"/>
                <w:sz w:val="26"/>
                <w:szCs w:val="26"/>
                <w:rtl/>
                <w:lang w:bidi="fa-IR"/>
              </w:rPr>
              <w:t>3- انجام اقدامات حمایتی و پیشگیرانه در خصوص کودکی که شاهد و یا مطلع از وقوع قتل بوده است.</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4- اتخاذ اقدامات حمایتی و پیشگیرانه درخصوص کودکان بزه دیده یا قربانی جرم</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5- کسب رضایت کودک شاهد و یا مطلع از جرم و والدین یا سرپرست قانونی وی برای مصاحبه</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4"/>
                <w:szCs w:val="24"/>
                <w:rtl/>
                <w:lang w:bidi="fa-IR"/>
              </w:rPr>
            </w:pPr>
            <w:r w:rsidRPr="009243C2">
              <w:rPr>
                <w:rFonts w:cs="B Compset" w:hint="cs"/>
                <w:sz w:val="24"/>
                <w:szCs w:val="24"/>
                <w:rtl/>
                <w:lang w:bidi="fa-IR"/>
              </w:rPr>
              <w:t>6- حضور والدین یا سرپرست قانونی یا فرد مورد اعتماد کودک شاهد و یا مطلع از جرم در جریان مصاحبه</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rPr>
            </w:pPr>
            <w:r w:rsidRPr="009243C2">
              <w:rPr>
                <w:rFonts w:cs="B Compset" w:hint="cs"/>
                <w:sz w:val="26"/>
                <w:szCs w:val="26"/>
                <w:rtl/>
                <w:lang w:bidi="fa-IR"/>
              </w:rPr>
              <w:t>7- تعامل و همکاری با قضات و مددکاران اجتماعی در فرایند دادرسی ویژه کودکان و نوجوانان</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6"/>
                <w:szCs w:val="26"/>
                <w:rtl/>
                <w:lang w:bidi="fa-IR"/>
              </w:rPr>
            </w:pPr>
            <w:r w:rsidRPr="009243C2">
              <w:rPr>
                <w:rFonts w:cs="B Compset" w:hint="cs"/>
                <w:sz w:val="26"/>
                <w:szCs w:val="26"/>
                <w:rtl/>
                <w:lang w:bidi="fa-IR"/>
              </w:rPr>
              <w:t>8- توجه به «مصالح عالیه کودک»هنگام تصمیم گیری پیرامون کودکان و نوجوانان در تماس با قانون</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9- توجه به حقوق و نیازهای کودکان و نوجوانان در تماس با قانون هنگام مصاحبه و بازجویی</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10- توجه به سن و جنس کودکان و نوجوانان هنگام مصاحبه و بازجویی</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11- محرمانه نگه داشتن اطلاعات کودکان و نوجوانان در تماس با قانون</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12- اجازه بیان نظر و دیدگاه به کودکان و نوجوانان در تماس با قانون هنگام برخورد با آنها</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13- مشارکت کودکان و نوجوانان در اتخاذ تصمیمات پیرامون آنها</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14- استفاده از جایگزین های دستگیری درباره  آن دسته ازکودکان و نوجوانان معارض قانون (بزه کار) که واجد شرایط استفاده از جایگزین های دستگیری بوده اند.</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15- استفاده از جایگزین های بازداشت درباره  آن دسته ازکودکان معارض قانون (بزه کار) که واجد شرایط استفاده از جایگزین های بازداشت بوده اند.</w:t>
            </w:r>
          </w:p>
        </w:tc>
        <w:tc>
          <w:tcPr>
            <w:tcW w:w="1890" w:type="dxa"/>
            <w:gridSpan w:val="2"/>
          </w:tcPr>
          <w:p w:rsidR="00116C24" w:rsidRPr="009243C2" w:rsidRDefault="00116C24" w:rsidP="00C975BF">
            <w:pPr>
              <w:bidi/>
              <w:rPr>
                <w:rFonts w:cs="B Compset"/>
                <w:sz w:val="32"/>
                <w:szCs w:val="32"/>
                <w:rtl/>
                <w:lang w:bidi="fa-IR"/>
              </w:rPr>
            </w:pPr>
          </w:p>
        </w:tc>
      </w:tr>
      <w:tr w:rsidR="002001FE" w:rsidRPr="009243C2" w:rsidTr="007230FE">
        <w:tc>
          <w:tcPr>
            <w:tcW w:w="1908" w:type="dxa"/>
            <w:gridSpan w:val="2"/>
          </w:tcPr>
          <w:p w:rsidR="00116C24" w:rsidRPr="009243C2" w:rsidRDefault="00116C24" w:rsidP="00C975BF">
            <w:pPr>
              <w:bidi/>
              <w:rPr>
                <w:rFonts w:cs="B Compset"/>
                <w:sz w:val="32"/>
                <w:szCs w:val="32"/>
                <w:rtl/>
                <w:lang w:bidi="fa-IR"/>
              </w:rPr>
            </w:pPr>
          </w:p>
        </w:tc>
        <w:tc>
          <w:tcPr>
            <w:tcW w:w="6120" w:type="dxa"/>
          </w:tcPr>
          <w:p w:rsidR="00116C24" w:rsidRPr="009243C2" w:rsidRDefault="00116C24" w:rsidP="00C975BF">
            <w:pPr>
              <w:bidi/>
              <w:jc w:val="both"/>
              <w:rPr>
                <w:rFonts w:cs="B Compset"/>
                <w:sz w:val="28"/>
                <w:szCs w:val="28"/>
                <w:rtl/>
                <w:lang w:bidi="fa-IR"/>
              </w:rPr>
            </w:pPr>
            <w:r w:rsidRPr="009243C2">
              <w:rPr>
                <w:rFonts w:cs="B Compset" w:hint="cs"/>
                <w:sz w:val="28"/>
                <w:szCs w:val="28"/>
                <w:rtl/>
                <w:lang w:bidi="fa-IR"/>
              </w:rPr>
              <w:t xml:space="preserve">16- استفاده از برنامه های قضازدایی پیرامون کودکان و نوجوانان </w:t>
            </w:r>
            <w:r w:rsidRPr="009243C2">
              <w:rPr>
                <w:rFonts w:cs="B Compset" w:hint="cs"/>
                <w:sz w:val="28"/>
                <w:szCs w:val="28"/>
                <w:rtl/>
                <w:lang w:bidi="fa-IR"/>
              </w:rPr>
              <w:lastRenderedPageBreak/>
              <w:t>ناقض قانون (بزه کار) که واجد شرایط اعمال برنامه قضازدایی بوده اند.</w:t>
            </w:r>
          </w:p>
        </w:tc>
        <w:tc>
          <w:tcPr>
            <w:tcW w:w="1890" w:type="dxa"/>
            <w:gridSpan w:val="2"/>
          </w:tcPr>
          <w:p w:rsidR="00116C24" w:rsidRPr="009243C2" w:rsidRDefault="00116C24" w:rsidP="00C975BF">
            <w:pPr>
              <w:bidi/>
              <w:rPr>
                <w:rFonts w:cs="B Compset"/>
                <w:sz w:val="32"/>
                <w:szCs w:val="32"/>
                <w:rtl/>
                <w:lang w:bidi="fa-IR"/>
              </w:rPr>
            </w:pPr>
          </w:p>
        </w:tc>
      </w:tr>
    </w:tbl>
    <w:p w:rsidR="00116C24" w:rsidRPr="009243C2" w:rsidRDefault="00116C24" w:rsidP="00C975BF">
      <w:pPr>
        <w:bidi/>
        <w:spacing w:line="240" w:lineRule="auto"/>
        <w:jc w:val="both"/>
        <w:rPr>
          <w:rFonts w:cs="B Compset"/>
          <w:b/>
          <w:bCs/>
          <w:sz w:val="28"/>
          <w:szCs w:val="28"/>
          <w:rtl/>
          <w:lang w:bidi="fa-IR"/>
        </w:rPr>
      </w:pPr>
      <w:r w:rsidRPr="009243C2">
        <w:rPr>
          <w:rFonts w:cs="B Compset" w:hint="cs"/>
          <w:b/>
          <w:bCs/>
          <w:sz w:val="28"/>
          <w:szCs w:val="28"/>
          <w:rtl/>
          <w:lang w:bidi="fa-IR"/>
        </w:rPr>
        <w:lastRenderedPageBreak/>
        <w:t xml:space="preserve">ه) سئوالات چند گزینه ای </w:t>
      </w:r>
      <w:r w:rsidRPr="009243C2">
        <w:rPr>
          <w:rFonts w:ascii="Times New Roman" w:hAnsi="Times New Roman" w:cs="Times New Roman" w:hint="cs"/>
          <w:b/>
          <w:bCs/>
          <w:sz w:val="28"/>
          <w:szCs w:val="28"/>
          <w:rtl/>
          <w:lang w:bidi="fa-IR"/>
        </w:rPr>
        <w:t>–</w:t>
      </w:r>
      <w:r w:rsidRPr="009243C2">
        <w:rPr>
          <w:rFonts w:cs="B Compset" w:hint="cs"/>
          <w:b/>
          <w:bCs/>
          <w:sz w:val="28"/>
          <w:szCs w:val="28"/>
          <w:rtl/>
          <w:lang w:bidi="fa-IR"/>
        </w:rPr>
        <w:t xml:space="preserve"> توضیحی رفتاری: </w:t>
      </w:r>
      <w:r w:rsidRPr="009243C2">
        <w:rPr>
          <w:rFonts w:cs="B Compset" w:hint="cs"/>
          <w:sz w:val="28"/>
          <w:szCs w:val="28"/>
          <w:rtl/>
          <w:lang w:bidi="fa-IR"/>
        </w:rPr>
        <w:t xml:space="preserve">لطفا به پرسش های چندگزینه ای زیر </w:t>
      </w:r>
      <w:r w:rsidRPr="009243C2">
        <w:rPr>
          <w:rFonts w:cs="B Compset" w:hint="cs"/>
          <w:sz w:val="28"/>
          <w:szCs w:val="28"/>
          <w:rtl/>
        </w:rPr>
        <w:t>با زدن تیک(</w:t>
      </w:r>
      <w:r w:rsidRPr="009243C2">
        <w:rPr>
          <w:rFonts w:ascii="Times New Roman" w:hAnsi="Times New Roman" w:cs="Times New Roman" w:hint="cs"/>
          <w:sz w:val="28"/>
          <w:szCs w:val="28"/>
          <w:rtl/>
        </w:rPr>
        <w:t>√</w:t>
      </w:r>
      <w:r w:rsidRPr="009243C2">
        <w:rPr>
          <w:rFonts w:cs="B Compset" w:hint="cs"/>
          <w:sz w:val="28"/>
          <w:szCs w:val="28"/>
          <w:rtl/>
        </w:rPr>
        <w:t>) یا ضربدر(</w:t>
      </w:r>
      <w:r w:rsidRPr="009243C2">
        <w:rPr>
          <w:rFonts w:ascii="Calibri" w:hAnsi="Calibri" w:cs="B Compset"/>
          <w:sz w:val="28"/>
          <w:szCs w:val="28"/>
          <w:rtl/>
        </w:rPr>
        <w:t>×</w:t>
      </w:r>
      <w:r w:rsidRPr="009243C2">
        <w:rPr>
          <w:rFonts w:cs="B Compset" w:hint="cs"/>
          <w:sz w:val="28"/>
          <w:szCs w:val="28"/>
          <w:rtl/>
        </w:rPr>
        <w:t xml:space="preserve">) </w:t>
      </w:r>
      <w:r w:rsidRPr="009243C2">
        <w:rPr>
          <w:rFonts w:cs="B Compset" w:hint="cs"/>
          <w:sz w:val="28"/>
          <w:szCs w:val="28"/>
          <w:rtl/>
          <w:lang w:bidi="fa-IR"/>
        </w:rPr>
        <w:t>پاسخ داده و در صورت لزوم توضیحات ضروری را ارائه نمائید:</w:t>
      </w:r>
    </w:p>
    <w:p w:rsidR="00116C24" w:rsidRPr="009243C2" w:rsidRDefault="00116C24" w:rsidP="00C975BF">
      <w:pPr>
        <w:bidi/>
        <w:spacing w:line="240" w:lineRule="auto"/>
        <w:jc w:val="both"/>
        <w:rPr>
          <w:rFonts w:cs="B Compset"/>
          <w:sz w:val="28"/>
          <w:szCs w:val="28"/>
          <w:rtl/>
          <w:lang w:bidi="fa-IR"/>
        </w:rPr>
      </w:pPr>
      <w:r w:rsidRPr="009243C2">
        <w:rPr>
          <w:rFonts w:cs="B Compset" w:hint="cs"/>
          <w:b/>
          <w:bCs/>
          <w:sz w:val="28"/>
          <w:szCs w:val="28"/>
          <w:rtl/>
          <w:lang w:bidi="fa-IR"/>
        </w:rPr>
        <w:t>1.</w:t>
      </w:r>
      <w:r w:rsidRPr="009243C2">
        <w:rPr>
          <w:rFonts w:cs="B Compset" w:hint="cs"/>
          <w:sz w:val="28"/>
          <w:szCs w:val="28"/>
          <w:rtl/>
          <w:lang w:bidi="fa-IR"/>
        </w:rPr>
        <w:t xml:space="preserve"> هنگام مواجهه با کودکان و نوجوانان ناقض قانون کدامیک از جایگزین های دستگیری را اعمال کرده اید؟ (در پاسخ به این پرسش شما می توانید بیش از یک گزینه را نیز انتخاب نمایید).</w:t>
      </w:r>
    </w:p>
    <w:p w:rsidR="00116C24" w:rsidRPr="009243C2" w:rsidRDefault="00116C24" w:rsidP="00C975BF">
      <w:pPr>
        <w:bidi/>
        <w:spacing w:line="240" w:lineRule="auto"/>
        <w:jc w:val="both"/>
        <w:rPr>
          <w:rFonts w:cs="B Compset"/>
          <w:sz w:val="28"/>
          <w:szCs w:val="28"/>
          <w:rtl/>
          <w:lang w:bidi="fa-IR"/>
        </w:rPr>
      </w:pPr>
      <w:r w:rsidRPr="009243C2">
        <w:rPr>
          <w:rFonts w:cs="B Compset" w:hint="cs"/>
          <w:sz w:val="28"/>
          <w:szCs w:val="28"/>
          <w:rtl/>
          <w:lang w:bidi="fa-IR"/>
        </w:rPr>
        <w:t>الف) برگردانیدن کودک به منزل و صدور اخطار کتبی            ب) ارسال یک احضاریه برای کودک      ج) دعوت از کودک برای حضور در اداره پلیس به همراه شما    د) دعوت از والدین برای حضور در اداره پلیس به همراه کودک  ه) جایگزین های دیگر مانند........</w:t>
      </w:r>
    </w:p>
    <w:p w:rsidR="00116C24" w:rsidRPr="009243C2" w:rsidRDefault="00116C24" w:rsidP="00C975BF">
      <w:pPr>
        <w:bidi/>
        <w:spacing w:line="240" w:lineRule="auto"/>
        <w:jc w:val="both"/>
        <w:rPr>
          <w:rFonts w:cs="B Compset"/>
          <w:sz w:val="28"/>
          <w:szCs w:val="28"/>
          <w:rtl/>
          <w:lang w:bidi="fa-IR"/>
        </w:rPr>
      </w:pPr>
      <w:r w:rsidRPr="009243C2">
        <w:rPr>
          <w:rFonts w:cs="B Compset" w:hint="cs"/>
          <w:b/>
          <w:bCs/>
          <w:sz w:val="28"/>
          <w:szCs w:val="28"/>
          <w:rtl/>
          <w:lang w:bidi="fa-IR"/>
        </w:rPr>
        <w:t>2.</w:t>
      </w:r>
      <w:r w:rsidRPr="009243C2">
        <w:rPr>
          <w:rFonts w:cs="B Compset" w:hint="cs"/>
          <w:sz w:val="28"/>
          <w:szCs w:val="28"/>
          <w:rtl/>
          <w:lang w:bidi="fa-IR"/>
        </w:rPr>
        <w:t xml:space="preserve"> در صورتی که هرگز از جایگزین های دستگیری استفاده نکرده اید، دلیل آن چه بوده است ؟ </w:t>
      </w:r>
    </w:p>
    <w:p w:rsidR="00116C24" w:rsidRPr="009243C2" w:rsidRDefault="00116C24" w:rsidP="00C975BF">
      <w:pPr>
        <w:bidi/>
        <w:spacing w:line="240" w:lineRule="auto"/>
        <w:jc w:val="both"/>
        <w:rPr>
          <w:rFonts w:cs="B Compset"/>
          <w:sz w:val="28"/>
          <w:szCs w:val="28"/>
          <w:rtl/>
          <w:lang w:bidi="fa-IR"/>
        </w:rPr>
      </w:pPr>
      <w:r w:rsidRPr="009243C2">
        <w:rPr>
          <w:rFonts w:cs="B Compset" w:hint="cs"/>
          <w:sz w:val="28"/>
          <w:szCs w:val="28"/>
          <w:rtl/>
          <w:lang w:bidi="fa-IR"/>
        </w:rPr>
        <w:t>الف- عدم آشنایی با جایگزین های دستگیری                  ب- عدم اعتقاد به موثر بودن جایگزین های دستگیری  ج- عدم الزام قانون به استفاده از جایگزین های دستگیری      د- دلایل دیگر مانند....... ..........</w:t>
      </w:r>
    </w:p>
    <w:p w:rsidR="00116C24" w:rsidRPr="009243C2" w:rsidRDefault="00116C24" w:rsidP="00C975BF">
      <w:pPr>
        <w:bidi/>
        <w:spacing w:line="240" w:lineRule="auto"/>
        <w:jc w:val="both"/>
        <w:rPr>
          <w:rFonts w:cs="B Compset"/>
          <w:sz w:val="28"/>
          <w:szCs w:val="28"/>
          <w:rtl/>
          <w:lang w:bidi="fa-IR"/>
        </w:rPr>
      </w:pPr>
      <w:r w:rsidRPr="009243C2">
        <w:rPr>
          <w:rFonts w:cs="B Compset" w:hint="cs"/>
          <w:b/>
          <w:bCs/>
          <w:sz w:val="28"/>
          <w:szCs w:val="28"/>
          <w:rtl/>
          <w:lang w:bidi="fa-IR"/>
        </w:rPr>
        <w:t>3.</w:t>
      </w:r>
      <w:r w:rsidRPr="009243C2">
        <w:rPr>
          <w:rFonts w:cs="B Compset" w:hint="cs"/>
          <w:sz w:val="28"/>
          <w:szCs w:val="28"/>
          <w:rtl/>
          <w:lang w:bidi="fa-IR"/>
        </w:rPr>
        <w:t xml:space="preserve"> هنگام مواجهه با یک کودک ناقض قانون کدامیک از جایگزین های بازداشت را اعمال کرده اید؟ (در پاسخ به این پرسش شما می توانید بیش از یک گزینه را نیز انتخاب نمایید)</w:t>
      </w:r>
    </w:p>
    <w:p w:rsidR="00116C24" w:rsidRPr="009243C2" w:rsidRDefault="00116C24" w:rsidP="00C975BF">
      <w:pPr>
        <w:bidi/>
        <w:spacing w:line="240" w:lineRule="auto"/>
        <w:jc w:val="both"/>
        <w:rPr>
          <w:rFonts w:cs="B Compset"/>
          <w:sz w:val="28"/>
          <w:szCs w:val="28"/>
          <w:rtl/>
          <w:lang w:bidi="fa-IR"/>
        </w:rPr>
      </w:pPr>
      <w:r w:rsidRPr="009243C2">
        <w:rPr>
          <w:rFonts w:cs="B Compset" w:hint="cs"/>
          <w:sz w:val="28"/>
          <w:szCs w:val="28"/>
          <w:rtl/>
          <w:lang w:bidi="fa-IR"/>
        </w:rPr>
        <w:t>الف) الزام کودک به ماندن در منزل در ساعات خاص           ب) الزام کودک به شرکت در مدرسه         ج) الزام به عدم معاشرت کودک با افراد خاص          د) عدم نزدیک شدن کودک به قربانی       ه) نرفتن کودک به مکان های خاص     و) جایگزین های دیگر مانند.....</w:t>
      </w:r>
    </w:p>
    <w:p w:rsidR="00116C24" w:rsidRPr="009243C2" w:rsidRDefault="00116C24" w:rsidP="00C975BF">
      <w:pPr>
        <w:bidi/>
        <w:spacing w:line="240" w:lineRule="auto"/>
        <w:jc w:val="both"/>
        <w:rPr>
          <w:rFonts w:cs="B Compset"/>
          <w:sz w:val="28"/>
          <w:szCs w:val="28"/>
          <w:rtl/>
          <w:lang w:bidi="fa-IR"/>
        </w:rPr>
      </w:pPr>
      <w:r w:rsidRPr="009243C2">
        <w:rPr>
          <w:rFonts w:cs="B Compset" w:hint="cs"/>
          <w:sz w:val="28"/>
          <w:szCs w:val="28"/>
          <w:rtl/>
          <w:lang w:bidi="fa-IR"/>
        </w:rPr>
        <w:t>.............................</w:t>
      </w:r>
    </w:p>
    <w:p w:rsidR="00116C24" w:rsidRPr="009243C2" w:rsidRDefault="00116C24" w:rsidP="00C975BF">
      <w:pPr>
        <w:bidi/>
        <w:spacing w:line="240" w:lineRule="auto"/>
        <w:jc w:val="both"/>
        <w:rPr>
          <w:rFonts w:cs="B Compset"/>
          <w:sz w:val="28"/>
          <w:szCs w:val="28"/>
          <w:rtl/>
          <w:lang w:bidi="fa-IR"/>
        </w:rPr>
      </w:pPr>
      <w:r w:rsidRPr="009243C2">
        <w:rPr>
          <w:rFonts w:cs="B Compset" w:hint="cs"/>
          <w:b/>
          <w:bCs/>
          <w:sz w:val="28"/>
          <w:szCs w:val="28"/>
          <w:rtl/>
          <w:lang w:bidi="fa-IR"/>
        </w:rPr>
        <w:t xml:space="preserve">4. </w:t>
      </w:r>
      <w:r w:rsidRPr="009243C2">
        <w:rPr>
          <w:rFonts w:cs="B Compset" w:hint="cs"/>
          <w:sz w:val="28"/>
          <w:szCs w:val="28"/>
          <w:rtl/>
          <w:lang w:bidi="fa-IR"/>
        </w:rPr>
        <w:t xml:space="preserve">در صورتی که هرگز از جایگزین های بازداشت استفاده نکرده اید دلیل آن چه بوده است؟ </w:t>
      </w:r>
    </w:p>
    <w:p w:rsidR="00116C24" w:rsidRPr="009243C2" w:rsidRDefault="00116C24" w:rsidP="00C975BF">
      <w:pPr>
        <w:bidi/>
        <w:spacing w:line="240" w:lineRule="auto"/>
        <w:jc w:val="both"/>
        <w:rPr>
          <w:rFonts w:cs="B Compset"/>
          <w:sz w:val="28"/>
          <w:szCs w:val="28"/>
          <w:rtl/>
          <w:lang w:bidi="fa-IR"/>
        </w:rPr>
      </w:pPr>
      <w:r w:rsidRPr="009243C2">
        <w:rPr>
          <w:rFonts w:cs="B Compset" w:hint="cs"/>
          <w:sz w:val="28"/>
          <w:szCs w:val="28"/>
          <w:rtl/>
          <w:lang w:bidi="fa-IR"/>
        </w:rPr>
        <w:t>الف- عدم آشنایی با جایگزین های بازداشت       ب- عدم اعتقاد به موثر بودن جایگزین های بازداشت      ج- عدم الزام قانون ملی به استفاده از جایگزین های بازداشت        د- تصور اینکه متهم ممکن است  به خود یا دیگران آسیب بزند      ه- دلایل دیگر مانند... (لطفا توضیح دهید)</w:t>
      </w:r>
    </w:p>
    <w:p w:rsidR="00116C24" w:rsidRPr="009243C2" w:rsidRDefault="00116C24" w:rsidP="00C975BF">
      <w:pPr>
        <w:bidi/>
        <w:spacing w:line="240" w:lineRule="auto"/>
        <w:jc w:val="both"/>
        <w:rPr>
          <w:rFonts w:cs="B Compset"/>
          <w:sz w:val="28"/>
          <w:szCs w:val="28"/>
          <w:rtl/>
          <w:lang w:bidi="fa-IR"/>
        </w:rPr>
      </w:pPr>
      <w:r w:rsidRPr="009243C2">
        <w:rPr>
          <w:rFonts w:cs="B Compset" w:hint="cs"/>
          <w:b/>
          <w:bCs/>
          <w:sz w:val="28"/>
          <w:szCs w:val="28"/>
          <w:rtl/>
          <w:lang w:bidi="fa-IR"/>
        </w:rPr>
        <w:t>5.</w:t>
      </w:r>
      <w:r w:rsidRPr="009243C2">
        <w:rPr>
          <w:rFonts w:cs="B Compset" w:hint="cs"/>
          <w:sz w:val="28"/>
          <w:szCs w:val="28"/>
          <w:rtl/>
          <w:lang w:bidi="fa-IR"/>
        </w:rPr>
        <w:t xml:space="preserve"> هنگام مواجهه با کودکان و نوجوانان ناقض قانون که واجد شرایط اعمال برنامه قضازدایی اند، کدامیک از برنامه های قضازدایی را اعمال کرده اید؟ (در پاسخ به این پرسش شما می توانید بیش از یک گزینه را نیز انتخاب نمایید)</w:t>
      </w:r>
    </w:p>
    <w:p w:rsidR="00116C24" w:rsidRPr="009243C2" w:rsidRDefault="00116C24" w:rsidP="00C975BF">
      <w:pPr>
        <w:bidi/>
        <w:spacing w:line="240" w:lineRule="auto"/>
        <w:jc w:val="both"/>
        <w:rPr>
          <w:rFonts w:cs="B Compset"/>
          <w:sz w:val="28"/>
          <w:szCs w:val="28"/>
          <w:rtl/>
          <w:lang w:bidi="fa-IR"/>
        </w:rPr>
      </w:pPr>
      <w:r w:rsidRPr="009243C2">
        <w:rPr>
          <w:rFonts w:cs="B Compset" w:hint="cs"/>
          <w:sz w:val="28"/>
          <w:szCs w:val="28"/>
          <w:rtl/>
          <w:lang w:bidi="fa-IR"/>
        </w:rPr>
        <w:lastRenderedPageBreak/>
        <w:t xml:space="preserve">الف- اخطار (رسمی یا غیررسمی) به کودک ناقض قانون بخاطر ارتکاب جرم و اخذ تعهد به عدم تکرار آن </w:t>
      </w:r>
    </w:p>
    <w:p w:rsidR="00116C24" w:rsidRPr="009243C2" w:rsidRDefault="00116C24" w:rsidP="00C975BF">
      <w:pPr>
        <w:bidi/>
        <w:spacing w:line="240" w:lineRule="auto"/>
        <w:jc w:val="both"/>
        <w:rPr>
          <w:rFonts w:cs="B Compset"/>
          <w:sz w:val="28"/>
          <w:szCs w:val="28"/>
          <w:rtl/>
          <w:lang w:bidi="fa-IR"/>
        </w:rPr>
      </w:pPr>
      <w:r w:rsidRPr="009243C2">
        <w:rPr>
          <w:rFonts w:cs="B Compset" w:hint="cs"/>
          <w:sz w:val="28"/>
          <w:szCs w:val="28"/>
          <w:rtl/>
          <w:lang w:bidi="fa-IR"/>
        </w:rPr>
        <w:t xml:space="preserve">ب- عذر خواهی کتبی یا شفاهی کودک ناقض قانون از فرد قربانی یا بزه دیده     ج- جبران خسارت وارده توسط کودک ناقض قانون </w:t>
      </w:r>
    </w:p>
    <w:p w:rsidR="00116C24" w:rsidRPr="009243C2" w:rsidRDefault="00116C24" w:rsidP="00C975BF">
      <w:pPr>
        <w:bidi/>
        <w:spacing w:line="240" w:lineRule="auto"/>
        <w:jc w:val="both"/>
        <w:rPr>
          <w:rFonts w:cs="B Compset"/>
          <w:sz w:val="28"/>
          <w:szCs w:val="28"/>
          <w:lang w:bidi="fa-IR"/>
        </w:rPr>
      </w:pPr>
      <w:r w:rsidRPr="009243C2">
        <w:rPr>
          <w:rFonts w:cs="B Compset" w:hint="cs"/>
          <w:sz w:val="28"/>
          <w:szCs w:val="28"/>
          <w:rtl/>
          <w:lang w:bidi="fa-IR"/>
        </w:rPr>
        <w:t xml:space="preserve">د- شرکت کودک ناقض قانون در برنامه های آموزشی و مهارت های زندگی   ه- برگزاری نشست های گروهی خانواده ها با شرکت طرفین درگیر </w:t>
      </w:r>
    </w:p>
    <w:p w:rsidR="00116C24" w:rsidRPr="009243C2" w:rsidRDefault="00116C24" w:rsidP="00C975BF">
      <w:pPr>
        <w:bidi/>
        <w:spacing w:line="240" w:lineRule="auto"/>
        <w:jc w:val="both"/>
        <w:rPr>
          <w:rFonts w:cs="B Compset"/>
          <w:sz w:val="28"/>
          <w:szCs w:val="28"/>
          <w:rtl/>
          <w:lang w:bidi="fa-IR"/>
        </w:rPr>
      </w:pPr>
      <w:r w:rsidRPr="009243C2">
        <w:rPr>
          <w:rFonts w:cs="B Compset" w:hint="cs"/>
          <w:b/>
          <w:bCs/>
          <w:sz w:val="28"/>
          <w:szCs w:val="28"/>
          <w:rtl/>
          <w:lang w:bidi="fa-IR"/>
        </w:rPr>
        <w:t xml:space="preserve">6. </w:t>
      </w:r>
      <w:r w:rsidRPr="009243C2">
        <w:rPr>
          <w:rFonts w:cs="B Compset" w:hint="cs"/>
          <w:sz w:val="28"/>
          <w:szCs w:val="28"/>
          <w:rtl/>
          <w:lang w:bidi="fa-IR"/>
        </w:rPr>
        <w:t xml:space="preserve"> در صورتی که هرگز از برنامه های قضازدایی استفاده نکرده اید دلیل آن چه بوده است؟</w:t>
      </w:r>
    </w:p>
    <w:p w:rsidR="00116C24" w:rsidRPr="009243C2" w:rsidRDefault="00116C24" w:rsidP="00C975BF">
      <w:pPr>
        <w:bidi/>
        <w:spacing w:line="240" w:lineRule="auto"/>
        <w:jc w:val="both"/>
        <w:rPr>
          <w:rFonts w:cs="B Compset"/>
          <w:sz w:val="28"/>
          <w:szCs w:val="28"/>
          <w:rtl/>
          <w:lang w:bidi="fa-IR"/>
        </w:rPr>
      </w:pPr>
      <w:r w:rsidRPr="009243C2">
        <w:rPr>
          <w:rFonts w:cs="B Compset" w:hint="cs"/>
          <w:sz w:val="28"/>
          <w:szCs w:val="28"/>
          <w:rtl/>
          <w:lang w:bidi="fa-IR"/>
        </w:rPr>
        <w:t>الف- عدم آشنایی با برنامه های قضازدایی  ب- عدم اعتقاد به موثر بودن برنامه های قضازدایی     ج- عدم الزام قانون ملی به استفاده از قضازدایی      د- سنگین بودن جرم ارتکابی متهمان (قتل و تجاوز)       و- دلایل دیگر مانند.........................</w:t>
      </w:r>
    </w:p>
    <w:p w:rsidR="00116C24" w:rsidRPr="009243C2" w:rsidRDefault="00116C24" w:rsidP="00C975BF">
      <w:pPr>
        <w:bidi/>
        <w:spacing w:line="240" w:lineRule="auto"/>
        <w:jc w:val="both"/>
        <w:rPr>
          <w:rFonts w:cs="B Compset"/>
          <w:b/>
          <w:bCs/>
          <w:sz w:val="28"/>
          <w:szCs w:val="28"/>
          <w:rtl/>
          <w:lang w:bidi="fa-IR"/>
        </w:rPr>
      </w:pPr>
      <w:r w:rsidRPr="009243C2">
        <w:rPr>
          <w:rFonts w:cs="B Compset" w:hint="cs"/>
          <w:b/>
          <w:bCs/>
          <w:sz w:val="28"/>
          <w:szCs w:val="28"/>
          <w:rtl/>
          <w:lang w:bidi="fa-IR"/>
        </w:rPr>
        <w:t>و) به سئوالات زیر بطور مکتوب پاسخ گویید. در صورت نیاز برگه ضمیمه فرمائید.</w:t>
      </w:r>
    </w:p>
    <w:p w:rsidR="00116C24" w:rsidRPr="009243C2" w:rsidRDefault="00116C24" w:rsidP="00C975BF">
      <w:pPr>
        <w:pStyle w:val="ListParagraph"/>
        <w:numPr>
          <w:ilvl w:val="0"/>
          <w:numId w:val="12"/>
        </w:numPr>
        <w:spacing w:line="240" w:lineRule="auto"/>
        <w:jc w:val="both"/>
        <w:rPr>
          <w:rFonts w:cs="B Compset"/>
          <w:sz w:val="28"/>
          <w:szCs w:val="28"/>
        </w:rPr>
      </w:pPr>
      <w:r w:rsidRPr="009243C2">
        <w:rPr>
          <w:rFonts w:cs="B Compset" w:hint="cs"/>
          <w:sz w:val="28"/>
          <w:szCs w:val="28"/>
          <w:rtl/>
        </w:rPr>
        <w:t>اگر برخی از شاخص های رفتاری بعد از شرکت در دوره نیز کمتر بروز داده می شود مهمترین دلایل آن کدام است. لطفا" دلایل خود را برای هر مولفه های رفتاری به تفکیک بیان فرمائید.</w:t>
      </w:r>
    </w:p>
    <w:p w:rsidR="00116C24" w:rsidRPr="009243C2" w:rsidRDefault="00116C24" w:rsidP="00C975BF">
      <w:pPr>
        <w:pStyle w:val="ListParagraph"/>
        <w:numPr>
          <w:ilvl w:val="0"/>
          <w:numId w:val="12"/>
        </w:numPr>
        <w:spacing w:line="240" w:lineRule="auto"/>
        <w:jc w:val="both"/>
        <w:rPr>
          <w:rFonts w:cs="B Compset"/>
          <w:sz w:val="28"/>
          <w:szCs w:val="28"/>
        </w:rPr>
      </w:pPr>
      <w:r w:rsidRPr="009243C2">
        <w:rPr>
          <w:rFonts w:cs="B Compset" w:hint="cs"/>
          <w:sz w:val="28"/>
          <w:szCs w:val="28"/>
          <w:rtl/>
        </w:rPr>
        <w:t>در 12 ماه اخیر بیشتر با چه نوع از جرایم کودکان و نوجوانان سروکار داشته اید؟</w:t>
      </w:r>
    </w:p>
    <w:p w:rsidR="00116C24" w:rsidRPr="009243C2" w:rsidRDefault="00116C24" w:rsidP="00C975BF">
      <w:pPr>
        <w:pStyle w:val="ListParagraph"/>
        <w:numPr>
          <w:ilvl w:val="0"/>
          <w:numId w:val="12"/>
        </w:numPr>
        <w:spacing w:line="240" w:lineRule="auto"/>
        <w:jc w:val="both"/>
        <w:rPr>
          <w:rFonts w:cs="B Compset"/>
          <w:sz w:val="28"/>
          <w:szCs w:val="28"/>
        </w:rPr>
      </w:pPr>
      <w:r w:rsidRPr="009243C2">
        <w:rPr>
          <w:rFonts w:cs="B Compset" w:hint="cs"/>
          <w:sz w:val="28"/>
          <w:szCs w:val="28"/>
          <w:rtl/>
        </w:rPr>
        <w:t>پیشنهادات شما برای بهبود کیفیت برنامه ریزی و اجرای دوره آموزش دادرسی ویژه کودکان و نوجوانان چیست؟</w:t>
      </w:r>
    </w:p>
    <w:p w:rsidR="00B31210" w:rsidRPr="009243C2" w:rsidRDefault="00116C24" w:rsidP="00C975BF">
      <w:pPr>
        <w:pStyle w:val="ListParagraph"/>
        <w:numPr>
          <w:ilvl w:val="0"/>
          <w:numId w:val="12"/>
        </w:numPr>
        <w:spacing w:line="240" w:lineRule="auto"/>
        <w:jc w:val="both"/>
        <w:rPr>
          <w:rFonts w:cs="B Compset"/>
          <w:sz w:val="28"/>
          <w:szCs w:val="28"/>
          <w:rtl/>
        </w:rPr>
      </w:pPr>
      <w:r w:rsidRPr="009243C2">
        <w:rPr>
          <w:rFonts w:cs="B Compset" w:hint="cs"/>
          <w:sz w:val="28"/>
          <w:szCs w:val="28"/>
          <w:rtl/>
        </w:rPr>
        <w:t>پیشنهادات شما برای ارتقای کاربرد معیارهای دادرسی ویژه کودکان و نوجوانان توسط پلیس چیست؟</w:t>
      </w:r>
    </w:p>
    <w:p w:rsidR="00B31210" w:rsidRPr="009243C2" w:rsidRDefault="00B31210" w:rsidP="00C975BF">
      <w:pPr>
        <w:bidi/>
        <w:spacing w:line="240" w:lineRule="auto"/>
        <w:rPr>
          <w:rFonts w:cs="B Compset"/>
          <w:sz w:val="28"/>
          <w:szCs w:val="28"/>
          <w:rtl/>
          <w:lang w:bidi="fa-IR"/>
        </w:rPr>
      </w:pPr>
    </w:p>
    <w:p w:rsidR="00B31210" w:rsidRPr="009243C2" w:rsidRDefault="00B31210" w:rsidP="00C975BF">
      <w:pPr>
        <w:bidi/>
        <w:spacing w:line="240" w:lineRule="auto"/>
        <w:rPr>
          <w:rFonts w:cs="B Compset"/>
          <w:sz w:val="28"/>
          <w:szCs w:val="28"/>
          <w:rtl/>
          <w:lang w:bidi="fa-IR"/>
        </w:rPr>
      </w:pPr>
    </w:p>
    <w:p w:rsidR="00B31210" w:rsidRPr="009243C2" w:rsidRDefault="00B31210" w:rsidP="00C975BF">
      <w:pPr>
        <w:bidi/>
        <w:spacing w:line="240" w:lineRule="auto"/>
        <w:rPr>
          <w:rFonts w:cs="B Compset"/>
          <w:sz w:val="28"/>
          <w:szCs w:val="28"/>
          <w:rtl/>
          <w:lang w:bidi="fa-IR"/>
        </w:rPr>
      </w:pPr>
    </w:p>
    <w:p w:rsidR="00B31210" w:rsidRPr="009243C2" w:rsidRDefault="00B31210" w:rsidP="00C975BF">
      <w:pPr>
        <w:bidi/>
        <w:spacing w:line="240" w:lineRule="auto"/>
        <w:rPr>
          <w:rFonts w:cs="B Compset"/>
          <w:sz w:val="28"/>
          <w:szCs w:val="28"/>
          <w:rtl/>
          <w:lang w:bidi="fa-IR"/>
        </w:rPr>
      </w:pPr>
    </w:p>
    <w:p w:rsidR="00B31210" w:rsidRPr="009243C2" w:rsidRDefault="00B31210" w:rsidP="00C975BF">
      <w:pPr>
        <w:bidi/>
        <w:spacing w:line="240" w:lineRule="auto"/>
        <w:rPr>
          <w:rFonts w:cs="B Compset"/>
          <w:sz w:val="28"/>
          <w:szCs w:val="28"/>
          <w:rtl/>
          <w:lang w:bidi="fa-IR"/>
        </w:rPr>
      </w:pPr>
    </w:p>
    <w:p w:rsidR="00B31210" w:rsidRPr="009243C2" w:rsidRDefault="00B31210" w:rsidP="00C975BF">
      <w:pPr>
        <w:bidi/>
        <w:spacing w:line="240" w:lineRule="auto"/>
        <w:rPr>
          <w:rFonts w:cs="B Compset"/>
          <w:sz w:val="28"/>
          <w:szCs w:val="28"/>
          <w:rtl/>
          <w:lang w:bidi="fa-IR"/>
        </w:rPr>
      </w:pPr>
    </w:p>
    <w:p w:rsidR="00B31210" w:rsidRPr="009243C2" w:rsidRDefault="00B31210" w:rsidP="00C975BF">
      <w:pPr>
        <w:bidi/>
        <w:spacing w:line="240" w:lineRule="auto"/>
        <w:rPr>
          <w:rFonts w:cs="B Compset"/>
          <w:sz w:val="28"/>
          <w:szCs w:val="28"/>
          <w:rtl/>
          <w:lang w:bidi="fa-IR"/>
        </w:rPr>
      </w:pPr>
    </w:p>
    <w:p w:rsidR="00B31210" w:rsidRPr="009243C2" w:rsidRDefault="00B31210" w:rsidP="00C975BF">
      <w:pPr>
        <w:bidi/>
        <w:spacing w:line="240" w:lineRule="auto"/>
        <w:rPr>
          <w:rFonts w:cs="B Compset"/>
          <w:sz w:val="28"/>
          <w:szCs w:val="28"/>
          <w:lang w:bidi="fa-IR"/>
        </w:rPr>
      </w:pPr>
      <w:r w:rsidRPr="009243C2">
        <w:rPr>
          <w:rFonts w:cs="B Compset" w:hint="cs"/>
          <w:b/>
          <w:bCs/>
          <w:sz w:val="28"/>
          <w:szCs w:val="28"/>
          <w:rtl/>
          <w:lang w:bidi="fa-IR"/>
        </w:rPr>
        <w:t xml:space="preserve">پیوست </w:t>
      </w:r>
      <w:r w:rsidR="00776756" w:rsidRPr="009243C2">
        <w:rPr>
          <w:rFonts w:cs="B Compset" w:hint="cs"/>
          <w:b/>
          <w:bCs/>
          <w:sz w:val="28"/>
          <w:szCs w:val="28"/>
          <w:rtl/>
          <w:lang w:bidi="fa-IR"/>
        </w:rPr>
        <w:t>د</w:t>
      </w:r>
      <w:r w:rsidRPr="009243C2">
        <w:rPr>
          <w:rFonts w:cs="B Compset" w:hint="cs"/>
          <w:b/>
          <w:bCs/>
          <w:sz w:val="28"/>
          <w:szCs w:val="28"/>
          <w:rtl/>
          <w:lang w:bidi="fa-IR"/>
        </w:rPr>
        <w:t>: کاربرگ مصاحبه با کودکان و نوجوانان ناقض قانون</w:t>
      </w:r>
    </w:p>
    <w:p w:rsidR="00B31210" w:rsidRPr="009243C2" w:rsidRDefault="00B31210" w:rsidP="00C975BF">
      <w:pPr>
        <w:bidi/>
        <w:spacing w:line="240" w:lineRule="auto"/>
        <w:rPr>
          <w:rFonts w:cs="B Compset"/>
          <w:b/>
          <w:bCs/>
          <w:sz w:val="28"/>
          <w:szCs w:val="28"/>
          <w:rtl/>
          <w:lang w:bidi="fa-IR"/>
        </w:rPr>
      </w:pPr>
      <w:r w:rsidRPr="009243C2">
        <w:rPr>
          <w:rFonts w:cs="B Compset" w:hint="cs"/>
          <w:b/>
          <w:bCs/>
          <w:sz w:val="28"/>
          <w:szCs w:val="28"/>
          <w:rtl/>
          <w:lang w:bidi="fa-IR"/>
        </w:rPr>
        <w:t xml:space="preserve">سئوالات عمومی </w:t>
      </w:r>
    </w:p>
    <w:p w:rsidR="00B31210" w:rsidRPr="009243C2" w:rsidRDefault="00B31210" w:rsidP="00C975BF">
      <w:pPr>
        <w:bidi/>
        <w:spacing w:line="240" w:lineRule="auto"/>
        <w:rPr>
          <w:rFonts w:cs="B Compset"/>
          <w:sz w:val="28"/>
          <w:szCs w:val="28"/>
          <w:rtl/>
          <w:lang w:bidi="fa-IR"/>
        </w:rPr>
      </w:pPr>
      <w:r w:rsidRPr="009243C2">
        <w:rPr>
          <w:rFonts w:cs="B Compset" w:hint="cs"/>
          <w:sz w:val="28"/>
          <w:szCs w:val="28"/>
          <w:rtl/>
          <w:lang w:bidi="fa-IR"/>
        </w:rPr>
        <w:t>سن:                           جنس:                                 تحصیلات:</w:t>
      </w:r>
    </w:p>
    <w:p w:rsidR="00B31210" w:rsidRPr="009243C2" w:rsidRDefault="00B31210" w:rsidP="00C975BF">
      <w:pPr>
        <w:bidi/>
        <w:spacing w:line="240" w:lineRule="auto"/>
        <w:rPr>
          <w:rFonts w:cs="B Compset"/>
          <w:sz w:val="28"/>
          <w:szCs w:val="28"/>
          <w:rtl/>
          <w:lang w:bidi="fa-IR"/>
        </w:rPr>
      </w:pPr>
      <w:r w:rsidRPr="009243C2">
        <w:rPr>
          <w:rFonts w:cs="B Compset" w:hint="cs"/>
          <w:sz w:val="28"/>
          <w:szCs w:val="28"/>
          <w:rtl/>
          <w:lang w:bidi="fa-IR"/>
        </w:rPr>
        <w:t xml:space="preserve">شهر محل سکونت:                                                 شغل پدر: </w:t>
      </w:r>
    </w:p>
    <w:p w:rsidR="00B31210" w:rsidRPr="009243C2" w:rsidRDefault="00B31210" w:rsidP="00C975BF">
      <w:pPr>
        <w:bidi/>
        <w:spacing w:line="240" w:lineRule="auto"/>
        <w:rPr>
          <w:rFonts w:cs="B Compset"/>
          <w:sz w:val="28"/>
          <w:szCs w:val="28"/>
          <w:rtl/>
          <w:lang w:bidi="fa-IR"/>
        </w:rPr>
      </w:pPr>
      <w:r w:rsidRPr="009243C2">
        <w:rPr>
          <w:rFonts w:cs="B Compset" w:hint="cs"/>
          <w:sz w:val="28"/>
          <w:szCs w:val="28"/>
          <w:rtl/>
          <w:lang w:bidi="fa-IR"/>
        </w:rPr>
        <w:t>کلانتری یا آگاهی بازداشت کننده:</w:t>
      </w:r>
    </w:p>
    <w:p w:rsidR="00B31210" w:rsidRPr="009243C2" w:rsidRDefault="00B31210" w:rsidP="00C975BF">
      <w:pPr>
        <w:bidi/>
        <w:spacing w:line="240" w:lineRule="auto"/>
        <w:rPr>
          <w:rFonts w:cs="B Compset"/>
          <w:b/>
          <w:bCs/>
          <w:sz w:val="28"/>
          <w:szCs w:val="28"/>
          <w:lang w:bidi="fa-IR"/>
        </w:rPr>
      </w:pPr>
      <w:r w:rsidRPr="009243C2">
        <w:rPr>
          <w:rFonts w:cs="B Compset" w:hint="cs"/>
          <w:b/>
          <w:bCs/>
          <w:sz w:val="28"/>
          <w:szCs w:val="28"/>
          <w:rtl/>
          <w:lang w:bidi="fa-IR"/>
        </w:rPr>
        <w:t>سئوالات رفتاری:</w:t>
      </w:r>
    </w:p>
    <w:p w:rsidR="00B31210" w:rsidRPr="009243C2" w:rsidRDefault="00B31210" w:rsidP="00C975BF">
      <w:pPr>
        <w:pStyle w:val="ListParagraph"/>
        <w:numPr>
          <w:ilvl w:val="0"/>
          <w:numId w:val="13"/>
        </w:numPr>
        <w:spacing w:line="240" w:lineRule="auto"/>
        <w:rPr>
          <w:rFonts w:cs="B Compset"/>
          <w:sz w:val="28"/>
          <w:szCs w:val="28"/>
        </w:rPr>
      </w:pPr>
      <w:r w:rsidRPr="009243C2">
        <w:rPr>
          <w:rFonts w:cs="B Compset" w:hint="cs"/>
          <w:sz w:val="28"/>
          <w:szCs w:val="28"/>
          <w:rtl/>
        </w:rPr>
        <w:t xml:space="preserve">نحوه دستگیری خود را توسط پلیس بیان نمایید؟ (دلیل دستگیری، زمان دستگیری، مکان دستگیری، چگونگی انتقال از محل دستگیری به کلانتری یا بازداشتگاه) </w:t>
      </w:r>
    </w:p>
    <w:p w:rsidR="00B31210" w:rsidRPr="009243C2" w:rsidRDefault="00B31210" w:rsidP="00C975BF">
      <w:pPr>
        <w:pStyle w:val="ListParagraph"/>
        <w:numPr>
          <w:ilvl w:val="0"/>
          <w:numId w:val="13"/>
        </w:numPr>
        <w:spacing w:line="240" w:lineRule="auto"/>
        <w:rPr>
          <w:rFonts w:cs="B Compset"/>
          <w:sz w:val="28"/>
          <w:szCs w:val="28"/>
        </w:rPr>
      </w:pPr>
      <w:r w:rsidRPr="009243C2">
        <w:rPr>
          <w:rFonts w:cs="B Compset" w:hint="cs"/>
          <w:sz w:val="28"/>
          <w:szCs w:val="28"/>
          <w:rtl/>
        </w:rPr>
        <w:t>آیا پلیس هنگام دستگیری شما از دستبند و پابند استفاده نمود؟</w:t>
      </w:r>
    </w:p>
    <w:p w:rsidR="00B31210" w:rsidRPr="009243C2" w:rsidRDefault="00B31210" w:rsidP="00C975BF">
      <w:pPr>
        <w:pStyle w:val="ListParagraph"/>
        <w:numPr>
          <w:ilvl w:val="0"/>
          <w:numId w:val="13"/>
        </w:numPr>
        <w:spacing w:line="240" w:lineRule="auto"/>
        <w:rPr>
          <w:rFonts w:cs="B Compset"/>
          <w:sz w:val="28"/>
          <w:szCs w:val="28"/>
          <w:rtl/>
        </w:rPr>
      </w:pPr>
      <w:r w:rsidRPr="009243C2">
        <w:rPr>
          <w:rFonts w:cs="B Compset" w:hint="cs"/>
          <w:sz w:val="28"/>
          <w:szCs w:val="28"/>
          <w:rtl/>
        </w:rPr>
        <w:t>آیا سابقه دستگیری قبلی نیز دارید؟ در صورتی که پاسخ مثبت است؟ چند مورد و دلایل آن چه بوده است؟</w:t>
      </w:r>
    </w:p>
    <w:p w:rsidR="00B31210" w:rsidRPr="009243C2" w:rsidRDefault="00B31210" w:rsidP="00C975BF">
      <w:pPr>
        <w:pStyle w:val="ListParagraph"/>
        <w:numPr>
          <w:ilvl w:val="0"/>
          <w:numId w:val="13"/>
        </w:numPr>
        <w:spacing w:line="240" w:lineRule="auto"/>
        <w:rPr>
          <w:rFonts w:cs="B Compset"/>
          <w:sz w:val="28"/>
          <w:szCs w:val="28"/>
        </w:rPr>
      </w:pPr>
      <w:r w:rsidRPr="009243C2">
        <w:rPr>
          <w:rFonts w:cs="B Compset" w:hint="cs"/>
          <w:sz w:val="28"/>
          <w:szCs w:val="28"/>
          <w:rtl/>
        </w:rPr>
        <w:t xml:space="preserve">آیا پلیس دلیل دستگیری تان را به شما توضیح داد؟ </w:t>
      </w:r>
    </w:p>
    <w:p w:rsidR="00B31210" w:rsidRPr="009243C2" w:rsidRDefault="00B31210" w:rsidP="00C975BF">
      <w:pPr>
        <w:pStyle w:val="ListParagraph"/>
        <w:numPr>
          <w:ilvl w:val="0"/>
          <w:numId w:val="13"/>
        </w:numPr>
        <w:spacing w:line="240" w:lineRule="auto"/>
        <w:rPr>
          <w:rFonts w:cs="B Compset"/>
          <w:sz w:val="28"/>
          <w:szCs w:val="28"/>
        </w:rPr>
      </w:pPr>
      <w:r w:rsidRPr="009243C2">
        <w:rPr>
          <w:rFonts w:cs="B Compset" w:hint="cs"/>
          <w:sz w:val="28"/>
          <w:szCs w:val="28"/>
          <w:rtl/>
        </w:rPr>
        <w:t xml:space="preserve">آیا پلیس در جریان بازجویی از شما با خشونت (توهین، تحقیر، ضرب و شتم و غیره) عمل کرد؟ </w:t>
      </w:r>
    </w:p>
    <w:p w:rsidR="00B31210" w:rsidRPr="009243C2" w:rsidRDefault="00B31210" w:rsidP="00C975BF">
      <w:pPr>
        <w:pStyle w:val="ListParagraph"/>
        <w:numPr>
          <w:ilvl w:val="0"/>
          <w:numId w:val="13"/>
        </w:numPr>
        <w:spacing w:line="240" w:lineRule="auto"/>
        <w:rPr>
          <w:rFonts w:cs="B Compset"/>
          <w:sz w:val="28"/>
          <w:szCs w:val="28"/>
        </w:rPr>
      </w:pPr>
      <w:r w:rsidRPr="009243C2">
        <w:rPr>
          <w:rFonts w:cs="B Compset" w:hint="cs"/>
          <w:sz w:val="28"/>
          <w:szCs w:val="28"/>
          <w:rtl/>
        </w:rPr>
        <w:t xml:space="preserve"> آیا پلیس در جریان بازجویی به دیدگاهها و نظرات شما توجه می نمود؟</w:t>
      </w:r>
    </w:p>
    <w:p w:rsidR="00B31210" w:rsidRPr="009243C2" w:rsidRDefault="00B31210" w:rsidP="00C975BF">
      <w:pPr>
        <w:pStyle w:val="ListParagraph"/>
        <w:numPr>
          <w:ilvl w:val="0"/>
          <w:numId w:val="13"/>
        </w:numPr>
        <w:spacing w:line="240" w:lineRule="auto"/>
        <w:rPr>
          <w:rFonts w:cs="B Compset"/>
          <w:sz w:val="28"/>
          <w:szCs w:val="28"/>
        </w:rPr>
      </w:pPr>
      <w:r w:rsidRPr="009243C2">
        <w:rPr>
          <w:rFonts w:cs="B Compset" w:hint="cs"/>
          <w:sz w:val="28"/>
          <w:szCs w:val="28"/>
          <w:rtl/>
        </w:rPr>
        <w:t xml:space="preserve">چه مدت در بازداشت پلیس بودید؟ </w:t>
      </w:r>
    </w:p>
    <w:p w:rsidR="00B31210" w:rsidRPr="009243C2" w:rsidRDefault="00B31210" w:rsidP="00C975BF">
      <w:pPr>
        <w:pStyle w:val="ListParagraph"/>
        <w:numPr>
          <w:ilvl w:val="0"/>
          <w:numId w:val="13"/>
        </w:numPr>
        <w:spacing w:line="240" w:lineRule="auto"/>
        <w:rPr>
          <w:rFonts w:cs="B Compset"/>
          <w:sz w:val="28"/>
          <w:szCs w:val="28"/>
          <w:rtl/>
        </w:rPr>
      </w:pPr>
      <w:r w:rsidRPr="009243C2">
        <w:rPr>
          <w:rFonts w:cs="B Compset" w:hint="cs"/>
          <w:sz w:val="28"/>
          <w:szCs w:val="28"/>
          <w:rtl/>
        </w:rPr>
        <w:t>آیا در طول مدت بازداشت توسط پلیس در مکانی جدای از بزرگسالان بزه کار نگهداری شدید؟</w:t>
      </w:r>
    </w:p>
    <w:p w:rsidR="00B31210" w:rsidRPr="009243C2" w:rsidRDefault="00B31210" w:rsidP="00C975BF">
      <w:pPr>
        <w:pStyle w:val="ListParagraph"/>
        <w:numPr>
          <w:ilvl w:val="0"/>
          <w:numId w:val="13"/>
        </w:numPr>
        <w:spacing w:line="240" w:lineRule="auto"/>
        <w:rPr>
          <w:rFonts w:cs="B Compset"/>
          <w:sz w:val="28"/>
          <w:szCs w:val="28"/>
        </w:rPr>
      </w:pPr>
      <w:r w:rsidRPr="009243C2">
        <w:rPr>
          <w:rFonts w:cs="B Compset" w:hint="cs"/>
          <w:sz w:val="28"/>
          <w:szCs w:val="28"/>
          <w:rtl/>
        </w:rPr>
        <w:t xml:space="preserve">آیا افسر پلیس تلاشی برای حل و فصل مسالمت آمیز اختلاف میان شما و فرد آسیب دیده/زیان دیده از رفتار شما انجام داد؟ </w:t>
      </w:r>
    </w:p>
    <w:p w:rsidR="00B31210" w:rsidRPr="009243C2" w:rsidRDefault="00B31210" w:rsidP="00C975BF">
      <w:pPr>
        <w:pStyle w:val="ListParagraph"/>
        <w:numPr>
          <w:ilvl w:val="0"/>
          <w:numId w:val="13"/>
        </w:numPr>
        <w:spacing w:line="240" w:lineRule="auto"/>
        <w:rPr>
          <w:rFonts w:cs="B Compset"/>
          <w:sz w:val="28"/>
          <w:szCs w:val="28"/>
          <w:rtl/>
        </w:rPr>
      </w:pPr>
      <w:r w:rsidRPr="009243C2">
        <w:rPr>
          <w:rFonts w:cs="B Compset" w:hint="cs"/>
          <w:sz w:val="28"/>
          <w:szCs w:val="28"/>
          <w:rtl/>
        </w:rPr>
        <w:t>آیا پلیس موضوع دستگیری و بازداشت شما را به خانواده تان اطلاع داد؟</w:t>
      </w:r>
    </w:p>
    <w:p w:rsidR="00B31210" w:rsidRPr="009243C2" w:rsidRDefault="00B31210" w:rsidP="00C975BF">
      <w:pPr>
        <w:pStyle w:val="ListParagraph"/>
        <w:numPr>
          <w:ilvl w:val="0"/>
          <w:numId w:val="13"/>
        </w:numPr>
        <w:spacing w:line="240" w:lineRule="auto"/>
        <w:rPr>
          <w:rFonts w:cs="B Compset"/>
          <w:sz w:val="28"/>
          <w:szCs w:val="28"/>
        </w:rPr>
      </w:pPr>
      <w:r w:rsidRPr="009243C2">
        <w:rPr>
          <w:rFonts w:cs="B Compset" w:hint="cs"/>
          <w:sz w:val="28"/>
          <w:szCs w:val="28"/>
          <w:rtl/>
        </w:rPr>
        <w:t xml:space="preserve"> آیا مامور پلیس مربوطه شما را از حقوق تان مطلع نمود؟</w:t>
      </w:r>
    </w:p>
    <w:p w:rsidR="00B31210" w:rsidRPr="009243C2" w:rsidRDefault="00B31210" w:rsidP="00C975BF">
      <w:pPr>
        <w:pStyle w:val="ListParagraph"/>
        <w:numPr>
          <w:ilvl w:val="0"/>
          <w:numId w:val="13"/>
        </w:numPr>
        <w:spacing w:line="240" w:lineRule="auto"/>
        <w:rPr>
          <w:rFonts w:cs="B Compset"/>
          <w:sz w:val="28"/>
          <w:szCs w:val="28"/>
        </w:rPr>
      </w:pPr>
      <w:r w:rsidRPr="009243C2">
        <w:rPr>
          <w:rFonts w:cs="B Compset" w:hint="cs"/>
          <w:sz w:val="28"/>
          <w:szCs w:val="28"/>
          <w:rtl/>
        </w:rPr>
        <w:t>آیا امکان دسترسی به مساعدت حقوقی را در طول مدت بازداشت توسط پلیس داشتید؟</w:t>
      </w:r>
    </w:p>
    <w:p w:rsidR="00B31210" w:rsidRPr="009243C2" w:rsidRDefault="00B31210" w:rsidP="00C975BF">
      <w:pPr>
        <w:pStyle w:val="ListParagraph"/>
        <w:numPr>
          <w:ilvl w:val="0"/>
          <w:numId w:val="13"/>
        </w:numPr>
        <w:spacing w:line="240" w:lineRule="auto"/>
        <w:rPr>
          <w:rFonts w:cs="B Compset"/>
          <w:sz w:val="28"/>
          <w:szCs w:val="28"/>
        </w:rPr>
      </w:pPr>
      <w:r w:rsidRPr="009243C2">
        <w:rPr>
          <w:rFonts w:cs="B Compset" w:hint="cs"/>
          <w:sz w:val="28"/>
          <w:szCs w:val="28"/>
          <w:rtl/>
        </w:rPr>
        <w:t>آیا امکان ملاقات با افراد خانواده یا سرپرست قانونی خود را در زمان بازداشت توسط پلیس داشتید؟</w:t>
      </w:r>
    </w:p>
    <w:p w:rsidR="00B31210" w:rsidRPr="009243C2" w:rsidRDefault="00B31210" w:rsidP="00C975BF">
      <w:pPr>
        <w:pStyle w:val="ListParagraph"/>
        <w:numPr>
          <w:ilvl w:val="0"/>
          <w:numId w:val="13"/>
        </w:numPr>
        <w:spacing w:line="240" w:lineRule="auto"/>
        <w:rPr>
          <w:rFonts w:cs="B Compset"/>
          <w:sz w:val="28"/>
          <w:szCs w:val="28"/>
        </w:rPr>
      </w:pPr>
      <w:r w:rsidRPr="009243C2">
        <w:rPr>
          <w:rFonts w:cs="B Compset" w:hint="cs"/>
          <w:sz w:val="28"/>
          <w:szCs w:val="28"/>
          <w:rtl/>
        </w:rPr>
        <w:t>تا چه اندازه شیوه انتقال خود توسط پلیس از کلانتری به دادسرا/ دادگاه و بالعکس را مناسب ارزیابی می کنید؟ لطفا توضیح دهید.</w:t>
      </w:r>
    </w:p>
    <w:p w:rsidR="00B31210" w:rsidRPr="009243C2" w:rsidRDefault="00B31210" w:rsidP="00C975BF">
      <w:pPr>
        <w:pStyle w:val="ListParagraph"/>
        <w:numPr>
          <w:ilvl w:val="0"/>
          <w:numId w:val="13"/>
        </w:numPr>
        <w:spacing w:line="240" w:lineRule="auto"/>
        <w:rPr>
          <w:rFonts w:cs="B Compset"/>
          <w:sz w:val="28"/>
          <w:szCs w:val="28"/>
          <w:rtl/>
        </w:rPr>
      </w:pPr>
      <w:r w:rsidRPr="009243C2">
        <w:rPr>
          <w:rFonts w:cs="B Compset" w:hint="cs"/>
          <w:sz w:val="28"/>
          <w:szCs w:val="28"/>
          <w:rtl/>
        </w:rPr>
        <w:t>پیشنهادتان برای بهبود رفتار پلیس در قبال کودکان و نوجوانانی مانند شما چیست؟</w:t>
      </w:r>
    </w:p>
    <w:p w:rsidR="00B31210" w:rsidRPr="009243C2" w:rsidRDefault="00B31210" w:rsidP="00C975BF">
      <w:pPr>
        <w:bidi/>
        <w:spacing w:line="240" w:lineRule="auto"/>
        <w:rPr>
          <w:rFonts w:cs="B Compset"/>
          <w:b/>
          <w:bCs/>
          <w:sz w:val="28"/>
          <w:szCs w:val="28"/>
          <w:rtl/>
          <w:lang w:bidi="fa-IR"/>
        </w:rPr>
      </w:pPr>
      <w:r w:rsidRPr="009243C2">
        <w:rPr>
          <w:rFonts w:cs="B Compset" w:hint="cs"/>
          <w:b/>
          <w:bCs/>
          <w:sz w:val="28"/>
          <w:szCs w:val="28"/>
          <w:rtl/>
          <w:lang w:bidi="fa-IR"/>
        </w:rPr>
        <w:lastRenderedPageBreak/>
        <w:t xml:space="preserve">پیوست </w:t>
      </w:r>
      <w:r w:rsidR="00776756" w:rsidRPr="009243C2">
        <w:rPr>
          <w:rFonts w:cs="B Compset" w:hint="cs"/>
          <w:b/>
          <w:bCs/>
          <w:sz w:val="28"/>
          <w:szCs w:val="28"/>
          <w:rtl/>
          <w:lang w:bidi="fa-IR"/>
        </w:rPr>
        <w:t>و</w:t>
      </w:r>
      <w:r w:rsidRPr="009243C2">
        <w:rPr>
          <w:rFonts w:cs="B Compset" w:hint="cs"/>
          <w:b/>
          <w:bCs/>
          <w:sz w:val="28"/>
          <w:szCs w:val="28"/>
          <w:rtl/>
          <w:lang w:bidi="fa-IR"/>
        </w:rPr>
        <w:t>: کاربرگ مصاحبه با فراگیران</w:t>
      </w:r>
    </w:p>
    <w:p w:rsidR="00B31210" w:rsidRPr="009243C2" w:rsidRDefault="00B31210" w:rsidP="00C975BF">
      <w:pPr>
        <w:bidi/>
        <w:spacing w:line="240" w:lineRule="auto"/>
        <w:jc w:val="both"/>
        <w:rPr>
          <w:rFonts w:cs="B Compset"/>
          <w:b/>
          <w:bCs/>
          <w:sz w:val="28"/>
          <w:szCs w:val="28"/>
          <w:rtl/>
          <w:lang w:bidi="fa-IR"/>
        </w:rPr>
      </w:pPr>
      <w:r w:rsidRPr="009243C2">
        <w:rPr>
          <w:rFonts w:cs="B Compset" w:hint="cs"/>
          <w:b/>
          <w:bCs/>
          <w:sz w:val="28"/>
          <w:szCs w:val="28"/>
          <w:rtl/>
          <w:lang w:bidi="fa-IR"/>
        </w:rPr>
        <w:t>مشخصات مصاحبه شونده</w:t>
      </w:r>
    </w:p>
    <w:p w:rsidR="00B31210" w:rsidRPr="009243C2" w:rsidRDefault="00B31210" w:rsidP="00C975BF">
      <w:pPr>
        <w:bidi/>
        <w:spacing w:line="240" w:lineRule="auto"/>
        <w:rPr>
          <w:rFonts w:cs="B Compset"/>
          <w:sz w:val="28"/>
          <w:szCs w:val="28"/>
          <w:rtl/>
          <w:lang w:bidi="fa-IR"/>
        </w:rPr>
      </w:pPr>
      <w:r w:rsidRPr="009243C2">
        <w:rPr>
          <w:rFonts w:cs="B Compset" w:hint="cs"/>
          <w:sz w:val="28"/>
          <w:szCs w:val="28"/>
          <w:rtl/>
          <w:lang w:bidi="fa-IR"/>
        </w:rPr>
        <w:t>1- سن:                        2- سنوات خدمت:                     3- تاریخ شرکت در کارگاه:                                           4- شهرستان و استان محل خدمت:</w:t>
      </w:r>
    </w:p>
    <w:p w:rsidR="00B31210" w:rsidRPr="009243C2" w:rsidRDefault="00B31210" w:rsidP="00C975BF">
      <w:pPr>
        <w:bidi/>
        <w:spacing w:line="240" w:lineRule="auto"/>
        <w:jc w:val="both"/>
        <w:rPr>
          <w:rFonts w:cs="B Compset"/>
          <w:b/>
          <w:bCs/>
          <w:sz w:val="28"/>
          <w:szCs w:val="28"/>
          <w:rtl/>
          <w:lang w:bidi="fa-IR"/>
        </w:rPr>
      </w:pPr>
      <w:r w:rsidRPr="009243C2">
        <w:rPr>
          <w:rFonts w:cs="B Compset" w:hint="cs"/>
          <w:b/>
          <w:bCs/>
          <w:sz w:val="28"/>
          <w:szCs w:val="28"/>
          <w:rtl/>
          <w:lang w:bidi="fa-IR"/>
        </w:rPr>
        <w:t>الف) سئوالات مربوط به ضرورت برگزاری دوره</w:t>
      </w:r>
    </w:p>
    <w:p w:rsidR="00B31210" w:rsidRPr="009243C2" w:rsidRDefault="00B31210" w:rsidP="00C975BF">
      <w:pPr>
        <w:pStyle w:val="ListParagraph"/>
        <w:numPr>
          <w:ilvl w:val="0"/>
          <w:numId w:val="14"/>
        </w:numPr>
        <w:spacing w:line="240" w:lineRule="auto"/>
        <w:jc w:val="both"/>
        <w:rPr>
          <w:rFonts w:cs="B Compset"/>
          <w:sz w:val="28"/>
          <w:szCs w:val="28"/>
        </w:rPr>
      </w:pPr>
      <w:r w:rsidRPr="009243C2">
        <w:rPr>
          <w:rFonts w:cs="B Compset" w:hint="cs"/>
          <w:sz w:val="28"/>
          <w:szCs w:val="28"/>
          <w:rtl/>
        </w:rPr>
        <w:t>با توجه به وظایف و مسئولیت های محوله، ضرورت برگزاری کارگاه های دادرسی ویژه کودکان و نوجوانان را در چه حد می دانید؟ توضیح دهید.</w:t>
      </w:r>
    </w:p>
    <w:p w:rsidR="00B31210" w:rsidRPr="009243C2" w:rsidRDefault="00B31210" w:rsidP="00C975BF">
      <w:pPr>
        <w:bidi/>
        <w:spacing w:line="240" w:lineRule="auto"/>
        <w:ind w:left="360"/>
        <w:jc w:val="both"/>
        <w:rPr>
          <w:rFonts w:cs="B Compset"/>
          <w:b/>
          <w:bCs/>
          <w:sz w:val="28"/>
          <w:szCs w:val="28"/>
          <w:rtl/>
          <w:lang w:bidi="fa-IR"/>
        </w:rPr>
      </w:pPr>
      <w:r w:rsidRPr="009243C2">
        <w:rPr>
          <w:rFonts w:cs="B Compset" w:hint="cs"/>
          <w:b/>
          <w:bCs/>
          <w:sz w:val="28"/>
          <w:szCs w:val="28"/>
          <w:rtl/>
          <w:lang w:bidi="fa-IR"/>
        </w:rPr>
        <w:t>ب) سئوالات مربوط زمان و مکان برگزاری و مدت دوره</w:t>
      </w:r>
    </w:p>
    <w:p w:rsidR="00B31210" w:rsidRPr="009243C2" w:rsidRDefault="00B31210" w:rsidP="00C975BF">
      <w:pPr>
        <w:pStyle w:val="ListParagraph"/>
        <w:spacing w:line="240" w:lineRule="auto"/>
        <w:jc w:val="both"/>
        <w:rPr>
          <w:rFonts w:cs="B Compset"/>
          <w:sz w:val="28"/>
          <w:szCs w:val="28"/>
          <w:rtl/>
        </w:rPr>
      </w:pPr>
      <w:r w:rsidRPr="009243C2">
        <w:rPr>
          <w:rFonts w:cs="B Compset" w:hint="cs"/>
          <w:sz w:val="28"/>
          <w:szCs w:val="28"/>
          <w:rtl/>
        </w:rPr>
        <w:t>1- آیا کارگاهها در زمان و مکان مناسبی برگزار شد؟ کمبودهای احتمالی کدامند؟</w:t>
      </w:r>
    </w:p>
    <w:p w:rsidR="00B31210" w:rsidRPr="009243C2" w:rsidRDefault="00B31210" w:rsidP="00C975BF">
      <w:pPr>
        <w:pStyle w:val="ListParagraph"/>
        <w:numPr>
          <w:ilvl w:val="0"/>
          <w:numId w:val="14"/>
        </w:numPr>
        <w:spacing w:line="240" w:lineRule="auto"/>
        <w:jc w:val="both"/>
        <w:rPr>
          <w:rFonts w:cs="B Compset"/>
          <w:sz w:val="28"/>
          <w:szCs w:val="28"/>
        </w:rPr>
      </w:pPr>
      <w:r w:rsidRPr="009243C2">
        <w:rPr>
          <w:rFonts w:cs="B Compset" w:hint="cs"/>
          <w:sz w:val="28"/>
          <w:szCs w:val="28"/>
          <w:rtl/>
        </w:rPr>
        <w:t>آیا مدت زمان دوره متناسب با حجم و محتوای مطالب از لحاظ کمی و کیفی بود؟</w:t>
      </w:r>
    </w:p>
    <w:p w:rsidR="00B31210" w:rsidRPr="009243C2" w:rsidRDefault="00B31210" w:rsidP="00C975BF">
      <w:pPr>
        <w:pStyle w:val="ListParagraph"/>
        <w:numPr>
          <w:ilvl w:val="0"/>
          <w:numId w:val="14"/>
        </w:numPr>
        <w:spacing w:line="240" w:lineRule="auto"/>
        <w:jc w:val="both"/>
        <w:rPr>
          <w:rFonts w:cs="B Compset"/>
          <w:sz w:val="28"/>
          <w:szCs w:val="28"/>
        </w:rPr>
      </w:pPr>
      <w:r w:rsidRPr="009243C2">
        <w:rPr>
          <w:rFonts w:cs="B Compset" w:hint="cs"/>
          <w:sz w:val="28"/>
          <w:szCs w:val="28"/>
          <w:rtl/>
        </w:rPr>
        <w:t>آیا از امکانات و تجهیزات آموزشی و رفاهی مکان برگزاری رضایت دارید؟</w:t>
      </w:r>
    </w:p>
    <w:p w:rsidR="00B31210" w:rsidRPr="009243C2" w:rsidRDefault="00B31210" w:rsidP="00C975BF">
      <w:pPr>
        <w:bidi/>
        <w:spacing w:line="240" w:lineRule="auto"/>
        <w:jc w:val="both"/>
        <w:rPr>
          <w:rFonts w:cs="B Compset"/>
          <w:b/>
          <w:bCs/>
          <w:sz w:val="28"/>
          <w:szCs w:val="28"/>
          <w:rtl/>
          <w:lang w:bidi="fa-IR"/>
        </w:rPr>
      </w:pPr>
      <w:r w:rsidRPr="009243C2">
        <w:rPr>
          <w:rFonts w:cs="B Compset" w:hint="cs"/>
          <w:b/>
          <w:bCs/>
          <w:sz w:val="28"/>
          <w:szCs w:val="28"/>
          <w:rtl/>
          <w:lang w:bidi="fa-IR"/>
        </w:rPr>
        <w:t xml:space="preserve">      ج) سئوالات مربوط به اساتید و مربیان</w:t>
      </w:r>
    </w:p>
    <w:p w:rsidR="00B31210" w:rsidRPr="009243C2" w:rsidRDefault="00B31210" w:rsidP="00C975BF">
      <w:pPr>
        <w:bidi/>
        <w:spacing w:line="240" w:lineRule="auto"/>
        <w:jc w:val="both"/>
        <w:rPr>
          <w:rFonts w:cs="B Compset"/>
          <w:sz w:val="28"/>
          <w:szCs w:val="28"/>
          <w:rtl/>
          <w:lang w:bidi="fa-IR"/>
        </w:rPr>
      </w:pPr>
      <w:r w:rsidRPr="009243C2">
        <w:rPr>
          <w:rFonts w:cs="B Compset" w:hint="cs"/>
          <w:sz w:val="28"/>
          <w:szCs w:val="28"/>
          <w:rtl/>
          <w:lang w:bidi="fa-IR"/>
        </w:rPr>
        <w:t xml:space="preserve">           1- نظر شما درخصوص اساتید کارگاه چیست؟ نقاط ضعف و قوت آنها کدامند؟</w:t>
      </w:r>
    </w:p>
    <w:p w:rsidR="00B31210" w:rsidRPr="009243C2" w:rsidRDefault="00B31210" w:rsidP="00C975BF">
      <w:pPr>
        <w:bidi/>
        <w:spacing w:line="240" w:lineRule="auto"/>
        <w:jc w:val="both"/>
        <w:rPr>
          <w:rFonts w:cs="B Compset"/>
          <w:sz w:val="28"/>
          <w:szCs w:val="28"/>
          <w:rtl/>
          <w:lang w:bidi="fa-IR"/>
        </w:rPr>
      </w:pPr>
      <w:r w:rsidRPr="009243C2">
        <w:rPr>
          <w:rFonts w:cs="B Compset" w:hint="cs"/>
          <w:sz w:val="28"/>
          <w:szCs w:val="28"/>
          <w:rtl/>
          <w:lang w:bidi="fa-IR"/>
        </w:rPr>
        <w:t xml:space="preserve">           2- آیا اساتید کارگاه از دانش و تجربه لازم در موضوعات مورد بحث برخوردار بوده اند؟</w:t>
      </w:r>
    </w:p>
    <w:p w:rsidR="00B31210" w:rsidRPr="009243C2" w:rsidRDefault="00B31210" w:rsidP="00C975BF">
      <w:pPr>
        <w:pStyle w:val="ListParagraph"/>
        <w:numPr>
          <w:ilvl w:val="0"/>
          <w:numId w:val="16"/>
        </w:numPr>
        <w:spacing w:line="240" w:lineRule="auto"/>
        <w:jc w:val="both"/>
        <w:rPr>
          <w:rFonts w:cs="B Compset"/>
          <w:sz w:val="28"/>
          <w:szCs w:val="28"/>
          <w:rtl/>
        </w:rPr>
      </w:pPr>
      <w:r w:rsidRPr="009243C2">
        <w:rPr>
          <w:rFonts w:cs="B Compset" w:hint="cs"/>
          <w:sz w:val="28"/>
          <w:szCs w:val="28"/>
          <w:rtl/>
        </w:rPr>
        <w:t>کیفیت پاسخگویی به سئوالات فراگیران از سوی اساتید را چگونه ارزیابی می نمایید؟</w:t>
      </w:r>
    </w:p>
    <w:p w:rsidR="00B31210" w:rsidRPr="009243C2" w:rsidRDefault="00B31210" w:rsidP="00C975BF">
      <w:pPr>
        <w:bidi/>
        <w:spacing w:line="240" w:lineRule="auto"/>
        <w:jc w:val="both"/>
        <w:rPr>
          <w:rFonts w:cs="B Compset"/>
          <w:b/>
          <w:bCs/>
          <w:sz w:val="28"/>
          <w:szCs w:val="28"/>
          <w:rtl/>
          <w:lang w:bidi="fa-IR"/>
        </w:rPr>
      </w:pPr>
      <w:r w:rsidRPr="009243C2">
        <w:rPr>
          <w:rFonts w:cs="B Compset" w:hint="cs"/>
          <w:b/>
          <w:bCs/>
          <w:sz w:val="28"/>
          <w:szCs w:val="28"/>
          <w:rtl/>
          <w:lang w:bidi="fa-IR"/>
        </w:rPr>
        <w:t xml:space="preserve">       د) سئوالات مربوط به فراگیران</w:t>
      </w:r>
    </w:p>
    <w:p w:rsidR="00B31210" w:rsidRPr="009243C2" w:rsidRDefault="00B31210" w:rsidP="00C975BF">
      <w:pPr>
        <w:bidi/>
        <w:spacing w:line="240" w:lineRule="auto"/>
        <w:jc w:val="both"/>
        <w:rPr>
          <w:rFonts w:cs="B Compset"/>
          <w:sz w:val="28"/>
          <w:szCs w:val="28"/>
          <w:rtl/>
          <w:lang w:bidi="fa-IR"/>
        </w:rPr>
      </w:pPr>
      <w:r w:rsidRPr="009243C2">
        <w:rPr>
          <w:rFonts w:cs="B Compset" w:hint="cs"/>
          <w:sz w:val="28"/>
          <w:szCs w:val="28"/>
          <w:rtl/>
          <w:lang w:bidi="fa-IR"/>
        </w:rPr>
        <w:t xml:space="preserve">          1- آیا فراگیران دعوت شده به کارگاه از علاقمندی و انگیزه لازم جهت شرکت موثر در کارگاه و بکارگیری آموخته ها برخوردار بوده اند؟</w:t>
      </w:r>
    </w:p>
    <w:p w:rsidR="00B31210" w:rsidRPr="009243C2" w:rsidRDefault="00B31210" w:rsidP="00C975BF">
      <w:pPr>
        <w:bidi/>
        <w:spacing w:line="240" w:lineRule="auto"/>
        <w:jc w:val="both"/>
        <w:rPr>
          <w:rFonts w:cs="B Compset"/>
          <w:sz w:val="28"/>
          <w:szCs w:val="28"/>
          <w:lang w:bidi="fa-IR"/>
        </w:rPr>
      </w:pPr>
      <w:r w:rsidRPr="009243C2">
        <w:rPr>
          <w:rFonts w:cs="B Compset" w:hint="cs"/>
          <w:sz w:val="28"/>
          <w:szCs w:val="28"/>
          <w:rtl/>
          <w:lang w:bidi="fa-IR"/>
        </w:rPr>
        <w:t xml:space="preserve">         2-  آیا افراد دعوت شده از یکدستی لازم (از لحاظ دانش، تجربه، سنوات خدمت، نوع وظایف محوله و ....) برخوردار بوده اند؟</w:t>
      </w:r>
    </w:p>
    <w:p w:rsidR="00B31210" w:rsidRPr="009243C2" w:rsidRDefault="00B31210" w:rsidP="00C975BF">
      <w:pPr>
        <w:bidi/>
        <w:spacing w:line="240" w:lineRule="auto"/>
        <w:ind w:firstLine="720"/>
        <w:rPr>
          <w:rFonts w:cs="B Compset"/>
          <w:b/>
          <w:bCs/>
          <w:sz w:val="28"/>
          <w:szCs w:val="28"/>
          <w:lang w:bidi="fa-IR"/>
        </w:rPr>
      </w:pPr>
      <w:r w:rsidRPr="009243C2">
        <w:rPr>
          <w:rFonts w:cs="B Compset" w:hint="cs"/>
          <w:b/>
          <w:bCs/>
          <w:sz w:val="28"/>
          <w:szCs w:val="28"/>
          <w:rtl/>
          <w:lang w:bidi="fa-IR"/>
        </w:rPr>
        <w:t>ه) سئوالات مربوط به محتوای آموزشی کارگاه</w:t>
      </w:r>
    </w:p>
    <w:p w:rsidR="00B31210" w:rsidRPr="009243C2" w:rsidRDefault="00B31210" w:rsidP="00C975BF">
      <w:pPr>
        <w:bidi/>
        <w:spacing w:line="240" w:lineRule="auto"/>
        <w:ind w:firstLine="720"/>
        <w:rPr>
          <w:rFonts w:cs="B Compset"/>
          <w:sz w:val="28"/>
          <w:szCs w:val="28"/>
          <w:rtl/>
          <w:lang w:bidi="fa-IR"/>
        </w:rPr>
      </w:pPr>
      <w:r w:rsidRPr="009243C2">
        <w:rPr>
          <w:rFonts w:cs="B Compset" w:hint="cs"/>
          <w:sz w:val="28"/>
          <w:szCs w:val="28"/>
          <w:rtl/>
          <w:lang w:bidi="fa-IR"/>
        </w:rPr>
        <w:t>1- آیا محتوای انتخاب شده برای کارگاه را قابل فهم و کاربردی ارزیابی می کنید؟</w:t>
      </w:r>
    </w:p>
    <w:p w:rsidR="00B31210" w:rsidRPr="009243C2" w:rsidRDefault="00B31210" w:rsidP="00C975BF">
      <w:pPr>
        <w:bidi/>
        <w:spacing w:line="240" w:lineRule="auto"/>
        <w:ind w:firstLine="720"/>
        <w:rPr>
          <w:rFonts w:cs="B Compset"/>
          <w:sz w:val="28"/>
          <w:szCs w:val="28"/>
          <w:rtl/>
          <w:lang w:bidi="fa-IR"/>
        </w:rPr>
      </w:pPr>
      <w:r w:rsidRPr="009243C2">
        <w:rPr>
          <w:rFonts w:cs="B Compset" w:hint="cs"/>
          <w:sz w:val="28"/>
          <w:szCs w:val="28"/>
          <w:rtl/>
          <w:lang w:bidi="fa-IR"/>
        </w:rPr>
        <w:lastRenderedPageBreak/>
        <w:t>2- آیا محتوای انتخاب شده برای کارگاه را مناسب به نوع مسائل و مشکلات رایج در محیط کار درخصوص کودکان و نوجوانان ارزیابی می نمائید؟</w:t>
      </w:r>
    </w:p>
    <w:p w:rsidR="00B31210" w:rsidRPr="009243C2" w:rsidRDefault="00B31210" w:rsidP="00C975BF">
      <w:pPr>
        <w:bidi/>
        <w:spacing w:line="240" w:lineRule="auto"/>
        <w:ind w:firstLine="720"/>
        <w:rPr>
          <w:rFonts w:cs="B Compset"/>
          <w:b/>
          <w:bCs/>
          <w:sz w:val="28"/>
          <w:szCs w:val="28"/>
          <w:rtl/>
          <w:lang w:bidi="fa-IR"/>
        </w:rPr>
      </w:pPr>
      <w:r w:rsidRPr="009243C2">
        <w:rPr>
          <w:rFonts w:cs="B Compset" w:hint="cs"/>
          <w:b/>
          <w:bCs/>
          <w:sz w:val="28"/>
          <w:szCs w:val="28"/>
          <w:rtl/>
          <w:lang w:bidi="fa-IR"/>
        </w:rPr>
        <w:t xml:space="preserve">و) سئوالات رفتاری </w:t>
      </w:r>
      <w:r w:rsidRPr="009243C2">
        <w:rPr>
          <w:rFonts w:ascii="Times New Roman" w:hAnsi="Times New Roman" w:cs="Times New Roman" w:hint="cs"/>
          <w:b/>
          <w:bCs/>
          <w:sz w:val="28"/>
          <w:szCs w:val="28"/>
          <w:rtl/>
          <w:lang w:bidi="fa-IR"/>
        </w:rPr>
        <w:t>–</w:t>
      </w:r>
      <w:r w:rsidRPr="009243C2">
        <w:rPr>
          <w:rFonts w:cs="B Compset" w:hint="cs"/>
          <w:b/>
          <w:bCs/>
          <w:sz w:val="28"/>
          <w:szCs w:val="28"/>
          <w:rtl/>
          <w:lang w:bidi="fa-IR"/>
        </w:rPr>
        <w:t xml:space="preserve"> عملکردی</w:t>
      </w:r>
    </w:p>
    <w:p w:rsidR="00B31210" w:rsidRPr="009243C2" w:rsidRDefault="00B31210" w:rsidP="00C975BF">
      <w:pPr>
        <w:pStyle w:val="ListParagraph"/>
        <w:numPr>
          <w:ilvl w:val="0"/>
          <w:numId w:val="15"/>
        </w:numPr>
        <w:spacing w:line="240" w:lineRule="auto"/>
        <w:jc w:val="both"/>
        <w:rPr>
          <w:rFonts w:cs="B Compset"/>
          <w:sz w:val="28"/>
          <w:szCs w:val="28"/>
        </w:rPr>
      </w:pPr>
      <w:r w:rsidRPr="009243C2">
        <w:rPr>
          <w:rFonts w:cs="B Compset" w:hint="cs"/>
          <w:sz w:val="28"/>
          <w:szCs w:val="28"/>
          <w:rtl/>
        </w:rPr>
        <w:t>هنگام مواجهه با کودکان و نوجوانان ناقض قانون کدامیک از جایگزین های دستگیری را اعمال کرده اید؟</w:t>
      </w:r>
    </w:p>
    <w:p w:rsidR="00B31210" w:rsidRPr="009243C2" w:rsidRDefault="00B31210" w:rsidP="00C975BF">
      <w:pPr>
        <w:pStyle w:val="ListParagraph"/>
        <w:numPr>
          <w:ilvl w:val="0"/>
          <w:numId w:val="15"/>
        </w:numPr>
        <w:spacing w:line="240" w:lineRule="auto"/>
        <w:jc w:val="both"/>
        <w:rPr>
          <w:rFonts w:cs="B Compset"/>
          <w:sz w:val="28"/>
          <w:szCs w:val="28"/>
        </w:rPr>
      </w:pPr>
      <w:r w:rsidRPr="009243C2">
        <w:rPr>
          <w:rFonts w:cs="B Compset" w:hint="cs"/>
          <w:sz w:val="28"/>
          <w:szCs w:val="28"/>
          <w:rtl/>
        </w:rPr>
        <w:t>در صورتی که هرگز از جایگزین های دستگیری استفاده نکرده اید، دلیل آن چه بوده است ؟</w:t>
      </w:r>
    </w:p>
    <w:p w:rsidR="00B31210" w:rsidRPr="009243C2" w:rsidRDefault="00B31210" w:rsidP="00C975BF">
      <w:pPr>
        <w:pStyle w:val="ListParagraph"/>
        <w:numPr>
          <w:ilvl w:val="0"/>
          <w:numId w:val="15"/>
        </w:numPr>
        <w:spacing w:line="240" w:lineRule="auto"/>
        <w:jc w:val="both"/>
        <w:rPr>
          <w:rFonts w:cs="B Compset"/>
          <w:sz w:val="28"/>
          <w:szCs w:val="28"/>
        </w:rPr>
      </w:pPr>
      <w:r w:rsidRPr="009243C2">
        <w:rPr>
          <w:rFonts w:cs="B Compset" w:hint="cs"/>
          <w:sz w:val="28"/>
          <w:szCs w:val="28"/>
          <w:rtl/>
        </w:rPr>
        <w:t xml:space="preserve">هنگام مواجهه با یک کودک ناقض قانون کدامیک از جایگزین های بازداشت را اعمال کرده اید؟ </w:t>
      </w:r>
    </w:p>
    <w:p w:rsidR="00B31210" w:rsidRPr="009243C2" w:rsidRDefault="00B31210" w:rsidP="00C975BF">
      <w:pPr>
        <w:pStyle w:val="ListParagraph"/>
        <w:numPr>
          <w:ilvl w:val="0"/>
          <w:numId w:val="15"/>
        </w:numPr>
        <w:spacing w:line="240" w:lineRule="auto"/>
        <w:jc w:val="both"/>
        <w:rPr>
          <w:rFonts w:cs="B Compset"/>
          <w:sz w:val="28"/>
          <w:szCs w:val="28"/>
          <w:rtl/>
        </w:rPr>
      </w:pPr>
      <w:r w:rsidRPr="009243C2">
        <w:rPr>
          <w:rFonts w:cs="B Compset" w:hint="cs"/>
          <w:sz w:val="28"/>
          <w:szCs w:val="28"/>
          <w:rtl/>
        </w:rPr>
        <w:t xml:space="preserve">در صورتی که هرگز از جایگزین های بازداشت استفاده نکرده اید دلیل آن چه بوده است؟ </w:t>
      </w:r>
    </w:p>
    <w:p w:rsidR="00B31210" w:rsidRPr="009243C2" w:rsidRDefault="00B31210" w:rsidP="00C975BF">
      <w:pPr>
        <w:pStyle w:val="ListParagraph"/>
        <w:numPr>
          <w:ilvl w:val="0"/>
          <w:numId w:val="15"/>
        </w:numPr>
        <w:spacing w:line="240" w:lineRule="auto"/>
        <w:jc w:val="both"/>
        <w:rPr>
          <w:rFonts w:cs="B Compset"/>
          <w:sz w:val="28"/>
          <w:szCs w:val="28"/>
          <w:rtl/>
        </w:rPr>
      </w:pPr>
      <w:r w:rsidRPr="009243C2">
        <w:rPr>
          <w:rFonts w:cs="B Compset" w:hint="cs"/>
          <w:sz w:val="28"/>
          <w:szCs w:val="28"/>
          <w:rtl/>
        </w:rPr>
        <w:t xml:space="preserve">هنگام مواجهه با کودکان و نوجوانان ناقض قانون که واجد شرایط اعمال برنامه قضازدایی اند، کدامیک از برنامه های قضازدایی را اعمال کرده اید؟ </w:t>
      </w:r>
    </w:p>
    <w:p w:rsidR="00B31210" w:rsidRPr="009243C2" w:rsidRDefault="00B31210" w:rsidP="00C975BF">
      <w:pPr>
        <w:pStyle w:val="ListParagraph"/>
        <w:numPr>
          <w:ilvl w:val="0"/>
          <w:numId w:val="15"/>
        </w:numPr>
        <w:spacing w:line="240" w:lineRule="auto"/>
        <w:jc w:val="both"/>
        <w:rPr>
          <w:rFonts w:cs="B Compset"/>
          <w:sz w:val="28"/>
          <w:szCs w:val="28"/>
          <w:rtl/>
        </w:rPr>
      </w:pPr>
      <w:r w:rsidRPr="009243C2">
        <w:rPr>
          <w:rFonts w:cs="B Compset" w:hint="cs"/>
          <w:sz w:val="28"/>
          <w:szCs w:val="28"/>
          <w:rtl/>
        </w:rPr>
        <w:t>در صورتی که هرگز از برنامه های قضازدایی استفاده نکرده اید دلیل آن چه بوده است؟</w:t>
      </w:r>
    </w:p>
    <w:p w:rsidR="00B31210" w:rsidRPr="009243C2" w:rsidRDefault="00B31210" w:rsidP="00C975BF">
      <w:pPr>
        <w:pStyle w:val="ListParagraph"/>
        <w:numPr>
          <w:ilvl w:val="0"/>
          <w:numId w:val="15"/>
        </w:numPr>
        <w:spacing w:line="240" w:lineRule="auto"/>
        <w:jc w:val="both"/>
        <w:rPr>
          <w:rFonts w:cs="B Compset"/>
          <w:sz w:val="28"/>
          <w:szCs w:val="28"/>
        </w:rPr>
      </w:pPr>
      <w:r w:rsidRPr="009243C2">
        <w:rPr>
          <w:rFonts w:cs="B Compset" w:hint="cs"/>
          <w:sz w:val="28"/>
          <w:szCs w:val="28"/>
          <w:rtl/>
        </w:rPr>
        <w:t>در 12 ماه اخیر بیشتر با چه نوع از جرایم کودکان و نوجوانان سروکار داشته اید؟</w:t>
      </w:r>
    </w:p>
    <w:p w:rsidR="00B31210" w:rsidRPr="009243C2" w:rsidRDefault="00B31210" w:rsidP="00C975BF">
      <w:pPr>
        <w:pStyle w:val="ListParagraph"/>
        <w:numPr>
          <w:ilvl w:val="0"/>
          <w:numId w:val="15"/>
        </w:numPr>
        <w:spacing w:line="240" w:lineRule="auto"/>
        <w:jc w:val="both"/>
        <w:rPr>
          <w:rFonts w:cs="B Compset"/>
          <w:sz w:val="28"/>
          <w:szCs w:val="28"/>
          <w:rtl/>
        </w:rPr>
      </w:pPr>
      <w:r w:rsidRPr="009243C2">
        <w:rPr>
          <w:rFonts w:cs="B Compset" w:hint="cs"/>
          <w:sz w:val="28"/>
          <w:szCs w:val="28"/>
          <w:rtl/>
        </w:rPr>
        <w:t>تا چه اندازه در مصاحبه و بازجویی از کودکان و نوجوانان ناقض قانون به دیدگاه ها و نظرات آنان توجه می کنید؟</w:t>
      </w:r>
    </w:p>
    <w:p w:rsidR="00B31210" w:rsidRPr="009243C2" w:rsidRDefault="00B31210" w:rsidP="00C975BF">
      <w:pPr>
        <w:pStyle w:val="ListParagraph"/>
        <w:numPr>
          <w:ilvl w:val="0"/>
          <w:numId w:val="15"/>
        </w:numPr>
        <w:spacing w:line="240" w:lineRule="auto"/>
        <w:jc w:val="both"/>
        <w:rPr>
          <w:rFonts w:cs="B Compset"/>
          <w:sz w:val="28"/>
          <w:szCs w:val="28"/>
        </w:rPr>
      </w:pPr>
      <w:r w:rsidRPr="009243C2">
        <w:rPr>
          <w:rFonts w:cs="B Compset" w:hint="cs"/>
          <w:sz w:val="28"/>
          <w:szCs w:val="28"/>
          <w:rtl/>
        </w:rPr>
        <w:t>تا چه اندازه هنگام مواجهه با کودکان، اصل مصالح عالیه کودک را اعمال می کنید؟ لطفا یک مورد از پرونده های کودکان را که در آن اصل مصالح عالیه کودک را رعایت کرده اید، لطفاتوضیح دهید؟</w:t>
      </w:r>
    </w:p>
    <w:p w:rsidR="00B31210" w:rsidRPr="009243C2" w:rsidRDefault="00B31210" w:rsidP="00C975BF">
      <w:pPr>
        <w:pStyle w:val="ListParagraph"/>
        <w:numPr>
          <w:ilvl w:val="0"/>
          <w:numId w:val="15"/>
        </w:numPr>
        <w:spacing w:line="240" w:lineRule="auto"/>
        <w:jc w:val="both"/>
        <w:rPr>
          <w:rFonts w:cs="B Compset"/>
          <w:sz w:val="28"/>
          <w:szCs w:val="28"/>
        </w:rPr>
      </w:pPr>
      <w:r w:rsidRPr="009243C2">
        <w:rPr>
          <w:rFonts w:cs="B Compset" w:hint="cs"/>
          <w:sz w:val="28"/>
          <w:szCs w:val="28"/>
          <w:rtl/>
        </w:rPr>
        <w:t>پیشنهاد شما برای ارتقای کاربرد معیارهای دادرسی ویژه کودکان و نوجوانان (جایگزین های دستگیری و بازداشت، قضازدایی و حل و فصل مسالمت آمیز اختلافات توسط پلیس بدون ارجاع پرونده به نظام رسمی دادرسی کیفری) چیست؟</w:t>
      </w:r>
    </w:p>
    <w:p w:rsidR="00B31210" w:rsidRPr="009243C2" w:rsidRDefault="00B31210" w:rsidP="00C975BF">
      <w:pPr>
        <w:pStyle w:val="ListParagraph"/>
        <w:numPr>
          <w:ilvl w:val="0"/>
          <w:numId w:val="15"/>
        </w:numPr>
        <w:spacing w:line="240" w:lineRule="auto"/>
        <w:jc w:val="both"/>
        <w:rPr>
          <w:rFonts w:cs="B Compset"/>
          <w:sz w:val="28"/>
          <w:szCs w:val="28"/>
        </w:rPr>
      </w:pPr>
      <w:r w:rsidRPr="009243C2">
        <w:rPr>
          <w:rFonts w:cs="B Compset" w:hint="cs"/>
          <w:sz w:val="28"/>
          <w:szCs w:val="28"/>
          <w:rtl/>
        </w:rPr>
        <w:t xml:space="preserve"> پیشنهادات شما برای بهبود کیفیت برنامه ریزی و اجرای دوره آموزش دادرسی ویژه کودکان و نوجوانان چیست</w:t>
      </w:r>
      <w:r w:rsidR="005A7831" w:rsidRPr="009243C2">
        <w:rPr>
          <w:rFonts w:cs="B Compset" w:hint="cs"/>
          <w:sz w:val="28"/>
          <w:szCs w:val="28"/>
          <w:rtl/>
        </w:rPr>
        <w:t>؟</w:t>
      </w:r>
    </w:p>
    <w:p w:rsidR="005A7831" w:rsidRPr="009243C2" w:rsidRDefault="005A7831" w:rsidP="00C975BF">
      <w:pPr>
        <w:bidi/>
        <w:spacing w:line="240" w:lineRule="auto"/>
        <w:jc w:val="both"/>
        <w:rPr>
          <w:rFonts w:cs="B Compset"/>
          <w:sz w:val="28"/>
          <w:szCs w:val="28"/>
          <w:rtl/>
        </w:rPr>
      </w:pPr>
    </w:p>
    <w:p w:rsidR="005A7831" w:rsidRPr="009243C2" w:rsidRDefault="005A7831" w:rsidP="00C975BF">
      <w:pPr>
        <w:bidi/>
        <w:spacing w:line="240" w:lineRule="auto"/>
        <w:jc w:val="both"/>
        <w:rPr>
          <w:rFonts w:cs="B Compset"/>
          <w:sz w:val="28"/>
          <w:szCs w:val="28"/>
          <w:rtl/>
        </w:rPr>
      </w:pPr>
    </w:p>
    <w:p w:rsidR="005A7831" w:rsidRPr="009243C2" w:rsidRDefault="005A7831" w:rsidP="00C975BF">
      <w:pPr>
        <w:bidi/>
        <w:spacing w:line="240" w:lineRule="auto"/>
        <w:jc w:val="both"/>
        <w:rPr>
          <w:rFonts w:cs="B Compset"/>
          <w:sz w:val="28"/>
          <w:szCs w:val="28"/>
          <w:rtl/>
        </w:rPr>
      </w:pPr>
    </w:p>
    <w:p w:rsidR="005A7831" w:rsidRPr="009243C2" w:rsidRDefault="005A7831" w:rsidP="00C975BF">
      <w:pPr>
        <w:bidi/>
        <w:spacing w:line="240" w:lineRule="auto"/>
        <w:jc w:val="both"/>
        <w:rPr>
          <w:rFonts w:cs="B Compset"/>
          <w:sz w:val="28"/>
          <w:szCs w:val="28"/>
          <w:rtl/>
        </w:rPr>
      </w:pPr>
    </w:p>
    <w:p w:rsidR="005072D6" w:rsidRPr="009243C2" w:rsidRDefault="005072D6" w:rsidP="00C975BF">
      <w:pPr>
        <w:bidi/>
        <w:spacing w:line="240" w:lineRule="auto"/>
        <w:jc w:val="both"/>
        <w:rPr>
          <w:rFonts w:cs="B Compset"/>
          <w:b/>
          <w:bCs/>
          <w:sz w:val="28"/>
          <w:szCs w:val="28"/>
          <w:rtl/>
        </w:rPr>
      </w:pPr>
      <w:r w:rsidRPr="009243C2">
        <w:rPr>
          <w:rFonts w:cs="B Compset" w:hint="cs"/>
          <w:b/>
          <w:bCs/>
          <w:sz w:val="28"/>
          <w:szCs w:val="28"/>
          <w:rtl/>
        </w:rPr>
        <w:lastRenderedPageBreak/>
        <w:t>پیوست ه- رزومه مجری ارزشیابی (دکتر مهدی صانعی)</w:t>
      </w:r>
    </w:p>
    <w:p w:rsidR="005072D6" w:rsidRPr="009243C2" w:rsidRDefault="005072D6" w:rsidP="00C975BF">
      <w:pPr>
        <w:bidi/>
        <w:spacing w:after="0" w:line="240" w:lineRule="auto"/>
        <w:jc w:val="both"/>
        <w:rPr>
          <w:rFonts w:ascii="IranNastaliq" w:hAnsi="IranNastaliq" w:cs="B Compset"/>
          <w:sz w:val="28"/>
          <w:szCs w:val="28"/>
          <w:rtl/>
        </w:rPr>
      </w:pPr>
      <w:r w:rsidRPr="009243C2">
        <w:rPr>
          <w:rFonts w:ascii="IranNastaliq" w:hAnsi="IranNastaliq" w:cs="B Compset" w:hint="cs"/>
          <w:sz w:val="28"/>
          <w:szCs w:val="28"/>
          <w:rtl/>
        </w:rPr>
        <w:t xml:space="preserve">آقای </w:t>
      </w:r>
      <w:r w:rsidRPr="009243C2">
        <w:rPr>
          <w:rFonts w:ascii="IranNastaliq" w:hAnsi="IranNastaliq" w:cs="B Compset"/>
          <w:sz w:val="28"/>
          <w:szCs w:val="28"/>
          <w:rtl/>
        </w:rPr>
        <w:t>مهدي صانعي</w:t>
      </w:r>
      <w:r w:rsidRPr="009243C2">
        <w:rPr>
          <w:rFonts w:ascii="IranNastaliq" w:hAnsi="IranNastaliq" w:cs="B Compset" w:hint="cs"/>
          <w:sz w:val="28"/>
          <w:szCs w:val="28"/>
          <w:rtl/>
          <w:lang w:bidi="fa-IR"/>
        </w:rPr>
        <w:t xml:space="preserve"> در سال 1357 در شهرستان  </w:t>
      </w:r>
      <w:r w:rsidRPr="009243C2">
        <w:rPr>
          <w:rFonts w:ascii="IranNastaliq" w:hAnsi="IranNastaliq" w:cs="B Compset"/>
          <w:sz w:val="28"/>
          <w:szCs w:val="28"/>
          <w:rtl/>
        </w:rPr>
        <w:t>سبزوار</w:t>
      </w:r>
      <w:r w:rsidRPr="009243C2">
        <w:rPr>
          <w:rFonts w:ascii="IranNastaliq" w:hAnsi="IranNastaliq" w:cs="B Compset" w:hint="cs"/>
          <w:sz w:val="28"/>
          <w:szCs w:val="28"/>
          <w:rtl/>
        </w:rPr>
        <w:t xml:space="preserve"> متولد شده است. ایشان دارای مدرک دکترای مدیریت دولتی گرایش مدیریت منابع انسانی و </w:t>
      </w:r>
      <w:r w:rsidRPr="009243C2">
        <w:rPr>
          <w:rFonts w:ascii="IranNastaliq" w:hAnsi="IranNastaliq" w:cs="B Compset"/>
          <w:sz w:val="28"/>
          <w:szCs w:val="28"/>
          <w:rtl/>
        </w:rPr>
        <w:t>عضو هیات علمی  دانشگاه آزاد اسلامي واحد شاهرود</w:t>
      </w:r>
      <w:r w:rsidRPr="009243C2">
        <w:rPr>
          <w:rFonts w:ascii="IranNastaliq" w:hAnsi="IranNastaliq" w:cs="B Compset" w:hint="cs"/>
          <w:sz w:val="28"/>
          <w:szCs w:val="28"/>
          <w:rtl/>
        </w:rPr>
        <w:t xml:space="preserve"> است. </w:t>
      </w:r>
      <w:r w:rsidR="00ED0C6F" w:rsidRPr="009243C2">
        <w:rPr>
          <w:rFonts w:ascii="IranNastaliq" w:hAnsi="IranNastaliq" w:cs="B Compset" w:hint="cs"/>
          <w:sz w:val="28"/>
          <w:szCs w:val="28"/>
          <w:rtl/>
        </w:rPr>
        <w:t>دکتر صانعی،</w:t>
      </w:r>
      <w:r w:rsidRPr="009243C2">
        <w:rPr>
          <w:rFonts w:ascii="IranNastaliq" w:hAnsi="IranNastaliq" w:cs="B Compset" w:hint="cs"/>
          <w:sz w:val="28"/>
          <w:szCs w:val="28"/>
          <w:rtl/>
        </w:rPr>
        <w:t xml:space="preserve"> افزون بر فعالیت در زمینه تدریس مدیریت در اجرای بیش از 10 برنامه ارزشیابی برای سازمان های مختلف از جمله نیروی انتظامی، شرکت برق تهران، استانداری یزد، بانک ملت، وزارت دفاع و مجمع تشخیص مصلحت مشارکت داشته است. از ایشان مقالات متعددی نیز در زمینه مسائل و موضوعات مربوط به مدیریت به چاپ رسیده است. </w:t>
      </w:r>
    </w:p>
    <w:p w:rsidR="005072D6" w:rsidRPr="009243C2" w:rsidRDefault="005072D6" w:rsidP="00C975BF">
      <w:pPr>
        <w:bidi/>
        <w:spacing w:after="0" w:line="240" w:lineRule="auto"/>
        <w:jc w:val="both"/>
        <w:rPr>
          <w:rFonts w:ascii="IranNastaliq" w:hAnsi="IranNastaliq" w:cs="B Compset"/>
          <w:sz w:val="28"/>
          <w:szCs w:val="28"/>
          <w:rtl/>
        </w:rPr>
      </w:pPr>
      <w:r w:rsidRPr="009243C2">
        <w:rPr>
          <w:rFonts w:ascii="IranNastaliq" w:hAnsi="IranNastaliq" w:cs="B Compset" w:hint="cs"/>
          <w:sz w:val="28"/>
          <w:szCs w:val="28"/>
          <w:rtl/>
        </w:rPr>
        <w:t xml:space="preserve">پست الکترونیک: </w:t>
      </w:r>
    </w:p>
    <w:p w:rsidR="005072D6" w:rsidRPr="009243C2" w:rsidRDefault="003C6CBD" w:rsidP="00C975BF">
      <w:pPr>
        <w:bidi/>
        <w:spacing w:after="0" w:line="240" w:lineRule="auto"/>
        <w:jc w:val="both"/>
        <w:rPr>
          <w:rFonts w:asciiTheme="majorBidi" w:hAnsiTheme="majorBidi" w:cstheme="majorBidi"/>
          <w:sz w:val="28"/>
          <w:szCs w:val="28"/>
          <w:rtl/>
        </w:rPr>
      </w:pPr>
      <w:hyperlink r:id="rId10" w:history="1">
        <w:r w:rsidR="005072D6" w:rsidRPr="009243C2">
          <w:rPr>
            <w:rStyle w:val="Hyperlink"/>
            <w:rFonts w:asciiTheme="majorBidi" w:hAnsiTheme="majorBidi" w:cstheme="majorBidi"/>
            <w:color w:val="auto"/>
            <w:sz w:val="28"/>
            <w:szCs w:val="28"/>
          </w:rPr>
          <w:t>mehdisaneiphd@yahoo.com</w:t>
        </w:r>
      </w:hyperlink>
    </w:p>
    <w:p w:rsidR="005072D6" w:rsidRPr="009243C2" w:rsidRDefault="005072D6" w:rsidP="00C975BF">
      <w:pPr>
        <w:bidi/>
        <w:spacing w:after="0" w:line="240" w:lineRule="auto"/>
        <w:jc w:val="both"/>
        <w:rPr>
          <w:rFonts w:asciiTheme="majorBidi" w:hAnsiTheme="majorBidi" w:cstheme="majorBidi"/>
          <w:sz w:val="28"/>
          <w:szCs w:val="28"/>
          <w:rtl/>
        </w:rPr>
      </w:pPr>
      <w:r w:rsidRPr="009243C2">
        <w:rPr>
          <w:rFonts w:asciiTheme="majorBidi" w:hAnsiTheme="majorBidi" w:cstheme="majorBidi"/>
          <w:sz w:val="28"/>
          <w:szCs w:val="28"/>
          <w:rtl/>
        </w:rPr>
        <w:t xml:space="preserve"> </w:t>
      </w:r>
      <w:r w:rsidRPr="009243C2">
        <w:rPr>
          <w:rFonts w:asciiTheme="majorBidi" w:hAnsiTheme="majorBidi" w:cstheme="majorBidi"/>
          <w:sz w:val="28"/>
          <w:szCs w:val="28"/>
        </w:rPr>
        <w:t xml:space="preserve"> </w:t>
      </w:r>
      <w:hyperlink r:id="rId11" w:history="1">
        <w:r w:rsidRPr="009243C2">
          <w:rPr>
            <w:rStyle w:val="Hyperlink"/>
            <w:rFonts w:asciiTheme="majorBidi" w:hAnsiTheme="majorBidi" w:cstheme="majorBidi"/>
            <w:color w:val="auto"/>
            <w:sz w:val="28"/>
            <w:szCs w:val="28"/>
          </w:rPr>
          <w:t>mehdisaneiphd@gmail.com</w:t>
        </w:r>
      </w:hyperlink>
    </w:p>
    <w:p w:rsidR="005072D6" w:rsidRPr="009243C2" w:rsidRDefault="005072D6" w:rsidP="00C975BF">
      <w:pPr>
        <w:bidi/>
        <w:spacing w:after="0" w:line="240" w:lineRule="auto"/>
        <w:jc w:val="both"/>
        <w:rPr>
          <w:rStyle w:val="Hyperlink"/>
          <w:rFonts w:cs="B Compset"/>
          <w:color w:val="auto"/>
          <w:sz w:val="28"/>
          <w:szCs w:val="28"/>
          <w:u w:val="none"/>
        </w:rPr>
      </w:pPr>
      <w:r w:rsidRPr="009243C2">
        <w:rPr>
          <w:rFonts w:ascii="IranNastaliq" w:hAnsi="IranNastaliq" w:cs="B Compset" w:hint="cs"/>
          <w:sz w:val="28"/>
          <w:szCs w:val="28"/>
          <w:rtl/>
        </w:rPr>
        <w:t>تلفن همراه:</w:t>
      </w:r>
      <w:r w:rsidRPr="009243C2">
        <w:rPr>
          <w:rFonts w:ascii="IranNastaliq" w:hAnsi="IranNastaliq" w:cs="B Compset"/>
          <w:sz w:val="28"/>
          <w:szCs w:val="28"/>
          <w:rtl/>
        </w:rPr>
        <w:t xml:space="preserve"> 9122945096</w:t>
      </w:r>
      <w:r w:rsidRPr="009243C2">
        <w:rPr>
          <w:rFonts w:ascii="IranNastaliq" w:hAnsi="IranNastaliq" w:cs="B Compset" w:hint="cs"/>
          <w:sz w:val="28"/>
          <w:szCs w:val="28"/>
          <w:rtl/>
        </w:rPr>
        <w:t xml:space="preserve"> 98+ </w:t>
      </w:r>
    </w:p>
    <w:p w:rsidR="005072D6" w:rsidRPr="009243C2" w:rsidRDefault="005072D6" w:rsidP="00C975BF">
      <w:pPr>
        <w:bidi/>
        <w:spacing w:after="0" w:line="240" w:lineRule="auto"/>
        <w:rPr>
          <w:rStyle w:val="Hyperlink"/>
          <w:rFonts w:cs="B Compset"/>
          <w:color w:val="auto"/>
          <w:sz w:val="28"/>
          <w:szCs w:val="28"/>
          <w:u w:val="none"/>
          <w:rtl/>
        </w:rPr>
      </w:pPr>
    </w:p>
    <w:p w:rsidR="005A7831" w:rsidRPr="009243C2" w:rsidRDefault="005A7831" w:rsidP="00C975BF">
      <w:pPr>
        <w:bidi/>
        <w:spacing w:line="240" w:lineRule="auto"/>
        <w:jc w:val="right"/>
        <w:rPr>
          <w:rFonts w:ascii="IranNastaliq" w:hAnsi="IranNastaliq" w:cs="IranNastaliq"/>
          <w:b/>
          <w:bCs/>
          <w:noProof/>
          <w:sz w:val="28"/>
          <w:szCs w:val="28"/>
        </w:rPr>
      </w:pPr>
    </w:p>
    <w:p w:rsidR="005072D6" w:rsidRPr="009243C2" w:rsidRDefault="005072D6" w:rsidP="00C975BF">
      <w:pPr>
        <w:bidi/>
        <w:spacing w:line="240" w:lineRule="auto"/>
        <w:jc w:val="right"/>
        <w:rPr>
          <w:rFonts w:cs="B Compset"/>
          <w:sz w:val="28"/>
          <w:szCs w:val="28"/>
          <w:rtl/>
        </w:rPr>
      </w:pPr>
    </w:p>
    <w:p w:rsidR="00147040" w:rsidRPr="009243C2" w:rsidRDefault="00147040" w:rsidP="00C975BF">
      <w:pPr>
        <w:bidi/>
        <w:spacing w:after="0" w:line="240" w:lineRule="auto"/>
        <w:rPr>
          <w:rFonts w:ascii="IranNastaliq" w:hAnsi="IranNastaliq" w:cs="B Compset"/>
          <w:sz w:val="28"/>
          <w:szCs w:val="28"/>
          <w:rtl/>
        </w:rPr>
      </w:pPr>
    </w:p>
    <w:sectPr w:rsidR="00147040" w:rsidRPr="009243C2" w:rsidSect="00446A5A">
      <w:footerReference w:type="default" r:id="rId12"/>
      <w:pgSz w:w="11909" w:h="16834" w:code="9"/>
      <w:pgMar w:top="1440" w:right="1440" w:bottom="1440" w:left="1440"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4C9" w:rsidRDefault="00E104C9" w:rsidP="006F5A82">
      <w:pPr>
        <w:spacing w:after="0" w:line="240" w:lineRule="auto"/>
      </w:pPr>
      <w:r>
        <w:separator/>
      </w:r>
    </w:p>
  </w:endnote>
  <w:endnote w:type="continuationSeparator" w:id="0">
    <w:p w:rsidR="00E104C9" w:rsidRDefault="00E104C9" w:rsidP="006F5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IranNastaliq">
    <w:altName w:val="Arial Unicode MS"/>
    <w:charset w:val="00"/>
    <w:family w:val="roman"/>
    <w:pitch w:val="variable"/>
    <w:sig w:usb0="61002A87" w:usb1="80000000" w:usb2="00000008" w:usb3="00000000" w:csb0="000101FF" w:csb1="00000000"/>
  </w:font>
  <w:font w:name="Times New Roman">
    <w:panose1 w:val="02020603050405020304"/>
    <w:charset w:val="00"/>
    <w:family w:val="roman"/>
    <w:pitch w:val="variable"/>
    <w:sig w:usb0="E0002AFF" w:usb1="C0007841" w:usb2="00000009" w:usb3="00000000" w:csb0="000001FF" w:csb1="00000000"/>
  </w:font>
  <w:font w:name="B Mitra">
    <w:altName w:val="Courier New"/>
    <w:charset w:val="B2"/>
    <w:family w:val="auto"/>
    <w:pitch w:val="variable"/>
    <w:sig w:usb0="00002001" w:usb1="80000000" w:usb2="00000008" w:usb3="00000000" w:csb0="0000004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 Compset">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IPT Traffic">
    <w:panose1 w:val="00000400000000000000"/>
    <w:charset w:val="02"/>
    <w:family w:val="auto"/>
    <w:pitch w:val="variable"/>
    <w:sig w:usb0="00000000" w:usb1="10000000" w:usb2="00000000" w:usb3="00000000" w:csb0="80000000" w:csb1="00000000"/>
  </w:font>
  <w:font w:name="B Baran">
    <w:panose1 w:val="0000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49032"/>
      <w:docPartObj>
        <w:docPartGallery w:val="Page Numbers (Bottom of Page)"/>
        <w:docPartUnique/>
      </w:docPartObj>
    </w:sdtPr>
    <w:sdtEndPr/>
    <w:sdtContent>
      <w:p w:rsidR="006E3EDF" w:rsidRDefault="006E3EDF">
        <w:pPr>
          <w:pStyle w:val="Footer"/>
          <w:jc w:val="center"/>
        </w:pPr>
        <w:r>
          <w:fldChar w:fldCharType="begin"/>
        </w:r>
        <w:r>
          <w:instrText xml:space="preserve"> PAGE   \* MERGEFORMAT </w:instrText>
        </w:r>
        <w:r>
          <w:fldChar w:fldCharType="separate"/>
        </w:r>
        <w:r w:rsidR="003C6CBD">
          <w:rPr>
            <w:noProof/>
          </w:rPr>
          <w:t>5</w:t>
        </w:r>
        <w:r>
          <w:rPr>
            <w:noProof/>
          </w:rPr>
          <w:fldChar w:fldCharType="end"/>
        </w:r>
      </w:p>
    </w:sdtContent>
  </w:sdt>
  <w:p w:rsidR="006E3EDF" w:rsidRDefault="006E3E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4414789"/>
      <w:docPartObj>
        <w:docPartGallery w:val="Page Numbers (Bottom of Page)"/>
        <w:docPartUnique/>
      </w:docPartObj>
    </w:sdtPr>
    <w:sdtEndPr/>
    <w:sdtContent>
      <w:p w:rsidR="006E3EDF" w:rsidRDefault="006E3EDF">
        <w:pPr>
          <w:pStyle w:val="Footer"/>
          <w:jc w:val="center"/>
        </w:pPr>
        <w:r>
          <w:fldChar w:fldCharType="begin"/>
        </w:r>
        <w:r>
          <w:instrText xml:space="preserve"> PAGE   \* MERGEFORMAT </w:instrText>
        </w:r>
        <w:r>
          <w:fldChar w:fldCharType="separate"/>
        </w:r>
        <w:r w:rsidR="003C6CBD">
          <w:rPr>
            <w:noProof/>
          </w:rPr>
          <w:t>55</w:t>
        </w:r>
        <w:r>
          <w:rPr>
            <w:noProof/>
          </w:rPr>
          <w:fldChar w:fldCharType="end"/>
        </w:r>
      </w:p>
    </w:sdtContent>
  </w:sdt>
  <w:p w:rsidR="006E3EDF" w:rsidRDefault="006E3E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4C9" w:rsidRDefault="00E104C9" w:rsidP="006F5A82">
      <w:pPr>
        <w:spacing w:after="0" w:line="240" w:lineRule="auto"/>
      </w:pPr>
      <w:r>
        <w:separator/>
      </w:r>
    </w:p>
  </w:footnote>
  <w:footnote w:type="continuationSeparator" w:id="0">
    <w:p w:rsidR="00E104C9" w:rsidRDefault="00E104C9" w:rsidP="006F5A82">
      <w:pPr>
        <w:spacing w:after="0" w:line="240" w:lineRule="auto"/>
      </w:pPr>
      <w:r>
        <w:continuationSeparator/>
      </w:r>
    </w:p>
  </w:footnote>
  <w:footnote w:id="1">
    <w:p w:rsidR="006E3EDF" w:rsidRDefault="006E3EDF" w:rsidP="005554B4">
      <w:pPr>
        <w:pStyle w:val="FootnoteText"/>
        <w:bidi/>
        <w:rPr>
          <w:rtl/>
          <w:lang w:bidi="fa-IR"/>
        </w:rPr>
      </w:pPr>
      <w:r>
        <w:rPr>
          <w:rStyle w:val="FootnoteReference"/>
        </w:rPr>
        <w:footnoteRef/>
      </w:r>
      <w:r>
        <w:t xml:space="preserve"> </w:t>
      </w:r>
      <w:r>
        <w:rPr>
          <w:rFonts w:hint="cs"/>
          <w:rtl/>
          <w:lang w:bidi="fa-IR"/>
        </w:rPr>
        <w:t xml:space="preserve"> </w:t>
      </w:r>
      <w:r w:rsidRPr="005554B4">
        <w:rPr>
          <w:rFonts w:cs="B Compset" w:hint="cs"/>
          <w:rtl/>
          <w:lang w:bidi="fa-IR"/>
        </w:rPr>
        <w:t xml:space="preserve">این پروژه از سال 2012 به </w:t>
      </w:r>
      <w:r>
        <w:rPr>
          <w:rFonts w:cs="B Compset" w:hint="cs"/>
          <w:rtl/>
          <w:lang w:bidi="fa-IR"/>
        </w:rPr>
        <w:t>«</w:t>
      </w:r>
      <w:r w:rsidRPr="005554B4">
        <w:rPr>
          <w:rFonts w:cs="B Compset" w:hint="cs"/>
          <w:rtl/>
          <w:lang w:bidi="fa-IR"/>
        </w:rPr>
        <w:t>عدالت برای کودکان</w:t>
      </w:r>
      <w:r>
        <w:rPr>
          <w:rFonts w:cs="B Compset" w:hint="cs"/>
          <w:rtl/>
          <w:lang w:bidi="fa-IR"/>
        </w:rPr>
        <w:t>»</w:t>
      </w:r>
      <w:r w:rsidRPr="005554B4">
        <w:rPr>
          <w:rFonts w:cs="B Compset" w:hint="cs"/>
          <w:rtl/>
          <w:lang w:bidi="fa-IR"/>
        </w:rPr>
        <w:t xml:space="preserve"> تغییر نام یافته است.</w:t>
      </w:r>
      <w:r>
        <w:rPr>
          <w:rFonts w:hint="cs"/>
          <w:rtl/>
          <w:lang w:bidi="fa-IR"/>
        </w:rPr>
        <w:t xml:space="preserve"> </w:t>
      </w:r>
    </w:p>
  </w:footnote>
  <w:footnote w:id="2">
    <w:p w:rsidR="006E3EDF" w:rsidRPr="005319FC" w:rsidRDefault="006E3EDF">
      <w:pPr>
        <w:pStyle w:val="FootnoteText"/>
        <w:rPr>
          <w:lang w:bidi="fa-IR"/>
        </w:rPr>
      </w:pPr>
      <w:r>
        <w:rPr>
          <w:rStyle w:val="FootnoteReference"/>
        </w:rPr>
        <w:footnoteRef/>
      </w:r>
      <w:r>
        <w:t xml:space="preserve"> </w:t>
      </w:r>
      <w:r>
        <w:rPr>
          <w:lang w:bidi="fa-IR"/>
        </w:rPr>
        <w:t>The Juvenile Correction and Rehabilitation Centre of Tehran: Good Practices for dealing with Children Deprived of their Liberty, UNICEF Iran, 2010, p. 54.</w:t>
      </w:r>
    </w:p>
  </w:footnote>
  <w:footnote w:id="3">
    <w:p w:rsidR="006E3EDF" w:rsidRPr="00C35111" w:rsidRDefault="006E3EDF" w:rsidP="00C35111">
      <w:pPr>
        <w:pStyle w:val="FootnoteText"/>
        <w:bidi/>
        <w:rPr>
          <w:rFonts w:cs="B Compset"/>
          <w:rtl/>
          <w:lang w:bidi="fa-IR"/>
        </w:rPr>
      </w:pPr>
      <w:r>
        <w:rPr>
          <w:rStyle w:val="FootnoteReference"/>
        </w:rPr>
        <w:footnoteRef/>
      </w:r>
      <w:r>
        <w:t xml:space="preserve"> </w:t>
      </w:r>
      <w:r>
        <w:rPr>
          <w:rFonts w:hint="cs"/>
          <w:rtl/>
          <w:lang w:bidi="fa-IR"/>
        </w:rPr>
        <w:t xml:space="preserve"> </w:t>
      </w:r>
      <w:r w:rsidRPr="00C35111">
        <w:rPr>
          <w:rFonts w:cs="B Compset" w:hint="cs"/>
          <w:rtl/>
          <w:lang w:bidi="fa-IR"/>
        </w:rPr>
        <w:t xml:space="preserve">در لایحه جدید آیین دادرسی کیفری موضوع تاسیس پلیس ویژه اطفال و نوجوانان پیش بینی شده است. این لایحه هم اکنون در مجلس شورای اسلامی برای بررسی و تصویب قرار دارد. </w:t>
      </w:r>
    </w:p>
  </w:footnote>
  <w:footnote w:id="4">
    <w:p w:rsidR="006E3EDF" w:rsidRPr="00B76722" w:rsidRDefault="006E3EDF" w:rsidP="00050FCC">
      <w:pPr>
        <w:pStyle w:val="FootnoteText"/>
        <w:bidi/>
        <w:rPr>
          <w:rtl/>
          <w:lang w:bidi="fa-IR"/>
        </w:rPr>
      </w:pPr>
      <w:r>
        <w:rPr>
          <w:rStyle w:val="FootnoteReference"/>
        </w:rPr>
        <w:footnoteRef/>
      </w:r>
      <w:r>
        <w:t xml:space="preserve"> </w:t>
      </w:r>
      <w:r>
        <w:rPr>
          <w:rFonts w:hint="cs"/>
          <w:rtl/>
          <w:lang w:bidi="fa-IR"/>
        </w:rPr>
        <w:t xml:space="preserve"> </w:t>
      </w:r>
      <w:r w:rsidRPr="00B76722">
        <w:rPr>
          <w:rFonts w:cs="B Compset" w:hint="cs"/>
          <w:rtl/>
          <w:lang w:bidi="fa-IR"/>
        </w:rPr>
        <w:t>آقای نایجل برنکن یکی از بنیانگذاران مرکز عدالت ترمیمی در آفریقای جنوبی است</w:t>
      </w:r>
      <w:r>
        <w:rPr>
          <w:rFonts w:cs="B Compset" w:hint="cs"/>
          <w:rtl/>
          <w:lang w:bidi="fa-IR"/>
        </w:rPr>
        <w:t xml:space="preserve">. ایشان  در برنامه آموزش دادرسی ویژه نوجوانان برای قضات نیز با دفتر یونیسف در ایران همکاری داشته است. </w:t>
      </w:r>
    </w:p>
  </w:footnote>
  <w:footnote w:id="5">
    <w:p w:rsidR="006E3EDF" w:rsidRPr="00234148" w:rsidRDefault="006E3EDF" w:rsidP="00234148">
      <w:pPr>
        <w:pStyle w:val="FootnoteText"/>
        <w:bidi/>
        <w:rPr>
          <w:rtl/>
          <w:lang w:bidi="fa-IR"/>
        </w:rPr>
      </w:pPr>
      <w:r>
        <w:rPr>
          <w:rStyle w:val="FootnoteReference"/>
        </w:rPr>
        <w:footnoteRef/>
      </w:r>
      <w:r>
        <w:t xml:space="preserve"> </w:t>
      </w:r>
      <w:r>
        <w:rPr>
          <w:rFonts w:hint="cs"/>
          <w:rtl/>
          <w:lang w:bidi="fa-IR"/>
        </w:rPr>
        <w:t xml:space="preserve"> </w:t>
      </w:r>
      <w:r w:rsidRPr="00234148">
        <w:rPr>
          <w:rFonts w:cs="B Compset" w:hint="cs"/>
          <w:rtl/>
          <w:lang w:bidi="fa-IR"/>
        </w:rPr>
        <w:t>به نقل از گزارش آقای نایجل برنکن</w:t>
      </w:r>
      <w:r>
        <w:rPr>
          <w:rFonts w:cs="B Compset" w:hint="cs"/>
          <w:rtl/>
          <w:lang w:bidi="fa-IR"/>
        </w:rPr>
        <w:t xml:space="preserve"> به یونیسف در فوریه 2005</w:t>
      </w:r>
      <w:r>
        <w:rPr>
          <w:rFonts w:hint="cs"/>
          <w:rtl/>
          <w:lang w:bidi="fa-IR"/>
        </w:rPr>
        <w:t xml:space="preserve"> </w:t>
      </w:r>
    </w:p>
  </w:footnote>
  <w:footnote w:id="6">
    <w:p w:rsidR="006E3EDF" w:rsidRPr="00145001" w:rsidRDefault="006E3EDF" w:rsidP="006C6F9E">
      <w:pPr>
        <w:pStyle w:val="FootnoteText"/>
        <w:bidi/>
        <w:rPr>
          <w:rFonts w:cs="B Compset"/>
          <w:rtl/>
          <w:lang w:bidi="fa-IR"/>
        </w:rPr>
      </w:pPr>
      <w:r>
        <w:rPr>
          <w:rStyle w:val="FootnoteReference"/>
        </w:rPr>
        <w:footnoteRef/>
      </w:r>
      <w:r>
        <w:t xml:space="preserve"> </w:t>
      </w:r>
      <w:r>
        <w:rPr>
          <w:rFonts w:hint="cs"/>
          <w:rtl/>
          <w:lang w:bidi="fa-IR"/>
        </w:rPr>
        <w:t xml:space="preserve"> </w:t>
      </w:r>
      <w:r w:rsidRPr="006C6F9E">
        <w:rPr>
          <w:rFonts w:cs="B Compset" w:hint="cs"/>
          <w:rtl/>
          <w:lang w:bidi="fa-IR"/>
        </w:rPr>
        <w:t>برای آشنایی با فهرست افراد معرفی شده رجوع کنید به قسمت پیوست.</w:t>
      </w:r>
      <w:r w:rsidRPr="00145001">
        <w:rPr>
          <w:rFonts w:cs="B Compset" w:hint="cs"/>
          <w:rtl/>
          <w:lang w:bidi="fa-IR"/>
        </w:rPr>
        <w:t xml:space="preserve"> </w:t>
      </w:r>
    </w:p>
  </w:footnote>
  <w:footnote w:id="7">
    <w:p w:rsidR="006E3EDF" w:rsidRPr="00145001" w:rsidRDefault="006E3EDF" w:rsidP="00145001">
      <w:pPr>
        <w:pStyle w:val="FootnoteText"/>
        <w:bidi/>
        <w:rPr>
          <w:rFonts w:cs="B Compset"/>
          <w:rtl/>
          <w:lang w:bidi="fa-IR"/>
        </w:rPr>
      </w:pPr>
      <w:r w:rsidRPr="00145001">
        <w:rPr>
          <w:rFonts w:cs="B Compset"/>
          <w:lang w:bidi="fa-IR"/>
        </w:rPr>
        <w:footnoteRef/>
      </w:r>
      <w:r w:rsidRPr="00145001">
        <w:rPr>
          <w:rFonts w:cs="B Compset"/>
          <w:lang w:bidi="fa-IR"/>
        </w:rPr>
        <w:t xml:space="preserve"> </w:t>
      </w:r>
      <w:r w:rsidRPr="00145001">
        <w:rPr>
          <w:rFonts w:cs="B Compset" w:hint="cs"/>
          <w:rtl/>
          <w:lang w:bidi="fa-IR"/>
        </w:rPr>
        <w:t xml:space="preserve"> در هر استان یک کارگاه برگزار شده است، به استثنای تهران و خراسان رضوی که بر حسب نیاز و ضرورت به ترتیب 4 و 2 کارگاه برگزار شده است. </w:t>
      </w:r>
    </w:p>
  </w:footnote>
  <w:footnote w:id="8">
    <w:p w:rsidR="006E3EDF" w:rsidRPr="00CB327D" w:rsidRDefault="006E3EDF" w:rsidP="00CB327D">
      <w:pPr>
        <w:pStyle w:val="FootnoteText"/>
        <w:bidi/>
        <w:rPr>
          <w:lang w:bidi="fa-IR"/>
        </w:rPr>
      </w:pPr>
      <w:r>
        <w:t xml:space="preserve">   </w:t>
      </w:r>
      <w:r>
        <w:rPr>
          <w:rStyle w:val="FootnoteReference"/>
        </w:rPr>
        <w:footnoteRef/>
      </w:r>
      <w:r w:rsidRPr="009243C2">
        <w:rPr>
          <w:rFonts w:cs="B Compset" w:hint="cs"/>
          <w:rtl/>
        </w:rPr>
        <w:t>مجموعه مقاله های برگزیده  همایش علمی کاربردی پلیس و نظام عدالت برای کودکان و نوجوانان- تهران مرداد 1388 ، ص 27.</w:t>
      </w:r>
      <w:r w:rsidRPr="009243C2">
        <w:rPr>
          <w:rFonts w:hint="cs"/>
          <w:rtl/>
        </w:rPr>
        <w:t xml:space="preserve"> </w:t>
      </w:r>
      <w:r w:rsidRPr="009243C2">
        <w:t xml:space="preserve"> </w:t>
      </w:r>
    </w:p>
  </w:footnote>
  <w:footnote w:id="9">
    <w:p w:rsidR="006E3EDF" w:rsidRPr="007F0531" w:rsidRDefault="006E3EDF" w:rsidP="00194A73">
      <w:pPr>
        <w:pStyle w:val="FootnoteText"/>
        <w:rPr>
          <w:rFonts w:asciiTheme="majorBidi" w:hAnsiTheme="majorBidi" w:cstheme="majorBidi"/>
          <w:lang w:bidi="fa-IR"/>
        </w:rPr>
      </w:pPr>
      <w:r w:rsidRPr="007F0531">
        <w:rPr>
          <w:rStyle w:val="FootnoteReference"/>
          <w:rFonts w:asciiTheme="majorBidi" w:hAnsiTheme="majorBidi" w:cstheme="majorBidi"/>
        </w:rPr>
        <w:footnoteRef/>
      </w:r>
      <w:r w:rsidRPr="007F0531">
        <w:rPr>
          <w:rFonts w:asciiTheme="majorBidi" w:hAnsiTheme="majorBidi" w:cstheme="majorBidi"/>
        </w:rPr>
        <w:t xml:space="preserve"> </w:t>
      </w:r>
      <w:r w:rsidRPr="007F0531">
        <w:rPr>
          <w:rFonts w:asciiTheme="majorBidi" w:hAnsiTheme="majorBidi" w:cstheme="majorBidi"/>
          <w:lang w:bidi="fa-IR"/>
        </w:rPr>
        <w:t>- Mmean Rank</w:t>
      </w:r>
    </w:p>
  </w:footnote>
  <w:footnote w:id="10">
    <w:p w:rsidR="006E3EDF" w:rsidRPr="007F0531" w:rsidRDefault="006E3EDF" w:rsidP="00194A73">
      <w:pPr>
        <w:pStyle w:val="FootnoteText"/>
        <w:rPr>
          <w:rFonts w:asciiTheme="majorBidi" w:hAnsiTheme="majorBidi" w:cstheme="majorBidi"/>
          <w:lang w:bidi="fa-IR"/>
        </w:rPr>
      </w:pPr>
      <w:r w:rsidRPr="007F0531">
        <w:rPr>
          <w:rStyle w:val="FootnoteReference"/>
          <w:rFonts w:asciiTheme="majorBidi" w:hAnsiTheme="majorBidi" w:cstheme="majorBidi"/>
        </w:rPr>
        <w:footnoteRef/>
      </w:r>
      <w:r w:rsidRPr="007F0531">
        <w:rPr>
          <w:rFonts w:asciiTheme="majorBidi" w:hAnsiTheme="majorBidi" w:cstheme="majorBidi"/>
        </w:rPr>
        <w:t xml:space="preserve"> </w:t>
      </w:r>
      <w:r w:rsidRPr="007F0531">
        <w:rPr>
          <w:rFonts w:asciiTheme="majorBidi" w:hAnsiTheme="majorBidi" w:cstheme="majorBidi"/>
          <w:lang w:bidi="fa-IR"/>
        </w:rPr>
        <w:t xml:space="preserve">- </w:t>
      </w:r>
      <w:r w:rsidRPr="007F0531">
        <w:rPr>
          <w:rFonts w:asciiTheme="majorBidi" w:hAnsiTheme="majorBidi" w:cstheme="majorBidi"/>
          <w:color w:val="000000"/>
          <w:sz w:val="18"/>
          <w:szCs w:val="18"/>
        </w:rPr>
        <w:t>Sum of Ranks</w:t>
      </w:r>
    </w:p>
  </w:footnote>
  <w:footnote w:id="11">
    <w:p w:rsidR="006E3EDF" w:rsidRPr="007F0531" w:rsidRDefault="006E3EDF" w:rsidP="00194A73">
      <w:pPr>
        <w:pStyle w:val="FootnoteText"/>
        <w:rPr>
          <w:rFonts w:asciiTheme="majorBidi" w:hAnsiTheme="majorBidi" w:cstheme="majorBidi"/>
          <w:rtl/>
          <w:lang w:bidi="fa-IR"/>
        </w:rPr>
      </w:pPr>
      <w:r w:rsidRPr="007F0531">
        <w:rPr>
          <w:rStyle w:val="FootnoteReference"/>
          <w:rFonts w:asciiTheme="majorBidi" w:hAnsiTheme="majorBidi" w:cstheme="majorBidi"/>
        </w:rPr>
        <w:footnoteRef/>
      </w:r>
      <w:r w:rsidRPr="007F0531">
        <w:rPr>
          <w:rFonts w:asciiTheme="majorBidi" w:hAnsiTheme="majorBidi" w:cstheme="majorBidi"/>
        </w:rPr>
        <w:t xml:space="preserve">- </w:t>
      </w:r>
      <w:r w:rsidRPr="007F0531">
        <w:rPr>
          <w:rFonts w:asciiTheme="majorBidi" w:hAnsiTheme="majorBidi" w:cstheme="majorBidi"/>
          <w:color w:val="000000"/>
          <w:sz w:val="18"/>
          <w:szCs w:val="18"/>
        </w:rPr>
        <w:t>Negative Ranks</w:t>
      </w:r>
      <w:r w:rsidRPr="007F0531">
        <w:rPr>
          <w:rFonts w:asciiTheme="majorBidi" w:hAnsiTheme="majorBidi" w:cstheme="majorBidi"/>
        </w:rPr>
        <w:t xml:space="preserve"> </w:t>
      </w:r>
    </w:p>
  </w:footnote>
  <w:footnote w:id="12">
    <w:p w:rsidR="006E3EDF" w:rsidRPr="007F0531" w:rsidRDefault="006E3EDF" w:rsidP="00194A73">
      <w:pPr>
        <w:pStyle w:val="FootnoteText"/>
        <w:rPr>
          <w:rFonts w:asciiTheme="majorBidi" w:hAnsiTheme="majorBidi" w:cstheme="majorBidi"/>
          <w:lang w:bidi="fa-IR"/>
        </w:rPr>
      </w:pPr>
      <w:r w:rsidRPr="007F0531">
        <w:rPr>
          <w:rStyle w:val="FootnoteReference"/>
          <w:rFonts w:asciiTheme="majorBidi" w:hAnsiTheme="majorBidi" w:cstheme="majorBidi"/>
        </w:rPr>
        <w:footnoteRef/>
      </w:r>
      <w:r w:rsidRPr="007F0531">
        <w:rPr>
          <w:rFonts w:asciiTheme="majorBidi" w:hAnsiTheme="majorBidi" w:cstheme="majorBidi"/>
        </w:rPr>
        <w:t xml:space="preserve"> </w:t>
      </w:r>
      <w:r w:rsidRPr="007F0531">
        <w:rPr>
          <w:rFonts w:asciiTheme="majorBidi" w:hAnsiTheme="majorBidi" w:cstheme="majorBidi"/>
          <w:lang w:bidi="fa-IR"/>
        </w:rPr>
        <w:t xml:space="preserve">- </w:t>
      </w:r>
      <w:r w:rsidRPr="007F0531">
        <w:rPr>
          <w:rFonts w:asciiTheme="majorBidi" w:hAnsiTheme="majorBidi" w:cstheme="majorBidi"/>
          <w:color w:val="000000"/>
          <w:sz w:val="18"/>
          <w:szCs w:val="18"/>
        </w:rPr>
        <w:t>Positive Ranks</w:t>
      </w:r>
    </w:p>
  </w:footnote>
  <w:footnote w:id="13">
    <w:p w:rsidR="006E3EDF" w:rsidRDefault="006E3EDF" w:rsidP="00194A73">
      <w:pPr>
        <w:pStyle w:val="FootnoteText"/>
        <w:rPr>
          <w:lang w:bidi="fa-IR"/>
        </w:rPr>
      </w:pPr>
      <w:r w:rsidRPr="007F0531">
        <w:rPr>
          <w:rStyle w:val="FootnoteReference"/>
          <w:rFonts w:asciiTheme="majorBidi" w:hAnsiTheme="majorBidi" w:cstheme="majorBidi"/>
        </w:rPr>
        <w:footnoteRef/>
      </w:r>
      <w:r w:rsidRPr="007F0531">
        <w:rPr>
          <w:rFonts w:asciiTheme="majorBidi" w:hAnsiTheme="majorBidi" w:cstheme="majorBidi"/>
        </w:rPr>
        <w:t xml:space="preserve"> </w:t>
      </w:r>
      <w:r w:rsidRPr="007F0531">
        <w:rPr>
          <w:rFonts w:asciiTheme="majorBidi" w:hAnsiTheme="majorBidi" w:cstheme="majorBidi"/>
          <w:lang w:bidi="fa-IR"/>
        </w:rPr>
        <w:t xml:space="preserve">- </w:t>
      </w:r>
      <w:r w:rsidRPr="007F0531">
        <w:rPr>
          <w:rFonts w:asciiTheme="majorBidi" w:hAnsiTheme="majorBidi" w:cstheme="majorBidi"/>
          <w:color w:val="000000"/>
          <w:sz w:val="18"/>
          <w:szCs w:val="18"/>
        </w:rPr>
        <w:t>Ties</w:t>
      </w:r>
    </w:p>
  </w:footnote>
  <w:footnote w:id="14">
    <w:p w:rsidR="006E3EDF" w:rsidRDefault="006E3EDF" w:rsidP="00C15389">
      <w:pPr>
        <w:pStyle w:val="FootnoteText"/>
        <w:jc w:val="right"/>
        <w:rPr>
          <w:rtl/>
          <w:lang w:bidi="fa-IR"/>
        </w:rPr>
      </w:pPr>
      <w:r>
        <w:rPr>
          <w:rFonts w:hint="cs"/>
          <w:rtl/>
        </w:rPr>
        <w:t xml:space="preserve"> طبق آخرین سرشماری رسمی، بیش از 38% (26 میلیون نفر) جمعیت ایران را کودکان زیر 18 سال تشکیل می دهند.  </w:t>
      </w:r>
      <w:r>
        <w:rPr>
          <w:rStyle w:val="FootnoteReference"/>
        </w:rPr>
        <w:footnoteRef/>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F1642"/>
    <w:multiLevelType w:val="hybridMultilevel"/>
    <w:tmpl w:val="CC52FC34"/>
    <w:lvl w:ilvl="0" w:tplc="A32ECAA6">
      <w:numFmt w:val="bullet"/>
      <w:lvlText w:val="-"/>
      <w:lvlJc w:val="left"/>
      <w:pPr>
        <w:ind w:left="720" w:hanging="360"/>
      </w:pPr>
      <w:rPr>
        <w:rFonts w:ascii="IranNastaliq" w:eastAsia="Times New Roman" w:hAnsi="IranNastaliq" w:cs="B 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75580"/>
    <w:multiLevelType w:val="hybridMultilevel"/>
    <w:tmpl w:val="357C3356"/>
    <w:lvl w:ilvl="0" w:tplc="A808AAFC">
      <w:start w:val="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0B52E0"/>
    <w:multiLevelType w:val="hybridMultilevel"/>
    <w:tmpl w:val="35EE71D0"/>
    <w:lvl w:ilvl="0" w:tplc="66A8D7E0">
      <w:start w:val="27"/>
      <w:numFmt w:val="bullet"/>
      <w:lvlText w:val="-"/>
      <w:lvlJc w:val="left"/>
      <w:pPr>
        <w:ind w:left="720" w:hanging="360"/>
      </w:pPr>
      <w:rPr>
        <w:rFonts w:asciiTheme="minorHAnsi" w:eastAsiaTheme="minorHAnsi" w:hAnsiTheme="minorHAnsi" w:cs="B Mitr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50379"/>
    <w:multiLevelType w:val="hybridMultilevel"/>
    <w:tmpl w:val="0A0A84E6"/>
    <w:lvl w:ilvl="0" w:tplc="10AE35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B17D10"/>
    <w:multiLevelType w:val="hybridMultilevel"/>
    <w:tmpl w:val="06065456"/>
    <w:lvl w:ilvl="0" w:tplc="BCA6B6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C14376"/>
    <w:multiLevelType w:val="hybridMultilevel"/>
    <w:tmpl w:val="5492D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020784"/>
    <w:multiLevelType w:val="hybridMultilevel"/>
    <w:tmpl w:val="E362DA66"/>
    <w:lvl w:ilvl="0" w:tplc="F774E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940F86"/>
    <w:multiLevelType w:val="hybridMultilevel"/>
    <w:tmpl w:val="571EA45E"/>
    <w:lvl w:ilvl="0" w:tplc="37BA5B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A555E"/>
    <w:multiLevelType w:val="hybridMultilevel"/>
    <w:tmpl w:val="F3CEAE8E"/>
    <w:lvl w:ilvl="0" w:tplc="93CC9746">
      <w:start w:val="2"/>
      <w:numFmt w:val="bullet"/>
      <w:lvlText w:val="-"/>
      <w:lvlJc w:val="left"/>
      <w:pPr>
        <w:ind w:left="720" w:hanging="360"/>
      </w:pPr>
      <w:rPr>
        <w:rFonts w:asciiTheme="minorHAnsi" w:eastAsiaTheme="minorEastAsia" w:hAnsiTheme="minorHAnsi" w:cs="B Compse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20149D"/>
    <w:multiLevelType w:val="hybridMultilevel"/>
    <w:tmpl w:val="6DC0D3D0"/>
    <w:lvl w:ilvl="0" w:tplc="95380CB8">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905CED"/>
    <w:multiLevelType w:val="hybridMultilevel"/>
    <w:tmpl w:val="3D30EDC4"/>
    <w:lvl w:ilvl="0" w:tplc="207812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5F47BB"/>
    <w:multiLevelType w:val="hybridMultilevel"/>
    <w:tmpl w:val="3D30EDC4"/>
    <w:lvl w:ilvl="0" w:tplc="207812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A91FA0"/>
    <w:multiLevelType w:val="hybridMultilevel"/>
    <w:tmpl w:val="DDBAC810"/>
    <w:lvl w:ilvl="0" w:tplc="F1B2DC3E">
      <w:start w:val="8"/>
      <w:numFmt w:val="bullet"/>
      <w:lvlText w:val="-"/>
      <w:lvlJc w:val="left"/>
      <w:pPr>
        <w:ind w:left="720" w:hanging="360"/>
      </w:pPr>
      <w:rPr>
        <w:rFonts w:asciiTheme="minorHAnsi" w:eastAsiaTheme="minorEastAsia" w:hAnsiTheme="minorHAnsi" w:cs="B Compse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3C1B55"/>
    <w:multiLevelType w:val="hybridMultilevel"/>
    <w:tmpl w:val="08B6A6B6"/>
    <w:lvl w:ilvl="0" w:tplc="04186916">
      <w:start w:val="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4F060E"/>
    <w:multiLevelType w:val="hybridMultilevel"/>
    <w:tmpl w:val="0A0A84E6"/>
    <w:lvl w:ilvl="0" w:tplc="10AE35DE">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D21E6C"/>
    <w:multiLevelType w:val="hybridMultilevel"/>
    <w:tmpl w:val="37564C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3E4C9E"/>
    <w:multiLevelType w:val="multilevel"/>
    <w:tmpl w:val="507E78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015410F"/>
    <w:multiLevelType w:val="hybridMultilevel"/>
    <w:tmpl w:val="50B48C62"/>
    <w:lvl w:ilvl="0" w:tplc="6B0C4144">
      <w:numFmt w:val="bullet"/>
      <w:lvlText w:val="-"/>
      <w:lvlJc w:val="left"/>
      <w:pPr>
        <w:ind w:left="720" w:hanging="360"/>
      </w:pPr>
      <w:rPr>
        <w:rFonts w:asciiTheme="minorHAnsi" w:eastAsiaTheme="minorHAnsi" w:hAnsiTheme="minorHAnsi" w:cs="B Titr"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17ED5"/>
    <w:multiLevelType w:val="hybridMultilevel"/>
    <w:tmpl w:val="066CAF48"/>
    <w:lvl w:ilvl="0" w:tplc="CE1A3636">
      <w:start w:val="26"/>
      <w:numFmt w:val="bullet"/>
      <w:lvlText w:val="-"/>
      <w:lvlJc w:val="left"/>
      <w:pPr>
        <w:ind w:left="720" w:hanging="360"/>
      </w:pPr>
      <w:rPr>
        <w:rFonts w:asciiTheme="minorHAnsi" w:eastAsiaTheme="minorEastAsia" w:hAnsiTheme="minorHAnsi" w:cs="B Compse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C76B7F"/>
    <w:multiLevelType w:val="hybridMultilevel"/>
    <w:tmpl w:val="DF321374"/>
    <w:lvl w:ilvl="0" w:tplc="C0C86102">
      <w:start w:val="2"/>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E12A01"/>
    <w:multiLevelType w:val="hybridMultilevel"/>
    <w:tmpl w:val="6B2AB1A8"/>
    <w:lvl w:ilvl="0" w:tplc="493E48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994B0C"/>
    <w:multiLevelType w:val="hybridMultilevel"/>
    <w:tmpl w:val="E4644B8C"/>
    <w:lvl w:ilvl="0" w:tplc="97F634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D83C61"/>
    <w:multiLevelType w:val="hybridMultilevel"/>
    <w:tmpl w:val="A71EAED6"/>
    <w:lvl w:ilvl="0" w:tplc="29B2E5A6">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3">
    <w:nsid w:val="4F442462"/>
    <w:multiLevelType w:val="hybridMultilevel"/>
    <w:tmpl w:val="906E539E"/>
    <w:lvl w:ilvl="0" w:tplc="207812D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0F26F3"/>
    <w:multiLevelType w:val="hybridMultilevel"/>
    <w:tmpl w:val="37564C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5DA52E4"/>
    <w:multiLevelType w:val="hybridMultilevel"/>
    <w:tmpl w:val="3D30EDC4"/>
    <w:lvl w:ilvl="0" w:tplc="207812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761B63"/>
    <w:multiLevelType w:val="hybridMultilevel"/>
    <w:tmpl w:val="3D30EDC4"/>
    <w:lvl w:ilvl="0" w:tplc="207812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EF358C"/>
    <w:multiLevelType w:val="hybridMultilevel"/>
    <w:tmpl w:val="3BE63BF0"/>
    <w:lvl w:ilvl="0" w:tplc="815AE30E">
      <w:start w:val="26"/>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FAC031D"/>
    <w:multiLevelType w:val="hybridMultilevel"/>
    <w:tmpl w:val="733AFDAE"/>
    <w:lvl w:ilvl="0" w:tplc="DF88117E">
      <w:start w:val="6"/>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29">
    <w:nsid w:val="62EC3BD0"/>
    <w:multiLevelType w:val="hybridMultilevel"/>
    <w:tmpl w:val="CEF4F364"/>
    <w:lvl w:ilvl="0" w:tplc="5E4048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3917A2"/>
    <w:multiLevelType w:val="hybridMultilevel"/>
    <w:tmpl w:val="B464E1B6"/>
    <w:lvl w:ilvl="0" w:tplc="2CD8AFA4">
      <w:start w:val="1"/>
      <w:numFmt w:val="bullet"/>
      <w:lvlText w:val="-"/>
      <w:lvlJc w:val="left"/>
      <w:pPr>
        <w:ind w:left="720" w:hanging="360"/>
      </w:pPr>
      <w:rPr>
        <w:rFonts w:asciiTheme="minorHAnsi" w:eastAsiaTheme="minorHAnsi" w:hAnsiTheme="minorHAnsi" w:cs="B 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3380EBD"/>
    <w:multiLevelType w:val="hybridMultilevel"/>
    <w:tmpl w:val="EA6489DC"/>
    <w:lvl w:ilvl="0" w:tplc="D5E2B644">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34E3BB4"/>
    <w:multiLevelType w:val="hybridMultilevel"/>
    <w:tmpl w:val="A6FE0828"/>
    <w:lvl w:ilvl="0" w:tplc="BAAC0A18">
      <w:start w:val="27"/>
      <w:numFmt w:val="bullet"/>
      <w:lvlText w:val="-"/>
      <w:lvlJc w:val="left"/>
      <w:pPr>
        <w:ind w:left="720" w:hanging="360"/>
      </w:pPr>
      <w:rPr>
        <w:rFonts w:asciiTheme="minorHAnsi" w:eastAsiaTheme="minorHAnsi" w:hAnsiTheme="minorHAnsi" w:cs="B 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F933AA"/>
    <w:multiLevelType w:val="hybridMultilevel"/>
    <w:tmpl w:val="8F3EC60C"/>
    <w:lvl w:ilvl="0" w:tplc="136A4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5AA44F0"/>
    <w:multiLevelType w:val="hybridMultilevel"/>
    <w:tmpl w:val="C324B5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32"/>
  </w:num>
  <w:num w:numId="3">
    <w:abstractNumId w:val="17"/>
  </w:num>
  <w:num w:numId="4">
    <w:abstractNumId w:val="19"/>
  </w:num>
  <w:num w:numId="5">
    <w:abstractNumId w:val="31"/>
  </w:num>
  <w:num w:numId="6">
    <w:abstractNumId w:val="9"/>
  </w:num>
  <w:num w:numId="7">
    <w:abstractNumId w:val="27"/>
  </w:num>
  <w:num w:numId="8">
    <w:abstractNumId w:val="2"/>
  </w:num>
  <w:num w:numId="9">
    <w:abstractNumId w:val="7"/>
  </w:num>
  <w:num w:numId="10">
    <w:abstractNumId w:val="30"/>
  </w:num>
  <w:num w:numId="11">
    <w:abstractNumId w:val="28"/>
  </w:num>
  <w:num w:numId="12">
    <w:abstractNumId w:val="10"/>
  </w:num>
  <w:num w:numId="13">
    <w:abstractNumId w:val="29"/>
  </w:num>
  <w:num w:numId="14">
    <w:abstractNumId w:val="14"/>
  </w:num>
  <w:num w:numId="15">
    <w:abstractNumId w:val="3"/>
  </w:num>
  <w:num w:numId="16">
    <w:abstractNumId w:val="22"/>
  </w:num>
  <w:num w:numId="17">
    <w:abstractNumId w:val="4"/>
  </w:num>
  <w:num w:numId="18">
    <w:abstractNumId w:val="5"/>
  </w:num>
  <w:num w:numId="19">
    <w:abstractNumId w:val="8"/>
  </w:num>
  <w:num w:numId="20">
    <w:abstractNumId w:val="6"/>
  </w:num>
  <w:num w:numId="21">
    <w:abstractNumId w:val="15"/>
  </w:num>
  <w:num w:numId="22">
    <w:abstractNumId w:val="24"/>
  </w:num>
  <w:num w:numId="23">
    <w:abstractNumId w:val="18"/>
  </w:num>
  <w:num w:numId="24">
    <w:abstractNumId w:val="12"/>
  </w:num>
  <w:num w:numId="25">
    <w:abstractNumId w:val="0"/>
  </w:num>
  <w:num w:numId="26">
    <w:abstractNumId w:val="34"/>
  </w:num>
  <w:num w:numId="27">
    <w:abstractNumId w:val="13"/>
  </w:num>
  <w:num w:numId="28">
    <w:abstractNumId w:val="1"/>
  </w:num>
  <w:num w:numId="29">
    <w:abstractNumId w:val="25"/>
  </w:num>
  <w:num w:numId="30">
    <w:abstractNumId w:val="26"/>
  </w:num>
  <w:num w:numId="31">
    <w:abstractNumId w:val="11"/>
  </w:num>
  <w:num w:numId="32">
    <w:abstractNumId w:val="23"/>
  </w:num>
  <w:num w:numId="33">
    <w:abstractNumId w:val="33"/>
  </w:num>
  <w:num w:numId="34">
    <w:abstractNumId w:val="20"/>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0CF"/>
    <w:rsid w:val="000008A3"/>
    <w:rsid w:val="00006146"/>
    <w:rsid w:val="00006A96"/>
    <w:rsid w:val="00006F0F"/>
    <w:rsid w:val="00013A37"/>
    <w:rsid w:val="0001492E"/>
    <w:rsid w:val="000167F0"/>
    <w:rsid w:val="00020F0B"/>
    <w:rsid w:val="00020F1C"/>
    <w:rsid w:val="00036C8F"/>
    <w:rsid w:val="00042197"/>
    <w:rsid w:val="00042EB9"/>
    <w:rsid w:val="00043497"/>
    <w:rsid w:val="00044BE2"/>
    <w:rsid w:val="00044EE1"/>
    <w:rsid w:val="00046A6F"/>
    <w:rsid w:val="0004775F"/>
    <w:rsid w:val="00050FCC"/>
    <w:rsid w:val="00054AFF"/>
    <w:rsid w:val="00054DF6"/>
    <w:rsid w:val="0006491C"/>
    <w:rsid w:val="00065FBA"/>
    <w:rsid w:val="00066807"/>
    <w:rsid w:val="0007257F"/>
    <w:rsid w:val="000755BD"/>
    <w:rsid w:val="00085D8F"/>
    <w:rsid w:val="00092DB8"/>
    <w:rsid w:val="000967ED"/>
    <w:rsid w:val="00096F25"/>
    <w:rsid w:val="000A69B1"/>
    <w:rsid w:val="000B364B"/>
    <w:rsid w:val="000B4E61"/>
    <w:rsid w:val="000B7E14"/>
    <w:rsid w:val="000C25F7"/>
    <w:rsid w:val="000C260C"/>
    <w:rsid w:val="000D0CD2"/>
    <w:rsid w:val="000D41A3"/>
    <w:rsid w:val="000D6600"/>
    <w:rsid w:val="000E1553"/>
    <w:rsid w:val="000E3B62"/>
    <w:rsid w:val="000E54DF"/>
    <w:rsid w:val="000E552C"/>
    <w:rsid w:val="000E58C5"/>
    <w:rsid w:val="000E6C0F"/>
    <w:rsid w:val="000F56DB"/>
    <w:rsid w:val="000F6BFC"/>
    <w:rsid w:val="00105526"/>
    <w:rsid w:val="001062F3"/>
    <w:rsid w:val="0010651F"/>
    <w:rsid w:val="00112596"/>
    <w:rsid w:val="001140ED"/>
    <w:rsid w:val="00116C24"/>
    <w:rsid w:val="001205B0"/>
    <w:rsid w:val="001213F9"/>
    <w:rsid w:val="00125DC1"/>
    <w:rsid w:val="00130ECA"/>
    <w:rsid w:val="001315E6"/>
    <w:rsid w:val="00132A41"/>
    <w:rsid w:val="00132BF6"/>
    <w:rsid w:val="001332E5"/>
    <w:rsid w:val="00140C31"/>
    <w:rsid w:val="00141FB4"/>
    <w:rsid w:val="00142B11"/>
    <w:rsid w:val="001441C9"/>
    <w:rsid w:val="00145001"/>
    <w:rsid w:val="00147040"/>
    <w:rsid w:val="00150670"/>
    <w:rsid w:val="001515FB"/>
    <w:rsid w:val="00157999"/>
    <w:rsid w:val="00162A71"/>
    <w:rsid w:val="001650AD"/>
    <w:rsid w:val="00170F78"/>
    <w:rsid w:val="001716C7"/>
    <w:rsid w:val="0017332D"/>
    <w:rsid w:val="00176A03"/>
    <w:rsid w:val="0017782E"/>
    <w:rsid w:val="001805D4"/>
    <w:rsid w:val="00184FF3"/>
    <w:rsid w:val="00187A6B"/>
    <w:rsid w:val="00191A0B"/>
    <w:rsid w:val="001928AB"/>
    <w:rsid w:val="001930DE"/>
    <w:rsid w:val="00194A73"/>
    <w:rsid w:val="00196411"/>
    <w:rsid w:val="00196C27"/>
    <w:rsid w:val="00196C63"/>
    <w:rsid w:val="0019767E"/>
    <w:rsid w:val="001A034F"/>
    <w:rsid w:val="001A4100"/>
    <w:rsid w:val="001A4227"/>
    <w:rsid w:val="001A5C7B"/>
    <w:rsid w:val="001B6DD3"/>
    <w:rsid w:val="001C1DC9"/>
    <w:rsid w:val="001C3531"/>
    <w:rsid w:val="001C65A7"/>
    <w:rsid w:val="001D0599"/>
    <w:rsid w:val="001D23E7"/>
    <w:rsid w:val="001D4A6C"/>
    <w:rsid w:val="001D6223"/>
    <w:rsid w:val="001E0427"/>
    <w:rsid w:val="001E6FB5"/>
    <w:rsid w:val="001F02C4"/>
    <w:rsid w:val="001F60CE"/>
    <w:rsid w:val="002001FE"/>
    <w:rsid w:val="00200ED2"/>
    <w:rsid w:val="002034C1"/>
    <w:rsid w:val="002075AD"/>
    <w:rsid w:val="002076F0"/>
    <w:rsid w:val="00210B4F"/>
    <w:rsid w:val="00211631"/>
    <w:rsid w:val="00211A7D"/>
    <w:rsid w:val="00220ECA"/>
    <w:rsid w:val="002215ED"/>
    <w:rsid w:val="0022162A"/>
    <w:rsid w:val="0022340C"/>
    <w:rsid w:val="002240F7"/>
    <w:rsid w:val="00227C01"/>
    <w:rsid w:val="00233485"/>
    <w:rsid w:val="00234148"/>
    <w:rsid w:val="00237302"/>
    <w:rsid w:val="00242C48"/>
    <w:rsid w:val="002437AC"/>
    <w:rsid w:val="00245889"/>
    <w:rsid w:val="0024746A"/>
    <w:rsid w:val="002517AC"/>
    <w:rsid w:val="002518EF"/>
    <w:rsid w:val="00252340"/>
    <w:rsid w:val="00254AE6"/>
    <w:rsid w:val="002557AA"/>
    <w:rsid w:val="00263AD7"/>
    <w:rsid w:val="00264432"/>
    <w:rsid w:val="0026465D"/>
    <w:rsid w:val="0027111D"/>
    <w:rsid w:val="00273020"/>
    <w:rsid w:val="00276D2A"/>
    <w:rsid w:val="0028379D"/>
    <w:rsid w:val="002878B2"/>
    <w:rsid w:val="00290525"/>
    <w:rsid w:val="00291066"/>
    <w:rsid w:val="00294F6E"/>
    <w:rsid w:val="002A5B68"/>
    <w:rsid w:val="002A7B41"/>
    <w:rsid w:val="002B3B1E"/>
    <w:rsid w:val="002B45C3"/>
    <w:rsid w:val="002B70A6"/>
    <w:rsid w:val="002C0485"/>
    <w:rsid w:val="002C372B"/>
    <w:rsid w:val="002D31C2"/>
    <w:rsid w:val="002D365E"/>
    <w:rsid w:val="002D40C4"/>
    <w:rsid w:val="002D528F"/>
    <w:rsid w:val="002E2B22"/>
    <w:rsid w:val="002E4B42"/>
    <w:rsid w:val="002E61CE"/>
    <w:rsid w:val="002E6624"/>
    <w:rsid w:val="002F062B"/>
    <w:rsid w:val="002F441C"/>
    <w:rsid w:val="002F5A60"/>
    <w:rsid w:val="003010A6"/>
    <w:rsid w:val="00303A80"/>
    <w:rsid w:val="003110EB"/>
    <w:rsid w:val="00315898"/>
    <w:rsid w:val="00316EA7"/>
    <w:rsid w:val="00320C53"/>
    <w:rsid w:val="00320FA8"/>
    <w:rsid w:val="00326988"/>
    <w:rsid w:val="00334C2D"/>
    <w:rsid w:val="00336B84"/>
    <w:rsid w:val="00336CDD"/>
    <w:rsid w:val="0034107B"/>
    <w:rsid w:val="003421F7"/>
    <w:rsid w:val="00346242"/>
    <w:rsid w:val="003464E9"/>
    <w:rsid w:val="00347F9C"/>
    <w:rsid w:val="00350EC2"/>
    <w:rsid w:val="00350FE7"/>
    <w:rsid w:val="003526E2"/>
    <w:rsid w:val="00352DCA"/>
    <w:rsid w:val="00354FCA"/>
    <w:rsid w:val="0035518C"/>
    <w:rsid w:val="0036015F"/>
    <w:rsid w:val="0036087C"/>
    <w:rsid w:val="00362CA1"/>
    <w:rsid w:val="00362E73"/>
    <w:rsid w:val="003634EB"/>
    <w:rsid w:val="00367619"/>
    <w:rsid w:val="00367BD6"/>
    <w:rsid w:val="00372319"/>
    <w:rsid w:val="00372E0E"/>
    <w:rsid w:val="00373993"/>
    <w:rsid w:val="003747A2"/>
    <w:rsid w:val="00374C42"/>
    <w:rsid w:val="0037576B"/>
    <w:rsid w:val="00377890"/>
    <w:rsid w:val="00381DEB"/>
    <w:rsid w:val="003827CA"/>
    <w:rsid w:val="00393950"/>
    <w:rsid w:val="00393C24"/>
    <w:rsid w:val="00393CBD"/>
    <w:rsid w:val="00394D2B"/>
    <w:rsid w:val="00394EAF"/>
    <w:rsid w:val="003A1122"/>
    <w:rsid w:val="003A4F0C"/>
    <w:rsid w:val="003B711B"/>
    <w:rsid w:val="003C4157"/>
    <w:rsid w:val="003C66D1"/>
    <w:rsid w:val="003C6CBD"/>
    <w:rsid w:val="003E126D"/>
    <w:rsid w:val="003E5BB3"/>
    <w:rsid w:val="003E69D5"/>
    <w:rsid w:val="003E6D0B"/>
    <w:rsid w:val="003F51F7"/>
    <w:rsid w:val="003F68C7"/>
    <w:rsid w:val="004012D7"/>
    <w:rsid w:val="0040522C"/>
    <w:rsid w:val="004061DA"/>
    <w:rsid w:val="004065B6"/>
    <w:rsid w:val="00407FA1"/>
    <w:rsid w:val="00411B3E"/>
    <w:rsid w:val="00421945"/>
    <w:rsid w:val="00423190"/>
    <w:rsid w:val="00430D27"/>
    <w:rsid w:val="004316AF"/>
    <w:rsid w:val="00435A30"/>
    <w:rsid w:val="0043635A"/>
    <w:rsid w:val="00446A5A"/>
    <w:rsid w:val="004500F8"/>
    <w:rsid w:val="00451083"/>
    <w:rsid w:val="00452FE7"/>
    <w:rsid w:val="00455C2F"/>
    <w:rsid w:val="00456257"/>
    <w:rsid w:val="00463CBB"/>
    <w:rsid w:val="00464809"/>
    <w:rsid w:val="004652B9"/>
    <w:rsid w:val="00466049"/>
    <w:rsid w:val="00467B75"/>
    <w:rsid w:val="00471B74"/>
    <w:rsid w:val="004811FB"/>
    <w:rsid w:val="004821B4"/>
    <w:rsid w:val="00483AB4"/>
    <w:rsid w:val="00484B1A"/>
    <w:rsid w:val="004923B8"/>
    <w:rsid w:val="004931A3"/>
    <w:rsid w:val="004A03BE"/>
    <w:rsid w:val="004A356B"/>
    <w:rsid w:val="004A5EE3"/>
    <w:rsid w:val="004B12A6"/>
    <w:rsid w:val="004B7C14"/>
    <w:rsid w:val="004C0B56"/>
    <w:rsid w:val="004C2567"/>
    <w:rsid w:val="004D235E"/>
    <w:rsid w:val="004D510A"/>
    <w:rsid w:val="004D7E96"/>
    <w:rsid w:val="004E3579"/>
    <w:rsid w:val="004E3CF1"/>
    <w:rsid w:val="004E5247"/>
    <w:rsid w:val="004F31BF"/>
    <w:rsid w:val="004F4396"/>
    <w:rsid w:val="004F6CF5"/>
    <w:rsid w:val="005044A1"/>
    <w:rsid w:val="005072D6"/>
    <w:rsid w:val="005151DA"/>
    <w:rsid w:val="0051713B"/>
    <w:rsid w:val="00517671"/>
    <w:rsid w:val="00530B74"/>
    <w:rsid w:val="005319FC"/>
    <w:rsid w:val="005339E9"/>
    <w:rsid w:val="0053468D"/>
    <w:rsid w:val="005368B5"/>
    <w:rsid w:val="0054239E"/>
    <w:rsid w:val="00543D00"/>
    <w:rsid w:val="00551F34"/>
    <w:rsid w:val="005524CC"/>
    <w:rsid w:val="005550CA"/>
    <w:rsid w:val="005554B4"/>
    <w:rsid w:val="00555BA4"/>
    <w:rsid w:val="00560825"/>
    <w:rsid w:val="00564E01"/>
    <w:rsid w:val="00565E5C"/>
    <w:rsid w:val="005674D1"/>
    <w:rsid w:val="00567844"/>
    <w:rsid w:val="00570687"/>
    <w:rsid w:val="00574748"/>
    <w:rsid w:val="00586F1D"/>
    <w:rsid w:val="00593790"/>
    <w:rsid w:val="005945D5"/>
    <w:rsid w:val="005956F9"/>
    <w:rsid w:val="00596E6B"/>
    <w:rsid w:val="005A39D7"/>
    <w:rsid w:val="005A7831"/>
    <w:rsid w:val="005B13F7"/>
    <w:rsid w:val="005B2DBE"/>
    <w:rsid w:val="005B3576"/>
    <w:rsid w:val="005C2DB9"/>
    <w:rsid w:val="005C3809"/>
    <w:rsid w:val="005C4486"/>
    <w:rsid w:val="005C491E"/>
    <w:rsid w:val="005C5526"/>
    <w:rsid w:val="005C5749"/>
    <w:rsid w:val="005D08EE"/>
    <w:rsid w:val="005D20A1"/>
    <w:rsid w:val="005D5137"/>
    <w:rsid w:val="005D575F"/>
    <w:rsid w:val="005D57FC"/>
    <w:rsid w:val="005D7226"/>
    <w:rsid w:val="005E1FF3"/>
    <w:rsid w:val="005E31DB"/>
    <w:rsid w:val="005E3349"/>
    <w:rsid w:val="005E6498"/>
    <w:rsid w:val="005E78E0"/>
    <w:rsid w:val="005F02A4"/>
    <w:rsid w:val="005F7E77"/>
    <w:rsid w:val="00600183"/>
    <w:rsid w:val="00600519"/>
    <w:rsid w:val="00601046"/>
    <w:rsid w:val="00604D69"/>
    <w:rsid w:val="00606C69"/>
    <w:rsid w:val="0061070B"/>
    <w:rsid w:val="00612DFA"/>
    <w:rsid w:val="006136D4"/>
    <w:rsid w:val="00615D07"/>
    <w:rsid w:val="006206A2"/>
    <w:rsid w:val="0062182A"/>
    <w:rsid w:val="00624C50"/>
    <w:rsid w:val="006345BD"/>
    <w:rsid w:val="00634C22"/>
    <w:rsid w:val="00637C26"/>
    <w:rsid w:val="00641AE7"/>
    <w:rsid w:val="00643DE8"/>
    <w:rsid w:val="00646B03"/>
    <w:rsid w:val="0064741D"/>
    <w:rsid w:val="0065111F"/>
    <w:rsid w:val="006547E1"/>
    <w:rsid w:val="006569AE"/>
    <w:rsid w:val="00660A9D"/>
    <w:rsid w:val="006631C6"/>
    <w:rsid w:val="00670197"/>
    <w:rsid w:val="00670E8E"/>
    <w:rsid w:val="00676BA7"/>
    <w:rsid w:val="00680D1C"/>
    <w:rsid w:val="0068708D"/>
    <w:rsid w:val="00687361"/>
    <w:rsid w:val="0068743A"/>
    <w:rsid w:val="0068781A"/>
    <w:rsid w:val="00687919"/>
    <w:rsid w:val="006907E3"/>
    <w:rsid w:val="00692BD1"/>
    <w:rsid w:val="0069599B"/>
    <w:rsid w:val="00695B49"/>
    <w:rsid w:val="006A2811"/>
    <w:rsid w:val="006A417B"/>
    <w:rsid w:val="006A4A76"/>
    <w:rsid w:val="006A74F5"/>
    <w:rsid w:val="006B09DD"/>
    <w:rsid w:val="006B0E9B"/>
    <w:rsid w:val="006B15B2"/>
    <w:rsid w:val="006B216E"/>
    <w:rsid w:val="006B30E2"/>
    <w:rsid w:val="006B566E"/>
    <w:rsid w:val="006B67CE"/>
    <w:rsid w:val="006B75FA"/>
    <w:rsid w:val="006C6F9E"/>
    <w:rsid w:val="006D0B70"/>
    <w:rsid w:val="006D10AB"/>
    <w:rsid w:val="006D17E7"/>
    <w:rsid w:val="006D2892"/>
    <w:rsid w:val="006D7976"/>
    <w:rsid w:val="006E0C04"/>
    <w:rsid w:val="006E0D4F"/>
    <w:rsid w:val="006E3EDF"/>
    <w:rsid w:val="006E40CD"/>
    <w:rsid w:val="006E6701"/>
    <w:rsid w:val="006F11CE"/>
    <w:rsid w:val="006F18D9"/>
    <w:rsid w:val="006F1EDC"/>
    <w:rsid w:val="006F5A82"/>
    <w:rsid w:val="006F5DB8"/>
    <w:rsid w:val="006F6E85"/>
    <w:rsid w:val="006F760C"/>
    <w:rsid w:val="00700564"/>
    <w:rsid w:val="00702503"/>
    <w:rsid w:val="00704FB5"/>
    <w:rsid w:val="00705203"/>
    <w:rsid w:val="00705AA2"/>
    <w:rsid w:val="00710077"/>
    <w:rsid w:val="00710629"/>
    <w:rsid w:val="00716AB3"/>
    <w:rsid w:val="007230FE"/>
    <w:rsid w:val="00733B44"/>
    <w:rsid w:val="007361A0"/>
    <w:rsid w:val="00736EDC"/>
    <w:rsid w:val="00740661"/>
    <w:rsid w:val="007447C7"/>
    <w:rsid w:val="0075077E"/>
    <w:rsid w:val="00756289"/>
    <w:rsid w:val="00760974"/>
    <w:rsid w:val="00761915"/>
    <w:rsid w:val="00771045"/>
    <w:rsid w:val="00774E4F"/>
    <w:rsid w:val="00776756"/>
    <w:rsid w:val="00776DBA"/>
    <w:rsid w:val="00777E0A"/>
    <w:rsid w:val="00780EAA"/>
    <w:rsid w:val="00781C51"/>
    <w:rsid w:val="007838D5"/>
    <w:rsid w:val="00785803"/>
    <w:rsid w:val="00786C98"/>
    <w:rsid w:val="0079761E"/>
    <w:rsid w:val="007A0DAE"/>
    <w:rsid w:val="007A3379"/>
    <w:rsid w:val="007A7371"/>
    <w:rsid w:val="007A7DD5"/>
    <w:rsid w:val="007B067B"/>
    <w:rsid w:val="007B38EE"/>
    <w:rsid w:val="007B448F"/>
    <w:rsid w:val="007B5FA9"/>
    <w:rsid w:val="007B6CA0"/>
    <w:rsid w:val="007C15B0"/>
    <w:rsid w:val="007C30A2"/>
    <w:rsid w:val="007C473E"/>
    <w:rsid w:val="007C5BF3"/>
    <w:rsid w:val="007C5EA4"/>
    <w:rsid w:val="007C63F5"/>
    <w:rsid w:val="007D1B01"/>
    <w:rsid w:val="007E0BA4"/>
    <w:rsid w:val="007E3A16"/>
    <w:rsid w:val="007E470F"/>
    <w:rsid w:val="007E4CC3"/>
    <w:rsid w:val="007F0332"/>
    <w:rsid w:val="007F1919"/>
    <w:rsid w:val="007F42D2"/>
    <w:rsid w:val="007F504C"/>
    <w:rsid w:val="00800150"/>
    <w:rsid w:val="0080042F"/>
    <w:rsid w:val="0080157C"/>
    <w:rsid w:val="008043F0"/>
    <w:rsid w:val="00804C22"/>
    <w:rsid w:val="0081095C"/>
    <w:rsid w:val="00811A63"/>
    <w:rsid w:val="00812B8A"/>
    <w:rsid w:val="00815108"/>
    <w:rsid w:val="00816257"/>
    <w:rsid w:val="00831D28"/>
    <w:rsid w:val="00834DC1"/>
    <w:rsid w:val="00835AF5"/>
    <w:rsid w:val="008427A4"/>
    <w:rsid w:val="0084631E"/>
    <w:rsid w:val="00847F09"/>
    <w:rsid w:val="00855761"/>
    <w:rsid w:val="00855808"/>
    <w:rsid w:val="008569D3"/>
    <w:rsid w:val="00865E20"/>
    <w:rsid w:val="0087215D"/>
    <w:rsid w:val="00872BB6"/>
    <w:rsid w:val="00874957"/>
    <w:rsid w:val="00876ED8"/>
    <w:rsid w:val="008802C5"/>
    <w:rsid w:val="00881C59"/>
    <w:rsid w:val="00883018"/>
    <w:rsid w:val="00884770"/>
    <w:rsid w:val="008854C4"/>
    <w:rsid w:val="00887107"/>
    <w:rsid w:val="0089093D"/>
    <w:rsid w:val="008914A9"/>
    <w:rsid w:val="00892511"/>
    <w:rsid w:val="008937A1"/>
    <w:rsid w:val="0089618F"/>
    <w:rsid w:val="00897383"/>
    <w:rsid w:val="008A105F"/>
    <w:rsid w:val="008A44C2"/>
    <w:rsid w:val="008A53F2"/>
    <w:rsid w:val="008A7380"/>
    <w:rsid w:val="008B0794"/>
    <w:rsid w:val="008B3F4F"/>
    <w:rsid w:val="008B40F5"/>
    <w:rsid w:val="008B41AC"/>
    <w:rsid w:val="008B5A65"/>
    <w:rsid w:val="008C0AFB"/>
    <w:rsid w:val="008C0FDA"/>
    <w:rsid w:val="008C25DF"/>
    <w:rsid w:val="008C6533"/>
    <w:rsid w:val="008C682F"/>
    <w:rsid w:val="008D059A"/>
    <w:rsid w:val="008D1793"/>
    <w:rsid w:val="008D23F3"/>
    <w:rsid w:val="008D3E61"/>
    <w:rsid w:val="008E69E0"/>
    <w:rsid w:val="008F4E95"/>
    <w:rsid w:val="008F7606"/>
    <w:rsid w:val="00921137"/>
    <w:rsid w:val="00922612"/>
    <w:rsid w:val="009243C2"/>
    <w:rsid w:val="00925263"/>
    <w:rsid w:val="009304CB"/>
    <w:rsid w:val="00930F70"/>
    <w:rsid w:val="009330AE"/>
    <w:rsid w:val="009332B7"/>
    <w:rsid w:val="00933616"/>
    <w:rsid w:val="00934171"/>
    <w:rsid w:val="009354E1"/>
    <w:rsid w:val="00937AA8"/>
    <w:rsid w:val="00937DC1"/>
    <w:rsid w:val="0094156B"/>
    <w:rsid w:val="00944D27"/>
    <w:rsid w:val="009665AE"/>
    <w:rsid w:val="00966C64"/>
    <w:rsid w:val="0097217D"/>
    <w:rsid w:val="00975D66"/>
    <w:rsid w:val="0098280E"/>
    <w:rsid w:val="00985C7C"/>
    <w:rsid w:val="009914B8"/>
    <w:rsid w:val="00994C13"/>
    <w:rsid w:val="00995E9B"/>
    <w:rsid w:val="009A3EFF"/>
    <w:rsid w:val="009A58FB"/>
    <w:rsid w:val="009A687C"/>
    <w:rsid w:val="009B20EE"/>
    <w:rsid w:val="009B4BA5"/>
    <w:rsid w:val="009B7E1F"/>
    <w:rsid w:val="009C153C"/>
    <w:rsid w:val="009C6A08"/>
    <w:rsid w:val="009C6A6E"/>
    <w:rsid w:val="009C74F0"/>
    <w:rsid w:val="009D451B"/>
    <w:rsid w:val="009E7075"/>
    <w:rsid w:val="009F18E8"/>
    <w:rsid w:val="009F662A"/>
    <w:rsid w:val="00A018E3"/>
    <w:rsid w:val="00A01AC4"/>
    <w:rsid w:val="00A01CBD"/>
    <w:rsid w:val="00A040BF"/>
    <w:rsid w:val="00A04C43"/>
    <w:rsid w:val="00A11D79"/>
    <w:rsid w:val="00A142AA"/>
    <w:rsid w:val="00A143B4"/>
    <w:rsid w:val="00A14C62"/>
    <w:rsid w:val="00A15D7D"/>
    <w:rsid w:val="00A2147A"/>
    <w:rsid w:val="00A22774"/>
    <w:rsid w:val="00A24B3B"/>
    <w:rsid w:val="00A30A18"/>
    <w:rsid w:val="00A32A85"/>
    <w:rsid w:val="00A3305A"/>
    <w:rsid w:val="00A33155"/>
    <w:rsid w:val="00A33462"/>
    <w:rsid w:val="00A361B1"/>
    <w:rsid w:val="00A36B0D"/>
    <w:rsid w:val="00A427D4"/>
    <w:rsid w:val="00A560FF"/>
    <w:rsid w:val="00A57723"/>
    <w:rsid w:val="00A609B1"/>
    <w:rsid w:val="00A628D9"/>
    <w:rsid w:val="00A63B61"/>
    <w:rsid w:val="00A67971"/>
    <w:rsid w:val="00A702E0"/>
    <w:rsid w:val="00A81541"/>
    <w:rsid w:val="00A847AD"/>
    <w:rsid w:val="00A84992"/>
    <w:rsid w:val="00A87284"/>
    <w:rsid w:val="00A87A38"/>
    <w:rsid w:val="00A87B2A"/>
    <w:rsid w:val="00AA072B"/>
    <w:rsid w:val="00AA0D93"/>
    <w:rsid w:val="00AB1693"/>
    <w:rsid w:val="00AB7DAE"/>
    <w:rsid w:val="00AC04B0"/>
    <w:rsid w:val="00AC7461"/>
    <w:rsid w:val="00AD0DAD"/>
    <w:rsid w:val="00AD462B"/>
    <w:rsid w:val="00AE2FF5"/>
    <w:rsid w:val="00AF6E9D"/>
    <w:rsid w:val="00AF729D"/>
    <w:rsid w:val="00B00F1E"/>
    <w:rsid w:val="00B02022"/>
    <w:rsid w:val="00B02CE9"/>
    <w:rsid w:val="00B11387"/>
    <w:rsid w:val="00B124A2"/>
    <w:rsid w:val="00B17D8B"/>
    <w:rsid w:val="00B2126A"/>
    <w:rsid w:val="00B212F0"/>
    <w:rsid w:val="00B21618"/>
    <w:rsid w:val="00B21826"/>
    <w:rsid w:val="00B21A25"/>
    <w:rsid w:val="00B2205B"/>
    <w:rsid w:val="00B26039"/>
    <w:rsid w:val="00B31210"/>
    <w:rsid w:val="00B319B3"/>
    <w:rsid w:val="00B37942"/>
    <w:rsid w:val="00B42993"/>
    <w:rsid w:val="00B51799"/>
    <w:rsid w:val="00B51A73"/>
    <w:rsid w:val="00B54C2E"/>
    <w:rsid w:val="00B54E2C"/>
    <w:rsid w:val="00B5680B"/>
    <w:rsid w:val="00B57E67"/>
    <w:rsid w:val="00B62FD4"/>
    <w:rsid w:val="00B64ACC"/>
    <w:rsid w:val="00B64D61"/>
    <w:rsid w:val="00B650BF"/>
    <w:rsid w:val="00B652DA"/>
    <w:rsid w:val="00B665CB"/>
    <w:rsid w:val="00B66EEE"/>
    <w:rsid w:val="00B70CBA"/>
    <w:rsid w:val="00B7415B"/>
    <w:rsid w:val="00B7634A"/>
    <w:rsid w:val="00B76722"/>
    <w:rsid w:val="00B80550"/>
    <w:rsid w:val="00B8235E"/>
    <w:rsid w:val="00B84F0F"/>
    <w:rsid w:val="00B919AE"/>
    <w:rsid w:val="00BA2A2B"/>
    <w:rsid w:val="00BB2A0F"/>
    <w:rsid w:val="00BB343F"/>
    <w:rsid w:val="00BB52B0"/>
    <w:rsid w:val="00BB7484"/>
    <w:rsid w:val="00BC48F4"/>
    <w:rsid w:val="00BC65C5"/>
    <w:rsid w:val="00BD1D82"/>
    <w:rsid w:val="00BD6CBB"/>
    <w:rsid w:val="00BE25F0"/>
    <w:rsid w:val="00BE6AF6"/>
    <w:rsid w:val="00C01068"/>
    <w:rsid w:val="00C04461"/>
    <w:rsid w:val="00C10174"/>
    <w:rsid w:val="00C1073F"/>
    <w:rsid w:val="00C15389"/>
    <w:rsid w:val="00C21D5B"/>
    <w:rsid w:val="00C244DF"/>
    <w:rsid w:val="00C26976"/>
    <w:rsid w:val="00C274D4"/>
    <w:rsid w:val="00C35111"/>
    <w:rsid w:val="00C35766"/>
    <w:rsid w:val="00C427C7"/>
    <w:rsid w:val="00C51867"/>
    <w:rsid w:val="00C534F9"/>
    <w:rsid w:val="00C56507"/>
    <w:rsid w:val="00C60017"/>
    <w:rsid w:val="00C6038D"/>
    <w:rsid w:val="00C60C44"/>
    <w:rsid w:val="00C652DD"/>
    <w:rsid w:val="00C66374"/>
    <w:rsid w:val="00C6734D"/>
    <w:rsid w:val="00C70219"/>
    <w:rsid w:val="00C708C0"/>
    <w:rsid w:val="00C74C9D"/>
    <w:rsid w:val="00C80D1F"/>
    <w:rsid w:val="00C8164B"/>
    <w:rsid w:val="00C81770"/>
    <w:rsid w:val="00C832AE"/>
    <w:rsid w:val="00C86174"/>
    <w:rsid w:val="00C93AFC"/>
    <w:rsid w:val="00C9515D"/>
    <w:rsid w:val="00C975BF"/>
    <w:rsid w:val="00CA0CCC"/>
    <w:rsid w:val="00CA372E"/>
    <w:rsid w:val="00CA3B79"/>
    <w:rsid w:val="00CA5D5A"/>
    <w:rsid w:val="00CA6B7E"/>
    <w:rsid w:val="00CB2ECB"/>
    <w:rsid w:val="00CB327D"/>
    <w:rsid w:val="00CC0EAF"/>
    <w:rsid w:val="00CC3C78"/>
    <w:rsid w:val="00CD11BD"/>
    <w:rsid w:val="00CD2F50"/>
    <w:rsid w:val="00CD4C68"/>
    <w:rsid w:val="00CE14BA"/>
    <w:rsid w:val="00CE26E5"/>
    <w:rsid w:val="00CE34A1"/>
    <w:rsid w:val="00CE7EDB"/>
    <w:rsid w:val="00CF6351"/>
    <w:rsid w:val="00CF7C1F"/>
    <w:rsid w:val="00D0006A"/>
    <w:rsid w:val="00D0185C"/>
    <w:rsid w:val="00D07442"/>
    <w:rsid w:val="00D10FF2"/>
    <w:rsid w:val="00D17D22"/>
    <w:rsid w:val="00D251ED"/>
    <w:rsid w:val="00D2545D"/>
    <w:rsid w:val="00D2567A"/>
    <w:rsid w:val="00D25E7D"/>
    <w:rsid w:val="00D310CF"/>
    <w:rsid w:val="00D327FC"/>
    <w:rsid w:val="00D3291E"/>
    <w:rsid w:val="00D32D94"/>
    <w:rsid w:val="00D34EDF"/>
    <w:rsid w:val="00D37C5E"/>
    <w:rsid w:val="00D43C16"/>
    <w:rsid w:val="00D47147"/>
    <w:rsid w:val="00D47410"/>
    <w:rsid w:val="00D540FD"/>
    <w:rsid w:val="00D54B5C"/>
    <w:rsid w:val="00D55CB1"/>
    <w:rsid w:val="00D575D5"/>
    <w:rsid w:val="00D620F0"/>
    <w:rsid w:val="00D65409"/>
    <w:rsid w:val="00D671CA"/>
    <w:rsid w:val="00D718B3"/>
    <w:rsid w:val="00D7380B"/>
    <w:rsid w:val="00D7390F"/>
    <w:rsid w:val="00D83FF5"/>
    <w:rsid w:val="00D87B24"/>
    <w:rsid w:val="00D9794A"/>
    <w:rsid w:val="00DA2BD5"/>
    <w:rsid w:val="00DA67DB"/>
    <w:rsid w:val="00DA73B6"/>
    <w:rsid w:val="00DA788E"/>
    <w:rsid w:val="00DB00E2"/>
    <w:rsid w:val="00DC5D79"/>
    <w:rsid w:val="00DD001E"/>
    <w:rsid w:val="00DD0200"/>
    <w:rsid w:val="00DE5700"/>
    <w:rsid w:val="00DE5AA3"/>
    <w:rsid w:val="00DE6CE2"/>
    <w:rsid w:val="00DF51AC"/>
    <w:rsid w:val="00DF5EDA"/>
    <w:rsid w:val="00DF61E1"/>
    <w:rsid w:val="00E0201D"/>
    <w:rsid w:val="00E03D60"/>
    <w:rsid w:val="00E0544C"/>
    <w:rsid w:val="00E104C9"/>
    <w:rsid w:val="00E105FC"/>
    <w:rsid w:val="00E13D9D"/>
    <w:rsid w:val="00E154A0"/>
    <w:rsid w:val="00E241BD"/>
    <w:rsid w:val="00E259EB"/>
    <w:rsid w:val="00E30E59"/>
    <w:rsid w:val="00E33A49"/>
    <w:rsid w:val="00E348D9"/>
    <w:rsid w:val="00E36093"/>
    <w:rsid w:val="00E373BF"/>
    <w:rsid w:val="00E40FCB"/>
    <w:rsid w:val="00E44973"/>
    <w:rsid w:val="00E45816"/>
    <w:rsid w:val="00E470E2"/>
    <w:rsid w:val="00E50F2C"/>
    <w:rsid w:val="00E5327D"/>
    <w:rsid w:val="00E56013"/>
    <w:rsid w:val="00E57FA3"/>
    <w:rsid w:val="00E648A8"/>
    <w:rsid w:val="00E75582"/>
    <w:rsid w:val="00E77DA6"/>
    <w:rsid w:val="00E80A97"/>
    <w:rsid w:val="00E82042"/>
    <w:rsid w:val="00E90449"/>
    <w:rsid w:val="00E96590"/>
    <w:rsid w:val="00EB6162"/>
    <w:rsid w:val="00EB77FC"/>
    <w:rsid w:val="00EC36DC"/>
    <w:rsid w:val="00EC489C"/>
    <w:rsid w:val="00EC610B"/>
    <w:rsid w:val="00EC6177"/>
    <w:rsid w:val="00ED0C6F"/>
    <w:rsid w:val="00EE0101"/>
    <w:rsid w:val="00EE0D3C"/>
    <w:rsid w:val="00EE48B2"/>
    <w:rsid w:val="00EE5169"/>
    <w:rsid w:val="00EE6730"/>
    <w:rsid w:val="00EE7898"/>
    <w:rsid w:val="00EE78C4"/>
    <w:rsid w:val="00EF03C9"/>
    <w:rsid w:val="00EF27B6"/>
    <w:rsid w:val="00EF36E1"/>
    <w:rsid w:val="00EF768F"/>
    <w:rsid w:val="00EF7D4D"/>
    <w:rsid w:val="00F0144A"/>
    <w:rsid w:val="00F02393"/>
    <w:rsid w:val="00F039F6"/>
    <w:rsid w:val="00F06958"/>
    <w:rsid w:val="00F10D03"/>
    <w:rsid w:val="00F16CD1"/>
    <w:rsid w:val="00F20B66"/>
    <w:rsid w:val="00F2431E"/>
    <w:rsid w:val="00F249BA"/>
    <w:rsid w:val="00F250C7"/>
    <w:rsid w:val="00F27139"/>
    <w:rsid w:val="00F34C70"/>
    <w:rsid w:val="00F37761"/>
    <w:rsid w:val="00F41660"/>
    <w:rsid w:val="00F4436A"/>
    <w:rsid w:val="00F45077"/>
    <w:rsid w:val="00F450EE"/>
    <w:rsid w:val="00F45498"/>
    <w:rsid w:val="00F520CB"/>
    <w:rsid w:val="00F55DC7"/>
    <w:rsid w:val="00F60D22"/>
    <w:rsid w:val="00F65387"/>
    <w:rsid w:val="00F65E76"/>
    <w:rsid w:val="00F67F04"/>
    <w:rsid w:val="00F720E7"/>
    <w:rsid w:val="00F72E6C"/>
    <w:rsid w:val="00F73036"/>
    <w:rsid w:val="00F73087"/>
    <w:rsid w:val="00F74751"/>
    <w:rsid w:val="00F84421"/>
    <w:rsid w:val="00F845A6"/>
    <w:rsid w:val="00F9048A"/>
    <w:rsid w:val="00F931F7"/>
    <w:rsid w:val="00F95549"/>
    <w:rsid w:val="00FA07E7"/>
    <w:rsid w:val="00FA213C"/>
    <w:rsid w:val="00FA4152"/>
    <w:rsid w:val="00FB6526"/>
    <w:rsid w:val="00FB7ACF"/>
    <w:rsid w:val="00FC4156"/>
    <w:rsid w:val="00FD26E0"/>
    <w:rsid w:val="00FD32FF"/>
    <w:rsid w:val="00FD74F7"/>
    <w:rsid w:val="00FE2057"/>
    <w:rsid w:val="00FE3AC2"/>
    <w:rsid w:val="00FE47BB"/>
    <w:rsid w:val="00FE564C"/>
    <w:rsid w:val="00FF192B"/>
    <w:rsid w:val="00FF24EB"/>
    <w:rsid w:val="00FF3E13"/>
    <w:rsid w:val="00FF6C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8A8"/>
    <w:pPr>
      <w:bidi/>
      <w:ind w:left="720"/>
      <w:contextualSpacing/>
    </w:pPr>
    <w:rPr>
      <w:lang w:bidi="fa-IR"/>
    </w:rPr>
  </w:style>
  <w:style w:type="table" w:styleId="TableGrid">
    <w:name w:val="Table Grid"/>
    <w:basedOn w:val="TableNormal"/>
    <w:uiPriority w:val="59"/>
    <w:rsid w:val="00336CD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5A8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5A82"/>
  </w:style>
  <w:style w:type="paragraph" w:styleId="Footer">
    <w:name w:val="footer"/>
    <w:basedOn w:val="Normal"/>
    <w:link w:val="FooterChar"/>
    <w:uiPriority w:val="99"/>
    <w:unhideWhenUsed/>
    <w:rsid w:val="006F5A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5A82"/>
  </w:style>
  <w:style w:type="paragraph" w:styleId="FootnoteText">
    <w:name w:val="footnote text"/>
    <w:basedOn w:val="Normal"/>
    <w:link w:val="FootnoteTextChar"/>
    <w:uiPriority w:val="99"/>
    <w:semiHidden/>
    <w:rsid w:val="001A422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1A4227"/>
    <w:rPr>
      <w:rFonts w:ascii="Times New Roman" w:eastAsia="Times New Roman" w:hAnsi="Times New Roman" w:cs="Times New Roman"/>
      <w:sz w:val="20"/>
      <w:szCs w:val="20"/>
    </w:rPr>
  </w:style>
  <w:style w:type="character" w:styleId="FootnoteReference">
    <w:name w:val="footnote reference"/>
    <w:uiPriority w:val="99"/>
    <w:semiHidden/>
    <w:rsid w:val="001A4227"/>
    <w:rPr>
      <w:vertAlign w:val="superscript"/>
    </w:rPr>
  </w:style>
  <w:style w:type="paragraph" w:styleId="BalloonText">
    <w:name w:val="Balloon Text"/>
    <w:basedOn w:val="Normal"/>
    <w:link w:val="BalloonTextChar"/>
    <w:uiPriority w:val="99"/>
    <w:semiHidden/>
    <w:unhideWhenUsed/>
    <w:rsid w:val="00F720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0E7"/>
    <w:rPr>
      <w:rFonts w:ascii="Tahoma" w:hAnsi="Tahoma" w:cs="Tahoma"/>
      <w:sz w:val="16"/>
      <w:szCs w:val="16"/>
    </w:rPr>
  </w:style>
  <w:style w:type="character" w:styleId="Hyperlink">
    <w:name w:val="Hyperlink"/>
    <w:rsid w:val="005A7831"/>
    <w:rPr>
      <w:color w:val="0000FF"/>
      <w:u w:val="single"/>
    </w:rPr>
  </w:style>
  <w:style w:type="character" w:styleId="CommentReference">
    <w:name w:val="annotation reference"/>
    <w:basedOn w:val="DefaultParagraphFont"/>
    <w:uiPriority w:val="99"/>
    <w:semiHidden/>
    <w:unhideWhenUsed/>
    <w:rsid w:val="00F16CD1"/>
    <w:rPr>
      <w:sz w:val="16"/>
      <w:szCs w:val="16"/>
    </w:rPr>
  </w:style>
  <w:style w:type="paragraph" w:styleId="CommentText">
    <w:name w:val="annotation text"/>
    <w:basedOn w:val="Normal"/>
    <w:link w:val="CommentTextChar"/>
    <w:uiPriority w:val="99"/>
    <w:unhideWhenUsed/>
    <w:rsid w:val="00F16CD1"/>
    <w:pPr>
      <w:spacing w:line="240" w:lineRule="auto"/>
    </w:pPr>
    <w:rPr>
      <w:sz w:val="20"/>
      <w:szCs w:val="20"/>
    </w:rPr>
  </w:style>
  <w:style w:type="character" w:customStyle="1" w:styleId="CommentTextChar">
    <w:name w:val="Comment Text Char"/>
    <w:basedOn w:val="DefaultParagraphFont"/>
    <w:link w:val="CommentText"/>
    <w:uiPriority w:val="99"/>
    <w:rsid w:val="00F16CD1"/>
    <w:rPr>
      <w:sz w:val="20"/>
      <w:szCs w:val="20"/>
    </w:rPr>
  </w:style>
  <w:style w:type="paragraph" w:styleId="CommentSubject">
    <w:name w:val="annotation subject"/>
    <w:basedOn w:val="CommentText"/>
    <w:next w:val="CommentText"/>
    <w:link w:val="CommentSubjectChar"/>
    <w:uiPriority w:val="99"/>
    <w:semiHidden/>
    <w:unhideWhenUsed/>
    <w:rsid w:val="00F16CD1"/>
    <w:rPr>
      <w:b/>
      <w:bCs/>
    </w:rPr>
  </w:style>
  <w:style w:type="character" w:customStyle="1" w:styleId="CommentSubjectChar">
    <w:name w:val="Comment Subject Char"/>
    <w:basedOn w:val="CommentTextChar"/>
    <w:link w:val="CommentSubject"/>
    <w:uiPriority w:val="99"/>
    <w:semiHidden/>
    <w:rsid w:val="00F16CD1"/>
    <w:rPr>
      <w:b/>
      <w:bCs/>
      <w:sz w:val="20"/>
      <w:szCs w:val="20"/>
    </w:rPr>
  </w:style>
  <w:style w:type="paragraph" w:styleId="NormalWeb">
    <w:name w:val="Normal (Web)"/>
    <w:basedOn w:val="Normal"/>
    <w:uiPriority w:val="99"/>
    <w:semiHidden/>
    <w:unhideWhenUsed/>
    <w:rsid w:val="00925263"/>
    <w:pPr>
      <w:spacing w:before="100" w:beforeAutospacing="1" w:after="100" w:afterAutospacing="1" w:line="240" w:lineRule="auto"/>
    </w:pPr>
    <w:rPr>
      <w:rFonts w:ascii="Times New Roman" w:hAnsi="Times New Roman" w:cs="Times New Roman"/>
      <w:sz w:val="24"/>
      <w:szCs w:val="24"/>
    </w:rPr>
  </w:style>
  <w:style w:type="paragraph" w:styleId="Revision">
    <w:name w:val="Revision"/>
    <w:hidden/>
    <w:uiPriority w:val="99"/>
    <w:semiHidden/>
    <w:rsid w:val="0075077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8A8"/>
    <w:pPr>
      <w:bidi/>
      <w:ind w:left="720"/>
      <w:contextualSpacing/>
    </w:pPr>
    <w:rPr>
      <w:lang w:bidi="fa-IR"/>
    </w:rPr>
  </w:style>
  <w:style w:type="table" w:styleId="TableGrid">
    <w:name w:val="Table Grid"/>
    <w:basedOn w:val="TableNormal"/>
    <w:uiPriority w:val="59"/>
    <w:rsid w:val="00336CD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5A8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5A82"/>
  </w:style>
  <w:style w:type="paragraph" w:styleId="Footer">
    <w:name w:val="footer"/>
    <w:basedOn w:val="Normal"/>
    <w:link w:val="FooterChar"/>
    <w:uiPriority w:val="99"/>
    <w:unhideWhenUsed/>
    <w:rsid w:val="006F5A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5A82"/>
  </w:style>
  <w:style w:type="paragraph" w:styleId="FootnoteText">
    <w:name w:val="footnote text"/>
    <w:basedOn w:val="Normal"/>
    <w:link w:val="FootnoteTextChar"/>
    <w:uiPriority w:val="99"/>
    <w:semiHidden/>
    <w:rsid w:val="001A422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1A4227"/>
    <w:rPr>
      <w:rFonts w:ascii="Times New Roman" w:eastAsia="Times New Roman" w:hAnsi="Times New Roman" w:cs="Times New Roman"/>
      <w:sz w:val="20"/>
      <w:szCs w:val="20"/>
    </w:rPr>
  </w:style>
  <w:style w:type="character" w:styleId="FootnoteReference">
    <w:name w:val="footnote reference"/>
    <w:uiPriority w:val="99"/>
    <w:semiHidden/>
    <w:rsid w:val="001A4227"/>
    <w:rPr>
      <w:vertAlign w:val="superscript"/>
    </w:rPr>
  </w:style>
  <w:style w:type="paragraph" w:styleId="BalloonText">
    <w:name w:val="Balloon Text"/>
    <w:basedOn w:val="Normal"/>
    <w:link w:val="BalloonTextChar"/>
    <w:uiPriority w:val="99"/>
    <w:semiHidden/>
    <w:unhideWhenUsed/>
    <w:rsid w:val="00F720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0E7"/>
    <w:rPr>
      <w:rFonts w:ascii="Tahoma" w:hAnsi="Tahoma" w:cs="Tahoma"/>
      <w:sz w:val="16"/>
      <w:szCs w:val="16"/>
    </w:rPr>
  </w:style>
  <w:style w:type="character" w:styleId="Hyperlink">
    <w:name w:val="Hyperlink"/>
    <w:rsid w:val="005A7831"/>
    <w:rPr>
      <w:color w:val="0000FF"/>
      <w:u w:val="single"/>
    </w:rPr>
  </w:style>
  <w:style w:type="character" w:styleId="CommentReference">
    <w:name w:val="annotation reference"/>
    <w:basedOn w:val="DefaultParagraphFont"/>
    <w:uiPriority w:val="99"/>
    <w:semiHidden/>
    <w:unhideWhenUsed/>
    <w:rsid w:val="00F16CD1"/>
    <w:rPr>
      <w:sz w:val="16"/>
      <w:szCs w:val="16"/>
    </w:rPr>
  </w:style>
  <w:style w:type="paragraph" w:styleId="CommentText">
    <w:name w:val="annotation text"/>
    <w:basedOn w:val="Normal"/>
    <w:link w:val="CommentTextChar"/>
    <w:uiPriority w:val="99"/>
    <w:unhideWhenUsed/>
    <w:rsid w:val="00F16CD1"/>
    <w:pPr>
      <w:spacing w:line="240" w:lineRule="auto"/>
    </w:pPr>
    <w:rPr>
      <w:sz w:val="20"/>
      <w:szCs w:val="20"/>
    </w:rPr>
  </w:style>
  <w:style w:type="character" w:customStyle="1" w:styleId="CommentTextChar">
    <w:name w:val="Comment Text Char"/>
    <w:basedOn w:val="DefaultParagraphFont"/>
    <w:link w:val="CommentText"/>
    <w:uiPriority w:val="99"/>
    <w:rsid w:val="00F16CD1"/>
    <w:rPr>
      <w:sz w:val="20"/>
      <w:szCs w:val="20"/>
    </w:rPr>
  </w:style>
  <w:style w:type="paragraph" w:styleId="CommentSubject">
    <w:name w:val="annotation subject"/>
    <w:basedOn w:val="CommentText"/>
    <w:next w:val="CommentText"/>
    <w:link w:val="CommentSubjectChar"/>
    <w:uiPriority w:val="99"/>
    <w:semiHidden/>
    <w:unhideWhenUsed/>
    <w:rsid w:val="00F16CD1"/>
    <w:rPr>
      <w:b/>
      <w:bCs/>
    </w:rPr>
  </w:style>
  <w:style w:type="character" w:customStyle="1" w:styleId="CommentSubjectChar">
    <w:name w:val="Comment Subject Char"/>
    <w:basedOn w:val="CommentTextChar"/>
    <w:link w:val="CommentSubject"/>
    <w:uiPriority w:val="99"/>
    <w:semiHidden/>
    <w:rsid w:val="00F16CD1"/>
    <w:rPr>
      <w:b/>
      <w:bCs/>
      <w:sz w:val="20"/>
      <w:szCs w:val="20"/>
    </w:rPr>
  </w:style>
  <w:style w:type="paragraph" w:styleId="NormalWeb">
    <w:name w:val="Normal (Web)"/>
    <w:basedOn w:val="Normal"/>
    <w:uiPriority w:val="99"/>
    <w:semiHidden/>
    <w:unhideWhenUsed/>
    <w:rsid w:val="00925263"/>
    <w:pPr>
      <w:spacing w:before="100" w:beforeAutospacing="1" w:after="100" w:afterAutospacing="1" w:line="240" w:lineRule="auto"/>
    </w:pPr>
    <w:rPr>
      <w:rFonts w:ascii="Times New Roman" w:hAnsi="Times New Roman" w:cs="Times New Roman"/>
      <w:sz w:val="24"/>
      <w:szCs w:val="24"/>
    </w:rPr>
  </w:style>
  <w:style w:type="paragraph" w:styleId="Revision">
    <w:name w:val="Revision"/>
    <w:hidden/>
    <w:uiPriority w:val="99"/>
    <w:semiHidden/>
    <w:rsid w:val="007507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72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hdisaneiphd@gmail.com"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mailto:mehdisaneiphd@yahoo.com"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C849C1-8B7D-48DB-8DDA-2EEB18475B62}"/>
</file>

<file path=customXml/itemProps2.xml><?xml version="1.0" encoding="utf-8"?>
<ds:datastoreItem xmlns:ds="http://schemas.openxmlformats.org/officeDocument/2006/customXml" ds:itemID="{20F18924-3356-408C-81D9-68816DDE47D5}"/>
</file>

<file path=customXml/itemProps3.xml><?xml version="1.0" encoding="utf-8"?>
<ds:datastoreItem xmlns:ds="http://schemas.openxmlformats.org/officeDocument/2006/customXml" ds:itemID="{0AB78C1B-9F43-489D-85C7-8213FF622D92}"/>
</file>

<file path=customXml/itemProps4.xml><?xml version="1.0" encoding="utf-8"?>
<ds:datastoreItem xmlns:ds="http://schemas.openxmlformats.org/officeDocument/2006/customXml" ds:itemID="{4FF86CE7-A945-4A80-B626-B6E40F5A8ECE}"/>
</file>

<file path=docProps/app.xml><?xml version="1.0" encoding="utf-8"?>
<Properties xmlns="http://schemas.openxmlformats.org/officeDocument/2006/extended-properties" xmlns:vt="http://schemas.openxmlformats.org/officeDocument/2006/docPropsVTypes">
  <Template>Normal.dotm</Template>
  <TotalTime>1</TotalTime>
  <Pages>64</Pages>
  <Words>14292</Words>
  <Characters>81467</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Amirhossein Yarparvar</cp:lastModifiedBy>
  <cp:revision>2</cp:revision>
  <cp:lastPrinted>2014-02-25T14:46:00Z</cp:lastPrinted>
  <dcterms:created xsi:type="dcterms:W3CDTF">2014-02-26T06:02:00Z</dcterms:created>
  <dcterms:modified xsi:type="dcterms:W3CDTF">2014-02-26T06:02:00Z</dcterms:modified>
</cp:coreProperties>
</file>